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A5681B" w14:textId="30C10D07" w:rsidR="001B319A" w:rsidRPr="00AA5E35" w:rsidRDefault="00F449B9" w:rsidP="004554D8">
      <w:pPr>
        <w:adjustRightInd w:val="0"/>
        <w:snapToGrid w:val="0"/>
        <w:spacing w:line="360" w:lineRule="auto"/>
        <w:rPr>
          <w:rFonts w:ascii="Times New Roman" w:hAnsi="Times New Roman"/>
          <w:sz w:val="24"/>
          <w:szCs w:val="24"/>
          <w:lang w:val="en-GB"/>
        </w:rPr>
      </w:pPr>
      <w:bookmarkStart w:id="0" w:name="_Hlk155030236"/>
      <w:bookmarkEnd w:id="0"/>
      <w:r w:rsidRPr="00AA5E35">
        <w:rPr>
          <w:rFonts w:ascii="Times New Roman" w:hAnsi="Times New Roman"/>
          <w:sz w:val="24"/>
          <w:szCs w:val="24"/>
          <w:lang w:val="en-GB"/>
        </w:rPr>
        <w:t>R</w:t>
      </w:r>
      <w:r w:rsidRPr="00AA5E35">
        <w:rPr>
          <w:rFonts w:ascii="Times New Roman" w:hAnsi="Times New Roman" w:hint="eastAsia"/>
          <w:sz w:val="24"/>
          <w:szCs w:val="24"/>
          <w:lang w:val="en-GB"/>
        </w:rPr>
        <w:t>unning</w:t>
      </w:r>
      <w:r w:rsidRPr="00AA5E35">
        <w:rPr>
          <w:rFonts w:ascii="Times New Roman" w:hAnsi="Times New Roman"/>
          <w:sz w:val="24"/>
          <w:szCs w:val="24"/>
          <w:lang w:val="en-GB"/>
        </w:rPr>
        <w:t xml:space="preserve"> head: ALIGNMENT BIAS </w:t>
      </w:r>
      <w:r w:rsidR="00F353B1" w:rsidRPr="00AA5E35">
        <w:rPr>
          <w:rFonts w:ascii="Times New Roman" w:hAnsi="Times New Roman"/>
          <w:sz w:val="24"/>
          <w:szCs w:val="24"/>
          <w:lang w:val="en-GB"/>
        </w:rPr>
        <w:t xml:space="preserve">IN </w:t>
      </w:r>
      <w:r w:rsidRPr="00AA5E35">
        <w:rPr>
          <w:rFonts w:ascii="Times New Roman" w:hAnsi="Times New Roman"/>
          <w:sz w:val="24"/>
          <w:szCs w:val="24"/>
          <w:lang w:val="en-GB"/>
        </w:rPr>
        <w:t>ADVI</w:t>
      </w:r>
      <w:r w:rsidR="009071F4" w:rsidRPr="00AA5E35">
        <w:rPr>
          <w:rFonts w:ascii="Times New Roman" w:hAnsi="Times New Roman"/>
          <w:sz w:val="24"/>
          <w:szCs w:val="24"/>
          <w:lang w:val="en-GB"/>
        </w:rPr>
        <w:t>S</w:t>
      </w:r>
      <w:r w:rsidRPr="00AA5E35">
        <w:rPr>
          <w:rFonts w:ascii="Times New Roman" w:hAnsi="Times New Roman"/>
          <w:sz w:val="24"/>
          <w:szCs w:val="24"/>
          <w:lang w:val="en-GB"/>
        </w:rPr>
        <w:t>ING</w:t>
      </w:r>
    </w:p>
    <w:p w14:paraId="6E977EBD" w14:textId="77777777" w:rsidR="001B319A" w:rsidRPr="00AA5E35" w:rsidRDefault="001B319A" w:rsidP="004554D8">
      <w:pPr>
        <w:adjustRightInd w:val="0"/>
        <w:snapToGrid w:val="0"/>
        <w:spacing w:line="360" w:lineRule="auto"/>
        <w:rPr>
          <w:rFonts w:ascii="Times New Roman" w:hAnsi="Times New Roman"/>
          <w:sz w:val="24"/>
          <w:szCs w:val="24"/>
          <w:lang w:val="en-GB"/>
        </w:rPr>
      </w:pPr>
    </w:p>
    <w:p w14:paraId="44E61BEF" w14:textId="77777777" w:rsidR="001B319A" w:rsidRPr="00AA5E35" w:rsidRDefault="001B319A" w:rsidP="004554D8">
      <w:pPr>
        <w:adjustRightInd w:val="0"/>
        <w:snapToGrid w:val="0"/>
        <w:spacing w:line="360" w:lineRule="auto"/>
        <w:rPr>
          <w:rFonts w:ascii="Times New Roman" w:hAnsi="Times New Roman"/>
          <w:sz w:val="24"/>
          <w:szCs w:val="24"/>
          <w:lang w:val="en-GB"/>
        </w:rPr>
      </w:pPr>
    </w:p>
    <w:p w14:paraId="73EC4F43" w14:textId="73343D95" w:rsidR="008A718F" w:rsidRPr="00AA5E35" w:rsidRDefault="000F12FA" w:rsidP="008A718F">
      <w:pPr>
        <w:adjustRightInd w:val="0"/>
        <w:snapToGrid w:val="0"/>
        <w:spacing w:line="360" w:lineRule="auto"/>
        <w:jc w:val="center"/>
        <w:outlineLvl w:val="0"/>
        <w:rPr>
          <w:rFonts w:ascii="Times New Roman" w:hAnsi="Times New Roman"/>
          <w:b/>
          <w:sz w:val="24"/>
          <w:szCs w:val="24"/>
          <w:lang w:val="en-GB"/>
        </w:rPr>
      </w:pPr>
      <w:bookmarkStart w:id="1" w:name="_Hlk162469039"/>
      <w:bookmarkStart w:id="2" w:name="_Hlk162603612"/>
      <w:r w:rsidRPr="00AA5E35">
        <w:rPr>
          <w:rFonts w:ascii="Times New Roman" w:hAnsi="Times New Roman"/>
          <w:b/>
          <w:sz w:val="24"/>
          <w:szCs w:val="24"/>
          <w:lang w:val="en-GB"/>
        </w:rPr>
        <w:t xml:space="preserve">Do we advise as one likes? </w:t>
      </w:r>
      <w:r w:rsidR="006F784C" w:rsidRPr="00AA5E35">
        <w:rPr>
          <w:rFonts w:ascii="Times New Roman" w:hAnsi="Times New Roman" w:hint="eastAsia"/>
          <w:b/>
          <w:sz w:val="24"/>
          <w:szCs w:val="24"/>
          <w:lang w:val="en-GB"/>
        </w:rPr>
        <w:t>T</w:t>
      </w:r>
      <w:r w:rsidR="008A718F" w:rsidRPr="00AA5E35">
        <w:rPr>
          <w:rFonts w:ascii="Times New Roman" w:hAnsi="Times New Roman"/>
          <w:b/>
          <w:sz w:val="24"/>
          <w:szCs w:val="24"/>
          <w:lang w:val="en-GB"/>
        </w:rPr>
        <w:t xml:space="preserve">he alignment bias in </w:t>
      </w:r>
      <w:r w:rsidRPr="00AA5E35">
        <w:rPr>
          <w:rFonts w:ascii="Times New Roman" w:hAnsi="Times New Roman"/>
          <w:b/>
          <w:sz w:val="24"/>
          <w:szCs w:val="24"/>
          <w:lang w:val="en-GB"/>
        </w:rPr>
        <w:t xml:space="preserve">social </w:t>
      </w:r>
      <w:r w:rsidR="00036BBD" w:rsidRPr="00AA5E35">
        <w:rPr>
          <w:rFonts w:ascii="Times New Roman" w:hAnsi="Times New Roman"/>
          <w:b/>
          <w:sz w:val="24"/>
          <w:szCs w:val="24"/>
          <w:lang w:val="en-GB"/>
        </w:rPr>
        <w:t>advice giving</w:t>
      </w:r>
      <w:bookmarkEnd w:id="1"/>
    </w:p>
    <w:p w14:paraId="46120441" w14:textId="75953B92" w:rsidR="001B319A" w:rsidRPr="00AA5E35" w:rsidRDefault="00D0707D" w:rsidP="004554D8">
      <w:pPr>
        <w:adjustRightInd w:val="0"/>
        <w:snapToGrid w:val="0"/>
        <w:spacing w:line="360" w:lineRule="auto"/>
        <w:jc w:val="center"/>
        <w:outlineLvl w:val="0"/>
        <w:rPr>
          <w:rFonts w:ascii="Times New Roman" w:hAnsi="Times New Roman"/>
          <w:sz w:val="24"/>
          <w:szCs w:val="24"/>
          <w:vertAlign w:val="superscript"/>
          <w:lang w:val="en-GB"/>
        </w:rPr>
      </w:pPr>
      <w:bookmarkStart w:id="3" w:name="_Hlk155209124"/>
      <w:bookmarkEnd w:id="2"/>
      <w:r w:rsidRPr="00AA5E35">
        <w:rPr>
          <w:rFonts w:ascii="Times New Roman" w:hAnsi="Times New Roman" w:hint="eastAsia"/>
          <w:sz w:val="24"/>
          <w:szCs w:val="24"/>
          <w:lang w:val="sv-SE"/>
        </w:rPr>
        <w:t>Xitong</w:t>
      </w:r>
      <w:r w:rsidRPr="00AA5E35">
        <w:rPr>
          <w:rFonts w:ascii="Times New Roman" w:hAnsi="Times New Roman"/>
          <w:sz w:val="24"/>
          <w:szCs w:val="24"/>
          <w:lang w:val="sv-SE"/>
        </w:rPr>
        <w:t xml:space="preserve"> Luo</w:t>
      </w:r>
      <w:r w:rsidRPr="00AA5E35">
        <w:rPr>
          <w:rFonts w:ascii="Times New Roman" w:hAnsi="Times New Roman"/>
          <w:sz w:val="24"/>
          <w:szCs w:val="24"/>
          <w:vertAlign w:val="superscript"/>
          <w:lang w:val="sv-SE"/>
        </w:rPr>
        <w:t>1</w:t>
      </w:r>
      <w:r w:rsidRPr="00AA5E35">
        <w:rPr>
          <w:rFonts w:ascii="Times New Roman" w:hAnsi="Times New Roman"/>
          <w:sz w:val="24"/>
          <w:szCs w:val="24"/>
          <w:lang w:val="sv-SE"/>
        </w:rPr>
        <w:t>, Lei Zhang</w:t>
      </w:r>
      <w:r w:rsidR="00F353B1" w:rsidRPr="00AA5E35">
        <w:rPr>
          <w:rFonts w:ascii="Times New Roman" w:hAnsi="Times New Roman"/>
          <w:sz w:val="24"/>
          <w:szCs w:val="24"/>
          <w:vertAlign w:val="superscript"/>
          <w:lang w:val="sv-SE"/>
        </w:rPr>
        <w:t>2,</w:t>
      </w:r>
      <w:r w:rsidRPr="00AA5E35">
        <w:rPr>
          <w:rFonts w:ascii="Times New Roman" w:hAnsi="Times New Roman"/>
          <w:sz w:val="24"/>
          <w:szCs w:val="24"/>
          <w:vertAlign w:val="superscript"/>
          <w:lang w:val="sv-SE"/>
        </w:rPr>
        <w:t>3</w:t>
      </w:r>
      <w:r w:rsidRPr="00AA5E35">
        <w:rPr>
          <w:rFonts w:ascii="Times New Roman" w:hAnsi="Times New Roman" w:hint="eastAsia"/>
          <w:sz w:val="24"/>
          <w:szCs w:val="24"/>
          <w:vertAlign w:val="superscript"/>
          <w:lang w:val="sv-SE"/>
        </w:rPr>
        <w:t>,</w:t>
      </w:r>
      <w:r w:rsidRPr="00AA5E35">
        <w:rPr>
          <w:rFonts w:ascii="Times New Roman" w:hAnsi="Times New Roman"/>
          <w:sz w:val="24"/>
          <w:szCs w:val="24"/>
          <w:vertAlign w:val="superscript"/>
          <w:lang w:val="sv-SE"/>
        </w:rPr>
        <w:t>4*</w:t>
      </w:r>
      <w:r w:rsidRPr="00AA5E35">
        <w:rPr>
          <w:rFonts w:ascii="Times New Roman" w:hAnsi="Times New Roman"/>
          <w:sz w:val="24"/>
          <w:szCs w:val="24"/>
          <w:lang w:val="sv-SE"/>
        </w:rPr>
        <w:t xml:space="preserve">, </w:t>
      </w:r>
      <w:r w:rsidR="001B319A" w:rsidRPr="00AA5E35">
        <w:rPr>
          <w:rFonts w:ascii="Times New Roman" w:hAnsi="Times New Roman"/>
          <w:sz w:val="24"/>
          <w:szCs w:val="24"/>
          <w:lang w:val="sv-SE"/>
        </w:rPr>
        <w:t>Yafeng Pan</w:t>
      </w:r>
      <w:r w:rsidR="001B319A" w:rsidRPr="00AA5E35">
        <w:rPr>
          <w:rFonts w:ascii="Times New Roman" w:hAnsi="Times New Roman"/>
          <w:sz w:val="24"/>
          <w:szCs w:val="24"/>
          <w:vertAlign w:val="superscript"/>
          <w:lang w:val="sv-SE"/>
        </w:rPr>
        <w:t>1,</w:t>
      </w:r>
      <w:r w:rsidR="00F353B1" w:rsidRPr="00AA5E35">
        <w:rPr>
          <w:rFonts w:ascii="Times New Roman" w:hAnsi="Times New Roman"/>
          <w:sz w:val="24"/>
          <w:szCs w:val="24"/>
          <w:vertAlign w:val="superscript"/>
          <w:lang w:val="sv-SE"/>
        </w:rPr>
        <w:t>5</w:t>
      </w:r>
      <w:r w:rsidR="001B319A" w:rsidRPr="00AA5E35">
        <w:rPr>
          <w:rFonts w:ascii="Times New Roman" w:hAnsi="Times New Roman"/>
          <w:sz w:val="24"/>
          <w:szCs w:val="24"/>
          <w:vertAlign w:val="superscript"/>
          <w:lang w:val="sv-SE"/>
        </w:rPr>
        <w:t>*</w:t>
      </w:r>
    </w:p>
    <w:bookmarkEnd w:id="3"/>
    <w:p w14:paraId="3C39FCC4" w14:textId="77777777" w:rsidR="001B319A" w:rsidRPr="00AA5E35" w:rsidRDefault="001B319A" w:rsidP="004554D8">
      <w:pPr>
        <w:adjustRightInd w:val="0"/>
        <w:snapToGrid w:val="0"/>
        <w:spacing w:line="360" w:lineRule="auto"/>
        <w:jc w:val="center"/>
        <w:outlineLvl w:val="0"/>
        <w:rPr>
          <w:rFonts w:ascii="Times New Roman" w:hAnsi="Times New Roman"/>
          <w:sz w:val="24"/>
          <w:szCs w:val="24"/>
          <w:lang w:val="en-GB"/>
        </w:rPr>
      </w:pPr>
    </w:p>
    <w:p w14:paraId="17A2CC2A" w14:textId="77777777" w:rsidR="001B319A" w:rsidRPr="00AA5E35" w:rsidRDefault="001B319A" w:rsidP="004554D8">
      <w:pPr>
        <w:adjustRightInd w:val="0"/>
        <w:snapToGrid w:val="0"/>
        <w:spacing w:line="360" w:lineRule="auto"/>
        <w:rPr>
          <w:rFonts w:ascii="Times New Roman" w:hAnsi="Times New Roman"/>
          <w:i/>
          <w:sz w:val="24"/>
          <w:szCs w:val="24"/>
          <w:lang w:val="en-GB"/>
        </w:rPr>
      </w:pPr>
      <w:r w:rsidRPr="00AA5E35">
        <w:rPr>
          <w:rFonts w:ascii="Times New Roman" w:hAnsi="Times New Roman"/>
          <w:i/>
          <w:sz w:val="24"/>
          <w:szCs w:val="24"/>
          <w:vertAlign w:val="superscript"/>
          <w:lang w:val="en-GB"/>
        </w:rPr>
        <w:t xml:space="preserve">1 </w:t>
      </w:r>
      <w:r w:rsidRPr="00AA5E35">
        <w:rPr>
          <w:rFonts w:ascii="Times New Roman" w:hAnsi="Times New Roman"/>
          <w:i/>
          <w:sz w:val="24"/>
          <w:szCs w:val="24"/>
          <w:lang w:val="en-GB"/>
        </w:rPr>
        <w:t>Department of Psychology and Behavioral Sciences, Zhejiang University, Hangzhou, China</w:t>
      </w:r>
    </w:p>
    <w:p w14:paraId="3670AD20" w14:textId="304AC9E3" w:rsidR="001B319A" w:rsidRPr="00AA5E35" w:rsidRDefault="00F353B1" w:rsidP="004554D8">
      <w:pPr>
        <w:adjustRightInd w:val="0"/>
        <w:snapToGrid w:val="0"/>
        <w:spacing w:line="360" w:lineRule="auto"/>
        <w:rPr>
          <w:rFonts w:ascii="Times New Roman" w:hAnsi="Times New Roman"/>
          <w:i/>
          <w:sz w:val="24"/>
          <w:szCs w:val="24"/>
          <w:lang w:val="en-GB"/>
        </w:rPr>
      </w:pPr>
      <w:r w:rsidRPr="00AA5E35">
        <w:rPr>
          <w:rFonts w:ascii="Times New Roman" w:hAnsi="Times New Roman"/>
          <w:i/>
          <w:sz w:val="24"/>
          <w:szCs w:val="24"/>
          <w:vertAlign w:val="superscript"/>
          <w:lang w:val="en-GB"/>
        </w:rPr>
        <w:t>2</w:t>
      </w:r>
      <w:r w:rsidR="001B319A" w:rsidRPr="00AA5E35">
        <w:rPr>
          <w:rFonts w:ascii="Times New Roman" w:hAnsi="Times New Roman"/>
          <w:i/>
          <w:sz w:val="24"/>
          <w:szCs w:val="24"/>
          <w:lang w:val="en-GB"/>
        </w:rPr>
        <w:t xml:space="preserve"> Centre for Human Brain Health, School of Psychology, University of Birmingham, Birmingham, UK</w:t>
      </w:r>
    </w:p>
    <w:p w14:paraId="5E2D484C" w14:textId="4E8B2FA4" w:rsidR="001B319A" w:rsidRPr="00AA5E35" w:rsidRDefault="00F353B1" w:rsidP="004554D8">
      <w:pPr>
        <w:adjustRightInd w:val="0"/>
        <w:snapToGrid w:val="0"/>
        <w:spacing w:line="360" w:lineRule="auto"/>
        <w:rPr>
          <w:rFonts w:ascii="Times New Roman" w:hAnsi="Times New Roman"/>
          <w:i/>
          <w:sz w:val="24"/>
          <w:szCs w:val="24"/>
          <w:lang w:val="en-GB"/>
        </w:rPr>
      </w:pPr>
      <w:r w:rsidRPr="00AA5E35">
        <w:rPr>
          <w:rFonts w:ascii="Times New Roman" w:hAnsi="Times New Roman"/>
          <w:i/>
          <w:sz w:val="24"/>
          <w:szCs w:val="24"/>
          <w:vertAlign w:val="superscript"/>
          <w:lang w:val="en-GB"/>
        </w:rPr>
        <w:t>3</w:t>
      </w:r>
      <w:r w:rsidR="001B319A" w:rsidRPr="00AA5E35">
        <w:rPr>
          <w:rFonts w:ascii="Times New Roman" w:hAnsi="Times New Roman"/>
          <w:i/>
          <w:sz w:val="24"/>
          <w:szCs w:val="24"/>
          <w:vertAlign w:val="superscript"/>
          <w:lang w:val="en-GB"/>
        </w:rPr>
        <w:t xml:space="preserve"> </w:t>
      </w:r>
      <w:r w:rsidR="001B319A" w:rsidRPr="00AA5E35">
        <w:rPr>
          <w:rFonts w:ascii="Times New Roman" w:hAnsi="Times New Roman"/>
          <w:i/>
          <w:sz w:val="24"/>
          <w:szCs w:val="24"/>
          <w:lang w:val="en-GB"/>
        </w:rPr>
        <w:t>Institute for Mental Health, School of Psychology, University of Birmingham, Birmingham, UK</w:t>
      </w:r>
    </w:p>
    <w:p w14:paraId="79C25AE8" w14:textId="7D3DE6F3" w:rsidR="00B26A60" w:rsidRPr="00AA5E35" w:rsidRDefault="00F353B1" w:rsidP="004554D8">
      <w:pPr>
        <w:adjustRightInd w:val="0"/>
        <w:snapToGrid w:val="0"/>
        <w:spacing w:line="360" w:lineRule="auto"/>
        <w:rPr>
          <w:rFonts w:ascii="Times New Roman" w:hAnsi="Times New Roman"/>
          <w:i/>
          <w:sz w:val="24"/>
          <w:szCs w:val="24"/>
          <w:lang w:val="en-GB"/>
        </w:rPr>
      </w:pPr>
      <w:r w:rsidRPr="00AA5E35">
        <w:rPr>
          <w:rFonts w:ascii="Times New Roman" w:hAnsi="Times New Roman"/>
          <w:i/>
          <w:sz w:val="24"/>
          <w:szCs w:val="24"/>
          <w:vertAlign w:val="superscript"/>
          <w:lang w:val="en-GB"/>
        </w:rPr>
        <w:t>4</w:t>
      </w:r>
      <w:r w:rsidRPr="00AA5E35">
        <w:rPr>
          <w:rFonts w:ascii="Times New Roman" w:hAnsi="Times New Roman"/>
          <w:i/>
          <w:sz w:val="24"/>
          <w:szCs w:val="24"/>
          <w:lang w:val="en-GB"/>
        </w:rPr>
        <w:t xml:space="preserve"> </w:t>
      </w:r>
      <w:r w:rsidR="00B26A60" w:rsidRPr="00AA5E35">
        <w:rPr>
          <w:rFonts w:ascii="Times New Roman" w:hAnsi="Times New Roman"/>
          <w:i/>
          <w:sz w:val="24"/>
          <w:szCs w:val="24"/>
          <w:lang w:val="en-GB"/>
        </w:rPr>
        <w:t>Centre for Developmental Science, School of Psychology, University of Birmingham, Birmingham, UK</w:t>
      </w:r>
    </w:p>
    <w:p w14:paraId="24173A2C" w14:textId="77777777" w:rsidR="00F353B1" w:rsidRPr="00AA5E35" w:rsidRDefault="00F353B1" w:rsidP="004554D8">
      <w:pPr>
        <w:adjustRightInd w:val="0"/>
        <w:snapToGrid w:val="0"/>
        <w:spacing w:line="360" w:lineRule="auto"/>
        <w:rPr>
          <w:rFonts w:ascii="Times New Roman" w:hAnsi="Times New Roman"/>
          <w:i/>
          <w:sz w:val="24"/>
          <w:szCs w:val="24"/>
          <w:lang w:val="en-GB"/>
        </w:rPr>
      </w:pPr>
      <w:r w:rsidRPr="00AA5E35">
        <w:rPr>
          <w:rFonts w:ascii="Times New Roman" w:hAnsi="Times New Roman"/>
          <w:i/>
          <w:sz w:val="24"/>
          <w:szCs w:val="24"/>
          <w:vertAlign w:val="superscript"/>
          <w:lang w:val="en-GB"/>
        </w:rPr>
        <w:t>5</w:t>
      </w:r>
      <w:r w:rsidRPr="00AA5E35">
        <w:rPr>
          <w:rFonts w:ascii="Times New Roman" w:hAnsi="Times New Roman"/>
          <w:i/>
          <w:sz w:val="24"/>
          <w:szCs w:val="24"/>
          <w:lang w:val="en-GB"/>
        </w:rPr>
        <w:t xml:space="preserve"> The State Key Lab of Brain-Machine Intelligence, Zhejiang University, Hangzhou, China</w:t>
      </w:r>
    </w:p>
    <w:p w14:paraId="4AD1F28F" w14:textId="77777777" w:rsidR="00F353B1" w:rsidRPr="00AA5E35" w:rsidRDefault="00F353B1" w:rsidP="004554D8">
      <w:pPr>
        <w:adjustRightInd w:val="0"/>
        <w:snapToGrid w:val="0"/>
        <w:spacing w:line="360" w:lineRule="auto"/>
        <w:rPr>
          <w:rFonts w:ascii="Times New Roman" w:hAnsi="Times New Roman"/>
          <w:i/>
          <w:sz w:val="24"/>
          <w:szCs w:val="24"/>
          <w:lang w:val="en-GB"/>
        </w:rPr>
      </w:pPr>
    </w:p>
    <w:p w14:paraId="4FF6B474" w14:textId="77777777" w:rsidR="00FD0473" w:rsidRPr="00AA5E35" w:rsidRDefault="00FD0473" w:rsidP="004554D8">
      <w:pPr>
        <w:adjustRightInd w:val="0"/>
        <w:snapToGrid w:val="0"/>
        <w:spacing w:line="360" w:lineRule="auto"/>
        <w:jc w:val="left"/>
        <w:rPr>
          <w:rFonts w:ascii="Times New Roman" w:hAnsi="Times New Roman" w:hint="eastAsia"/>
          <w:sz w:val="24"/>
          <w:szCs w:val="24"/>
          <w:vertAlign w:val="superscript"/>
          <w:lang w:val="en-GB"/>
        </w:rPr>
      </w:pPr>
    </w:p>
    <w:p w14:paraId="5EE0F436" w14:textId="166B60BA" w:rsidR="001B319A" w:rsidRPr="00AA5E35" w:rsidRDefault="001B319A" w:rsidP="004554D8">
      <w:pPr>
        <w:adjustRightInd w:val="0"/>
        <w:snapToGrid w:val="0"/>
        <w:spacing w:line="360" w:lineRule="auto"/>
        <w:jc w:val="left"/>
        <w:rPr>
          <w:rFonts w:ascii="Times New Roman" w:hAnsi="Times New Roman"/>
          <w:b/>
          <w:sz w:val="24"/>
          <w:szCs w:val="24"/>
          <w:lang w:val="en-GB"/>
        </w:rPr>
      </w:pPr>
      <w:r w:rsidRPr="00AA5E35">
        <w:rPr>
          <w:rFonts w:ascii="Times New Roman" w:hAnsi="Times New Roman"/>
          <w:b/>
          <w:sz w:val="24"/>
          <w:szCs w:val="24"/>
          <w:vertAlign w:val="superscript"/>
          <w:lang w:val="en-GB"/>
        </w:rPr>
        <w:t xml:space="preserve">* </w:t>
      </w:r>
      <w:r w:rsidRPr="00AA5E35">
        <w:rPr>
          <w:rFonts w:ascii="Times New Roman" w:hAnsi="Times New Roman"/>
          <w:b/>
          <w:sz w:val="24"/>
          <w:szCs w:val="24"/>
          <w:lang w:val="en-GB"/>
        </w:rPr>
        <w:t>Corresponding author</w:t>
      </w:r>
      <w:r w:rsidR="004F7067" w:rsidRPr="00AA5E35">
        <w:rPr>
          <w:rFonts w:ascii="Times New Roman" w:hAnsi="Times New Roman" w:hint="eastAsia"/>
          <w:b/>
          <w:sz w:val="24"/>
          <w:szCs w:val="24"/>
          <w:lang w:val="en-GB"/>
        </w:rPr>
        <w:t>s</w:t>
      </w:r>
      <w:r w:rsidRPr="00AA5E35">
        <w:rPr>
          <w:rFonts w:ascii="Times New Roman" w:hAnsi="Times New Roman"/>
          <w:b/>
          <w:sz w:val="24"/>
          <w:szCs w:val="24"/>
          <w:lang w:val="en-GB"/>
        </w:rPr>
        <w:t xml:space="preserve">: </w:t>
      </w:r>
    </w:p>
    <w:p w14:paraId="770594EE" w14:textId="337E63CF" w:rsidR="001B319A" w:rsidRPr="00AA5E35" w:rsidRDefault="001B319A" w:rsidP="004554D8">
      <w:pPr>
        <w:adjustRightInd w:val="0"/>
        <w:snapToGrid w:val="0"/>
        <w:spacing w:line="360" w:lineRule="auto"/>
        <w:jc w:val="left"/>
        <w:rPr>
          <w:rFonts w:ascii="Times New Roman" w:hAnsi="Times New Roman"/>
          <w:bCs/>
          <w:sz w:val="24"/>
          <w:szCs w:val="24"/>
          <w:lang w:val="en-GB"/>
        </w:rPr>
      </w:pPr>
      <w:bookmarkStart w:id="4" w:name="_Hlk155209148"/>
      <w:proofErr w:type="spellStart"/>
      <w:r w:rsidRPr="00AA5E35">
        <w:rPr>
          <w:rFonts w:ascii="Times New Roman" w:hAnsi="Times New Roman"/>
          <w:bCs/>
          <w:sz w:val="24"/>
          <w:szCs w:val="24"/>
          <w:lang w:val="en-GB"/>
        </w:rPr>
        <w:t>Yafeng</w:t>
      </w:r>
      <w:proofErr w:type="spellEnd"/>
      <w:r w:rsidRPr="00AA5E35">
        <w:rPr>
          <w:rFonts w:ascii="Times New Roman" w:hAnsi="Times New Roman"/>
          <w:bCs/>
          <w:sz w:val="24"/>
          <w:szCs w:val="24"/>
          <w:lang w:val="en-GB"/>
        </w:rPr>
        <w:t xml:space="preserve"> Pan (yafeng.pan@zju.edu.cn) or </w:t>
      </w:r>
      <w:r w:rsidR="000C53D0" w:rsidRPr="00AA5E35">
        <w:rPr>
          <w:rFonts w:ascii="Times New Roman" w:hAnsi="Times New Roman"/>
          <w:bCs/>
          <w:sz w:val="24"/>
          <w:szCs w:val="24"/>
          <w:lang w:val="en-GB"/>
        </w:rPr>
        <w:t>Lei Zhang</w:t>
      </w:r>
      <w:r w:rsidRPr="00AA5E35">
        <w:rPr>
          <w:rFonts w:ascii="Times New Roman" w:hAnsi="Times New Roman"/>
          <w:bCs/>
          <w:sz w:val="24"/>
          <w:szCs w:val="24"/>
          <w:lang w:val="en-GB"/>
        </w:rPr>
        <w:t xml:space="preserve"> (</w:t>
      </w:r>
      <w:r w:rsidR="000C53D0" w:rsidRPr="00AA5E35">
        <w:rPr>
          <w:rFonts w:ascii="Times New Roman" w:hAnsi="Times New Roman"/>
          <w:bCs/>
          <w:sz w:val="24"/>
          <w:szCs w:val="24"/>
          <w:lang w:val="en-GB"/>
        </w:rPr>
        <w:t>l.zhang.13@bham.ac.uk</w:t>
      </w:r>
      <w:r w:rsidRPr="00AA5E35">
        <w:rPr>
          <w:rFonts w:ascii="Times New Roman" w:hAnsi="Times New Roman"/>
          <w:bCs/>
          <w:sz w:val="24"/>
          <w:szCs w:val="24"/>
          <w:lang w:val="en-GB"/>
        </w:rPr>
        <w:t>)</w:t>
      </w:r>
    </w:p>
    <w:bookmarkEnd w:id="4"/>
    <w:p w14:paraId="2C2F7316" w14:textId="77777777" w:rsidR="001B319A" w:rsidRPr="00AA5E35" w:rsidRDefault="001B319A" w:rsidP="004554D8">
      <w:pPr>
        <w:widowControl/>
        <w:adjustRightInd w:val="0"/>
        <w:snapToGrid w:val="0"/>
        <w:spacing w:line="360" w:lineRule="auto"/>
        <w:jc w:val="left"/>
        <w:rPr>
          <w:rFonts w:ascii="Times New Roman" w:hAnsi="Times New Roman"/>
          <w:sz w:val="24"/>
          <w:szCs w:val="24"/>
          <w:lang w:val="en-GB"/>
        </w:rPr>
      </w:pPr>
      <w:r w:rsidRPr="00AA5E35">
        <w:rPr>
          <w:rFonts w:ascii="Times New Roman" w:hAnsi="Times New Roman"/>
          <w:sz w:val="24"/>
          <w:szCs w:val="24"/>
          <w:lang w:val="en-GB"/>
        </w:rPr>
        <w:br w:type="page"/>
      </w:r>
    </w:p>
    <w:p w14:paraId="780B10A4" w14:textId="4D77F57E" w:rsidR="0042763F" w:rsidRPr="00AA5E35" w:rsidRDefault="0042763F" w:rsidP="005A6B02">
      <w:pPr>
        <w:widowControl/>
        <w:adjustRightInd w:val="0"/>
        <w:snapToGrid w:val="0"/>
        <w:spacing w:beforeLines="100" w:before="312" w:afterLines="100" w:after="312" w:line="360" w:lineRule="auto"/>
        <w:jc w:val="center"/>
        <w:rPr>
          <w:rFonts w:ascii="Times New Roman" w:hAnsi="Times New Roman"/>
          <w:b/>
          <w:sz w:val="24"/>
          <w:szCs w:val="24"/>
          <w:lang w:val="en-GB"/>
        </w:rPr>
      </w:pPr>
      <w:r w:rsidRPr="00AA5E35">
        <w:rPr>
          <w:rFonts w:ascii="Times New Roman" w:hAnsi="Times New Roman"/>
          <w:b/>
          <w:sz w:val="24"/>
          <w:szCs w:val="24"/>
          <w:lang w:val="en-GB"/>
        </w:rPr>
        <w:lastRenderedPageBreak/>
        <w:t>Abstract</w:t>
      </w:r>
    </w:p>
    <w:p w14:paraId="3E7C9467" w14:textId="48C0149D" w:rsidR="00BA42F5" w:rsidRPr="00FA77F4" w:rsidRDefault="004C67DC" w:rsidP="0008083E">
      <w:pPr>
        <w:widowControl/>
        <w:adjustRightInd w:val="0"/>
        <w:snapToGrid w:val="0"/>
        <w:spacing w:line="360" w:lineRule="auto"/>
        <w:rPr>
          <w:rFonts w:ascii="Times New Roman" w:hAnsi="Times New Roman"/>
          <w:bCs/>
          <w:sz w:val="24"/>
          <w:szCs w:val="24"/>
          <w:lang w:val="en-GB"/>
        </w:rPr>
      </w:pPr>
      <w:bookmarkStart w:id="5" w:name="OLE_LINK69"/>
      <w:bookmarkStart w:id="6" w:name="OLE_LINK21"/>
      <w:bookmarkStart w:id="7" w:name="OLE_LINK71"/>
      <w:r w:rsidRPr="00AA5E35">
        <w:rPr>
          <w:rFonts w:ascii="Times New Roman" w:hAnsi="Times New Roman"/>
          <w:bCs/>
          <w:sz w:val="24"/>
          <w:szCs w:val="24"/>
          <w:lang w:val="en-GB"/>
        </w:rPr>
        <w:t xml:space="preserve">We give advice to influence </w:t>
      </w:r>
      <w:r w:rsidR="005C416D" w:rsidRPr="00AA5E35">
        <w:rPr>
          <w:rFonts w:ascii="Times New Roman" w:hAnsi="Times New Roman"/>
          <w:bCs/>
          <w:sz w:val="24"/>
          <w:szCs w:val="24"/>
          <w:lang w:val="en-GB"/>
        </w:rPr>
        <w:t>the advisees</w:t>
      </w:r>
      <w:r w:rsidRPr="00AA5E35">
        <w:rPr>
          <w:rFonts w:ascii="Times New Roman" w:hAnsi="Times New Roman"/>
          <w:bCs/>
          <w:sz w:val="24"/>
          <w:szCs w:val="24"/>
          <w:lang w:val="en-GB"/>
        </w:rPr>
        <w:t xml:space="preserve">, but is our advice, in turn, </w:t>
      </w:r>
      <w:r w:rsidR="00623DB4" w:rsidRPr="00AA5E35">
        <w:rPr>
          <w:rFonts w:ascii="Times New Roman" w:hAnsi="Times New Roman"/>
          <w:bCs/>
          <w:sz w:val="24"/>
          <w:szCs w:val="24"/>
          <w:lang w:val="en-GB"/>
        </w:rPr>
        <w:t xml:space="preserve">also </w:t>
      </w:r>
      <w:r w:rsidRPr="00AA5E35">
        <w:rPr>
          <w:rFonts w:ascii="Times New Roman" w:hAnsi="Times New Roman"/>
          <w:bCs/>
          <w:sz w:val="24"/>
          <w:szCs w:val="24"/>
          <w:lang w:val="en-GB"/>
        </w:rPr>
        <w:t xml:space="preserve">influenced by the </w:t>
      </w:r>
      <w:r w:rsidR="005C416D" w:rsidRPr="00AA5E35">
        <w:rPr>
          <w:rFonts w:ascii="Times New Roman" w:hAnsi="Times New Roman"/>
          <w:bCs/>
          <w:sz w:val="24"/>
          <w:szCs w:val="24"/>
          <w:lang w:val="en-GB"/>
        </w:rPr>
        <w:t>advisees</w:t>
      </w:r>
      <w:r w:rsidRPr="00AA5E35">
        <w:rPr>
          <w:rFonts w:ascii="Times New Roman" w:hAnsi="Times New Roman"/>
          <w:bCs/>
          <w:sz w:val="24"/>
          <w:szCs w:val="24"/>
          <w:lang w:val="en-GB"/>
        </w:rPr>
        <w:t xml:space="preserve">? </w:t>
      </w:r>
      <w:r w:rsidR="00A10359" w:rsidRPr="00AA5E35">
        <w:rPr>
          <w:rFonts w:ascii="Times New Roman" w:hAnsi="Times New Roman"/>
          <w:bCs/>
          <w:sz w:val="24"/>
          <w:szCs w:val="24"/>
          <w:lang w:val="en-GB"/>
        </w:rPr>
        <w:t xml:space="preserve">This question is largely neglected in the field of social cognition. </w:t>
      </w:r>
      <w:r w:rsidR="00342ABC">
        <w:rPr>
          <w:rFonts w:ascii="Times New Roman" w:hAnsi="Times New Roman"/>
          <w:bCs/>
          <w:sz w:val="24"/>
          <w:szCs w:val="24"/>
          <w:lang w:val="en-GB"/>
        </w:rPr>
        <w:t>Here, w</w:t>
      </w:r>
      <w:r w:rsidR="0008083E" w:rsidRPr="00AA5E35">
        <w:rPr>
          <w:rFonts w:ascii="Times New Roman" w:hAnsi="Times New Roman"/>
          <w:bCs/>
          <w:sz w:val="24"/>
          <w:szCs w:val="24"/>
          <w:lang w:val="en-GB"/>
        </w:rPr>
        <w:t xml:space="preserve">e </w:t>
      </w:r>
      <w:r w:rsidR="002F0282" w:rsidRPr="00AA5E35">
        <w:rPr>
          <w:rFonts w:ascii="Times New Roman" w:hAnsi="Times New Roman"/>
          <w:bCs/>
          <w:sz w:val="24"/>
          <w:szCs w:val="24"/>
          <w:lang w:val="en-GB"/>
        </w:rPr>
        <w:t>systematically examine</w:t>
      </w:r>
      <w:r w:rsidR="00844A10" w:rsidRPr="00AA5E35">
        <w:rPr>
          <w:rFonts w:ascii="Times New Roman" w:hAnsi="Times New Roman"/>
          <w:bCs/>
          <w:sz w:val="24"/>
          <w:szCs w:val="24"/>
          <w:lang w:val="en-GB"/>
        </w:rPr>
        <w:t xml:space="preserve"> </w:t>
      </w:r>
      <w:r w:rsidR="00BF640E" w:rsidRPr="00AA5E35">
        <w:rPr>
          <w:rFonts w:ascii="Times New Roman" w:hAnsi="Times New Roman" w:hint="eastAsia"/>
          <w:bCs/>
          <w:sz w:val="24"/>
          <w:szCs w:val="24"/>
          <w:lang w:val="en-GB"/>
        </w:rPr>
        <w:t>how</w:t>
      </w:r>
      <w:r w:rsidR="00C40202" w:rsidRPr="00AA5E35">
        <w:rPr>
          <w:rFonts w:ascii="Times New Roman" w:hAnsi="Times New Roman"/>
          <w:bCs/>
          <w:sz w:val="24"/>
          <w:szCs w:val="24"/>
          <w:lang w:val="en-GB"/>
        </w:rPr>
        <w:t xml:space="preserve"> </w:t>
      </w:r>
      <w:r w:rsidR="00844A10" w:rsidRPr="00AA5E35">
        <w:rPr>
          <w:rFonts w:ascii="Times New Roman" w:hAnsi="Times New Roman"/>
          <w:bCs/>
          <w:sz w:val="24"/>
          <w:szCs w:val="24"/>
          <w:lang w:val="en-GB"/>
        </w:rPr>
        <w:t>advisees</w:t>
      </w:r>
      <w:r w:rsidR="00EA5117" w:rsidRPr="00AA5E35">
        <w:rPr>
          <w:rFonts w:ascii="Times New Roman" w:hAnsi="Times New Roman"/>
          <w:bCs/>
          <w:sz w:val="24"/>
          <w:szCs w:val="24"/>
          <w:lang w:val="en-GB"/>
        </w:rPr>
        <w:t>’</w:t>
      </w:r>
      <w:r w:rsidR="00844A10" w:rsidRPr="00AA5E35">
        <w:rPr>
          <w:rFonts w:ascii="Times New Roman" w:hAnsi="Times New Roman"/>
          <w:bCs/>
          <w:sz w:val="24"/>
          <w:szCs w:val="24"/>
          <w:lang w:val="en-GB"/>
        </w:rPr>
        <w:t xml:space="preserve"> opinions </w:t>
      </w:r>
      <w:r w:rsidR="0092165B">
        <w:rPr>
          <w:rFonts w:ascii="Times New Roman" w:hAnsi="Times New Roman" w:hint="eastAsia"/>
          <w:bCs/>
          <w:sz w:val="24"/>
          <w:szCs w:val="24"/>
          <w:lang w:val="en-GB"/>
        </w:rPr>
        <w:t xml:space="preserve">delicately </w:t>
      </w:r>
      <w:r w:rsidR="00AB2105" w:rsidRPr="00AA5E35">
        <w:rPr>
          <w:rFonts w:ascii="Times New Roman" w:hAnsi="Times New Roman"/>
          <w:bCs/>
          <w:sz w:val="24"/>
          <w:szCs w:val="24"/>
          <w:lang w:val="en-GB"/>
        </w:rPr>
        <w:t xml:space="preserve">shape </w:t>
      </w:r>
      <w:r w:rsidR="00844A10" w:rsidRPr="00AA5E35">
        <w:rPr>
          <w:rFonts w:ascii="Times New Roman" w:hAnsi="Times New Roman"/>
          <w:bCs/>
          <w:sz w:val="24"/>
          <w:szCs w:val="24"/>
          <w:lang w:val="en-GB"/>
        </w:rPr>
        <w:t xml:space="preserve">the advice-giving process. </w:t>
      </w:r>
      <w:bookmarkEnd w:id="5"/>
      <w:r w:rsidR="000C1AA2" w:rsidRPr="00AA5E35">
        <w:rPr>
          <w:rFonts w:ascii="Times New Roman" w:hAnsi="Times New Roman" w:hint="eastAsia"/>
          <w:bCs/>
          <w:sz w:val="24"/>
          <w:szCs w:val="24"/>
          <w:lang w:val="en-GB"/>
        </w:rPr>
        <w:t>A</w:t>
      </w:r>
      <w:r w:rsidR="000C1AA2" w:rsidRPr="00AA5E35">
        <w:rPr>
          <w:rFonts w:ascii="Times New Roman" w:hAnsi="Times New Roman"/>
          <w:bCs/>
          <w:sz w:val="24"/>
          <w:szCs w:val="24"/>
          <w:lang w:val="en-GB"/>
        </w:rPr>
        <w:t xml:space="preserve">cross </w:t>
      </w:r>
      <w:r w:rsidR="000C1AA2" w:rsidRPr="00AA5E35">
        <w:rPr>
          <w:rFonts w:ascii="Times New Roman" w:hAnsi="Times New Roman" w:hint="eastAsia"/>
          <w:bCs/>
          <w:sz w:val="24"/>
          <w:szCs w:val="24"/>
          <w:lang w:val="en-GB"/>
        </w:rPr>
        <w:t>four</w:t>
      </w:r>
      <w:r w:rsidR="000C1AA2" w:rsidRPr="00AA5E35">
        <w:rPr>
          <w:rFonts w:ascii="Times New Roman" w:hAnsi="Times New Roman"/>
          <w:bCs/>
          <w:sz w:val="24"/>
          <w:szCs w:val="24"/>
          <w:lang w:val="en-GB"/>
        </w:rPr>
        <w:t xml:space="preserve"> studies</w:t>
      </w:r>
      <w:r w:rsidR="00844A10" w:rsidRPr="00AA5E35">
        <w:rPr>
          <w:rFonts w:ascii="Times New Roman" w:hAnsi="Times New Roman"/>
          <w:bCs/>
          <w:sz w:val="24"/>
          <w:szCs w:val="24"/>
          <w:lang w:val="en-GB"/>
        </w:rPr>
        <w:t xml:space="preserve"> </w:t>
      </w:r>
      <w:r w:rsidR="009B6525" w:rsidRPr="00AA5E35">
        <w:rPr>
          <w:rFonts w:ascii="Times New Roman" w:hAnsi="Times New Roman"/>
          <w:bCs/>
          <w:sz w:val="24"/>
          <w:szCs w:val="24"/>
          <w:lang w:val="en-GB"/>
        </w:rPr>
        <w:t>(</w:t>
      </w:r>
      <w:r w:rsidR="00966377" w:rsidRPr="00966377">
        <w:rPr>
          <w:rFonts w:ascii="Times New Roman" w:hAnsi="Times New Roman"/>
          <w:bCs/>
          <w:i/>
          <w:iCs/>
          <w:sz w:val="24"/>
          <w:szCs w:val="24"/>
          <w:lang w:val="en-GB"/>
        </w:rPr>
        <w:t>n</w:t>
      </w:r>
      <w:r w:rsidR="00E51325">
        <w:rPr>
          <w:rFonts w:ascii="Times New Roman" w:hAnsi="Times New Roman"/>
          <w:bCs/>
          <w:i/>
          <w:iCs/>
          <w:sz w:val="24"/>
          <w:szCs w:val="24"/>
          <w:lang w:val="en-GB"/>
        </w:rPr>
        <w:t xml:space="preserve"> </w:t>
      </w:r>
      <w:r w:rsidR="00E51325" w:rsidRPr="00AA5E35">
        <w:rPr>
          <w:rFonts w:ascii="Times New Roman" w:hAnsi="Times New Roman"/>
          <w:bCs/>
          <w:sz w:val="24"/>
          <w:szCs w:val="24"/>
          <w:lang w:val="en-GB"/>
        </w:rPr>
        <w:t>=</w:t>
      </w:r>
      <w:r w:rsidR="009B6525" w:rsidRPr="00AA5E35">
        <w:rPr>
          <w:rFonts w:ascii="Times New Roman" w:hAnsi="Times New Roman"/>
          <w:bCs/>
          <w:sz w:val="24"/>
          <w:szCs w:val="24"/>
          <w:lang w:val="en-GB"/>
        </w:rPr>
        <w:t xml:space="preserve"> </w:t>
      </w:r>
      <w:r w:rsidR="00C66113">
        <w:rPr>
          <w:rFonts w:ascii="Times New Roman" w:hAnsi="Times New Roman" w:hint="eastAsia"/>
          <w:bCs/>
          <w:sz w:val="24"/>
          <w:szCs w:val="24"/>
          <w:lang w:val="en-GB"/>
        </w:rPr>
        <w:t>346</w:t>
      </w:r>
      <w:r w:rsidR="003A5CD2" w:rsidRPr="00AA5E35">
        <w:rPr>
          <w:rFonts w:ascii="Times New Roman" w:hAnsi="Times New Roman" w:hint="eastAsia"/>
          <w:bCs/>
          <w:sz w:val="24"/>
          <w:szCs w:val="24"/>
          <w:lang w:val="en-GB"/>
        </w:rPr>
        <w:t>, student samples</w:t>
      </w:r>
      <w:r w:rsidR="009B6525" w:rsidRPr="00AA5E35">
        <w:rPr>
          <w:rFonts w:ascii="Times New Roman" w:hAnsi="Times New Roman"/>
          <w:bCs/>
          <w:sz w:val="24"/>
          <w:szCs w:val="24"/>
          <w:lang w:val="en-GB"/>
        </w:rPr>
        <w:t>)</w:t>
      </w:r>
      <w:bookmarkStart w:id="8" w:name="OLE_LINK38"/>
      <w:r w:rsidR="004230E1" w:rsidRPr="00AA5E35">
        <w:rPr>
          <w:rFonts w:ascii="Times New Roman" w:hAnsi="Times New Roman" w:hint="eastAsia"/>
          <w:bCs/>
          <w:sz w:val="24"/>
          <w:szCs w:val="24"/>
          <w:lang w:val="en-GB"/>
        </w:rPr>
        <w:t>, w</w:t>
      </w:r>
      <w:r w:rsidR="00F6683E" w:rsidRPr="00AA5E35">
        <w:rPr>
          <w:rFonts w:ascii="Times New Roman" w:hAnsi="Times New Roman" w:cs="Times New Roman" w:hint="eastAsia"/>
          <w:sz w:val="24"/>
          <w:szCs w:val="24"/>
        </w:rPr>
        <w:t xml:space="preserve">e </w:t>
      </w:r>
      <w:r w:rsidR="00864859" w:rsidRPr="00AA5E35">
        <w:rPr>
          <w:rFonts w:ascii="Times New Roman" w:hAnsi="Times New Roman" w:cs="Times New Roman"/>
          <w:sz w:val="24"/>
          <w:szCs w:val="24"/>
        </w:rPr>
        <w:t xml:space="preserve">reveal the robust existence of </w:t>
      </w:r>
      <w:r w:rsidR="004230E1" w:rsidRPr="00AA5E35">
        <w:rPr>
          <w:rFonts w:ascii="Times New Roman" w:hAnsi="Times New Roman" w:cs="Times New Roman" w:hint="eastAsia"/>
          <w:sz w:val="24"/>
          <w:szCs w:val="24"/>
        </w:rPr>
        <w:t xml:space="preserve">the </w:t>
      </w:r>
      <w:r w:rsidR="00864859" w:rsidRPr="00AA5E35">
        <w:rPr>
          <w:rFonts w:ascii="Times New Roman" w:hAnsi="Times New Roman" w:cs="Times New Roman"/>
          <w:sz w:val="24"/>
          <w:szCs w:val="24"/>
        </w:rPr>
        <w:t>alignment bias</w:t>
      </w:r>
      <w:bookmarkStart w:id="9" w:name="OLE_LINK26"/>
      <w:r w:rsidR="005D667A" w:rsidRPr="00AA5E35">
        <w:rPr>
          <w:rFonts w:ascii="Times New Roman" w:hAnsi="Times New Roman" w:cs="Times New Roman"/>
          <w:sz w:val="24"/>
          <w:szCs w:val="24"/>
        </w:rPr>
        <w:t>—</w:t>
      </w:r>
      <w:bookmarkEnd w:id="9"/>
      <w:r w:rsidR="004230E1" w:rsidRPr="00AA5E35">
        <w:rPr>
          <w:rFonts w:ascii="Times New Roman" w:hAnsi="Times New Roman" w:cs="Times New Roman" w:hint="eastAsia"/>
          <w:sz w:val="24"/>
          <w:szCs w:val="24"/>
        </w:rPr>
        <w:t xml:space="preserve">advisors </w:t>
      </w:r>
      <w:r w:rsidR="003F5334">
        <w:rPr>
          <w:rFonts w:ascii="Times New Roman" w:hAnsi="Times New Roman" w:cs="Times New Roman" w:hint="eastAsia"/>
          <w:sz w:val="24"/>
          <w:szCs w:val="24"/>
        </w:rPr>
        <w:t>tend</w:t>
      </w:r>
      <w:r w:rsidR="004230E1" w:rsidRPr="00AA5E35">
        <w:rPr>
          <w:rFonts w:ascii="Times New Roman" w:hAnsi="Times New Roman" w:cs="Times New Roman" w:hint="eastAsia"/>
          <w:sz w:val="24"/>
          <w:szCs w:val="24"/>
        </w:rPr>
        <w:t xml:space="preserve"> to </w:t>
      </w:r>
      <w:r w:rsidR="003F5334" w:rsidRPr="00AA5E35">
        <w:rPr>
          <w:rFonts w:ascii="Times New Roman" w:hAnsi="Times New Roman" w:cs="Times New Roman" w:hint="eastAsia"/>
          <w:sz w:val="24"/>
          <w:szCs w:val="24"/>
        </w:rPr>
        <w:t xml:space="preserve">align </w:t>
      </w:r>
      <w:r w:rsidR="003F5334">
        <w:rPr>
          <w:rFonts w:ascii="Times New Roman" w:hAnsi="Times New Roman" w:cs="Times New Roman" w:hint="eastAsia"/>
          <w:sz w:val="24"/>
          <w:szCs w:val="24"/>
        </w:rPr>
        <w:t xml:space="preserve">their </w:t>
      </w:r>
      <w:r w:rsidR="005D667A" w:rsidRPr="00AA5E35">
        <w:rPr>
          <w:rFonts w:ascii="Times New Roman" w:hAnsi="Times New Roman" w:cs="Times New Roman"/>
          <w:sz w:val="24"/>
          <w:szCs w:val="24"/>
        </w:rPr>
        <w:t xml:space="preserve">advice </w:t>
      </w:r>
      <w:r w:rsidR="00886816" w:rsidRPr="00AA5E35">
        <w:rPr>
          <w:rFonts w:ascii="Times New Roman" w:hAnsi="Times New Roman" w:cs="Times New Roman" w:hint="eastAsia"/>
          <w:sz w:val="24"/>
          <w:szCs w:val="24"/>
        </w:rPr>
        <w:t xml:space="preserve">with </w:t>
      </w:r>
      <w:r w:rsidR="005D667A" w:rsidRPr="00AA5E35">
        <w:rPr>
          <w:rFonts w:ascii="Times New Roman" w:hAnsi="Times New Roman" w:cs="Times New Roman"/>
          <w:sz w:val="24"/>
          <w:szCs w:val="24"/>
        </w:rPr>
        <w:t>advisees’ opinions</w:t>
      </w:r>
      <w:r w:rsidR="003F5334" w:rsidRPr="00AA5E35">
        <w:rPr>
          <w:rFonts w:ascii="Times New Roman" w:hAnsi="Times New Roman" w:cs="Times New Roman"/>
          <w:sz w:val="24"/>
          <w:szCs w:val="24"/>
        </w:rPr>
        <w:t xml:space="preserve">—primarily </w:t>
      </w:r>
      <w:r w:rsidR="00864859" w:rsidRPr="00AA5E35">
        <w:rPr>
          <w:rFonts w:ascii="Times New Roman" w:hAnsi="Times New Roman" w:cs="Times New Roman"/>
          <w:sz w:val="24"/>
          <w:szCs w:val="24"/>
        </w:rPr>
        <w:t>yielded</w:t>
      </w:r>
      <w:r w:rsidR="001F2758" w:rsidRPr="001F2758">
        <w:rPr>
          <w:rFonts w:ascii="Times New Roman" w:hAnsi="Times New Roman" w:cs="Times New Roman"/>
          <w:sz w:val="24"/>
          <w:szCs w:val="24"/>
        </w:rPr>
        <w:t xml:space="preserve"> </w:t>
      </w:r>
      <w:r w:rsidR="00864859" w:rsidRPr="00AA5E35">
        <w:rPr>
          <w:rFonts w:ascii="Times New Roman" w:hAnsi="Times New Roman" w:cs="Times New Roman"/>
          <w:sz w:val="24"/>
          <w:szCs w:val="24"/>
        </w:rPr>
        <w:t xml:space="preserve">by </w:t>
      </w:r>
      <w:r w:rsidR="00831901">
        <w:rPr>
          <w:rFonts w:ascii="Times New Roman" w:hAnsi="Times New Roman" w:cs="Times New Roman" w:hint="eastAsia"/>
          <w:sz w:val="24"/>
          <w:szCs w:val="24"/>
        </w:rPr>
        <w:t xml:space="preserve">the </w:t>
      </w:r>
      <w:r w:rsidR="00864859" w:rsidRPr="00AA5E35">
        <w:rPr>
          <w:rFonts w:ascii="Times New Roman" w:hAnsi="Times New Roman" w:cs="Times New Roman"/>
          <w:sz w:val="24"/>
          <w:szCs w:val="24"/>
        </w:rPr>
        <w:t xml:space="preserve">conformity </w:t>
      </w:r>
      <w:r w:rsidR="001F2758">
        <w:rPr>
          <w:rFonts w:ascii="Times New Roman" w:hAnsi="Times New Roman" w:cs="Times New Roman" w:hint="eastAsia"/>
          <w:sz w:val="24"/>
          <w:szCs w:val="24"/>
        </w:rPr>
        <w:t>to</w:t>
      </w:r>
      <w:r w:rsidR="00864859" w:rsidRPr="00AA5E35">
        <w:rPr>
          <w:rFonts w:ascii="Times New Roman" w:hAnsi="Times New Roman" w:cs="Times New Roman"/>
          <w:sz w:val="24"/>
          <w:szCs w:val="24"/>
        </w:rPr>
        <w:t xml:space="preserve"> advisees’ opinions</w:t>
      </w:r>
      <w:r w:rsidR="00864859" w:rsidRPr="00AA5E35">
        <w:rPr>
          <w:rFonts w:ascii="Times New Roman" w:hAnsi="Times New Roman" w:cs="Times New Roman" w:hint="eastAsia"/>
          <w:sz w:val="24"/>
          <w:szCs w:val="24"/>
        </w:rPr>
        <w:t xml:space="preserve"> (Stud</w:t>
      </w:r>
      <w:r w:rsidR="00342ABC">
        <w:rPr>
          <w:rFonts w:ascii="Times New Roman" w:hAnsi="Times New Roman" w:cs="Times New Roman"/>
          <w:sz w:val="24"/>
          <w:szCs w:val="24"/>
        </w:rPr>
        <w:t>ies</w:t>
      </w:r>
      <w:r w:rsidR="00864859" w:rsidRPr="00AA5E35">
        <w:rPr>
          <w:rFonts w:ascii="Times New Roman" w:hAnsi="Times New Roman" w:cs="Times New Roman" w:hint="eastAsia"/>
          <w:sz w:val="24"/>
          <w:szCs w:val="24"/>
        </w:rPr>
        <w:t xml:space="preserve"> 1 </w:t>
      </w:r>
      <w:r w:rsidR="002E5B3B">
        <w:rPr>
          <w:rFonts w:ascii="Times New Roman" w:hAnsi="Times New Roman" w:cs="Times New Roman" w:hint="eastAsia"/>
          <w:sz w:val="24"/>
          <w:szCs w:val="24"/>
        </w:rPr>
        <w:t>&amp;</w:t>
      </w:r>
      <w:r w:rsidR="00864859" w:rsidRPr="00AA5E35">
        <w:rPr>
          <w:rFonts w:ascii="Times New Roman" w:hAnsi="Times New Roman" w:cs="Times New Roman" w:hint="eastAsia"/>
          <w:sz w:val="24"/>
          <w:szCs w:val="24"/>
        </w:rPr>
        <w:t xml:space="preserve"> 2)</w:t>
      </w:r>
      <w:bookmarkEnd w:id="8"/>
      <w:r w:rsidR="00831901">
        <w:rPr>
          <w:rFonts w:ascii="Times New Roman" w:hAnsi="Times New Roman" w:cs="Times New Roman" w:hint="eastAsia"/>
          <w:sz w:val="24"/>
          <w:szCs w:val="24"/>
        </w:rPr>
        <w:t xml:space="preserve">. </w:t>
      </w:r>
      <w:r w:rsidR="00FA77F4" w:rsidRPr="00FA77F4">
        <w:rPr>
          <w:rFonts w:ascii="Times New Roman" w:hAnsi="Times New Roman" w:cs="Times New Roman"/>
          <w:sz w:val="24"/>
          <w:szCs w:val="24"/>
        </w:rPr>
        <w:t xml:space="preserve">This </w:t>
      </w:r>
      <w:r w:rsidR="005D6661">
        <w:rPr>
          <w:rFonts w:ascii="Times New Roman" w:hAnsi="Times New Roman" w:cs="Times New Roman" w:hint="eastAsia"/>
          <w:sz w:val="24"/>
          <w:szCs w:val="24"/>
        </w:rPr>
        <w:t>biased</w:t>
      </w:r>
      <w:r w:rsidR="00FC32F1" w:rsidRPr="00FA77F4">
        <w:rPr>
          <w:rFonts w:ascii="Times New Roman" w:hAnsi="Times New Roman" w:cs="Times New Roman"/>
          <w:sz w:val="24"/>
          <w:szCs w:val="24"/>
        </w:rPr>
        <w:t xml:space="preserve"> </w:t>
      </w:r>
      <w:r w:rsidR="003A5A2D">
        <w:rPr>
          <w:rFonts w:ascii="Times New Roman" w:hAnsi="Times New Roman" w:cs="Times New Roman" w:hint="eastAsia"/>
          <w:sz w:val="24"/>
          <w:szCs w:val="24"/>
        </w:rPr>
        <w:t>tendency</w:t>
      </w:r>
      <w:r w:rsidR="00FA77F4" w:rsidRPr="00FA77F4">
        <w:rPr>
          <w:rFonts w:ascii="Times New Roman" w:hAnsi="Times New Roman" w:cs="Times New Roman"/>
          <w:sz w:val="24"/>
          <w:szCs w:val="24"/>
        </w:rPr>
        <w:t xml:space="preserve"> evolve</w:t>
      </w:r>
      <w:r w:rsidR="00FC32F1">
        <w:rPr>
          <w:rFonts w:ascii="Times New Roman" w:hAnsi="Times New Roman" w:cs="Times New Roman" w:hint="eastAsia"/>
          <w:sz w:val="24"/>
          <w:szCs w:val="24"/>
        </w:rPr>
        <w:t>d</w:t>
      </w:r>
      <w:r w:rsidR="00FA77F4" w:rsidRPr="00FA77F4">
        <w:rPr>
          <w:rFonts w:ascii="Times New Roman" w:hAnsi="Times New Roman" w:cs="Times New Roman"/>
          <w:sz w:val="24"/>
          <w:szCs w:val="24"/>
        </w:rPr>
        <w:t xml:space="preserve"> into </w:t>
      </w:r>
      <w:r w:rsidR="00FA77F4" w:rsidRPr="00FA77F4">
        <w:rPr>
          <w:rFonts w:ascii="Times New Roman" w:hAnsi="Times New Roman" w:cs="Times New Roman" w:hint="eastAsia"/>
          <w:sz w:val="24"/>
          <w:szCs w:val="24"/>
        </w:rPr>
        <w:t xml:space="preserve">adaptive </w:t>
      </w:r>
      <w:r w:rsidR="003A5A2D">
        <w:rPr>
          <w:rFonts w:ascii="Times New Roman" w:hAnsi="Times New Roman" w:cs="Times New Roman" w:hint="eastAsia"/>
          <w:sz w:val="24"/>
          <w:szCs w:val="24"/>
        </w:rPr>
        <w:t>strategies</w:t>
      </w:r>
      <w:r w:rsidR="00FA77F4" w:rsidRPr="00FA77F4">
        <w:rPr>
          <w:rFonts w:ascii="Times New Roman" w:hAnsi="Times New Roman" w:cs="Times New Roman"/>
          <w:sz w:val="24"/>
          <w:szCs w:val="24"/>
        </w:rPr>
        <w:t xml:space="preserve"> </w:t>
      </w:r>
      <w:r w:rsidR="00BD7572">
        <w:rPr>
          <w:rFonts w:ascii="Times New Roman" w:hAnsi="Times New Roman" w:cs="Times New Roman" w:hint="eastAsia"/>
          <w:sz w:val="24"/>
          <w:szCs w:val="24"/>
        </w:rPr>
        <w:t>tailoring</w:t>
      </w:r>
      <w:r w:rsidR="00FA77F4" w:rsidRPr="00FA77F4">
        <w:rPr>
          <w:rFonts w:ascii="Times New Roman" w:hAnsi="Times New Roman" w:cs="Times New Roman" w:hint="eastAsia"/>
          <w:sz w:val="24"/>
          <w:szCs w:val="24"/>
        </w:rPr>
        <w:t xml:space="preserve"> </w:t>
      </w:r>
      <w:r w:rsidR="00FA77F4" w:rsidRPr="00FA77F4">
        <w:rPr>
          <w:rFonts w:ascii="Times New Roman" w:hAnsi="Times New Roman" w:cs="Times New Roman"/>
          <w:sz w:val="24"/>
          <w:szCs w:val="24"/>
        </w:rPr>
        <w:t xml:space="preserve">advisees’ </w:t>
      </w:r>
      <w:r w:rsidR="00FA77F4" w:rsidRPr="00FA77F4">
        <w:rPr>
          <w:rFonts w:ascii="Times New Roman" w:hAnsi="Times New Roman" w:cs="Times New Roman" w:hint="eastAsia"/>
          <w:sz w:val="24"/>
          <w:szCs w:val="24"/>
        </w:rPr>
        <w:t xml:space="preserve">fluctuating </w:t>
      </w:r>
      <w:r w:rsidR="00FA77F4" w:rsidRPr="00FA77F4">
        <w:rPr>
          <w:rFonts w:ascii="Times New Roman" w:hAnsi="Times New Roman" w:cs="Times New Roman"/>
          <w:sz w:val="24"/>
          <w:szCs w:val="24"/>
        </w:rPr>
        <w:t>preferences</w:t>
      </w:r>
      <w:r w:rsidR="00FA77F4">
        <w:rPr>
          <w:rFonts w:ascii="Times New Roman" w:hAnsi="Times New Roman" w:cs="Times New Roman" w:hint="eastAsia"/>
          <w:sz w:val="24"/>
          <w:szCs w:val="24"/>
        </w:rPr>
        <w:t>,</w:t>
      </w:r>
      <w:r w:rsidR="00FA77F4" w:rsidRPr="00FA77F4">
        <w:rPr>
          <w:rFonts w:ascii="Times New Roman" w:hAnsi="Times New Roman" w:cs="Times New Roman"/>
          <w:sz w:val="24"/>
          <w:szCs w:val="24"/>
        </w:rPr>
        <w:t xml:space="preserve"> as which </w:t>
      </w:r>
      <w:r w:rsidR="00FA77F4" w:rsidRPr="00FA77F4">
        <w:rPr>
          <w:rFonts w:ascii="Times New Roman" w:hAnsi="Times New Roman" w:cs="Times New Roman" w:hint="eastAsia"/>
          <w:sz w:val="24"/>
          <w:szCs w:val="24"/>
        </w:rPr>
        <w:t>bec</w:t>
      </w:r>
      <w:r w:rsidR="00997B37">
        <w:rPr>
          <w:rFonts w:ascii="Times New Roman" w:hAnsi="Times New Roman" w:cs="Times New Roman" w:hint="eastAsia"/>
          <w:sz w:val="24"/>
          <w:szCs w:val="24"/>
        </w:rPr>
        <w:t>a</w:t>
      </w:r>
      <w:r w:rsidR="00FA77F4" w:rsidRPr="00FA77F4">
        <w:rPr>
          <w:rFonts w:ascii="Times New Roman" w:hAnsi="Times New Roman" w:cs="Times New Roman" w:hint="eastAsia"/>
          <w:sz w:val="24"/>
          <w:szCs w:val="24"/>
        </w:rPr>
        <w:t xml:space="preserve">me </w:t>
      </w:r>
      <w:r w:rsidR="00FA77F4" w:rsidRPr="00FA77F4">
        <w:rPr>
          <w:rFonts w:ascii="Times New Roman" w:hAnsi="Times New Roman" w:cs="Times New Roman"/>
          <w:sz w:val="24"/>
          <w:szCs w:val="24"/>
        </w:rPr>
        <w:t xml:space="preserve">disclosed by </w:t>
      </w:r>
      <w:r w:rsidR="00FA77F4" w:rsidRPr="00FA77F4">
        <w:rPr>
          <w:rFonts w:ascii="Times New Roman" w:hAnsi="Times New Roman" w:cs="Times New Roman" w:hint="eastAsia"/>
          <w:sz w:val="24"/>
          <w:szCs w:val="24"/>
        </w:rPr>
        <w:t>their</w:t>
      </w:r>
      <w:r w:rsidR="00FA77F4" w:rsidRPr="00FA77F4">
        <w:rPr>
          <w:rFonts w:ascii="Times New Roman" w:hAnsi="Times New Roman" w:cs="Times New Roman"/>
          <w:sz w:val="24"/>
          <w:szCs w:val="24"/>
        </w:rPr>
        <w:t xml:space="preserve"> </w:t>
      </w:r>
      <w:r w:rsidR="00FA77F4" w:rsidRPr="00FA77F4">
        <w:rPr>
          <w:rFonts w:ascii="Times New Roman" w:hAnsi="Times New Roman" w:cs="Times New Roman" w:hint="eastAsia"/>
          <w:sz w:val="24"/>
          <w:szCs w:val="24"/>
        </w:rPr>
        <w:t>feedback (</w:t>
      </w:r>
      <w:r w:rsidR="00FA77F4" w:rsidRPr="00FA77F4">
        <w:rPr>
          <w:rFonts w:ascii="Times New Roman" w:hAnsi="Times New Roman" w:cs="Times New Roman"/>
          <w:sz w:val="24"/>
          <w:szCs w:val="24"/>
        </w:rPr>
        <w:t>accept</w:t>
      </w:r>
      <w:r w:rsidR="00FA77F4" w:rsidRPr="00FA77F4">
        <w:rPr>
          <w:rFonts w:ascii="Times New Roman" w:hAnsi="Times New Roman" w:cs="Times New Roman" w:hint="eastAsia"/>
          <w:sz w:val="24"/>
          <w:szCs w:val="24"/>
        </w:rPr>
        <w:t>ing</w:t>
      </w:r>
      <w:r w:rsidR="00FA77F4" w:rsidRPr="00FA77F4">
        <w:rPr>
          <w:rFonts w:ascii="Times New Roman" w:hAnsi="Times New Roman" w:cs="Times New Roman"/>
          <w:sz w:val="24"/>
          <w:szCs w:val="24"/>
        </w:rPr>
        <w:t xml:space="preserve"> </w:t>
      </w:r>
      <w:r w:rsidR="00FA77F4" w:rsidRPr="00FA77F4">
        <w:rPr>
          <w:rFonts w:ascii="Times New Roman" w:hAnsi="Times New Roman" w:cs="Times New Roman" w:hint="eastAsia"/>
          <w:sz w:val="24"/>
          <w:szCs w:val="24"/>
        </w:rPr>
        <w:t>or</w:t>
      </w:r>
      <w:r w:rsidR="00FA77F4" w:rsidRPr="00FA77F4">
        <w:rPr>
          <w:rFonts w:ascii="Times New Roman" w:hAnsi="Times New Roman" w:cs="Times New Roman"/>
          <w:sz w:val="24"/>
          <w:szCs w:val="24"/>
        </w:rPr>
        <w:t xml:space="preserve"> rejecti</w:t>
      </w:r>
      <w:r w:rsidR="00FA77F4" w:rsidRPr="00FA77F4">
        <w:rPr>
          <w:rFonts w:ascii="Times New Roman" w:hAnsi="Times New Roman" w:cs="Times New Roman" w:hint="eastAsia"/>
          <w:sz w:val="24"/>
          <w:szCs w:val="24"/>
        </w:rPr>
        <w:t xml:space="preserve">ng advice) </w:t>
      </w:r>
      <w:r w:rsidR="00FA77F4" w:rsidRPr="00AA5E35">
        <w:rPr>
          <w:rFonts w:ascii="Times New Roman" w:hAnsi="Times New Roman" w:cs="Times New Roman" w:hint="eastAsia"/>
          <w:sz w:val="24"/>
          <w:szCs w:val="24"/>
        </w:rPr>
        <w:t>(Stud</w:t>
      </w:r>
      <w:r w:rsidR="00FA77F4">
        <w:rPr>
          <w:rFonts w:ascii="Times New Roman" w:hAnsi="Times New Roman" w:cs="Times New Roman"/>
          <w:sz w:val="24"/>
          <w:szCs w:val="24"/>
        </w:rPr>
        <w:t>ies</w:t>
      </w:r>
      <w:r w:rsidR="00FA77F4" w:rsidRPr="00AA5E35">
        <w:rPr>
          <w:rFonts w:ascii="Times New Roman" w:hAnsi="Times New Roman" w:cs="Times New Roman" w:hint="eastAsia"/>
          <w:sz w:val="24"/>
          <w:szCs w:val="24"/>
        </w:rPr>
        <w:t xml:space="preserve"> </w:t>
      </w:r>
      <w:r w:rsidR="00FA77F4">
        <w:rPr>
          <w:rFonts w:ascii="Times New Roman" w:hAnsi="Times New Roman" w:cs="Times New Roman" w:hint="eastAsia"/>
          <w:sz w:val="24"/>
          <w:szCs w:val="24"/>
        </w:rPr>
        <w:t>3</w:t>
      </w:r>
      <w:r w:rsidR="00FA77F4" w:rsidRPr="00AA5E35">
        <w:rPr>
          <w:rFonts w:ascii="Times New Roman" w:hAnsi="Times New Roman" w:cs="Times New Roman" w:hint="eastAsia"/>
          <w:sz w:val="24"/>
          <w:szCs w:val="24"/>
        </w:rPr>
        <w:t xml:space="preserve"> </w:t>
      </w:r>
      <w:r w:rsidR="00FA77F4">
        <w:rPr>
          <w:rFonts w:ascii="Times New Roman" w:hAnsi="Times New Roman" w:cs="Times New Roman" w:hint="eastAsia"/>
          <w:sz w:val="24"/>
          <w:szCs w:val="24"/>
        </w:rPr>
        <w:t>&amp;</w:t>
      </w:r>
      <w:r w:rsidR="00FA77F4" w:rsidRPr="00AA5E35">
        <w:rPr>
          <w:rFonts w:ascii="Times New Roman" w:hAnsi="Times New Roman" w:cs="Times New Roman" w:hint="eastAsia"/>
          <w:sz w:val="24"/>
          <w:szCs w:val="24"/>
        </w:rPr>
        <w:t xml:space="preserve"> </w:t>
      </w:r>
      <w:r w:rsidR="00FA77F4">
        <w:rPr>
          <w:rFonts w:ascii="Times New Roman" w:hAnsi="Times New Roman" w:cs="Times New Roman" w:hint="eastAsia"/>
          <w:sz w:val="24"/>
          <w:szCs w:val="24"/>
        </w:rPr>
        <w:t>4</w:t>
      </w:r>
      <w:r w:rsidR="00FA77F4" w:rsidRPr="00AA5E35">
        <w:rPr>
          <w:rFonts w:ascii="Times New Roman" w:hAnsi="Times New Roman" w:cs="Times New Roman" w:hint="eastAsia"/>
          <w:sz w:val="24"/>
          <w:szCs w:val="24"/>
        </w:rPr>
        <w:t>)</w:t>
      </w:r>
      <w:r w:rsidR="00FA77F4" w:rsidRPr="00FA77F4">
        <w:rPr>
          <w:rFonts w:ascii="Times New Roman" w:hAnsi="Times New Roman" w:cs="Times New Roman" w:hint="eastAsia"/>
          <w:sz w:val="24"/>
          <w:szCs w:val="24"/>
        </w:rPr>
        <w:t xml:space="preserve">. </w:t>
      </w:r>
      <w:bookmarkStart w:id="10" w:name="OLE_LINK34"/>
      <w:bookmarkStart w:id="11" w:name="OLE_LINK36"/>
      <w:r w:rsidR="00FA77F4" w:rsidRPr="00FA77F4">
        <w:rPr>
          <w:rFonts w:ascii="Times New Roman" w:hAnsi="Times New Roman" w:cs="Times New Roman"/>
          <w:sz w:val="24"/>
          <w:szCs w:val="24"/>
        </w:rPr>
        <w:t>Reinforcement learning models</w:t>
      </w:r>
      <w:r w:rsidR="00FA77F4" w:rsidRPr="00FA77F4">
        <w:rPr>
          <w:rFonts w:ascii="Times New Roman" w:hAnsi="Times New Roman" w:cs="Times New Roman" w:hint="eastAsia"/>
          <w:sz w:val="24"/>
          <w:szCs w:val="24"/>
        </w:rPr>
        <w:t xml:space="preserve">, </w:t>
      </w:r>
      <w:r w:rsidR="003A5A2D">
        <w:rPr>
          <w:rFonts w:ascii="Times New Roman" w:hAnsi="Times New Roman" w:cs="Times New Roman" w:hint="eastAsia"/>
          <w:sz w:val="24"/>
          <w:szCs w:val="24"/>
        </w:rPr>
        <w:t xml:space="preserve">featuring </w:t>
      </w:r>
      <w:r w:rsidR="004C7E9C">
        <w:rPr>
          <w:rFonts w:ascii="Times New Roman" w:hAnsi="Times New Roman" w:cs="Times New Roman" w:hint="eastAsia"/>
          <w:sz w:val="24"/>
          <w:szCs w:val="24"/>
        </w:rPr>
        <w:t>advisors</w:t>
      </w:r>
      <w:r w:rsidR="004C7E9C">
        <w:rPr>
          <w:rFonts w:ascii="Times New Roman" w:hAnsi="Times New Roman" w:cs="Times New Roman"/>
          <w:sz w:val="24"/>
          <w:szCs w:val="24"/>
        </w:rPr>
        <w:t>’</w:t>
      </w:r>
      <w:r w:rsidR="004C7E9C">
        <w:rPr>
          <w:rFonts w:ascii="Times New Roman" w:hAnsi="Times New Roman" w:cs="Times New Roman" w:hint="eastAsia"/>
          <w:sz w:val="24"/>
          <w:szCs w:val="24"/>
        </w:rPr>
        <w:t xml:space="preserve"> </w:t>
      </w:r>
      <w:r w:rsidR="004C7E9C" w:rsidRPr="004C7E9C">
        <w:rPr>
          <w:rFonts w:ascii="Times New Roman" w:hAnsi="Times New Roman" w:cs="Times New Roman"/>
          <w:sz w:val="24"/>
          <w:szCs w:val="24"/>
        </w:rPr>
        <w:t>vulnerability</w:t>
      </w:r>
      <w:r w:rsidR="007C16C7">
        <w:rPr>
          <w:rFonts w:ascii="Times New Roman" w:hAnsi="Times New Roman" w:cs="Times New Roman" w:hint="eastAsia"/>
          <w:sz w:val="24"/>
          <w:szCs w:val="24"/>
        </w:rPr>
        <w:t xml:space="preserve"> </w:t>
      </w:r>
      <w:r w:rsidR="004C7E9C">
        <w:rPr>
          <w:rFonts w:ascii="Times New Roman" w:hAnsi="Times New Roman" w:cs="Times New Roman" w:hint="eastAsia"/>
          <w:sz w:val="24"/>
          <w:szCs w:val="24"/>
        </w:rPr>
        <w:t>to</w:t>
      </w:r>
      <w:r w:rsidR="007C16C7">
        <w:rPr>
          <w:rFonts w:ascii="Times New Roman" w:hAnsi="Times New Roman" w:cs="Times New Roman" w:hint="eastAsia"/>
          <w:sz w:val="24"/>
          <w:szCs w:val="24"/>
        </w:rPr>
        <w:t xml:space="preserve"> </w:t>
      </w:r>
      <w:r w:rsidR="00C53AD2">
        <w:rPr>
          <w:rFonts w:ascii="Times New Roman" w:hAnsi="Times New Roman" w:cs="Times New Roman" w:hint="eastAsia"/>
          <w:sz w:val="24"/>
          <w:szCs w:val="24"/>
        </w:rPr>
        <w:t>feedback</w:t>
      </w:r>
      <w:r w:rsidR="00997B37">
        <w:rPr>
          <w:rFonts w:ascii="Times New Roman" w:hAnsi="Times New Roman" w:cs="Times New Roman" w:hint="eastAsia"/>
          <w:sz w:val="24"/>
          <w:szCs w:val="24"/>
        </w:rPr>
        <w:t xml:space="preserve">, </w:t>
      </w:r>
      <w:r w:rsidR="00997B37" w:rsidRPr="00FA77F4">
        <w:rPr>
          <w:rFonts w:ascii="Times New Roman" w:hAnsi="Times New Roman" w:cs="Times New Roman"/>
          <w:sz w:val="24"/>
          <w:szCs w:val="24"/>
        </w:rPr>
        <w:t>best capture</w:t>
      </w:r>
      <w:r w:rsidR="00997B37">
        <w:rPr>
          <w:rFonts w:ascii="Times New Roman" w:hAnsi="Times New Roman" w:cs="Times New Roman" w:hint="eastAsia"/>
          <w:sz w:val="24"/>
          <w:szCs w:val="24"/>
        </w:rPr>
        <w:t>d</w:t>
      </w:r>
      <w:r w:rsidR="00997B37" w:rsidRPr="00FA77F4">
        <w:rPr>
          <w:rFonts w:ascii="Times New Roman" w:hAnsi="Times New Roman" w:cs="Times New Roman"/>
          <w:sz w:val="24"/>
          <w:szCs w:val="24"/>
        </w:rPr>
        <w:t xml:space="preserve"> </w:t>
      </w:r>
      <w:r w:rsidR="004C7E9C">
        <w:rPr>
          <w:rFonts w:ascii="Times New Roman" w:hAnsi="Times New Roman" w:cs="Times New Roman" w:hint="eastAsia"/>
          <w:sz w:val="24"/>
          <w:szCs w:val="24"/>
        </w:rPr>
        <w:t>advisors</w:t>
      </w:r>
      <w:r w:rsidR="004C7E9C">
        <w:rPr>
          <w:rFonts w:ascii="Times New Roman" w:hAnsi="Times New Roman" w:cs="Times New Roman"/>
          <w:sz w:val="24"/>
          <w:szCs w:val="24"/>
        </w:rPr>
        <w:t>’</w:t>
      </w:r>
      <w:r w:rsidR="004C7E9C">
        <w:rPr>
          <w:rFonts w:ascii="Times New Roman" w:hAnsi="Times New Roman" w:cs="Times New Roman" w:hint="eastAsia"/>
          <w:sz w:val="24"/>
          <w:szCs w:val="24"/>
        </w:rPr>
        <w:t xml:space="preserve"> </w:t>
      </w:r>
      <w:r w:rsidR="007C16C7">
        <w:rPr>
          <w:rFonts w:ascii="Times New Roman" w:hAnsi="Times New Roman" w:cs="Times New Roman" w:hint="eastAsia"/>
          <w:sz w:val="24"/>
          <w:szCs w:val="24"/>
        </w:rPr>
        <w:t>strateg</w:t>
      </w:r>
      <w:r w:rsidR="00373F52">
        <w:rPr>
          <w:rFonts w:ascii="Times New Roman" w:hAnsi="Times New Roman" w:cs="Times New Roman" w:hint="eastAsia"/>
          <w:sz w:val="24"/>
          <w:szCs w:val="24"/>
        </w:rPr>
        <w:t>y adaptation</w:t>
      </w:r>
      <w:r w:rsidR="004C7E9C">
        <w:rPr>
          <w:rFonts w:ascii="Times New Roman" w:hAnsi="Times New Roman" w:cs="Times New Roman" w:hint="eastAsia"/>
          <w:sz w:val="24"/>
          <w:szCs w:val="24"/>
        </w:rPr>
        <w:t>s</w:t>
      </w:r>
      <w:r w:rsidR="00997B37">
        <w:rPr>
          <w:rFonts w:ascii="Times New Roman" w:hAnsi="Times New Roman" w:cs="Times New Roman" w:hint="eastAsia"/>
          <w:sz w:val="24"/>
          <w:szCs w:val="24"/>
        </w:rPr>
        <w:t xml:space="preserve"> and </w:t>
      </w:r>
      <w:r w:rsidR="004C7E9C">
        <w:rPr>
          <w:rFonts w:ascii="Times New Roman" w:hAnsi="Times New Roman" w:cs="Times New Roman" w:hint="eastAsia"/>
          <w:sz w:val="24"/>
          <w:szCs w:val="24"/>
        </w:rPr>
        <w:t>supported</w:t>
      </w:r>
      <w:r w:rsidR="00FA77F4" w:rsidRPr="00FA77F4">
        <w:rPr>
          <w:rFonts w:ascii="Times New Roman" w:hAnsi="Times New Roman" w:cs="Times New Roman"/>
          <w:sz w:val="24"/>
          <w:szCs w:val="24"/>
        </w:rPr>
        <w:t xml:space="preserve"> </w:t>
      </w:r>
      <w:r w:rsidR="009E1B0C">
        <w:rPr>
          <w:rFonts w:ascii="Times New Roman" w:hAnsi="Times New Roman" w:cs="Times New Roman" w:hint="eastAsia"/>
          <w:sz w:val="24"/>
          <w:szCs w:val="24"/>
        </w:rPr>
        <w:t>th</w:t>
      </w:r>
      <w:r w:rsidR="004C7E9C">
        <w:rPr>
          <w:rFonts w:ascii="Times New Roman" w:hAnsi="Times New Roman" w:cs="Times New Roman" w:hint="eastAsia"/>
          <w:sz w:val="24"/>
          <w:szCs w:val="24"/>
        </w:rPr>
        <w:t>at</w:t>
      </w:r>
      <w:r w:rsidR="00FA77F4" w:rsidRPr="00FA77F4">
        <w:rPr>
          <w:rFonts w:ascii="Times New Roman" w:hAnsi="Times New Roman" w:cs="Times New Roman"/>
          <w:sz w:val="24"/>
          <w:szCs w:val="24"/>
        </w:rPr>
        <w:t xml:space="preserve"> </w:t>
      </w:r>
      <w:r w:rsidR="004C7E9C">
        <w:rPr>
          <w:rFonts w:ascii="Times New Roman" w:hAnsi="Times New Roman" w:cs="Times New Roman" w:hint="eastAsia"/>
          <w:sz w:val="24"/>
          <w:szCs w:val="24"/>
        </w:rPr>
        <w:t>the acceptance-</w:t>
      </w:r>
      <w:r w:rsidR="00135B14">
        <w:rPr>
          <w:rFonts w:ascii="Times New Roman" w:hAnsi="Times New Roman" w:cs="Times New Roman" w:hint="eastAsia"/>
          <w:sz w:val="24"/>
          <w:szCs w:val="24"/>
        </w:rPr>
        <w:t>directed</w:t>
      </w:r>
      <w:r w:rsidR="004C7E9C">
        <w:rPr>
          <w:rFonts w:ascii="Times New Roman" w:hAnsi="Times New Roman" w:cs="Times New Roman" w:hint="eastAsia"/>
          <w:sz w:val="24"/>
          <w:szCs w:val="24"/>
        </w:rPr>
        <w:t xml:space="preserve"> </w:t>
      </w:r>
      <w:r w:rsidR="00FC32F1">
        <w:rPr>
          <w:rFonts w:ascii="Times New Roman" w:hAnsi="Times New Roman" w:cs="Times New Roman" w:hint="eastAsia"/>
          <w:sz w:val="24"/>
          <w:szCs w:val="24"/>
        </w:rPr>
        <w:t xml:space="preserve">intention </w:t>
      </w:r>
      <w:r w:rsidR="00DE6C5C" w:rsidRPr="00DE6C5C">
        <w:rPr>
          <w:rFonts w:ascii="Times New Roman" w:hAnsi="Times New Roman" w:cs="Times New Roman" w:hint="eastAsia"/>
          <w:sz w:val="24"/>
          <w:szCs w:val="24"/>
        </w:rPr>
        <w:t>exclusively</w:t>
      </w:r>
      <w:r w:rsidR="00DE6C5C" w:rsidRPr="00DE6C5C">
        <w:rPr>
          <w:rFonts w:ascii="Times New Roman" w:hAnsi="Times New Roman" w:cs="Times New Roman" w:hint="eastAsia"/>
          <w:sz w:val="24"/>
          <w:szCs w:val="24"/>
        </w:rPr>
        <w:t xml:space="preserve"> </w:t>
      </w:r>
      <w:r w:rsidR="00FC32F1">
        <w:rPr>
          <w:rFonts w:ascii="Times New Roman" w:hAnsi="Times New Roman" w:cs="Times New Roman" w:hint="eastAsia"/>
          <w:sz w:val="24"/>
          <w:szCs w:val="24"/>
        </w:rPr>
        <w:t>underlies</w:t>
      </w:r>
      <w:r w:rsidR="003A5A2D">
        <w:rPr>
          <w:rFonts w:ascii="Times New Roman" w:hAnsi="Times New Roman" w:cs="Times New Roman" w:hint="eastAsia"/>
          <w:sz w:val="24"/>
          <w:szCs w:val="24"/>
        </w:rPr>
        <w:t xml:space="preserve"> </w:t>
      </w:r>
      <w:r w:rsidR="00FA77F4" w:rsidRPr="00FA77F4">
        <w:rPr>
          <w:rFonts w:ascii="Times New Roman" w:hAnsi="Times New Roman" w:cs="Times New Roman" w:hint="eastAsia"/>
          <w:sz w:val="24"/>
          <w:szCs w:val="24"/>
        </w:rPr>
        <w:t>the</w:t>
      </w:r>
      <w:r w:rsidR="00FA77F4" w:rsidRPr="00FA77F4">
        <w:rPr>
          <w:rFonts w:ascii="Times New Roman" w:hAnsi="Times New Roman" w:cs="Times New Roman"/>
          <w:sz w:val="24"/>
          <w:szCs w:val="24"/>
        </w:rPr>
        <w:t xml:space="preserve"> alignment bias</w:t>
      </w:r>
      <w:r w:rsidR="00FA77F4" w:rsidRPr="00FA77F4">
        <w:rPr>
          <w:rFonts w:ascii="Times New Roman" w:hAnsi="Times New Roman" w:cs="Times New Roman" w:hint="eastAsia"/>
          <w:sz w:val="24"/>
          <w:szCs w:val="24"/>
        </w:rPr>
        <w:t xml:space="preserve">. </w:t>
      </w:r>
      <w:bookmarkEnd w:id="10"/>
      <w:bookmarkEnd w:id="11"/>
      <w:r w:rsidR="004B3CC4">
        <w:rPr>
          <w:rFonts w:ascii="Times New Roman" w:hAnsi="Times New Roman" w:cs="Times New Roman" w:hint="eastAsia"/>
          <w:sz w:val="24"/>
          <w:szCs w:val="24"/>
        </w:rPr>
        <w:t>O</w:t>
      </w:r>
      <w:r w:rsidR="003A5A2D" w:rsidRPr="003A5A2D">
        <w:rPr>
          <w:rFonts w:ascii="Times New Roman" w:hAnsi="Times New Roman" w:cs="Times New Roman"/>
          <w:sz w:val="24"/>
          <w:szCs w:val="24"/>
        </w:rPr>
        <w:t xml:space="preserve">ur research sheds light on </w:t>
      </w:r>
      <w:r w:rsidR="002E655E">
        <w:rPr>
          <w:rFonts w:ascii="Times New Roman" w:hAnsi="Times New Roman" w:cs="Times New Roman" w:hint="eastAsia"/>
          <w:sz w:val="24"/>
          <w:szCs w:val="24"/>
        </w:rPr>
        <w:t xml:space="preserve">a nuanced </w:t>
      </w:r>
      <w:r w:rsidR="003A5A2D" w:rsidRPr="003A5A2D">
        <w:rPr>
          <w:rFonts w:ascii="Times New Roman" w:hAnsi="Times New Roman" w:cs="Times New Roman"/>
          <w:sz w:val="24"/>
          <w:szCs w:val="24"/>
        </w:rPr>
        <w:t>interplay between advisee</w:t>
      </w:r>
      <w:r w:rsidR="004B3CC4">
        <w:rPr>
          <w:rFonts w:ascii="Times New Roman" w:hAnsi="Times New Roman" w:cs="Times New Roman" w:hint="eastAsia"/>
          <w:sz w:val="24"/>
          <w:szCs w:val="24"/>
        </w:rPr>
        <w:t>s</w:t>
      </w:r>
      <w:r w:rsidR="003A5A2D" w:rsidRPr="003A5A2D">
        <w:rPr>
          <w:rFonts w:ascii="Times New Roman" w:hAnsi="Times New Roman" w:cs="Times New Roman"/>
          <w:sz w:val="24"/>
          <w:szCs w:val="24"/>
        </w:rPr>
        <w:t xml:space="preserve"> and advi</w:t>
      </w:r>
      <w:r w:rsidR="00BD57F7">
        <w:rPr>
          <w:rFonts w:ascii="Times New Roman" w:hAnsi="Times New Roman" w:cs="Times New Roman" w:hint="eastAsia"/>
          <w:sz w:val="24"/>
          <w:szCs w:val="24"/>
        </w:rPr>
        <w:t>sors</w:t>
      </w:r>
      <w:r w:rsidR="002E655E">
        <w:rPr>
          <w:rFonts w:ascii="Times New Roman" w:hAnsi="Times New Roman" w:cs="Times New Roman" w:hint="eastAsia"/>
          <w:sz w:val="24"/>
          <w:szCs w:val="24"/>
        </w:rPr>
        <w:t xml:space="preserve">: </w:t>
      </w:r>
      <w:r w:rsidR="00BD57F7">
        <w:rPr>
          <w:rFonts w:ascii="Times New Roman" w:hAnsi="Times New Roman" w:cs="Times New Roman" w:hint="eastAsia"/>
          <w:sz w:val="24"/>
          <w:szCs w:val="24"/>
        </w:rPr>
        <w:t>advice interaction</w:t>
      </w:r>
      <w:r w:rsidR="001E75DA">
        <w:rPr>
          <w:rFonts w:ascii="Times New Roman" w:hAnsi="Times New Roman" w:cs="Times New Roman" w:hint="eastAsia"/>
          <w:sz w:val="24"/>
          <w:szCs w:val="24"/>
        </w:rPr>
        <w:t>s</w:t>
      </w:r>
      <w:r w:rsidR="00BD57F7">
        <w:rPr>
          <w:rFonts w:ascii="Times New Roman" w:hAnsi="Times New Roman" w:cs="Times New Roman" w:hint="eastAsia"/>
          <w:sz w:val="24"/>
          <w:szCs w:val="24"/>
        </w:rPr>
        <w:t xml:space="preserve">, </w:t>
      </w:r>
      <w:r w:rsidR="00BD57F7" w:rsidRPr="00BD57F7">
        <w:rPr>
          <w:rFonts w:ascii="Times New Roman" w:hAnsi="Times New Roman" w:cs="Times New Roman"/>
          <w:sz w:val="24"/>
          <w:szCs w:val="24"/>
        </w:rPr>
        <w:t xml:space="preserve">commonly </w:t>
      </w:r>
      <w:r w:rsidR="009F6C81">
        <w:rPr>
          <w:rFonts w:ascii="Times New Roman" w:hAnsi="Times New Roman" w:cs="Times New Roman" w:hint="eastAsia"/>
          <w:sz w:val="24"/>
          <w:szCs w:val="24"/>
        </w:rPr>
        <w:t>seen</w:t>
      </w:r>
      <w:r w:rsidR="00BD57F7" w:rsidRPr="00BD57F7">
        <w:rPr>
          <w:rFonts w:ascii="Times New Roman" w:hAnsi="Times New Roman" w:cs="Times New Roman"/>
          <w:sz w:val="24"/>
          <w:szCs w:val="24"/>
        </w:rPr>
        <w:t xml:space="preserve"> as </w:t>
      </w:r>
      <w:r w:rsidR="004B3CC4" w:rsidRPr="004B3CC4">
        <w:rPr>
          <w:rFonts w:ascii="Times New Roman" w:hAnsi="Times New Roman" w:cs="Times New Roman" w:hint="eastAsia"/>
          <w:sz w:val="24"/>
          <w:szCs w:val="24"/>
        </w:rPr>
        <w:t>informative</w:t>
      </w:r>
      <w:r w:rsidR="00BD57F7" w:rsidRPr="00BD57F7">
        <w:rPr>
          <w:rFonts w:ascii="Times New Roman" w:hAnsi="Times New Roman" w:cs="Times New Roman"/>
          <w:sz w:val="24"/>
          <w:szCs w:val="24"/>
        </w:rPr>
        <w:t xml:space="preserve">, </w:t>
      </w:r>
      <w:r w:rsidR="002E655E">
        <w:rPr>
          <w:rFonts w:ascii="Times New Roman" w:hAnsi="Times New Roman" w:cs="Times New Roman" w:hint="eastAsia"/>
          <w:sz w:val="24"/>
          <w:szCs w:val="24"/>
        </w:rPr>
        <w:t>surprisingly</w:t>
      </w:r>
      <w:r w:rsidR="002E655E" w:rsidRPr="00BD57F7">
        <w:rPr>
          <w:rFonts w:ascii="Times New Roman" w:hAnsi="Times New Roman" w:cs="Times New Roman"/>
          <w:sz w:val="24"/>
          <w:szCs w:val="24"/>
        </w:rPr>
        <w:t xml:space="preserve"> </w:t>
      </w:r>
      <w:r w:rsidR="00BD57F7" w:rsidRPr="00BD57F7">
        <w:rPr>
          <w:rFonts w:ascii="Times New Roman" w:hAnsi="Times New Roman" w:cs="Times New Roman"/>
          <w:sz w:val="24"/>
          <w:szCs w:val="24"/>
        </w:rPr>
        <w:t xml:space="preserve">foster </w:t>
      </w:r>
      <w:r w:rsidR="002E655E">
        <w:rPr>
          <w:rFonts w:ascii="Times New Roman" w:hAnsi="Times New Roman" w:cs="Times New Roman" w:hint="eastAsia"/>
          <w:sz w:val="24"/>
          <w:szCs w:val="24"/>
        </w:rPr>
        <w:t>false beliefs</w:t>
      </w:r>
      <w:r w:rsidR="00B1410A" w:rsidRPr="00BD57F7">
        <w:rPr>
          <w:rFonts w:ascii="Times New Roman" w:hAnsi="Times New Roman" w:cs="Times New Roman"/>
          <w:sz w:val="24"/>
          <w:szCs w:val="24"/>
        </w:rPr>
        <w:t xml:space="preserve"> and </w:t>
      </w:r>
      <w:r w:rsidR="00D8128C" w:rsidRPr="00BD57F7">
        <w:rPr>
          <w:rFonts w:ascii="Times New Roman" w:hAnsi="Times New Roman" w:cs="Times New Roman"/>
          <w:sz w:val="24"/>
          <w:szCs w:val="24"/>
        </w:rPr>
        <w:t>opinion</w:t>
      </w:r>
      <w:r w:rsidR="002E655E">
        <w:rPr>
          <w:rFonts w:ascii="Times New Roman" w:hAnsi="Times New Roman" w:cs="Times New Roman" w:hint="eastAsia"/>
          <w:sz w:val="24"/>
          <w:szCs w:val="24"/>
        </w:rPr>
        <w:t xml:space="preserve"> </w:t>
      </w:r>
      <w:r w:rsidR="002E655E" w:rsidRPr="00BD57F7">
        <w:rPr>
          <w:rFonts w:ascii="Times New Roman" w:hAnsi="Times New Roman" w:cs="Times New Roman"/>
          <w:sz w:val="24"/>
          <w:szCs w:val="24"/>
        </w:rPr>
        <w:t>homogeneity</w:t>
      </w:r>
      <w:r w:rsidR="002E655E">
        <w:rPr>
          <w:rFonts w:ascii="Times New Roman" w:hAnsi="Times New Roman" w:cs="Times New Roman" w:hint="eastAsia"/>
          <w:sz w:val="24"/>
          <w:szCs w:val="24"/>
        </w:rPr>
        <w:t xml:space="preserve"> and </w:t>
      </w:r>
      <w:r w:rsidR="002E655E" w:rsidRPr="002E655E">
        <w:rPr>
          <w:rFonts w:ascii="Times New Roman" w:hAnsi="Times New Roman" w:cs="Times New Roman"/>
          <w:sz w:val="24"/>
          <w:szCs w:val="24"/>
        </w:rPr>
        <w:t>polarization</w:t>
      </w:r>
      <w:r w:rsidR="00BD57F7" w:rsidRPr="00BD57F7">
        <w:rPr>
          <w:rFonts w:ascii="Times New Roman" w:hAnsi="Times New Roman" w:cs="Times New Roman"/>
          <w:sz w:val="24"/>
          <w:szCs w:val="24"/>
        </w:rPr>
        <w:t>.</w:t>
      </w:r>
    </w:p>
    <w:p w14:paraId="61722EF9" w14:textId="77777777" w:rsidR="009F0020" w:rsidRPr="00240D71" w:rsidRDefault="009F0020" w:rsidP="004554D8">
      <w:pPr>
        <w:widowControl/>
        <w:adjustRightInd w:val="0"/>
        <w:snapToGrid w:val="0"/>
        <w:spacing w:line="360" w:lineRule="auto"/>
        <w:rPr>
          <w:rFonts w:ascii="Times New Roman" w:hAnsi="Times New Roman"/>
          <w:bCs/>
          <w:sz w:val="24"/>
          <w:szCs w:val="24"/>
          <w:lang w:val="en-GB"/>
        </w:rPr>
      </w:pPr>
    </w:p>
    <w:p w14:paraId="33B913A7" w14:textId="5E59F0F3" w:rsidR="00396095" w:rsidRPr="00AA5E35" w:rsidRDefault="0023257F" w:rsidP="00373F52">
      <w:pPr>
        <w:widowControl/>
        <w:adjustRightInd w:val="0"/>
        <w:snapToGrid w:val="0"/>
        <w:spacing w:line="360" w:lineRule="auto"/>
        <w:rPr>
          <w:rFonts w:ascii="Times New Roman" w:hAnsi="Times New Roman"/>
          <w:sz w:val="24"/>
          <w:szCs w:val="24"/>
          <w:lang w:val="en-GB"/>
        </w:rPr>
      </w:pPr>
      <w:r w:rsidRPr="00AA5E35">
        <w:rPr>
          <w:rFonts w:ascii="Times New Roman" w:hAnsi="Times New Roman"/>
          <w:b/>
          <w:sz w:val="24"/>
          <w:szCs w:val="24"/>
          <w:lang w:val="en-GB"/>
        </w:rPr>
        <w:t>Keywords</w:t>
      </w:r>
      <w:r w:rsidRPr="00AA5E35">
        <w:rPr>
          <w:rFonts w:ascii="Times New Roman" w:hAnsi="Times New Roman"/>
          <w:sz w:val="24"/>
          <w:szCs w:val="24"/>
          <w:lang w:val="en-GB"/>
        </w:rPr>
        <w:t xml:space="preserve">: </w:t>
      </w:r>
      <w:r w:rsidR="00036BBD" w:rsidRPr="00AA5E35">
        <w:rPr>
          <w:rFonts w:ascii="Times New Roman" w:hAnsi="Times New Roman"/>
          <w:sz w:val="24"/>
          <w:szCs w:val="24"/>
          <w:lang w:val="en-GB"/>
        </w:rPr>
        <w:t>advice giving</w:t>
      </w:r>
      <w:r w:rsidRPr="00AA5E35">
        <w:rPr>
          <w:rFonts w:ascii="Times New Roman" w:hAnsi="Times New Roman"/>
          <w:sz w:val="24"/>
          <w:szCs w:val="24"/>
          <w:lang w:val="en-GB"/>
        </w:rPr>
        <w:t xml:space="preserve">; </w:t>
      </w:r>
      <w:r w:rsidR="00142B4A">
        <w:rPr>
          <w:rFonts w:ascii="Times New Roman" w:hAnsi="Times New Roman" w:hint="eastAsia"/>
          <w:sz w:val="24"/>
          <w:szCs w:val="24"/>
          <w:lang w:val="en-GB"/>
        </w:rPr>
        <w:t>advis</w:t>
      </w:r>
      <w:r w:rsidR="00B254A9">
        <w:rPr>
          <w:rFonts w:ascii="Times New Roman" w:hAnsi="Times New Roman" w:hint="eastAsia"/>
          <w:sz w:val="24"/>
          <w:szCs w:val="24"/>
          <w:lang w:val="en-GB"/>
        </w:rPr>
        <w:t>ee</w:t>
      </w:r>
      <w:r w:rsidR="00142B4A">
        <w:rPr>
          <w:rFonts w:ascii="Times New Roman" w:hAnsi="Times New Roman" w:hint="eastAsia"/>
          <w:sz w:val="24"/>
          <w:szCs w:val="24"/>
          <w:lang w:val="en-GB"/>
        </w:rPr>
        <w:t>-advis</w:t>
      </w:r>
      <w:r w:rsidR="00B254A9">
        <w:rPr>
          <w:rFonts w:ascii="Times New Roman" w:hAnsi="Times New Roman" w:hint="eastAsia"/>
          <w:sz w:val="24"/>
          <w:szCs w:val="24"/>
          <w:lang w:val="en-GB"/>
        </w:rPr>
        <w:t>or</w:t>
      </w:r>
      <w:r w:rsidR="00142B4A">
        <w:rPr>
          <w:rFonts w:ascii="Times New Roman" w:hAnsi="Times New Roman" w:hint="eastAsia"/>
          <w:sz w:val="24"/>
          <w:szCs w:val="24"/>
          <w:lang w:val="en-GB"/>
        </w:rPr>
        <w:t xml:space="preserve"> interaction</w:t>
      </w:r>
      <w:r w:rsidRPr="00AA5E35">
        <w:rPr>
          <w:rFonts w:ascii="Times New Roman" w:hAnsi="Times New Roman"/>
          <w:sz w:val="24"/>
          <w:szCs w:val="24"/>
          <w:lang w:val="en-GB"/>
        </w:rPr>
        <w:t xml:space="preserve">; </w:t>
      </w:r>
      <w:r w:rsidR="00142B4A">
        <w:rPr>
          <w:rFonts w:ascii="Times New Roman" w:hAnsi="Times New Roman" w:hint="eastAsia"/>
          <w:sz w:val="24"/>
          <w:szCs w:val="24"/>
          <w:lang w:val="en-GB"/>
        </w:rPr>
        <w:t>advice taking</w:t>
      </w:r>
      <w:r w:rsidRPr="00AA5E35">
        <w:rPr>
          <w:rFonts w:ascii="Times New Roman" w:hAnsi="Times New Roman"/>
          <w:sz w:val="24"/>
          <w:szCs w:val="24"/>
          <w:lang w:val="en-GB"/>
        </w:rPr>
        <w:t xml:space="preserve">; </w:t>
      </w:r>
      <w:r w:rsidR="00142B4A">
        <w:rPr>
          <w:rFonts w:ascii="Times New Roman" w:hAnsi="Times New Roman" w:hint="eastAsia"/>
          <w:sz w:val="24"/>
          <w:szCs w:val="24"/>
          <w:lang w:val="en-GB"/>
        </w:rPr>
        <w:t xml:space="preserve">social influence; </w:t>
      </w:r>
      <w:r w:rsidR="00B47B1D" w:rsidRPr="00AA5E35">
        <w:rPr>
          <w:rFonts w:ascii="Times New Roman" w:hAnsi="Times New Roman" w:cs="Times New Roman"/>
          <w:sz w:val="24"/>
          <w:szCs w:val="24"/>
        </w:rPr>
        <w:t xml:space="preserve">reinforcement </w:t>
      </w:r>
      <w:r w:rsidR="00B47B1D" w:rsidRPr="00AA5E35">
        <w:rPr>
          <w:rFonts w:ascii="Times New Roman" w:hAnsi="Times New Roman"/>
          <w:sz w:val="24"/>
          <w:szCs w:val="24"/>
          <w:lang w:val="en-GB"/>
        </w:rPr>
        <w:t xml:space="preserve">learning; </w:t>
      </w:r>
      <w:r w:rsidRPr="00AA5E35">
        <w:rPr>
          <w:rFonts w:ascii="Times New Roman" w:hAnsi="Times New Roman"/>
          <w:sz w:val="24"/>
          <w:szCs w:val="24"/>
          <w:lang w:val="en-GB"/>
        </w:rPr>
        <w:t>computational modelling</w:t>
      </w:r>
    </w:p>
    <w:p w14:paraId="01F8693B" w14:textId="77777777" w:rsidR="00396095" w:rsidRPr="00AA5E35" w:rsidRDefault="00396095">
      <w:pPr>
        <w:widowControl/>
        <w:jc w:val="left"/>
        <w:rPr>
          <w:rFonts w:ascii="Times New Roman" w:hAnsi="Times New Roman"/>
          <w:sz w:val="24"/>
          <w:szCs w:val="24"/>
          <w:lang w:val="en-GB"/>
        </w:rPr>
      </w:pPr>
      <w:r w:rsidRPr="00AA5E35">
        <w:rPr>
          <w:rFonts w:ascii="Times New Roman" w:hAnsi="Times New Roman"/>
          <w:sz w:val="24"/>
          <w:szCs w:val="24"/>
          <w:lang w:val="en-GB"/>
        </w:rPr>
        <w:br w:type="page"/>
      </w:r>
    </w:p>
    <w:p w14:paraId="73194492" w14:textId="77777777" w:rsidR="00396095" w:rsidRPr="00AA5E35" w:rsidRDefault="00396095" w:rsidP="00FB1520">
      <w:pPr>
        <w:widowControl/>
        <w:spacing w:line="360" w:lineRule="auto"/>
        <w:rPr>
          <w:rFonts w:ascii="Times New Roman" w:hAnsi="Times New Roman"/>
          <w:b/>
          <w:sz w:val="24"/>
          <w:szCs w:val="24"/>
          <w:lang w:val="en-GB"/>
        </w:rPr>
      </w:pPr>
      <w:r w:rsidRPr="00AA5E35">
        <w:rPr>
          <w:rFonts w:ascii="Times New Roman" w:hAnsi="Times New Roman" w:hint="eastAsia"/>
          <w:b/>
          <w:sz w:val="24"/>
          <w:szCs w:val="24"/>
          <w:lang w:val="en-GB"/>
        </w:rPr>
        <w:lastRenderedPageBreak/>
        <w:t>Graphical abstract</w:t>
      </w:r>
    </w:p>
    <w:p w14:paraId="4657691E" w14:textId="77777777" w:rsidR="004A3FBF" w:rsidRPr="004A3FBF" w:rsidRDefault="00396095" w:rsidP="00CB57FC">
      <w:pPr>
        <w:adjustRightInd w:val="0"/>
        <w:snapToGrid w:val="0"/>
        <w:spacing w:line="360" w:lineRule="auto"/>
        <w:rPr>
          <w:rFonts w:ascii="Times New Roman" w:hAnsi="Times New Roman"/>
          <w:sz w:val="24"/>
          <w:szCs w:val="24"/>
        </w:rPr>
      </w:pPr>
      <w:r w:rsidRPr="00AA5E35">
        <w:rPr>
          <w:rFonts w:ascii="Times New Roman" w:hAnsi="Times New Roman"/>
          <w:b/>
          <w:noProof/>
          <w:sz w:val="24"/>
          <w:szCs w:val="24"/>
          <w:lang w:val="en-GB"/>
        </w:rPr>
        <w:drawing>
          <wp:inline distT="0" distB="0" distL="0" distR="0" wp14:anchorId="471A36AA" wp14:editId="7DE5A804">
            <wp:extent cx="5258062" cy="5570248"/>
            <wp:effectExtent l="0" t="0" r="0" b="0"/>
            <wp:docPr id="208661393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13939" name="图形 1"/>
                    <pic:cNvPicPr/>
                  </pic:nvPicPr>
                  <pic:blipFill>
                    <a:blip r:embed="rId8">
                      <a:extLst>
                        <a:ext uri="{96DAC541-7B7A-43D3-8B79-37D633B846F1}">
                          <asvg:svgBlip xmlns:asvg="http://schemas.microsoft.com/office/drawing/2016/SVG/main" r:embed="rId9"/>
                        </a:ext>
                      </a:extLst>
                    </a:blip>
                    <a:stretch>
                      <a:fillRect/>
                    </a:stretch>
                  </pic:blipFill>
                  <pic:spPr>
                    <a:xfrm>
                      <a:off x="0" y="0"/>
                      <a:ext cx="5258062" cy="5570248"/>
                    </a:xfrm>
                    <a:prstGeom prst="rect">
                      <a:avLst/>
                    </a:prstGeom>
                  </pic:spPr>
                </pic:pic>
              </a:graphicData>
            </a:graphic>
          </wp:inline>
        </w:drawing>
      </w:r>
      <w:r w:rsidR="009F0020" w:rsidRPr="00AA5E35">
        <w:rPr>
          <w:rFonts w:ascii="Times New Roman" w:hAnsi="Times New Roman"/>
          <w:b/>
          <w:sz w:val="24"/>
          <w:szCs w:val="24"/>
          <w:lang w:val="en-GB"/>
        </w:rPr>
        <w:br w:type="page"/>
      </w:r>
      <w:bookmarkEnd w:id="6"/>
      <w:bookmarkEnd w:id="7"/>
      <w:r w:rsidR="004A3FBF" w:rsidRPr="004A3FBF">
        <w:rPr>
          <w:rFonts w:ascii="Times New Roman" w:hAnsi="Times New Roman"/>
          <w:b/>
          <w:bCs/>
          <w:sz w:val="24"/>
          <w:szCs w:val="24"/>
        </w:rPr>
        <w:lastRenderedPageBreak/>
        <w:t>Research Transparency Statement</w:t>
      </w:r>
    </w:p>
    <w:p w14:paraId="22687FD6" w14:textId="77777777" w:rsidR="004A3FBF" w:rsidRPr="004A3FBF" w:rsidRDefault="004A3FBF" w:rsidP="00CB57FC">
      <w:pPr>
        <w:widowControl/>
        <w:adjustRightInd w:val="0"/>
        <w:snapToGrid w:val="0"/>
        <w:spacing w:line="360" w:lineRule="auto"/>
        <w:rPr>
          <w:rFonts w:ascii="Times New Roman" w:hAnsi="Times New Roman"/>
          <w:b/>
          <w:bCs/>
          <w:sz w:val="24"/>
          <w:szCs w:val="24"/>
        </w:rPr>
      </w:pPr>
      <w:r w:rsidRPr="004A3FBF">
        <w:rPr>
          <w:rFonts w:ascii="Times New Roman" w:hAnsi="Times New Roman"/>
          <w:b/>
          <w:bCs/>
          <w:sz w:val="24"/>
          <w:szCs w:val="24"/>
        </w:rPr>
        <w:t>General Disclosures</w:t>
      </w:r>
    </w:p>
    <w:p w14:paraId="54CA91C8" w14:textId="54C8E711" w:rsidR="004A3FBF" w:rsidRPr="004A3FBF" w:rsidRDefault="004A3FBF" w:rsidP="009360BC">
      <w:pPr>
        <w:pStyle w:val="af"/>
        <w:widowControl/>
        <w:numPr>
          <w:ilvl w:val="0"/>
          <w:numId w:val="14"/>
        </w:numPr>
        <w:adjustRightInd w:val="0"/>
        <w:snapToGrid w:val="0"/>
        <w:spacing w:line="360" w:lineRule="auto"/>
        <w:ind w:left="284" w:firstLineChars="0" w:hanging="298"/>
        <w:rPr>
          <w:rFonts w:ascii="Times New Roman" w:hAnsi="Times New Roman"/>
          <w:sz w:val="24"/>
          <w:szCs w:val="24"/>
        </w:rPr>
      </w:pPr>
      <w:r w:rsidRPr="004A3FBF">
        <w:rPr>
          <w:rFonts w:ascii="Times New Roman" w:hAnsi="Times New Roman"/>
          <w:sz w:val="24"/>
          <w:szCs w:val="24"/>
        </w:rPr>
        <w:t xml:space="preserve">Conflicts of interest: All authors declare no conflicts of interest. </w:t>
      </w:r>
    </w:p>
    <w:p w14:paraId="442A8CAA" w14:textId="77777777" w:rsidR="004A3FBF" w:rsidRPr="004A3FBF" w:rsidRDefault="004A3FBF" w:rsidP="009360BC">
      <w:pPr>
        <w:pStyle w:val="af"/>
        <w:widowControl/>
        <w:numPr>
          <w:ilvl w:val="0"/>
          <w:numId w:val="14"/>
        </w:numPr>
        <w:adjustRightInd w:val="0"/>
        <w:snapToGrid w:val="0"/>
        <w:spacing w:line="360" w:lineRule="auto"/>
        <w:ind w:left="284" w:firstLineChars="0" w:hanging="298"/>
        <w:rPr>
          <w:rFonts w:ascii="Times New Roman" w:hAnsi="Times New Roman"/>
          <w:sz w:val="24"/>
          <w:szCs w:val="24"/>
        </w:rPr>
      </w:pPr>
      <w:r w:rsidRPr="004A3FBF">
        <w:rPr>
          <w:rFonts w:ascii="Times New Roman" w:hAnsi="Times New Roman"/>
          <w:sz w:val="24"/>
          <w:szCs w:val="24"/>
        </w:rPr>
        <w:t xml:space="preserve">Funding: This work was supported by the National Natural Science Foundation of China (Nos. 62207025 and 62337001), the Humanities and Social Sciences Research Project from the Ministry of Education of China (No. 22YJC190017), and the Fundamental Research Funds for the Central Universities to Y.P. </w:t>
      </w:r>
    </w:p>
    <w:p w14:paraId="17EC853C" w14:textId="77777777" w:rsidR="004A3FBF" w:rsidRPr="004A3FBF" w:rsidRDefault="004A3FBF" w:rsidP="009360BC">
      <w:pPr>
        <w:pStyle w:val="af"/>
        <w:widowControl/>
        <w:numPr>
          <w:ilvl w:val="0"/>
          <w:numId w:val="14"/>
        </w:numPr>
        <w:adjustRightInd w:val="0"/>
        <w:snapToGrid w:val="0"/>
        <w:spacing w:line="360" w:lineRule="auto"/>
        <w:ind w:left="284" w:firstLineChars="0" w:hanging="298"/>
        <w:rPr>
          <w:rFonts w:ascii="Times New Roman" w:hAnsi="Times New Roman"/>
          <w:sz w:val="24"/>
          <w:szCs w:val="24"/>
        </w:rPr>
      </w:pPr>
      <w:r w:rsidRPr="004A3FBF">
        <w:rPr>
          <w:rFonts w:ascii="Times New Roman" w:hAnsi="Times New Roman"/>
          <w:sz w:val="24"/>
          <w:szCs w:val="24"/>
        </w:rPr>
        <w:t xml:space="preserve">Artificial intelligence: No artificial intelligence assisted technologies were used in this research or the creation of this article. </w:t>
      </w:r>
    </w:p>
    <w:p w14:paraId="6173FC67" w14:textId="77777777" w:rsidR="004A3FBF" w:rsidRPr="004A3FBF" w:rsidRDefault="004A3FBF" w:rsidP="009360BC">
      <w:pPr>
        <w:pStyle w:val="af"/>
        <w:widowControl/>
        <w:numPr>
          <w:ilvl w:val="0"/>
          <w:numId w:val="14"/>
        </w:numPr>
        <w:adjustRightInd w:val="0"/>
        <w:snapToGrid w:val="0"/>
        <w:spacing w:line="360" w:lineRule="auto"/>
        <w:ind w:left="284" w:firstLineChars="0" w:hanging="298"/>
        <w:rPr>
          <w:rFonts w:ascii="Times New Roman" w:hAnsi="Times New Roman"/>
          <w:sz w:val="24"/>
          <w:szCs w:val="24"/>
        </w:rPr>
      </w:pPr>
      <w:r w:rsidRPr="004A3FBF">
        <w:rPr>
          <w:rFonts w:ascii="Times New Roman" w:hAnsi="Times New Roman"/>
          <w:sz w:val="24"/>
          <w:szCs w:val="24"/>
        </w:rPr>
        <w:t xml:space="preserve">Ethics: </w:t>
      </w:r>
      <w:r w:rsidRPr="004A3FBF">
        <w:rPr>
          <w:rFonts w:ascii="Times New Roman" w:hAnsi="Times New Roman" w:cs="Times New Roman"/>
          <w:sz w:val="24"/>
          <w:szCs w:val="24"/>
        </w:rPr>
        <w:t xml:space="preserve">All experiments in this </w:t>
      </w:r>
      <w:r w:rsidRPr="004A3FBF">
        <w:rPr>
          <w:rFonts w:ascii="Times New Roman" w:hAnsi="Times New Roman" w:cs="Times New Roman" w:hint="eastAsia"/>
          <w:sz w:val="24"/>
          <w:szCs w:val="24"/>
        </w:rPr>
        <w:t>paper</w:t>
      </w:r>
      <w:r w:rsidRPr="004A3FBF">
        <w:rPr>
          <w:rFonts w:ascii="Times New Roman" w:hAnsi="Times New Roman" w:cs="Times New Roman"/>
          <w:sz w:val="24"/>
          <w:szCs w:val="24"/>
        </w:rPr>
        <w:t xml:space="preserve"> received approval from the Department of Psychology and Behavioral Sciences, Zhejiang University (No. 2023015)</w:t>
      </w:r>
      <w:r w:rsidRPr="004A3FBF">
        <w:rPr>
          <w:rFonts w:ascii="Times New Roman" w:hAnsi="Times New Roman" w:cs="Times New Roman" w:hint="eastAsia"/>
          <w:sz w:val="24"/>
          <w:szCs w:val="24"/>
        </w:rPr>
        <w:t>,</w:t>
      </w:r>
      <w:r w:rsidRPr="004A3FBF">
        <w:rPr>
          <w:rFonts w:ascii="Times New Roman" w:hAnsi="Times New Roman" w:cs="Times New Roman"/>
          <w:sz w:val="24"/>
          <w:szCs w:val="24"/>
        </w:rPr>
        <w:t xml:space="preserve"> and were conducted in accordance with the Helsinki Declaration.</w:t>
      </w:r>
      <w:r w:rsidRPr="004A3FBF">
        <w:rPr>
          <w:rFonts w:ascii="Times New Roman" w:hAnsi="Times New Roman"/>
          <w:sz w:val="24"/>
          <w:szCs w:val="24"/>
        </w:rPr>
        <w:t xml:space="preserve"> </w:t>
      </w:r>
    </w:p>
    <w:p w14:paraId="1DFD09B7" w14:textId="4C143C3E" w:rsidR="004A3FBF" w:rsidRDefault="004A3FBF" w:rsidP="009360BC">
      <w:pPr>
        <w:pStyle w:val="af"/>
        <w:widowControl/>
        <w:numPr>
          <w:ilvl w:val="0"/>
          <w:numId w:val="14"/>
        </w:numPr>
        <w:adjustRightInd w:val="0"/>
        <w:snapToGrid w:val="0"/>
        <w:spacing w:line="360" w:lineRule="auto"/>
        <w:ind w:left="284" w:firstLineChars="0" w:hanging="298"/>
        <w:rPr>
          <w:rFonts w:ascii="Times New Roman" w:hAnsi="Times New Roman"/>
          <w:sz w:val="24"/>
          <w:szCs w:val="24"/>
        </w:rPr>
      </w:pPr>
      <w:r w:rsidRPr="004A3FBF">
        <w:rPr>
          <w:rFonts w:ascii="Times New Roman" w:hAnsi="Times New Roman"/>
          <w:sz w:val="24"/>
          <w:szCs w:val="24"/>
        </w:rPr>
        <w:t>Computational reproducibility:</w:t>
      </w:r>
      <w:r w:rsidR="002A7231">
        <w:rPr>
          <w:rFonts w:ascii="Times New Roman" w:hAnsi="Times New Roman" w:hint="eastAsia"/>
          <w:sz w:val="24"/>
          <w:szCs w:val="24"/>
        </w:rPr>
        <w:t xml:space="preserve"> All results in this paper are </w:t>
      </w:r>
      <w:r w:rsidR="002A7231">
        <w:rPr>
          <w:rFonts w:ascii="Times New Roman" w:hAnsi="Times New Roman"/>
          <w:sz w:val="24"/>
          <w:szCs w:val="24"/>
        </w:rPr>
        <w:t>computationally</w:t>
      </w:r>
      <w:r w:rsidR="002A7231">
        <w:rPr>
          <w:rFonts w:ascii="Times New Roman" w:hAnsi="Times New Roman" w:hint="eastAsia"/>
          <w:sz w:val="24"/>
          <w:szCs w:val="24"/>
        </w:rPr>
        <w:t xml:space="preserve"> </w:t>
      </w:r>
      <w:r w:rsidR="002A7231" w:rsidRPr="002A7231">
        <w:rPr>
          <w:rFonts w:ascii="Times New Roman" w:hAnsi="Times New Roman"/>
          <w:sz w:val="24"/>
          <w:szCs w:val="24"/>
        </w:rPr>
        <w:t>reproducible</w:t>
      </w:r>
      <w:r w:rsidR="004B2424" w:rsidRPr="004B2424">
        <w:rPr>
          <w:rFonts w:ascii="Times New Roman" w:eastAsia="宋体" w:hAnsi="Times New Roman" w:cs="Times New Roman"/>
          <w:kern w:val="0"/>
          <w:sz w:val="24"/>
          <w:szCs w:val="24"/>
        </w:rPr>
        <w:t xml:space="preserve"> </w:t>
      </w:r>
      <w:r w:rsidR="004B2424" w:rsidRPr="00AA5E35">
        <w:rPr>
          <w:rFonts w:ascii="Times New Roman" w:eastAsia="宋体" w:hAnsi="Times New Roman" w:cs="Times New Roman"/>
          <w:kern w:val="0"/>
          <w:sz w:val="24"/>
          <w:szCs w:val="24"/>
        </w:rPr>
        <w:t>via the Open Science Framework</w:t>
      </w:r>
      <w:r w:rsidR="004B2424">
        <w:rPr>
          <w:rFonts w:ascii="Times New Roman" w:eastAsia="宋体" w:hAnsi="Times New Roman" w:cs="Times New Roman" w:hint="eastAsia"/>
          <w:kern w:val="0"/>
          <w:sz w:val="24"/>
          <w:szCs w:val="24"/>
        </w:rPr>
        <w:t xml:space="preserve"> </w:t>
      </w:r>
      <w:hyperlink r:id="rId10" w:history="1">
        <w:r w:rsidR="004B2424" w:rsidRPr="00AA5E35">
          <w:rPr>
            <w:rStyle w:val="af5"/>
            <w:rFonts w:ascii="Times New Roman" w:eastAsia="宋体" w:hAnsi="Times New Roman" w:cs="Times New Roman"/>
            <w:color w:val="auto"/>
            <w:kern w:val="0"/>
            <w:sz w:val="24"/>
            <w:szCs w:val="24"/>
          </w:rPr>
          <w:t>https://osf.io/aehxr/</w:t>
        </w:r>
      </w:hyperlink>
      <w:r w:rsidR="002A7231">
        <w:rPr>
          <w:rFonts w:ascii="Times New Roman" w:hAnsi="Times New Roman" w:hint="eastAsia"/>
          <w:sz w:val="24"/>
          <w:szCs w:val="24"/>
        </w:rPr>
        <w:t>.</w:t>
      </w:r>
    </w:p>
    <w:p w14:paraId="684EAC0E" w14:textId="77777777" w:rsidR="00CB57FC" w:rsidRPr="003F47B4" w:rsidRDefault="00CB57FC" w:rsidP="00CB57FC">
      <w:pPr>
        <w:pStyle w:val="af"/>
        <w:widowControl/>
        <w:adjustRightInd w:val="0"/>
        <w:snapToGrid w:val="0"/>
        <w:spacing w:line="360" w:lineRule="auto"/>
        <w:ind w:left="440" w:firstLineChars="0" w:firstLine="0"/>
        <w:rPr>
          <w:rFonts w:ascii="Times New Roman" w:hAnsi="Times New Roman"/>
          <w:sz w:val="24"/>
          <w:szCs w:val="24"/>
        </w:rPr>
      </w:pPr>
    </w:p>
    <w:p w14:paraId="0F6A6436" w14:textId="67A18FFE" w:rsidR="004A3FBF" w:rsidRPr="004A3FBF" w:rsidRDefault="004A3FBF" w:rsidP="00CB57FC">
      <w:pPr>
        <w:widowControl/>
        <w:adjustRightInd w:val="0"/>
        <w:snapToGrid w:val="0"/>
        <w:spacing w:line="360" w:lineRule="auto"/>
        <w:rPr>
          <w:rFonts w:ascii="Times New Roman" w:hAnsi="Times New Roman"/>
          <w:b/>
          <w:bCs/>
          <w:sz w:val="24"/>
          <w:szCs w:val="24"/>
        </w:rPr>
      </w:pPr>
      <w:r w:rsidRPr="004A3FBF">
        <w:rPr>
          <w:rFonts w:ascii="Times New Roman" w:hAnsi="Times New Roman"/>
          <w:b/>
          <w:bCs/>
          <w:sz w:val="24"/>
          <w:szCs w:val="24"/>
        </w:rPr>
        <w:t xml:space="preserve">Study </w:t>
      </w:r>
      <w:r w:rsidRPr="004A3FBF">
        <w:rPr>
          <w:rFonts w:ascii="Times New Roman" w:hAnsi="Times New Roman" w:hint="eastAsia"/>
          <w:b/>
          <w:bCs/>
          <w:sz w:val="24"/>
          <w:szCs w:val="24"/>
        </w:rPr>
        <w:t>1</w:t>
      </w:r>
      <w:r w:rsidR="00572910">
        <w:rPr>
          <w:rFonts w:ascii="Times New Roman" w:hAnsi="Times New Roman" w:hint="eastAsia"/>
          <w:b/>
          <w:bCs/>
          <w:sz w:val="24"/>
          <w:szCs w:val="24"/>
        </w:rPr>
        <w:t>-4</w:t>
      </w:r>
    </w:p>
    <w:p w14:paraId="4E165D73" w14:textId="4750B9BB" w:rsidR="00CB57FC" w:rsidRPr="00AA5E35" w:rsidRDefault="004A3FBF" w:rsidP="00CB57FC">
      <w:pPr>
        <w:adjustRightInd w:val="0"/>
        <w:snapToGrid w:val="0"/>
        <w:spacing w:line="360" w:lineRule="auto"/>
        <w:ind w:firstLine="420"/>
        <w:rPr>
          <w:rFonts w:ascii="Times New Roman" w:hAnsi="Times New Roman" w:cs="Times New Roman"/>
          <w:sz w:val="24"/>
          <w:szCs w:val="24"/>
        </w:rPr>
      </w:pPr>
      <w:r w:rsidRPr="004A3FBF">
        <w:rPr>
          <w:rFonts w:ascii="Times New Roman" w:hAnsi="Times New Roman"/>
          <w:sz w:val="24"/>
          <w:szCs w:val="24"/>
        </w:rPr>
        <w:t>Preregistration: </w:t>
      </w:r>
      <w:r w:rsidR="00CB57FC" w:rsidRPr="004A3FBF">
        <w:rPr>
          <w:rFonts w:ascii="Times New Roman" w:hAnsi="Times New Roman"/>
          <w:sz w:val="24"/>
          <w:szCs w:val="24"/>
        </w:rPr>
        <w:t xml:space="preserve">No aspects of </w:t>
      </w:r>
      <w:r w:rsidR="00572910">
        <w:rPr>
          <w:rFonts w:ascii="Times New Roman" w:hAnsi="Times New Roman" w:hint="eastAsia"/>
          <w:sz w:val="24"/>
          <w:szCs w:val="24"/>
        </w:rPr>
        <w:t>these</w:t>
      </w:r>
      <w:r w:rsidR="00CB57FC" w:rsidRPr="004A3FBF">
        <w:rPr>
          <w:rFonts w:ascii="Times New Roman" w:hAnsi="Times New Roman"/>
          <w:sz w:val="24"/>
          <w:szCs w:val="24"/>
        </w:rPr>
        <w:t xml:space="preserve"> stud</w:t>
      </w:r>
      <w:r w:rsidR="00572910">
        <w:rPr>
          <w:rFonts w:ascii="Times New Roman" w:hAnsi="Times New Roman" w:hint="eastAsia"/>
          <w:sz w:val="24"/>
          <w:szCs w:val="24"/>
        </w:rPr>
        <w:t>ies</w:t>
      </w:r>
      <w:r w:rsidR="00CB57FC" w:rsidRPr="004A3FBF">
        <w:rPr>
          <w:rFonts w:ascii="Times New Roman" w:hAnsi="Times New Roman"/>
          <w:sz w:val="24"/>
          <w:szCs w:val="24"/>
        </w:rPr>
        <w:t xml:space="preserve"> were preregistered.</w:t>
      </w:r>
      <w:r w:rsidRPr="004A3FBF">
        <w:rPr>
          <w:rFonts w:ascii="Times New Roman" w:hAnsi="Times New Roman"/>
          <w:sz w:val="24"/>
          <w:szCs w:val="24"/>
        </w:rPr>
        <w:t xml:space="preserve"> Data: All primary data are publicly available</w:t>
      </w:r>
      <w:r w:rsidR="00CB57FC" w:rsidRPr="00CB57FC">
        <w:rPr>
          <w:rFonts w:ascii="Times New Roman" w:eastAsia="宋体" w:hAnsi="Times New Roman" w:cs="Times New Roman"/>
          <w:kern w:val="0"/>
          <w:sz w:val="24"/>
          <w:szCs w:val="24"/>
        </w:rPr>
        <w:t xml:space="preserve"> </w:t>
      </w:r>
      <w:r w:rsidR="00CB57FC" w:rsidRPr="00AA5E35">
        <w:rPr>
          <w:rFonts w:ascii="Times New Roman" w:eastAsia="宋体" w:hAnsi="Times New Roman" w:cs="Times New Roman"/>
          <w:kern w:val="0"/>
          <w:sz w:val="24"/>
          <w:szCs w:val="24"/>
        </w:rPr>
        <w:t>via the Open Science Framework</w:t>
      </w:r>
      <w:r w:rsidRPr="004A3FBF">
        <w:rPr>
          <w:rFonts w:ascii="Times New Roman" w:hAnsi="Times New Roman"/>
          <w:sz w:val="24"/>
          <w:szCs w:val="24"/>
        </w:rPr>
        <w:t xml:space="preserve"> (</w:t>
      </w:r>
      <w:hyperlink r:id="rId11" w:history="1">
        <w:r w:rsidR="00CB57FC" w:rsidRPr="00AA5E35">
          <w:rPr>
            <w:rStyle w:val="af5"/>
            <w:rFonts w:ascii="Times New Roman" w:eastAsia="宋体" w:hAnsi="Times New Roman" w:cs="Times New Roman"/>
            <w:color w:val="auto"/>
            <w:kern w:val="0"/>
            <w:sz w:val="24"/>
            <w:szCs w:val="24"/>
          </w:rPr>
          <w:t>https://osf.io/aehxr/</w:t>
        </w:r>
      </w:hyperlink>
      <w:r w:rsidRPr="004A3FBF">
        <w:rPr>
          <w:rFonts w:ascii="Times New Roman" w:hAnsi="Times New Roman"/>
          <w:sz w:val="24"/>
          <w:szCs w:val="24"/>
        </w:rPr>
        <w:t>). Analysis scripts: All analysis scripts</w:t>
      </w:r>
      <w:r w:rsidR="00CB57FC" w:rsidRPr="00AA5E35">
        <w:rPr>
          <w:rFonts w:ascii="Times New Roman" w:eastAsia="宋体" w:hAnsi="Times New Roman" w:cs="Times New Roman" w:hint="eastAsia"/>
          <w:bCs/>
          <w:kern w:val="0"/>
          <w:sz w:val="24"/>
          <w:szCs w:val="24"/>
        </w:rPr>
        <w:t xml:space="preserve"> (including t</w:t>
      </w:r>
      <w:r w:rsidR="00CB57FC" w:rsidRPr="00AA5E35">
        <w:rPr>
          <w:rFonts w:ascii="Times New Roman" w:eastAsia="宋体" w:hAnsi="Times New Roman" w:cs="Times New Roman"/>
          <w:bCs/>
          <w:kern w:val="0"/>
          <w:sz w:val="24"/>
          <w:szCs w:val="24"/>
        </w:rPr>
        <w:t>he</w:t>
      </w:r>
      <w:r w:rsidR="00CB57FC" w:rsidRPr="00AA5E35">
        <w:rPr>
          <w:rFonts w:ascii="Times New Roman" w:eastAsia="宋体" w:hAnsi="Times New Roman" w:cs="Times New Roman"/>
          <w:kern w:val="0"/>
          <w:sz w:val="24"/>
          <w:szCs w:val="24"/>
        </w:rPr>
        <w:t xml:space="preserve"> custom </w:t>
      </w:r>
      <w:r w:rsidR="00CB57FC" w:rsidRPr="00AA5E35">
        <w:rPr>
          <w:rFonts w:ascii="Times New Roman" w:eastAsia="宋体" w:hAnsi="Times New Roman" w:cs="Times New Roman" w:hint="eastAsia"/>
          <w:bCs/>
          <w:kern w:val="0"/>
          <w:sz w:val="24"/>
          <w:szCs w:val="24"/>
        </w:rPr>
        <w:t>code</w:t>
      </w:r>
      <w:r w:rsidR="00CB57FC" w:rsidRPr="00AA5E35" w:rsidDel="00A81476">
        <w:rPr>
          <w:rFonts w:ascii="Times New Roman" w:eastAsia="宋体" w:hAnsi="Times New Roman" w:cs="Times New Roman"/>
          <w:kern w:val="0"/>
          <w:sz w:val="24"/>
          <w:szCs w:val="24"/>
        </w:rPr>
        <w:t xml:space="preserve"> </w:t>
      </w:r>
      <w:r w:rsidR="00CB57FC" w:rsidRPr="00AA5E35">
        <w:rPr>
          <w:rFonts w:ascii="Times New Roman" w:eastAsia="宋体" w:hAnsi="Times New Roman" w:cs="Times New Roman"/>
          <w:kern w:val="0"/>
          <w:sz w:val="24"/>
          <w:szCs w:val="24"/>
        </w:rPr>
        <w:t>written in R and MATLAB</w:t>
      </w:r>
      <w:r w:rsidR="00CB57FC" w:rsidRPr="00AA5E35">
        <w:rPr>
          <w:rFonts w:ascii="Times New Roman" w:eastAsia="宋体" w:hAnsi="Times New Roman" w:cs="Times New Roman" w:hint="eastAsia"/>
          <w:kern w:val="0"/>
          <w:sz w:val="24"/>
          <w:szCs w:val="24"/>
        </w:rPr>
        <w:t>)</w:t>
      </w:r>
      <w:r w:rsidR="00CB57FC" w:rsidRPr="00AA5E35">
        <w:rPr>
          <w:rFonts w:ascii="Times New Roman" w:eastAsia="宋体" w:hAnsi="Times New Roman" w:cs="Times New Roman"/>
          <w:kern w:val="0"/>
          <w:sz w:val="24"/>
          <w:szCs w:val="24"/>
        </w:rPr>
        <w:t xml:space="preserve"> </w:t>
      </w:r>
      <w:r w:rsidRPr="004A3FBF">
        <w:rPr>
          <w:rFonts w:ascii="Times New Roman" w:hAnsi="Times New Roman"/>
          <w:sz w:val="24"/>
          <w:szCs w:val="24"/>
        </w:rPr>
        <w:t xml:space="preserve">are publicly available </w:t>
      </w:r>
      <w:r w:rsidR="00CB57FC" w:rsidRPr="00AA5E35">
        <w:rPr>
          <w:rFonts w:ascii="Times New Roman" w:eastAsia="宋体" w:hAnsi="Times New Roman" w:cs="Times New Roman"/>
          <w:kern w:val="0"/>
          <w:sz w:val="24"/>
          <w:szCs w:val="24"/>
        </w:rPr>
        <w:t>via the Open Science Framework</w:t>
      </w:r>
      <w:r w:rsidR="00CB57FC" w:rsidRPr="004A3FBF">
        <w:rPr>
          <w:rFonts w:ascii="Times New Roman" w:hAnsi="Times New Roman"/>
          <w:sz w:val="24"/>
          <w:szCs w:val="24"/>
        </w:rPr>
        <w:t xml:space="preserve"> </w:t>
      </w:r>
      <w:r w:rsidRPr="004A3FBF">
        <w:rPr>
          <w:rFonts w:ascii="Times New Roman" w:hAnsi="Times New Roman"/>
          <w:sz w:val="24"/>
          <w:szCs w:val="24"/>
        </w:rPr>
        <w:t>(</w:t>
      </w:r>
      <w:hyperlink r:id="rId12" w:history="1">
        <w:r w:rsidR="00CB57FC" w:rsidRPr="00AA5E35">
          <w:rPr>
            <w:rStyle w:val="af5"/>
            <w:rFonts w:ascii="Times New Roman" w:eastAsia="宋体" w:hAnsi="Times New Roman" w:cs="Times New Roman"/>
            <w:color w:val="auto"/>
            <w:kern w:val="0"/>
            <w:sz w:val="24"/>
            <w:szCs w:val="24"/>
          </w:rPr>
          <w:t>https://osf.io/aehxr/</w:t>
        </w:r>
      </w:hyperlink>
      <w:r w:rsidRPr="004A3FBF">
        <w:rPr>
          <w:rFonts w:ascii="Times New Roman" w:hAnsi="Times New Roman"/>
          <w:sz w:val="24"/>
          <w:szCs w:val="24"/>
        </w:rPr>
        <w:t>).</w:t>
      </w:r>
    </w:p>
    <w:p w14:paraId="767D33CF" w14:textId="77777777" w:rsidR="00CB57FC" w:rsidRPr="00CB57FC" w:rsidRDefault="00CB57FC" w:rsidP="00CB57FC">
      <w:pPr>
        <w:adjustRightInd w:val="0"/>
        <w:snapToGrid w:val="0"/>
        <w:spacing w:line="360" w:lineRule="auto"/>
        <w:ind w:firstLine="420"/>
        <w:rPr>
          <w:rFonts w:ascii="Times New Roman" w:hAnsi="Times New Roman" w:cs="Times New Roman"/>
          <w:sz w:val="24"/>
          <w:szCs w:val="24"/>
        </w:rPr>
      </w:pPr>
    </w:p>
    <w:p w14:paraId="520B608B" w14:textId="1C241C83" w:rsidR="004A3FBF" w:rsidRPr="004A3FBF" w:rsidRDefault="004A3FBF">
      <w:pPr>
        <w:widowControl/>
        <w:jc w:val="left"/>
        <w:rPr>
          <w:rFonts w:ascii="Times New Roman" w:hAnsi="Times New Roman"/>
          <w:sz w:val="24"/>
          <w:szCs w:val="24"/>
          <w:lang w:val="en-GB"/>
        </w:rPr>
      </w:pPr>
      <w:r w:rsidRPr="004A3FBF">
        <w:rPr>
          <w:rFonts w:ascii="Times New Roman" w:hAnsi="Times New Roman"/>
          <w:sz w:val="24"/>
          <w:szCs w:val="24"/>
          <w:lang w:val="en-GB"/>
        </w:rPr>
        <w:br w:type="page"/>
      </w:r>
    </w:p>
    <w:p w14:paraId="3755489B" w14:textId="285EA5CD" w:rsidR="004000CA" w:rsidRPr="00AA5E35" w:rsidRDefault="004C0EDC" w:rsidP="0064718C">
      <w:pPr>
        <w:widowControl/>
        <w:spacing w:line="360" w:lineRule="auto"/>
        <w:rPr>
          <w:rFonts w:ascii="Times New Roman" w:hAnsi="Times New Roman"/>
          <w:b/>
          <w:sz w:val="24"/>
          <w:szCs w:val="24"/>
          <w:lang w:val="en-GB"/>
        </w:rPr>
      </w:pPr>
      <w:r w:rsidRPr="00AA5E35">
        <w:rPr>
          <w:rFonts w:ascii="Times New Roman" w:hAnsi="Times New Roman" w:hint="eastAsia"/>
          <w:b/>
          <w:sz w:val="24"/>
          <w:szCs w:val="24"/>
          <w:lang w:val="en-GB"/>
        </w:rPr>
        <w:lastRenderedPageBreak/>
        <w:t>Introduction</w:t>
      </w:r>
    </w:p>
    <w:p w14:paraId="3EB5CDFA" w14:textId="4A5ED7B3" w:rsidR="003971F9" w:rsidRPr="00221598" w:rsidRDefault="003971F9" w:rsidP="003971F9">
      <w:pPr>
        <w:adjustRightInd w:val="0"/>
        <w:snapToGrid w:val="0"/>
        <w:spacing w:line="360" w:lineRule="auto"/>
        <w:ind w:firstLine="420"/>
        <w:rPr>
          <w:rFonts w:ascii="Times New Roman" w:hAnsi="Times New Roman" w:cs="Times New Roman"/>
          <w:sz w:val="24"/>
          <w:szCs w:val="24"/>
        </w:rPr>
      </w:pPr>
      <w:bookmarkStart w:id="12" w:name="OLE_LINK28"/>
      <w:r w:rsidRPr="00221598">
        <w:rPr>
          <w:rFonts w:ascii="Times New Roman" w:hAnsi="Times New Roman" w:cs="Times New Roman"/>
          <w:sz w:val="24"/>
          <w:szCs w:val="24"/>
        </w:rPr>
        <w:t xml:space="preserve">Advice </w:t>
      </w:r>
      <w:r w:rsidRPr="00221598">
        <w:rPr>
          <w:rFonts w:ascii="Times New Roman" w:hAnsi="Times New Roman" w:cs="Times New Roman" w:hint="eastAsia"/>
          <w:sz w:val="24"/>
          <w:szCs w:val="24"/>
        </w:rPr>
        <w:t>facilitates the transfers of</w:t>
      </w:r>
      <w:r w:rsidRPr="00221598">
        <w:rPr>
          <w:rFonts w:ascii="Times New Roman" w:hAnsi="Times New Roman" w:cs="Times New Roman"/>
          <w:sz w:val="24"/>
          <w:szCs w:val="24"/>
        </w:rPr>
        <w:t xml:space="preserve"> information and </w:t>
      </w:r>
      <w:r w:rsidRPr="00221598">
        <w:rPr>
          <w:rFonts w:ascii="Times New Roman" w:hAnsi="Times New Roman" w:cs="Times New Roman" w:hint="eastAsia"/>
          <w:sz w:val="24"/>
          <w:szCs w:val="24"/>
        </w:rPr>
        <w:t xml:space="preserve">social </w:t>
      </w:r>
      <w:r w:rsidRPr="00221598">
        <w:rPr>
          <w:rFonts w:ascii="Times New Roman" w:hAnsi="Times New Roman" w:cs="Times New Roman"/>
          <w:sz w:val="24"/>
          <w:szCs w:val="24"/>
        </w:rPr>
        <w:t>influence, functioning as an essential gear in human society</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{"citationID":"r1JNBCkN","properties":{"formattedCitation":"(Hertz et al., 2017; Morin et al., 2021; Yaniv, 2004)","plainCitation":"(Hertz et al., 2017; Morin et al., 2021; Yaniv, 2004)","noteIndex":0},"citationItems":[{"id":86,"uris":["http://zotero.org/users/10125738/items/3XMNBHTI"],"itemData":{"id":86,"type":"article-journal","abstract":"Though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D."},{"family":"Bahrami","given":"Bahador"}],"issued":{"date-parts":[["2017",12,19]]}}},{"id":166,"uris":["http://zotero.org/users/10125738/items/ZZPV2A8D"],"itemData":{"id":166,"type":"article-journal","abstract":"Social information is immensely valuable. Yet we waste it. The information we get from observing other humans and from communicating with them is a cheap and reliable informational resource. It is considered the backbone of human cultural evolution. Theories and models focused on the evolution of social learning show the great adaptive benefits of evolving cognitive tools to process it. In spite of this, human adults in the experimental literature use social information quite inefficiently: they do not take it sufficiently into account. A comprehensive review of the literature on five experimental tasks documented 45 studies showing social information waste, and four studies showing social information being over-used. These studies cover ‘egocentric discounting’ phenomena as studied by social psychology, but also include experimental social learning studies. Social information waste means that human adults fail to give social information its optimal weight. Both proximal explanations and accounts derived from evolutionary theory leave crucial aspects of the phenomenon unaccounted for: egocentric discounting is a pervasive effect that no single unifying explanation fully captures. Cultural evolutionary theory's insistence on the power and benefits of social influence is to be balanced against this phenomenon.\n\nThis article is part of the theme issue ‘Foundations of cultural evolution’.","container-title":"Philosophical Transactions of the Royal Society B: Biological Sciences","DOI":"10.1098/rstb.2020.0052","issue":"1828","note":"publisher: Royal Society","page":"20200052","title":"Social information use and social information waste","volume":"376","author":[{"family":"Morin","given":"Olivier"},{"family":"Jacquet","given":"Pierre Olivier"},{"family":"Vaesen","given":"Krist"},{"family":"Acerbi","given":"Alberto"}],"issued":{"date-parts":[["2021",5,17]]}},"label":"page"},{"id":160,"uris":["http://zotero.org/users/10125738/items/72IDHHDP"],"itemData":{"id":160,"type":"article-journal","abstract":"Seeking advice is a basic practice in making real life decisions. Until recently, however, little attention has been given to it in either empirical studies or theories of decision making. The studies reported here investigate the influence of advice on judgment and the consequences of advice use for judgment accuracy. Respondents were asked to provide final judgments on the basis of their initial opinions and advice presented to them. The respondents’ weighting policies were inferred. Analysis of the these policies show that (a) the respondents tended to place a higher weight on their own opinion than on the advisor’s opinion (the self/other effect); (b) more knowledgeable individuals discounted the advice more; (c) the weight of advice decreased as its distance from the initial opinion increased; and (d) the use of advice improved accuracy significantly, though not optimally. A theoretical framework is introduced which draws in part on insights from the study of attitude change to explain the influence of advice. Finally the usefulness of advice for improving judgment accuracy is considered.","container-title":"Organizational Behavior and Human Decision Processes","DOI":"10.1016/j.obhdp.2003.08.002","ISSN":"0749-5978","issue":"1","journalAbbreviation":"Organizational Behavior and Human Decision Processes","language":"en","page":"1-13","source":"ScienceDirect","title":"Receiving other people’s advice: Influence and benefit","title-short":"Receiving other people’s advice","volume":"93","author":[{"family":"Yaniv","given":"Ilan"}],"issued":{"date-parts":[["2004",1,1]]}},"label":"page"}],"schema":"https://github.com/citation-style-language/schema/raw/master/csl-citation.json"} </w:instrText>
      </w:r>
      <w:r w:rsidRPr="00221598">
        <w:rPr>
          <w:rFonts w:ascii="Times New Roman" w:hAnsi="Times New Roman" w:cs="Times New Roman"/>
          <w:sz w:val="24"/>
          <w:szCs w:val="24"/>
        </w:rPr>
        <w:fldChar w:fldCharType="separate"/>
      </w:r>
      <w:r w:rsidR="00162044" w:rsidRPr="00162044">
        <w:rPr>
          <w:rFonts w:ascii="Times New Roman" w:hAnsi="Times New Roman" w:cs="Times New Roman" w:hint="eastAsia"/>
          <w:sz w:val="24"/>
        </w:rPr>
        <w:t>(Hertz et al., 2017; Morin et al., 2021; Yaniv, 2004)</w:t>
      </w:r>
      <w:r w:rsidRPr="00221598">
        <w:rPr>
          <w:rFonts w:ascii="Times New Roman" w:hAnsi="Times New Roman" w:cs="Times New Roman"/>
          <w:sz w:val="24"/>
          <w:szCs w:val="24"/>
        </w:rPr>
        <w:fldChar w:fldCharType="end"/>
      </w:r>
      <w:r w:rsidRPr="00221598">
        <w:rPr>
          <w:rFonts w:ascii="Times New Roman" w:hAnsi="Times New Roman" w:cs="Times New Roman"/>
          <w:sz w:val="24"/>
          <w:szCs w:val="24"/>
        </w:rPr>
        <w:t>. From learning cooking tips with a friend to seeking career guidance from mentor</w:t>
      </w:r>
      <w:r w:rsidRPr="00221598">
        <w:rPr>
          <w:rFonts w:ascii="Times New Roman" w:hAnsi="Times New Roman" w:cs="Times New Roman" w:hint="eastAsia"/>
          <w:sz w:val="24"/>
          <w:szCs w:val="24"/>
        </w:rPr>
        <w:t>s</w:t>
      </w:r>
      <w:r w:rsidRPr="00221598">
        <w:rPr>
          <w:rFonts w:ascii="Times New Roman" w:hAnsi="Times New Roman" w:cs="Times New Roman"/>
          <w:sz w:val="24"/>
          <w:szCs w:val="24"/>
        </w:rPr>
        <w:t xml:space="preserve">, </w:t>
      </w:r>
      <w:r w:rsidRPr="00221598">
        <w:rPr>
          <w:rFonts w:ascii="Times New Roman" w:hAnsi="Times New Roman" w:cs="Times New Roman" w:hint="eastAsia"/>
          <w:sz w:val="24"/>
          <w:szCs w:val="24"/>
        </w:rPr>
        <w:t xml:space="preserve">the beliefs and decisions of </w:t>
      </w:r>
      <w:r w:rsidRPr="00221598">
        <w:rPr>
          <w:rFonts w:ascii="Times New Roman" w:hAnsi="Times New Roman" w:cs="Times New Roman"/>
          <w:sz w:val="24"/>
          <w:szCs w:val="24"/>
        </w:rPr>
        <w:t>individuals (advisees, those who receive advice)</w:t>
      </w:r>
      <w:bookmarkStart w:id="13" w:name="OLE_LINK68"/>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t>are greatly influenced by advi</w:t>
      </w:r>
      <w:r w:rsidRPr="00221598">
        <w:rPr>
          <w:rFonts w:ascii="Times New Roman" w:hAnsi="Times New Roman" w:cs="Times New Roman" w:hint="eastAsia"/>
          <w:sz w:val="24"/>
          <w:szCs w:val="24"/>
        </w:rPr>
        <w:t>s</w:t>
      </w:r>
      <w:r w:rsidRPr="00221598">
        <w:rPr>
          <w:rFonts w:ascii="Times New Roman" w:hAnsi="Times New Roman" w:cs="Times New Roman"/>
          <w:sz w:val="24"/>
          <w:szCs w:val="24"/>
        </w:rPr>
        <w:t>ors’ opinions</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{"citationID":"9h3xH5Jc","properties":{"formattedCitation":"(Bonaccio &amp; Dalal, 2006; K\\uc0\\u228{}mmer et al., 2023; Meshi et al., 2012)","plainCitation":"(Bonaccio &amp; Dalal, 2006; Kämmer et al., 2023; Meshi et al., 2012)","noteIndex":0},"citationItems":[{"id":13,"uris":["http://zotero.org/users/10125738/items/UH3TZ6YM"],"itemData":{"id":13,"type":"article-journal","abstract":"This paper reviews the advice-giving and advice-taking literature. First, the central findings from this literature are catalogued. Topics include: advice utilization, confidence, decision accuracy, and differences between advisors and decision-makers. Next, the implications of several variations of the experimental design are discussed. These variations include: the presence/absence of a pre-advice decision, the number of advisors, the amount of interaction between the decision-maker and the advisor(s) and also among advisors themselves, whether the decision-maker can choose if and when to access advice, and the type of decision-task. Several ways of measuring advice utilization are subsequently contrasted, and the conventional operationalization of “advice” itself is questioned. Finally, ways in which the advice literature can inform selected topics in the organizational sciences are discussed.","container-title":"Organizational Behavior and Human Decision Processes","DOI":"10.1016/j.obhdp.2006.07.001","ISSN":"0749-5978","issue":"2","journalAbbreviation":"Organizational Behavior and Human Decision Processes","language":"en","page":"127-151","source":"ScienceDirect","title":"Advice taking and decision-making: An integrative literature review, and implications for the organizational sciences","title-short":"Advice taking and decision-making","volume":"101","author":[{"family":"Bonaccio","given":"Silvia"},{"family":"Dalal","given":"Reeshad S."}],"issued":{"date-parts":[["2006",11,1]]}}},{"id":150,"uris":["http://zotero.org/users/10125738/items/XJUY9DD9"],"itemData":{"id":150,"type":"article-journal","abstract":"People often use expert advice when making decisions in our society, but how we are influenced by this advice has yet to be understood. To address this, using functional magnetic resonance imaging, we provided expert and novice advice to participants during an estimation task. Participants reported that they valued expert advice more than novice advice, and activity in the ventral striatum correlated with this valuation, even before decisions with the advice were made. When using advice, participants compared their initial opinion to their advisor’s opinion. This comparison, termed the “opinion difference”, influenced advice utilization and was represented in reward-sensitive brain regions. Finally, the left lateral orbitofrontal cortex integrated both the size of the opinion difference and the advisor’s level of expertise, and average activity in this area correlated with mean advice utilization across participants. Taken together, these findings provide neural evidence for how advice engenders behavioral change during the decision-making process.","call-number":"3","container-title":"PLOS ONE","DOI":"10.1371/journal.pone.0049748","ISSN":"1932-6203","issue":"11","journalAbbreviation":"PLOS ONE","language":"en","note":"publisher: Public Library of Science","page":"e49748","source":"3.752","title":"How Expert Advice Influences Decision Making","volume":"7","author":[{"family":"Meshi","given":"Dar"},{"family":"Biele","given":"Guido"},{"family":"Korn","given":"Christoph W."},{"family":"Heekeren","given":"Hauke R."}],"issued":{"date-parts":[["2012",11,21]]}},"label":"page"},{"id":374,"uris":["http://zotero.org/users/10125738/items/F5D6BUGG"],"itemData":{"id":374,"type":"article-journal","container-title":"Decision","DOI":"10.1037/dec0000199","ISSN":"2325-9973","issue":"2","note":"abstractTranslation:\ntitleTranslation:\npublisher: US: Educational Publishing Foundation\ntitleTranslation:","source":"psycnet.apa.org","title":"A systematic review of empirical studies on advice-based decisions in behavioral and organizational research.","URL":"https://psycnet.apa.org/fulltext/2023-35361-001.pdf","volume":"10","author":[{"family":"Kämmer","given":"Juliane E."},{"family":"Choshen-Hillel","given":"Shoham"},{"family":"Müller-Trede","given":"Johannes"},{"family":"Black","given":"Stephanie L."},{"family":"Weibler","given":"Jürgen"}],"accessed":{"date-parts":[["2023",4,6]]},"issued":{"date-parts":[["2023"]]}},"label":"page"}],"schema":"https://github.com/citation-style-language/schema/raw/master/csl-citation.json"}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kern w:val="0"/>
          <w:sz w:val="24"/>
        </w:rPr>
        <w:t>(</w:t>
      </w:r>
      <w:proofErr w:type="spellStart"/>
      <w:r w:rsidRPr="00221598">
        <w:rPr>
          <w:rFonts w:ascii="Times New Roman" w:hAnsi="Times New Roman" w:cs="Times New Roman"/>
          <w:kern w:val="0"/>
          <w:sz w:val="24"/>
        </w:rPr>
        <w:t>Bonaccio</w:t>
      </w:r>
      <w:proofErr w:type="spellEnd"/>
      <w:r w:rsidRPr="00221598">
        <w:rPr>
          <w:rFonts w:ascii="Times New Roman" w:hAnsi="Times New Roman" w:cs="Times New Roman"/>
          <w:kern w:val="0"/>
          <w:sz w:val="24"/>
        </w:rPr>
        <w:t xml:space="preserve"> &amp; Dalal, 2006; Kämmer et al., 2023; Meshi et al., 2012)</w:t>
      </w:r>
      <w:r w:rsidRPr="00221598">
        <w:rPr>
          <w:rFonts w:ascii="Times New Roman" w:hAnsi="Times New Roman" w:cs="Times New Roman"/>
          <w:sz w:val="24"/>
          <w:szCs w:val="24"/>
        </w:rPr>
        <w:fldChar w:fldCharType="end"/>
      </w:r>
      <w:r w:rsidRPr="00221598">
        <w:rPr>
          <w:rFonts w:ascii="Times New Roman" w:hAnsi="Times New Roman" w:cs="Times New Roman"/>
          <w:sz w:val="24"/>
          <w:szCs w:val="24"/>
        </w:rPr>
        <w:t xml:space="preserve">. In turn, from recommending goods to customers to advocating policies to the public, advisors’ success in exerting influence on others </w:t>
      </w:r>
      <w:r w:rsidRPr="00221598">
        <w:rPr>
          <w:rFonts w:ascii="Times New Roman" w:hAnsi="Times New Roman" w:cs="Times New Roman" w:hint="eastAsia"/>
          <w:sz w:val="24"/>
          <w:szCs w:val="24"/>
        </w:rPr>
        <w:t xml:space="preserve">and </w:t>
      </w:r>
      <w:r w:rsidR="007926A5">
        <w:rPr>
          <w:rFonts w:ascii="Times New Roman" w:hAnsi="Times New Roman" w:cs="Times New Roman" w:hint="eastAsia"/>
          <w:sz w:val="24"/>
          <w:szCs w:val="24"/>
        </w:rPr>
        <w:t xml:space="preserve">developing reputations </w:t>
      </w:r>
      <w:r w:rsidRPr="00221598">
        <w:rPr>
          <w:rFonts w:ascii="Times New Roman" w:hAnsi="Times New Roman" w:cs="Times New Roman"/>
          <w:sz w:val="24"/>
          <w:szCs w:val="24"/>
        </w:rPr>
        <w:t xml:space="preserve">highly </w:t>
      </w:r>
      <w:r w:rsidRPr="00221598">
        <w:rPr>
          <w:rFonts w:ascii="Times New Roman" w:hAnsi="Times New Roman" w:cs="Times New Roman" w:hint="eastAsia"/>
          <w:sz w:val="24"/>
          <w:szCs w:val="24"/>
        </w:rPr>
        <w:t>relies</w:t>
      </w:r>
      <w:r w:rsidRPr="00221598">
        <w:rPr>
          <w:rFonts w:ascii="Times New Roman" w:hAnsi="Times New Roman" w:cs="Times New Roman"/>
          <w:sz w:val="24"/>
          <w:szCs w:val="24"/>
        </w:rPr>
        <w:t xml:space="preserve"> on advisees’ attitudes and reactions </w:t>
      </w:r>
      <w:r w:rsidRPr="00221598">
        <w:rPr>
          <w:rFonts w:ascii="Times New Roman" w:hAnsi="Times New Roman" w:cs="Times New Roman" w:hint="eastAsia"/>
          <w:sz w:val="24"/>
          <w:szCs w:val="24"/>
        </w:rPr>
        <w:t>to</w:t>
      </w:r>
      <w:r w:rsidRPr="00221598">
        <w:rPr>
          <w:rFonts w:ascii="Times New Roman" w:hAnsi="Times New Roman" w:cs="Times New Roman"/>
          <w:sz w:val="24"/>
          <w:szCs w:val="24"/>
        </w:rPr>
        <w:t xml:space="preserve"> </w:t>
      </w:r>
      <w:r w:rsidR="00162044">
        <w:rPr>
          <w:rFonts w:ascii="Times New Roman" w:hAnsi="Times New Roman" w:cs="Times New Roman" w:hint="eastAsia"/>
          <w:sz w:val="24"/>
          <w:szCs w:val="24"/>
        </w:rPr>
        <w:t xml:space="preserve">their </w:t>
      </w:r>
      <w:r w:rsidRPr="00221598">
        <w:rPr>
          <w:rFonts w:ascii="Times New Roman" w:hAnsi="Times New Roman" w:cs="Times New Roman"/>
          <w:sz w:val="24"/>
          <w:szCs w:val="24"/>
        </w:rPr>
        <w:t>advice</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{"citationID":"ytc265Ex","properties":{"formattedCitation":"(Belkin &amp; Kong, 2018; Blunden et al., 2019; Hertz et al., 2017; Kurvers et al., 2021)","plainCitation":"(Belkin &amp; Kong, 2018; Blunden et al., 2019; Hertz et al., 2017; Kurvers et al., 2021)","noteIndex":0},"citationItems":[{"id":110,"uris":["http://zotero.org/users/10125738/items/J4PJPRYG"],"itemData":{"id":110,"type":"article-journal","abstract":"Using interpersonal theory as a framework and drawing upon sociometer theory and emotions as social information (EASI) model, we examine the implications of advice rejection in repeated advising exchanges. In ﬁve experiments (n = 1788), we identiﬁed an advisor's reduced social worth as an intermediary mechanism explaining how an advisee's rejection (vs. acceptance) of previous advice could reduce the advisor's prosocial motivation toward the advisee and lead to dishonest (vs. honest) advice giving in a subsequent advising exchange. The advisee's gratitude expression, compared to neutral/no expression and ingratitude expression, served as a buﬀer, which elevated an advisor's social worth in the condition of advice rejection. The ﬁndings were robust, whether the second advising exchange involved conﬂict of interest or not.","container-title":"Journal of Experimental Social Psychology","DOI":"10.1016/j.jesp.2018.03.012","ISSN":"00221031","journalAbbreviation":"Journal of Experimental Social Psychology","language":"en","page":"181-194","source":"DOI.org (Crossref)","title":"Implications of advice rejection in repeated exchanges: Advisor responses and advisee gratitude expression as a buffer","title-short":"Implications of advice rejection in repeated exchanges","volume":"78","author":[{"family":"Belkin","given":"Liuba Y."},{"family":"Kong","given":"Dejun Tony"}],"issued":{"date-parts":[["2018",9]]}},"label":"page"},{"id":114,"uris":["http://zotero.org/users/10125738/items/SRIGJGJ8"],"itemData":{"id":114,"type":"article-journal","abstract":"Prior advice research has focused on why people rely on (or ignore) advice, and its impact on judgment accuracy. We expand the consideration of advice-seeking outcomes by investigating the interpersonal consequences of advice-seekers’ decisions. Across nine studies, we show that advisors interpersonally penalize seekers who disregard their advice, and that these reactions are especially strong among expert advisors. This penalty also drives advisor reactions to a widely-recommended adviceseeking strategy: soliciting multiple advisors to leverage the wisdom of crowds. Advisors denigrate and distance themselves from seekers who they learn consulted others, an effect mediated by perceptions that their own advice will be disregarded. Underlying these effects is an asymmetry between advisors’ and seekers’ beliefs about the purpose of the advice exchange: whereas advisors believe giving advice is more about narrowing the option set by providing direction, seekers believe soliciting advice is more about widening the option set by gathering information.","container-title":"Organizational Behavior and Human Decision Processes","DOI":"10.1016/j.obhdp.2018.12.002","ISSN":"07495978","journalAbbreviation":"Organizational Behavior and Human Decision Processes","language":"en","page":"83-100","source":"DOI.org (Crossref)","title":"Seeker beware: The interpersonal costs of ignoring advice","title-short":"Seeker beware","volume":"150","author":[{"family":"Blunden","given":"Hayley"},{"family":"Logg","given":"Jennifer M."},{"family":"Brooks","given":"Alison Wood"},{"family":"John","given":"Leslie K."},{"family":"Gino","given":"Francesca"}],"issued":{"date-parts":[["2019",1]]}}},{"id":86,"uris":["http://zotero.org/users/10125738/items/3XMNBHTI"],"itemData":{"id":86,"type":"article-journal","abstract":"Though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D."},{"family":"Bahrami","given":"Bahador"}],"issued":{"date-parts":[["2017",12,19]]}}},{"id":119,"uris":["http://zotero.org/users/10125738/items/HQVTXPWK"],"itemData":{"id":119,"type":"article-journal","abstract":"Competition for social influence is a major force shaping societies, from baboons guiding their troop in different directions, to politicians competing for voters, to influencers competing for attention on social media. Social influence is invariably a competitive exercise with multiple influencers competing for it. We study which strategy maximizes social influence under competition. Applying game theory to a scenario where two advisers compete for the attention of a client, we find that the rational solution for advisers is to communicate truthfully when favored by the client, but to lie when ignored. Across seven pre-registered studies, testing 802 participants, such a strategic adviser consistently outcompeted an honest adviser. Strategic dishonesty outperformed truth-telling in swaying individual voters, the majority vote in anonymously voting groups, and the consensus vote in communicating groups. Our findings help explain the success of political movements that thrive on disinformation, and vocal underdog politicians with no credible program.","call-number":"2","container-title":"iScience","DOI":"10.1016/j.isci.2021.103505","ISSN":"2589-0042","issue":"12","journalAbbreviation":"iScience","language":"en","page":"103505","source":"6.107","title":"Strategic disinformation outperforms honesty in competition for social influence","volume":"24","author":[{"family":"Kurvers","given":"Ralf H. J. M."},{"family":"Hertz","given":"Uri"},{"family":"Karpus","given":"Jurgis"},{"family":"Balode","given":"Marta P."},{"family":"Jayles","given":"Bertrand"},{"family":"Binmore","given":"Ken"},{"family":"Bahrami","given":"Bahador"}],"issued":{"date-parts":[["2021",12,17]]}}}],"schema":"https://github.com/citation-style-language/schema/raw/master/csl-citation.json"} </w:instrText>
      </w:r>
      <w:r w:rsidRPr="00221598">
        <w:rPr>
          <w:rFonts w:ascii="Times New Roman" w:hAnsi="Times New Roman" w:cs="Times New Roman"/>
          <w:sz w:val="24"/>
          <w:szCs w:val="24"/>
        </w:rPr>
        <w:fldChar w:fldCharType="separate"/>
      </w:r>
      <w:r w:rsidR="007E0582" w:rsidRPr="007E0582">
        <w:rPr>
          <w:rFonts w:ascii="Times New Roman" w:hAnsi="Times New Roman" w:cs="Times New Roman" w:hint="eastAsia"/>
          <w:sz w:val="24"/>
        </w:rPr>
        <w:t>(Belkin &amp; Kong, 2018; Blunden et al., 2019; Hertz et al., 2017; Kurvers et al., 2021)</w:t>
      </w:r>
      <w:r w:rsidRPr="00221598">
        <w:rPr>
          <w:rFonts w:ascii="Times New Roman" w:hAnsi="Times New Roman" w:cs="Times New Roman"/>
          <w:sz w:val="24"/>
          <w:szCs w:val="24"/>
        </w:rPr>
        <w:fldChar w:fldCharType="end"/>
      </w:r>
      <w:bookmarkEnd w:id="13"/>
      <w:r w:rsidRPr="00221598">
        <w:rPr>
          <w:rFonts w:ascii="Times New Roman" w:hAnsi="Times New Roman" w:cs="Times New Roman" w:hint="eastAsia"/>
          <w:sz w:val="24"/>
          <w:szCs w:val="24"/>
        </w:rPr>
        <w:t>.</w:t>
      </w:r>
      <w:r w:rsidRPr="00221598">
        <w:rPr>
          <w:rFonts w:ascii="Times New Roman" w:hAnsi="Times New Roman" w:cs="Times New Roman"/>
          <w:sz w:val="24"/>
          <w:szCs w:val="24"/>
        </w:rPr>
        <w:t xml:space="preserve"> </w:t>
      </w:r>
    </w:p>
    <w:p w14:paraId="5FABC8C2" w14:textId="7271A4BB" w:rsidR="003971F9" w:rsidRPr="00221598" w:rsidRDefault="003971F9" w:rsidP="003971F9">
      <w:pPr>
        <w:adjustRightInd w:val="0"/>
        <w:snapToGrid w:val="0"/>
        <w:spacing w:line="360" w:lineRule="auto"/>
        <w:ind w:firstLine="420"/>
        <w:rPr>
          <w:rFonts w:ascii="Times New Roman" w:hAnsi="Times New Roman" w:cs="Times New Roman"/>
          <w:sz w:val="24"/>
          <w:szCs w:val="24"/>
        </w:rPr>
      </w:pPr>
      <w:r w:rsidRPr="00221598">
        <w:rPr>
          <w:rFonts w:ascii="Times New Roman" w:hAnsi="Times New Roman" w:cs="Times New Roman"/>
          <w:sz w:val="24"/>
          <w:szCs w:val="24"/>
        </w:rPr>
        <w:t xml:space="preserve">The fact that advisors value how their advice is perceived by advisees </w:t>
      </w:r>
      <w:r w:rsidRPr="00221598">
        <w:rPr>
          <w:rFonts w:ascii="Times New Roman" w:hAnsi="Times New Roman" w:cs="Times New Roman" w:hint="eastAsia"/>
          <w:sz w:val="24"/>
          <w:szCs w:val="24"/>
        </w:rPr>
        <w:t>prompts</w:t>
      </w:r>
      <w:r w:rsidRPr="00221598">
        <w:rPr>
          <w:rFonts w:ascii="Times New Roman" w:hAnsi="Times New Roman" w:cs="Times New Roman"/>
          <w:sz w:val="24"/>
          <w:szCs w:val="24"/>
        </w:rPr>
        <w:t xml:space="preserve"> an unheeded </w:t>
      </w:r>
      <w:r w:rsidRPr="00221598">
        <w:rPr>
          <w:rFonts w:ascii="Times New Roman" w:hAnsi="Times New Roman" w:cs="Times New Roman" w:hint="eastAsia"/>
          <w:sz w:val="24"/>
          <w:szCs w:val="24"/>
        </w:rPr>
        <w:t>influence</w:t>
      </w:r>
      <w:r w:rsidR="00E95BF7" w:rsidRPr="00E95BF7">
        <w:rPr>
          <w:rFonts w:ascii="Times New Roman" w:hAnsi="Times New Roman" w:cs="Times New Roman" w:hint="eastAsia"/>
          <w:sz w:val="24"/>
          <w:szCs w:val="24"/>
        </w:rPr>
        <w:t xml:space="preserve"> </w:t>
      </w:r>
      <w:r w:rsidR="00E95BF7">
        <w:rPr>
          <w:rFonts w:ascii="Times New Roman" w:hAnsi="Times New Roman" w:cs="Times New Roman" w:hint="eastAsia"/>
          <w:sz w:val="24"/>
          <w:szCs w:val="24"/>
        </w:rPr>
        <w:t>flowing</w:t>
      </w:r>
      <w:r w:rsidRPr="00221598">
        <w:rPr>
          <w:rFonts w:ascii="Times New Roman" w:hAnsi="Times New Roman" w:cs="Times New Roman" w:hint="eastAsia"/>
          <w:sz w:val="24"/>
          <w:szCs w:val="24"/>
        </w:rPr>
        <w:t xml:space="preserve"> in the advice interaction</w:t>
      </w:r>
      <w:r w:rsidRPr="00221598">
        <w:rPr>
          <w:rFonts w:ascii="Times New Roman" w:hAnsi="Times New Roman" w:cs="Times New Roman"/>
          <w:sz w:val="24"/>
          <w:szCs w:val="24"/>
        </w:rPr>
        <w:t>: advice</w:t>
      </w:r>
      <w:r w:rsidRPr="00221598">
        <w:rPr>
          <w:rFonts w:ascii="Times New Roman" w:hAnsi="Times New Roman" w:cs="Times New Roman" w:hint="eastAsia"/>
          <w:sz w:val="24"/>
          <w:szCs w:val="24"/>
        </w:rPr>
        <w:t>-giving behaviors</w:t>
      </w:r>
      <w:r w:rsidRPr="00221598">
        <w:rPr>
          <w:rFonts w:ascii="Times New Roman" w:hAnsi="Times New Roman" w:cs="Times New Roman"/>
          <w:sz w:val="24"/>
          <w:szCs w:val="24"/>
        </w:rPr>
        <w:t xml:space="preserve"> may also be delicately shaped by advisees.</w:t>
      </w:r>
      <w:bookmarkStart w:id="14" w:name="OLE_LINK35"/>
      <w:bookmarkEnd w:id="12"/>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t xml:space="preserve">It is </w:t>
      </w:r>
      <w:bookmarkEnd w:id="14"/>
      <w:r w:rsidRPr="00221598">
        <w:rPr>
          <w:rFonts w:ascii="Times New Roman" w:hAnsi="Times New Roman" w:cs="Times New Roman"/>
          <w:sz w:val="24"/>
          <w:szCs w:val="24"/>
        </w:rPr>
        <w:t>common that individuals preconceive their own opinions before seeking advice</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{"citationID":"sYudTw9R","properties":{"formattedCitation":"(Soll et al., 2022; Yaniv et al., 2009; Yaniv &amp; Choshen-Hillel, 2012)","plainCitation":"(Soll et al., 2022; Yaniv et al., 2009; Yaniv &amp; Choshen-Hillel, 2012)","noteIndex":0},"citationItems":[{"id":1870,"uris":["http://zotero.org/users/10125738/items/HBIXW9C6"],"itemData":{"id":1870,"type":"article-journal","abstract":"Much research on advice taking examines how people revise point estimates given input from others. This work has established that people often egocentrically discount advice. If they were to place more weight on advice, their point estimates would be more accurate. Yet the focus on point estimates and accuracy has resulted in a narrow conception of what it means to heed advice. We distinguish between revisions of point estimates and revisions of attendant probability distributions. Point estimates represent a single best guess; distributions represent the probabilities that people assign to all possible answers. A more complete picture of advice taking is provided by considering revisions of distributions, which reflect changes in both confidence and best guesses. We capture this using a new measure of advice utilization: the influence of advice. We observe that, when input from a high-quality advisor largely agrees with a person’s initial opinion, it engenders little change in one’s point estimate and, hence, little change in accuracy yet significantly increases confidence. This pattern suggests more advice taking than generally suspected. However, it is not necessarily beneficial. Because people are typically overconfident to begin with, receiving advice that agrees with their initial opinion can exacerbate overconfidence. In several experiments, we manipulate advisor quality and measure the extent to which advice agrees with a person’s initial opinion. The results allow us to pinpoint circumstances in which heeding advice is beneficial, improving accuracy or reducing overconfidence, as well as circumstances in which it is harmful, hurting accuracy or exacerbating overconfidence.\n\nThis paper was accepted by Yuval Rottenstreich, judgment and decision making.","call-number":"1","container-title":"Management Science","DOI":"10.1287/mnsc.2021.3987","ISSN":"0025-1909","issue":"4","note":"publisher: INFORMS","page":"2949-2969","source":"5.4","title":"The Bad Thing About Good Advice: Understanding When and How Advice Exacerbates Overconfidence","title-short":"The Bad Thing About Good Advice","volume":"68","author":[{"family":"Soll","given":"Jack B."},{"family":"Palley","given":"Asa B."},{"family":"Rader","given":"Christina A."}],"issued":{"date-parts":[["2022",4]]}},"label":"page"},{"id":138,"uris":["http://zotero.org/users/10125738/items/CTKRNVIS"],"itemData":{"id":138,"type":"article-journal","container-title":"Journal of Experimental Psychology: Learning, Memory, and Cognition","DOI":"10.1037/a0014589","ISSN":"1939-1285, 0278-7393","issue":"2","journalAbbreviation":"Journal of Experimental Psychology: Learning, Memory, and Cognition","language":"en","page":"558-563","source":"DOI.org (Crossref)","title":"Spurious consensus and opinion revision: Why might people be more confident in their less accurate judgments?","title-short":"Spurious consensus and opinion revision","volume":"35","author":[{"family":"Yaniv","given":"Ilan"},{"family":"Choshen-Hillel","given":"Shoham"},{"family":"Milyavsky","given":"Maxim"}],"issued":{"date-parts":[["2009"]]}},"label":"page"},{"id":202,"uris":["http://zotero.org/users/10125738/items/7P9E62TW"],"itemData":{"id":202,"type":"article-journal","abstract":"Although decision makers often consult other people’s opinions to improve their decisions, they fail to do so optimally. One main obstacle to incorporating others’ opinions efﬁciently is one’s own opinion. We theorize that decision makers could improve their performance by suspending their own judgment. In three studies, participants used others’ opinions to estimate uncertain quantities (the caloric value of foods). In t</w:instrText>
      </w:r>
      <w:r w:rsidR="0003196A">
        <w:rPr>
          <w:rFonts w:ascii="Times New Roman" w:hAnsi="Times New Roman" w:cs="Times New Roman" w:hint="eastAsia"/>
          <w:sz w:val="24"/>
          <w:szCs w:val="24"/>
        </w:rPr>
        <w:instrText>he full</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view condition, participants could form independent estimates prior to receiving others</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 xml:space="preserve"> opinions, whereas participants in the blindfold condition could not form prior opinions. We obtained an intriguing blindfold effect. In all studies, the blindfolded participants provided more accurate estimates than did the full</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view participants. Several policy</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capturing measures indicated that the advantage of the blindfolded participants was due to their unbiased weighting of others</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 xml:space="preserve"> opinions. The full</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view</w:instrText>
      </w:r>
      <w:r w:rsidR="0003196A">
        <w:rPr>
          <w:rFonts w:ascii="Times New Roman" w:hAnsi="Times New Roman" w:cs="Times New Roman"/>
          <w:sz w:val="24"/>
          <w:szCs w:val="24"/>
        </w:rPr>
        <w:instrText xml:space="preserve"> participants, in contrast, adhered to their prior opinion and thus failed to exploit the information contained in others’ opinions. Moreover, in all three studies, the blindfolded participants were not cognizant of their advantage and expressed less conﬁ</w:instrText>
      </w:r>
      <w:r w:rsidR="0003196A">
        <w:rPr>
          <w:rFonts w:ascii="Times New Roman" w:hAnsi="Times New Roman" w:cs="Times New Roman" w:hint="eastAsia"/>
          <w:sz w:val="24"/>
          <w:szCs w:val="24"/>
        </w:rPr>
        <w:instrText>dence in their estimates than did the full</w:instrText>
      </w:r>
      <w:r w:rsidR="0003196A">
        <w:rPr>
          <w:rFonts w:ascii="Times New Roman" w:hAnsi="Times New Roman" w:cs="Times New Roman" w:hint="eastAsia"/>
          <w:sz w:val="24"/>
          <w:szCs w:val="24"/>
        </w:rPr>
        <w:instrText>‐</w:instrText>
      </w:r>
      <w:r w:rsidR="0003196A">
        <w:rPr>
          <w:rFonts w:ascii="Times New Roman" w:hAnsi="Times New Roman" w:cs="Times New Roman" w:hint="eastAsia"/>
          <w:sz w:val="24"/>
          <w:szCs w:val="24"/>
        </w:rPr>
        <w:instrText>view participants. The results are discussed in relation to theories of opinion revision and group decision making. Copyright © 2011 John Wiley &amp; Sons, Ltd.","container-title":"Journal of Behavioral Decision Maki</w:instrText>
      </w:r>
      <w:r w:rsidR="0003196A">
        <w:rPr>
          <w:rFonts w:ascii="Times New Roman" w:hAnsi="Times New Roman" w:cs="Times New Roman"/>
          <w:sz w:val="24"/>
          <w:szCs w:val="24"/>
        </w:rPr>
        <w:instrText xml:space="preserve">ng","DOI":"10.1002/bdm.740","ISSN":"08943257","issue":"5","journalAbbreviation":"J. Behav. Dec. Making","language":"en","page":"427-434","source":"DOI.org (Crossref)","title":"Exploiting the Wisdom of Others to Make Better Decisions: Suspending Judgment Reduces Egocentrism and Increases Accuracy: Exploiting the Wisdom of Others","title-short":"Exploiting the Wisdom of Others to Make Better Decisions","volume":"25","author":[{"family":"Yaniv","given":"Ilan"},{"family":"Choshen-Hillel","given":"Shoham"}],"issued":{"date-parts":[["2012",12]]}},"label":"page"}],"schema":"https://github.com/citation-style-language/schema/raw/master/csl-citation.json"} </w:instrText>
      </w:r>
      <w:r w:rsidRPr="00221598">
        <w:rPr>
          <w:rFonts w:ascii="Times New Roman" w:hAnsi="Times New Roman" w:cs="Times New Roman"/>
          <w:sz w:val="24"/>
          <w:szCs w:val="24"/>
        </w:rPr>
        <w:fldChar w:fldCharType="separate"/>
      </w:r>
      <w:r w:rsidR="003677F5" w:rsidRPr="003677F5">
        <w:rPr>
          <w:rFonts w:ascii="Times New Roman" w:hAnsi="Times New Roman" w:cs="Times New Roman" w:hint="eastAsia"/>
          <w:sz w:val="24"/>
        </w:rPr>
        <w:t>(Soll et al., 2022; Yaniv et al., 2009; Yaniv &amp; Choshen-Hillel, 2012)</w:t>
      </w:r>
      <w:r w:rsidRPr="00221598">
        <w:rPr>
          <w:rFonts w:ascii="Times New Roman" w:hAnsi="Times New Roman" w:cs="Times New Roman"/>
          <w:sz w:val="24"/>
          <w:szCs w:val="24"/>
        </w:rPr>
        <w:fldChar w:fldCharType="end"/>
      </w:r>
      <w:r w:rsidRPr="00221598">
        <w:rPr>
          <w:rFonts w:ascii="Times New Roman" w:hAnsi="Times New Roman" w:cs="Times New Roman"/>
          <w:sz w:val="24"/>
          <w:szCs w:val="24"/>
        </w:rPr>
        <w:t xml:space="preserve">. For instance, an </w:t>
      </w:r>
      <w:r w:rsidRPr="00221598">
        <w:rPr>
          <w:rFonts w:ascii="Times New Roman" w:hAnsi="Times New Roman" w:cs="Times New Roman" w:hint="eastAsia"/>
          <w:sz w:val="24"/>
          <w:szCs w:val="24"/>
        </w:rPr>
        <w:t>individual</w:t>
      </w:r>
      <w:r w:rsidRPr="00221598">
        <w:rPr>
          <w:rFonts w:ascii="Times New Roman" w:hAnsi="Times New Roman" w:cs="Times New Roman"/>
          <w:sz w:val="24"/>
          <w:szCs w:val="24"/>
        </w:rPr>
        <w:t xml:space="preserve"> may be approached by a friend deciding between a red tie and a black tie,</w:t>
      </w:r>
      <w:r w:rsidRPr="00221598">
        <w:rPr>
          <w:rFonts w:ascii="Times New Roman" w:hAnsi="Times New Roman" w:cs="Times New Roman" w:hint="eastAsia"/>
          <w:sz w:val="24"/>
          <w:szCs w:val="24"/>
        </w:rPr>
        <w:t xml:space="preserve"> with</w:t>
      </w:r>
      <w:r w:rsidRPr="00221598">
        <w:rPr>
          <w:rFonts w:ascii="Times New Roman" w:hAnsi="Times New Roman" w:cs="Times New Roman"/>
          <w:sz w:val="24"/>
          <w:szCs w:val="24"/>
        </w:rPr>
        <w:t xml:space="preserve"> asking ‘I think the red one suits my shirt better. What do you think?’. </w:t>
      </w:r>
      <w:r w:rsidR="0003196A">
        <w:rPr>
          <w:rFonts w:ascii="Times New Roman" w:hAnsi="Times New Roman" w:cs="Times New Roman" w:hint="eastAsia"/>
          <w:sz w:val="24"/>
          <w:szCs w:val="24"/>
        </w:rPr>
        <w:t>Even if</w:t>
      </w:r>
      <w:r w:rsidRPr="00221598">
        <w:rPr>
          <w:rFonts w:ascii="Times New Roman" w:hAnsi="Times New Roman" w:cs="Times New Roman"/>
          <w:sz w:val="24"/>
          <w:szCs w:val="24"/>
        </w:rPr>
        <w:t xml:space="preserve"> the individual may personally prefer black, </w:t>
      </w:r>
      <w:r w:rsidRPr="00221598">
        <w:rPr>
          <w:rFonts w:ascii="Times New Roman" w:hAnsi="Times New Roman" w:cs="Times New Roman" w:hint="eastAsia"/>
          <w:sz w:val="24"/>
          <w:szCs w:val="24"/>
        </w:rPr>
        <w:t>the individual is</w:t>
      </w:r>
      <w:r w:rsidRPr="00221598">
        <w:rPr>
          <w:rFonts w:ascii="Times New Roman" w:hAnsi="Times New Roman" w:cs="Times New Roman"/>
          <w:sz w:val="24"/>
          <w:szCs w:val="24"/>
        </w:rPr>
        <w:t xml:space="preserve"> likely to </w:t>
      </w:r>
      <w:r w:rsidR="00DF43AC">
        <w:rPr>
          <w:rFonts w:ascii="Times New Roman" w:hAnsi="Times New Roman" w:cs="Times New Roman" w:hint="eastAsia"/>
          <w:sz w:val="24"/>
          <w:szCs w:val="24"/>
        </w:rPr>
        <w:t>align</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t xml:space="preserve">toward </w:t>
      </w:r>
      <w:r w:rsidRPr="00221598">
        <w:rPr>
          <w:rFonts w:ascii="Times New Roman" w:hAnsi="Times New Roman" w:cs="Times New Roman" w:hint="eastAsia"/>
          <w:sz w:val="24"/>
          <w:szCs w:val="24"/>
        </w:rPr>
        <w:t>the friend</w:t>
      </w:r>
      <w:r w:rsidRPr="00221598">
        <w:rPr>
          <w:rFonts w:ascii="Times New Roman" w:hAnsi="Times New Roman" w:cs="Times New Roman"/>
          <w:sz w:val="24"/>
          <w:szCs w:val="24"/>
        </w:rPr>
        <w:t>’</w:t>
      </w:r>
      <w:r w:rsidRPr="00221598">
        <w:rPr>
          <w:rFonts w:ascii="Times New Roman" w:hAnsi="Times New Roman" w:cs="Times New Roman" w:hint="eastAsia"/>
          <w:sz w:val="24"/>
          <w:szCs w:val="24"/>
        </w:rPr>
        <w:t>s</w:t>
      </w:r>
      <w:r w:rsidRPr="00221598">
        <w:rPr>
          <w:rFonts w:ascii="Times New Roman" w:hAnsi="Times New Roman" w:cs="Times New Roman"/>
          <w:sz w:val="24"/>
          <w:szCs w:val="24"/>
        </w:rPr>
        <w:t xml:space="preserve"> opinions</w:t>
      </w:r>
      <w:r w:rsidRPr="00221598">
        <w:rPr>
          <w:rFonts w:ascii="Times New Roman" w:hAnsi="Times New Roman" w:cs="Times New Roman" w:hint="eastAsia"/>
          <w:sz w:val="24"/>
          <w:szCs w:val="24"/>
        </w:rPr>
        <w:t xml:space="preserve">, and </w:t>
      </w:r>
      <w:r w:rsidRPr="00221598">
        <w:rPr>
          <w:rFonts w:ascii="Times New Roman" w:hAnsi="Times New Roman" w:cs="Times New Roman"/>
          <w:sz w:val="24"/>
          <w:szCs w:val="24"/>
        </w:rPr>
        <w:t>advis</w:t>
      </w:r>
      <w:r w:rsidRPr="00221598">
        <w:rPr>
          <w:rFonts w:ascii="Times New Roman" w:hAnsi="Times New Roman" w:cs="Times New Roman" w:hint="eastAsia"/>
          <w:sz w:val="24"/>
          <w:szCs w:val="24"/>
        </w:rPr>
        <w:t>e</w:t>
      </w:r>
      <w:r w:rsidRPr="00221598">
        <w:rPr>
          <w:rFonts w:ascii="Times New Roman" w:hAnsi="Times New Roman" w:cs="Times New Roman"/>
          <w:sz w:val="24"/>
          <w:szCs w:val="24"/>
        </w:rPr>
        <w:t xml:space="preserve"> on</w:t>
      </w:r>
      <w:r w:rsidRPr="00221598">
        <w:rPr>
          <w:rFonts w:ascii="Times New Roman" w:hAnsi="Times New Roman" w:cs="Times New Roman" w:hint="eastAsia"/>
          <w:sz w:val="24"/>
          <w:szCs w:val="24"/>
        </w:rPr>
        <w:t xml:space="preserve"> the</w:t>
      </w:r>
      <w:r w:rsidRPr="00221598">
        <w:rPr>
          <w:rFonts w:ascii="Times New Roman" w:hAnsi="Times New Roman" w:cs="Times New Roman"/>
          <w:sz w:val="24"/>
          <w:szCs w:val="24"/>
        </w:rPr>
        <w:t xml:space="preserve"> red</w:t>
      </w:r>
      <w:r w:rsidRPr="00221598">
        <w:rPr>
          <w:rFonts w:ascii="Times New Roman" w:hAnsi="Times New Roman" w:cs="Times New Roman" w:hint="eastAsia"/>
          <w:sz w:val="24"/>
          <w:szCs w:val="24"/>
        </w:rPr>
        <w:t xml:space="preserve"> tie eventually</w:t>
      </w:r>
      <w:r w:rsidRPr="00221598">
        <w:rPr>
          <w:rFonts w:ascii="Times New Roman" w:hAnsi="Times New Roman" w:cs="Times New Roman"/>
          <w:sz w:val="24"/>
          <w:szCs w:val="24"/>
        </w:rPr>
        <w:t>, which we refer to as the “</w:t>
      </w:r>
      <w:r w:rsidRPr="00221598">
        <w:rPr>
          <w:rFonts w:ascii="Times New Roman" w:hAnsi="Times New Roman" w:cs="Times New Roman"/>
          <w:i/>
          <w:iCs/>
          <w:sz w:val="24"/>
          <w:szCs w:val="24"/>
        </w:rPr>
        <w:t>alignment bias</w:t>
      </w:r>
      <w:r w:rsidRPr="00221598">
        <w:rPr>
          <w:rFonts w:ascii="Times New Roman" w:hAnsi="Times New Roman" w:cs="Times New Roman"/>
          <w:sz w:val="24"/>
          <w:szCs w:val="24"/>
        </w:rPr>
        <w:t>” in this paper</w:t>
      </w:r>
      <w:r w:rsidR="00DF43AC">
        <w:rPr>
          <w:rFonts w:ascii="Times New Roman" w:hAnsi="Times New Roman" w:cs="Times New Roman" w:hint="eastAsia"/>
          <w:sz w:val="24"/>
          <w:szCs w:val="24"/>
        </w:rPr>
        <w:t xml:space="preserve">. </w:t>
      </w:r>
      <w:r w:rsidR="00DF43AC" w:rsidRPr="00DF43AC">
        <w:rPr>
          <w:rFonts w:ascii="Times New Roman" w:hAnsi="Times New Roman" w:cs="Times New Roman"/>
          <w:sz w:val="24"/>
          <w:szCs w:val="24"/>
        </w:rPr>
        <w:t>Th</w:t>
      </w:r>
      <w:r w:rsidR="00DF43AC">
        <w:rPr>
          <w:rFonts w:ascii="Times New Roman" w:hAnsi="Times New Roman" w:cs="Times New Roman" w:hint="eastAsia"/>
          <w:sz w:val="24"/>
          <w:szCs w:val="24"/>
        </w:rPr>
        <w:t>is</w:t>
      </w:r>
      <w:r w:rsidR="00DF43AC" w:rsidRPr="00DF43AC">
        <w:rPr>
          <w:rFonts w:ascii="Times New Roman" w:hAnsi="Times New Roman" w:cs="Times New Roman"/>
          <w:sz w:val="24"/>
          <w:szCs w:val="24"/>
        </w:rPr>
        <w:t xml:space="preserve"> subtle yet </w:t>
      </w:r>
      <w:r w:rsidR="00C10BF4">
        <w:rPr>
          <w:rFonts w:ascii="Times New Roman" w:hAnsi="Times New Roman" w:cs="Times New Roman" w:hint="eastAsia"/>
          <w:sz w:val="24"/>
          <w:szCs w:val="24"/>
        </w:rPr>
        <w:t>pervasive</w:t>
      </w:r>
      <w:r w:rsidR="00DF43AC" w:rsidRPr="00DF43AC">
        <w:rPr>
          <w:rFonts w:ascii="Times New Roman" w:hAnsi="Times New Roman" w:cs="Times New Roman"/>
          <w:sz w:val="24"/>
          <w:szCs w:val="24"/>
        </w:rPr>
        <w:t xml:space="preserve"> bias potentially contributes to </w:t>
      </w:r>
      <w:r w:rsidR="003F3C77" w:rsidRPr="00DF43AC">
        <w:rPr>
          <w:rFonts w:ascii="Times New Roman" w:hAnsi="Times New Roman" w:cs="Times New Roman"/>
          <w:sz w:val="24"/>
          <w:szCs w:val="24"/>
        </w:rPr>
        <w:t xml:space="preserve">opinion </w:t>
      </w:r>
      <w:r w:rsidR="00DF43AC" w:rsidRPr="00DF43AC">
        <w:rPr>
          <w:rFonts w:ascii="Times New Roman" w:hAnsi="Times New Roman" w:cs="Times New Roman"/>
          <w:sz w:val="24"/>
          <w:szCs w:val="24"/>
        </w:rPr>
        <w:t xml:space="preserve">homogenization and </w:t>
      </w:r>
      <w:r w:rsidR="003F3C77" w:rsidRPr="00DF43AC">
        <w:rPr>
          <w:rFonts w:ascii="Times New Roman" w:hAnsi="Times New Roman" w:cs="Times New Roman"/>
          <w:sz w:val="24"/>
          <w:szCs w:val="24"/>
        </w:rPr>
        <w:t>misinformation</w:t>
      </w:r>
      <w:r w:rsidR="003F3C77" w:rsidRPr="00DF43AC">
        <w:rPr>
          <w:rFonts w:ascii="Times New Roman" w:hAnsi="Times New Roman" w:cs="Times New Roman"/>
          <w:sz w:val="24"/>
          <w:szCs w:val="24"/>
        </w:rPr>
        <w:t xml:space="preserve"> </w:t>
      </w:r>
      <w:r w:rsidR="00DF43AC" w:rsidRPr="00DF43AC">
        <w:rPr>
          <w:rFonts w:ascii="Times New Roman" w:hAnsi="Times New Roman" w:cs="Times New Roman"/>
          <w:sz w:val="24"/>
          <w:szCs w:val="24"/>
        </w:rPr>
        <w:t>dissemination.</w:t>
      </w:r>
      <w:r w:rsidRPr="00221598">
        <w:rPr>
          <w:rFonts w:ascii="Times New Roman" w:hAnsi="Times New Roman" w:cs="Times New Roman"/>
          <w:sz w:val="24"/>
          <w:szCs w:val="24"/>
        </w:rPr>
        <w:t xml:space="preserve"> </w:t>
      </w:r>
      <w:r w:rsidR="003F074E">
        <w:rPr>
          <w:rFonts w:ascii="Times New Roman" w:hAnsi="Times New Roman" w:cs="Times New Roman" w:hint="eastAsia"/>
          <w:sz w:val="24"/>
          <w:szCs w:val="24"/>
        </w:rPr>
        <w:t>D</w:t>
      </w:r>
      <w:r w:rsidR="003F3C77" w:rsidRPr="003F3C77">
        <w:rPr>
          <w:rFonts w:ascii="Times New Roman" w:hAnsi="Times New Roman" w:cs="Times New Roman"/>
          <w:sz w:val="24"/>
          <w:szCs w:val="24"/>
        </w:rPr>
        <w:t xml:space="preserve">espite </w:t>
      </w:r>
      <w:r w:rsidR="003F074E">
        <w:rPr>
          <w:rFonts w:ascii="Times New Roman" w:hAnsi="Times New Roman" w:cs="Times New Roman" w:hint="eastAsia"/>
          <w:sz w:val="24"/>
          <w:szCs w:val="24"/>
        </w:rPr>
        <w:t>extensive</w:t>
      </w:r>
      <w:r w:rsidR="003F3C77" w:rsidRPr="003F3C77">
        <w:rPr>
          <w:rFonts w:ascii="Times New Roman" w:hAnsi="Times New Roman" w:cs="Times New Roman"/>
          <w:sz w:val="24"/>
          <w:szCs w:val="24"/>
        </w:rPr>
        <w:t xml:space="preserve"> investigations into biases in the</w:t>
      </w:r>
      <w:r w:rsidR="003F074E" w:rsidRPr="003F074E">
        <w:rPr>
          <w:rFonts w:ascii="Times New Roman" w:hAnsi="Times New Roman" w:cs="Times New Roman"/>
          <w:sz w:val="24"/>
          <w:szCs w:val="24"/>
        </w:rPr>
        <w:t xml:space="preserve"> </w:t>
      </w:r>
      <w:r w:rsidR="003F074E" w:rsidRPr="003F3C77">
        <w:rPr>
          <w:rFonts w:ascii="Times New Roman" w:hAnsi="Times New Roman" w:cs="Times New Roman"/>
          <w:sz w:val="24"/>
          <w:szCs w:val="24"/>
        </w:rPr>
        <w:t>utilization</w:t>
      </w:r>
      <w:r w:rsidR="003F3C77" w:rsidRPr="003F3C77">
        <w:rPr>
          <w:rFonts w:ascii="Times New Roman" w:hAnsi="Times New Roman" w:cs="Times New Roman"/>
          <w:sz w:val="24"/>
          <w:szCs w:val="24"/>
        </w:rPr>
        <w:t xml:space="preserve"> </w:t>
      </w:r>
      <w:r w:rsidR="003F074E">
        <w:rPr>
          <w:rFonts w:ascii="Times New Roman" w:hAnsi="Times New Roman" w:cs="Times New Roman" w:hint="eastAsia"/>
          <w:sz w:val="24"/>
          <w:szCs w:val="24"/>
        </w:rPr>
        <w:t xml:space="preserve">of </w:t>
      </w:r>
      <w:r w:rsidR="003F074E">
        <w:rPr>
          <w:rFonts w:ascii="Times New Roman" w:hAnsi="Times New Roman" w:cs="Times New Roman" w:hint="eastAsia"/>
          <w:sz w:val="24"/>
          <w:szCs w:val="24"/>
        </w:rPr>
        <w:t xml:space="preserve">information </w:t>
      </w:r>
      <w:r w:rsidR="003F074E">
        <w:rPr>
          <w:rFonts w:ascii="Times New Roman" w:hAnsi="Times New Roman" w:cs="Times New Roman" w:hint="eastAsia"/>
          <w:sz w:val="24"/>
          <w:szCs w:val="24"/>
        </w:rPr>
        <w:t xml:space="preserve">from others </w:t>
      </w:r>
      <w:r w:rsidR="0003196A">
        <w:rPr>
          <w:rFonts w:ascii="Times New Roman" w:hAnsi="Times New Roman" w:cs="Times New Roman"/>
          <w:sz w:val="24"/>
          <w:szCs w:val="24"/>
        </w:rPr>
        <w:fldChar w:fldCharType="begin"/>
      </w:r>
      <w:r w:rsidR="003F074E">
        <w:rPr>
          <w:rFonts w:ascii="Times New Roman" w:hAnsi="Times New Roman" w:cs="Times New Roman"/>
          <w:sz w:val="24"/>
          <w:szCs w:val="24"/>
        </w:rPr>
        <w:instrText xml:space="preserve"> ADDIN ZOTERO_ITEM CSL_CITATION {"citationID":"Q9oixYt0","properties":{"formattedCitation":"(Kappes et al., 2020; Yaniv et al., 2009; Yaniv &amp; Kleinberger, 2000)","plainCitation":"(Kappes et al., 2020; Yaniv et al., 2009; Yaniv &amp; Kleinberger, 2000)","noteIndex":0},"citationItems":[{"id":1661,"uris":["http://zotero.org/users/10125738/items/SVKWPZP9"],"itemData":{"id":1661,"type":"article-journal","abstract":"Humans tend to discount information that undermines past choices and judgments. This confirmation bias has significant impact on domains ranging from politics to science and education. Little is known about the mechanisms underlying this fundamental characteristic of belief formation. Here we report a mechanism underlying the confirmation bias. Specifically, we provide evidence for a failure to use the strength of others’ disconfirming opinions to alter confidence in judgments, but adequate use when opinions are confirmatory. This bias is related to reduced neural sensitivity to the strength of others’ opinions in the posterior medial prefrontal cortex when opinions are disconfirming. Our results demonstrate that existing judgments alter the neural representation of information strength, leaving the individual less likely to alter opinions in the face of disagreement.","call-number":"1","container-title":"Nature Neuroscience","DOI":"10.1038/s41593-019-0549-2","ISSN":"1546-1726","issue":"1","journalAbbreviation":"Nat Neurosci","language":"en","license":"2019 The Author(s), under exclusive licence to Springer Nature America, Inc.","note":"number: 1\npublisher: Nature Publishing Group","page":"130-137","source":"25","title":"Confirmation bias in the utilization of others’ opinion strength","volume":"23","author":[{"family":"Kappes","given":"Andreas"},{"family":"Harvey","given":"Ann H."},{"family":"Lohrenz","given":"Terry"},{"family":"Montague","given":"P. Read"},{"family":"Sharot","given":"Tali"}],"issued":{"date-parts":[["2020",1]]}}},{"id":138,"uris":["http://zotero.org/users/10125738/items/CTKRNVIS"],"itemData":{"id":138,"type":"article-journal","container-title":"Journal of Experimental Psychology: Learning, Memory, and Cognition","DOI":"10.1037/a0014589","ISSN":"1939-1285, 0278-7393","issue":"2","journalAbbreviation":"Journal of Experimental Psychology: Learning, Memory, and Cognition","language":"en","page":"558-563","source":"DOI.org (Crossref)","title":"Spurious consensus and opinion revision: Why might people be more confident in their less accurate judgments?","title-short":"Spurious consensus and opinion revision","volume":"35","author":[{"family":"Yaniv","given":"Ilan"},{"family":"Choshen-Hillel","given":"Shoham"},{"family":"Milyavsky","given":"Maxim"}],"issued":{"date-parts":[["2009"]]}}},{"id":128,"uris":["http://zotero.org/users/10125738/items/3HHLKHJU"],"itemData":{"id":128,"type":"article-journal","abstract":"Our framework for understanding advice-taking in decision making rests on two theoretical concepts that motivate the studies and serve to explain the findings. The first is egocentric discounting of others' opinions and the second is reputation formation for advisors. Advice discounting is attributed to differential information, namely, the notion that decision makers have privileged access to their internal reasons for holding their own opinion, but not to the advisors' internal reasons. Reputation formation is related to the negativity effect in impression formation and to the trust asymmetry principle. In three studies we measured decision makers' weighting policy for advice and, in a fourth study, their willingness to pay for it. Briefly, we found that advice is discounted relative to one's own opinion, while advisors' reputations are rapidly formed and asymmetrically revised. The asymmetry implies that it may be easier for advisors to lose a good reputation than to gain one. The cognitive and social origins of these phenomena are considered.","container-title":"Organizational Behavior and Human Decision Processes","DOI":"10.1006/obhd.2000.2909","ISSN":"0749-5978","issue":"2","journalAbbreviation":"Organizational Behavior and Human Decision Processes","language":"en","page":"260-281","source":"ScienceDirect","title":"Advice Taking in Decision Making: Egocentric Discounting and Reputation Formation","title-short":"Advice Taking in Decision Making","volume":"83","author":[{"family":"Yaniv","given":"Ilan"},{"family":"Kleinberger","given":"Eli"}],"issued":{"date-parts":[["2000",11,1]]}}}],"schema":"https://github.com/citation-style-language/schema/raw/master/csl-citation.json"} </w:instrText>
      </w:r>
      <w:r w:rsidR="0003196A">
        <w:rPr>
          <w:rFonts w:ascii="Times New Roman" w:hAnsi="Times New Roman" w:cs="Times New Roman"/>
          <w:sz w:val="24"/>
          <w:szCs w:val="24"/>
        </w:rPr>
        <w:fldChar w:fldCharType="separate"/>
      </w:r>
      <w:r w:rsidR="003F074E" w:rsidRPr="003F074E">
        <w:rPr>
          <w:rFonts w:ascii="Times New Roman" w:hAnsi="Times New Roman" w:cs="Times New Roman" w:hint="eastAsia"/>
          <w:sz w:val="24"/>
        </w:rPr>
        <w:t>(Kappes et al., 2020; Yaniv et al., 2009; Yaniv &amp; Kleinberger, 2000)</w:t>
      </w:r>
      <w:r w:rsidR="0003196A">
        <w:rPr>
          <w:rFonts w:ascii="Times New Roman" w:hAnsi="Times New Roman" w:cs="Times New Roman"/>
          <w:sz w:val="24"/>
          <w:szCs w:val="24"/>
        </w:rPr>
        <w:fldChar w:fldCharType="end"/>
      </w:r>
      <w:r w:rsidR="00DC53CC">
        <w:rPr>
          <w:rFonts w:ascii="Times New Roman" w:hAnsi="Times New Roman" w:cs="Times New Roman" w:hint="eastAsia"/>
          <w:sz w:val="24"/>
          <w:szCs w:val="24"/>
        </w:rPr>
        <w:t xml:space="preserve">, </w:t>
      </w:r>
      <w:r w:rsidR="00A625A1">
        <w:rPr>
          <w:rFonts w:ascii="Times New Roman" w:hAnsi="Times New Roman" w:cs="Times New Roman" w:hint="eastAsia"/>
          <w:sz w:val="24"/>
          <w:szCs w:val="24"/>
        </w:rPr>
        <w:t xml:space="preserve">the biases in </w:t>
      </w:r>
      <w:r w:rsidR="003F074E">
        <w:rPr>
          <w:rFonts w:ascii="Times New Roman" w:hAnsi="Times New Roman" w:cs="Times New Roman" w:hint="eastAsia"/>
          <w:sz w:val="24"/>
          <w:szCs w:val="24"/>
        </w:rPr>
        <w:t>information</w:t>
      </w:r>
      <w:r w:rsidR="003F074E" w:rsidRPr="003F074E">
        <w:rPr>
          <w:rFonts w:ascii="Times New Roman" w:hAnsi="Times New Roman" w:cs="Times New Roman" w:hint="eastAsia"/>
          <w:sz w:val="24"/>
          <w:szCs w:val="24"/>
        </w:rPr>
        <w:t xml:space="preserve"> </w:t>
      </w:r>
      <w:r w:rsidR="003F074E">
        <w:rPr>
          <w:rFonts w:ascii="Times New Roman" w:hAnsi="Times New Roman" w:cs="Times New Roman" w:hint="eastAsia"/>
          <w:sz w:val="24"/>
          <w:szCs w:val="24"/>
        </w:rPr>
        <w:t>sharing</w:t>
      </w:r>
      <w:r w:rsidR="003F074E">
        <w:rPr>
          <w:rFonts w:ascii="Times New Roman" w:hAnsi="Times New Roman" w:cs="Times New Roman" w:hint="eastAsia"/>
          <w:sz w:val="24"/>
          <w:szCs w:val="24"/>
        </w:rPr>
        <w:t>, a fundamental way we influence others,</w:t>
      </w:r>
      <w:r w:rsidR="003F074E" w:rsidRPr="003F074E">
        <w:rPr>
          <w:rFonts w:ascii="Times New Roman" w:hAnsi="Times New Roman" w:cs="Times New Roman"/>
          <w:sz w:val="24"/>
          <w:szCs w:val="24"/>
        </w:rPr>
        <w:t xml:space="preserve"> </w:t>
      </w:r>
      <w:r w:rsidR="009046DB">
        <w:rPr>
          <w:rFonts w:ascii="Times New Roman" w:hAnsi="Times New Roman" w:cs="Times New Roman" w:hint="eastAsia"/>
          <w:sz w:val="24"/>
          <w:szCs w:val="24"/>
        </w:rPr>
        <w:t>are</w:t>
      </w:r>
      <w:r w:rsidR="003F074E" w:rsidRPr="003F074E">
        <w:rPr>
          <w:rFonts w:ascii="Times New Roman" w:hAnsi="Times New Roman" w:cs="Times New Roman"/>
          <w:sz w:val="24"/>
          <w:szCs w:val="24"/>
        </w:rPr>
        <w:t xml:space="preserve"> largely unexplored</w:t>
      </w:r>
      <w:r w:rsidRPr="00221598">
        <w:rPr>
          <w:rFonts w:ascii="Times New Roman" w:hAnsi="Times New Roman" w:cs="Times New Roman" w:hint="eastAsia"/>
          <w:sz w:val="24"/>
          <w:szCs w:val="24"/>
        </w:rPr>
        <w:t xml:space="preserve">. </w:t>
      </w:r>
    </w:p>
    <w:p w14:paraId="5C41AB9E" w14:textId="2978D51A" w:rsidR="003971F9" w:rsidRPr="00221598" w:rsidRDefault="003971F9" w:rsidP="003971F9">
      <w:pPr>
        <w:adjustRightInd w:val="0"/>
        <w:snapToGrid w:val="0"/>
        <w:spacing w:line="360" w:lineRule="auto"/>
        <w:ind w:firstLine="420"/>
        <w:rPr>
          <w:rFonts w:ascii="Times New Roman" w:hAnsi="Times New Roman" w:cs="Times New Roman"/>
          <w:iCs/>
          <w:kern w:val="0"/>
          <w:sz w:val="24"/>
          <w:szCs w:val="24"/>
        </w:rPr>
      </w:pPr>
      <w:r w:rsidRPr="00221598">
        <w:rPr>
          <w:rFonts w:ascii="Times New Roman" w:hAnsi="Times New Roman" w:cs="Times New Roman" w:hint="eastAsia"/>
          <w:iCs/>
          <w:kern w:val="0"/>
          <w:sz w:val="24"/>
          <w:szCs w:val="24"/>
        </w:rPr>
        <w:t>On one hand, t</w:t>
      </w:r>
      <w:r w:rsidRPr="00221598">
        <w:rPr>
          <w:rFonts w:ascii="Times New Roman" w:hAnsi="Times New Roman" w:cs="Times New Roman"/>
          <w:iCs/>
          <w:kern w:val="0"/>
          <w:sz w:val="24"/>
          <w:szCs w:val="24"/>
        </w:rPr>
        <w:t xml:space="preserve">he </w:t>
      </w:r>
      <w:r w:rsidRPr="00221598">
        <w:rPr>
          <w:rFonts w:ascii="Times New Roman" w:hAnsi="Times New Roman" w:cs="Times New Roman" w:hint="eastAsia"/>
          <w:iCs/>
          <w:kern w:val="0"/>
          <w:sz w:val="24"/>
          <w:szCs w:val="24"/>
        </w:rPr>
        <w:t xml:space="preserve">phenomenon of </w:t>
      </w:r>
      <w:r w:rsidRPr="00221598">
        <w:rPr>
          <w:rFonts w:ascii="Times New Roman" w:hAnsi="Times New Roman" w:cs="Times New Roman"/>
          <w:iCs/>
          <w:kern w:val="0"/>
          <w:sz w:val="24"/>
          <w:szCs w:val="24"/>
        </w:rPr>
        <w:t xml:space="preserve">alignment </w:t>
      </w:r>
      <w:r w:rsidRPr="00221598">
        <w:rPr>
          <w:rFonts w:ascii="Times New Roman" w:hAnsi="Times New Roman" w:cs="Times New Roman" w:hint="eastAsia"/>
          <w:iCs/>
          <w:kern w:val="0"/>
          <w:sz w:val="24"/>
          <w:szCs w:val="24"/>
        </w:rPr>
        <w:t xml:space="preserve">bias </w:t>
      </w:r>
      <w:r w:rsidRPr="00221598">
        <w:rPr>
          <w:rFonts w:ascii="Times New Roman" w:hAnsi="Times New Roman" w:cs="Times New Roman"/>
          <w:iCs/>
          <w:kern w:val="0"/>
          <w:sz w:val="24"/>
          <w:szCs w:val="24"/>
        </w:rPr>
        <w:t xml:space="preserve">may </w:t>
      </w:r>
      <w:r w:rsidR="006142DA">
        <w:rPr>
          <w:rFonts w:ascii="Times New Roman" w:hAnsi="Times New Roman" w:cs="Times New Roman" w:hint="eastAsia"/>
          <w:iCs/>
          <w:kern w:val="0"/>
          <w:sz w:val="24"/>
          <w:szCs w:val="24"/>
        </w:rPr>
        <w:t xml:space="preserve">be </w:t>
      </w:r>
      <w:r w:rsidR="006142DA" w:rsidRPr="00221598">
        <w:rPr>
          <w:rFonts w:ascii="Times New Roman" w:hAnsi="Times New Roman" w:cs="Times New Roman"/>
          <w:iCs/>
          <w:kern w:val="0"/>
          <w:sz w:val="24"/>
          <w:szCs w:val="24"/>
        </w:rPr>
        <w:t xml:space="preserve">driven by </w:t>
      </w:r>
      <w:r w:rsidR="006142DA" w:rsidRPr="00221598">
        <w:rPr>
          <w:rFonts w:ascii="Times New Roman" w:hAnsi="Times New Roman" w:cs="Times New Roman" w:hint="eastAsia"/>
          <w:iCs/>
          <w:kern w:val="0"/>
          <w:sz w:val="24"/>
          <w:szCs w:val="24"/>
        </w:rPr>
        <w:t>the</w:t>
      </w:r>
      <w:r w:rsidR="00313708">
        <w:rPr>
          <w:rFonts w:ascii="Times New Roman" w:hAnsi="Times New Roman" w:cs="Times New Roman" w:hint="eastAsia"/>
          <w:iCs/>
          <w:kern w:val="0"/>
          <w:sz w:val="24"/>
          <w:szCs w:val="24"/>
        </w:rPr>
        <w:t xml:space="preserve"> informational</w:t>
      </w:r>
      <w:r w:rsidR="006142DA" w:rsidRPr="00221598">
        <w:rPr>
          <w:rFonts w:ascii="Times New Roman" w:hAnsi="Times New Roman" w:cs="Times New Roman"/>
          <w:iCs/>
          <w:kern w:val="0"/>
          <w:sz w:val="24"/>
          <w:szCs w:val="24"/>
        </w:rPr>
        <w:t xml:space="preserve"> </w:t>
      </w:r>
      <w:r w:rsidR="006142DA" w:rsidRPr="00221598">
        <w:rPr>
          <w:rFonts w:ascii="Times New Roman" w:hAnsi="Times New Roman" w:cs="Times New Roman" w:hint="eastAsia"/>
          <w:iCs/>
          <w:kern w:val="0"/>
          <w:sz w:val="24"/>
          <w:szCs w:val="24"/>
        </w:rPr>
        <w:t>intention</w:t>
      </w:r>
      <w:r w:rsidR="006142DA">
        <w:rPr>
          <w:rFonts w:ascii="Times New Roman" w:hAnsi="Times New Roman" w:cs="Times New Roman" w:hint="eastAsia"/>
          <w:iCs/>
          <w:kern w:val="0"/>
          <w:sz w:val="24"/>
          <w:szCs w:val="24"/>
        </w:rPr>
        <w:t xml:space="preserve">, </w:t>
      </w:r>
      <w:r w:rsidR="006142DA" w:rsidRPr="006142DA">
        <w:rPr>
          <w:rFonts w:ascii="Times New Roman" w:hAnsi="Times New Roman" w:cs="Times New Roman"/>
          <w:iCs/>
          <w:kern w:val="0"/>
          <w:sz w:val="24"/>
          <w:szCs w:val="24"/>
        </w:rPr>
        <w:t>which involves</w:t>
      </w:r>
      <w:r w:rsidR="006142DA">
        <w:rPr>
          <w:rFonts w:ascii="Times New Roman" w:hAnsi="Times New Roman" w:cs="Times New Roman" w:hint="eastAsia"/>
          <w:iCs/>
          <w:kern w:val="0"/>
          <w:sz w:val="24"/>
          <w:szCs w:val="24"/>
        </w:rPr>
        <w:t xml:space="preserve"> </w:t>
      </w:r>
      <w:r w:rsidRPr="00221598">
        <w:rPr>
          <w:rFonts w:ascii="Times New Roman" w:hAnsi="Times New Roman" w:cs="Times New Roman"/>
          <w:iCs/>
          <w:kern w:val="0"/>
          <w:sz w:val="24"/>
          <w:szCs w:val="24"/>
        </w:rPr>
        <w:t xml:space="preserve">advisors’ </w:t>
      </w:r>
      <w:r w:rsidRPr="00221598">
        <w:rPr>
          <w:rFonts w:ascii="Times New Roman" w:hAnsi="Times New Roman" w:cs="Times New Roman" w:hint="eastAsia"/>
          <w:iCs/>
          <w:kern w:val="0"/>
          <w:sz w:val="24"/>
          <w:szCs w:val="24"/>
        </w:rPr>
        <w:t xml:space="preserve">optimal </w:t>
      </w:r>
      <w:r w:rsidRPr="00221598">
        <w:rPr>
          <w:rFonts w:ascii="Times New Roman" w:hAnsi="Times New Roman" w:cs="Times New Roman"/>
          <w:iCs/>
          <w:kern w:val="0"/>
          <w:sz w:val="24"/>
          <w:szCs w:val="24"/>
        </w:rPr>
        <w:t>utiliz</w:t>
      </w:r>
      <w:r w:rsidRPr="00221598">
        <w:rPr>
          <w:rFonts w:ascii="Times New Roman" w:hAnsi="Times New Roman" w:cs="Times New Roman" w:hint="eastAsia"/>
          <w:iCs/>
          <w:kern w:val="0"/>
          <w:sz w:val="24"/>
          <w:szCs w:val="24"/>
        </w:rPr>
        <w:t>ation of</w:t>
      </w:r>
      <w:r w:rsidRPr="00221598">
        <w:rPr>
          <w:rFonts w:ascii="Times New Roman" w:hAnsi="Times New Roman" w:cs="Times New Roman"/>
          <w:iCs/>
          <w:kern w:val="0"/>
          <w:sz w:val="24"/>
          <w:szCs w:val="24"/>
        </w:rPr>
        <w:t xml:space="preserve"> advisees’ opinions </w:t>
      </w:r>
      <w:r w:rsidR="00313708" w:rsidRPr="00221598">
        <w:rPr>
          <w:rFonts w:ascii="Times New Roman" w:hAnsi="Times New Roman" w:cs="Times New Roman" w:hint="eastAsia"/>
          <w:iCs/>
          <w:kern w:val="0"/>
          <w:sz w:val="24"/>
          <w:szCs w:val="24"/>
        </w:rPr>
        <w:t>to provide</w:t>
      </w:r>
      <w:r w:rsidR="00313708" w:rsidRPr="00221598">
        <w:rPr>
          <w:rFonts w:ascii="Times New Roman" w:hAnsi="Times New Roman" w:cs="Times New Roman"/>
          <w:iCs/>
          <w:kern w:val="0"/>
          <w:sz w:val="24"/>
          <w:szCs w:val="24"/>
        </w:rPr>
        <w:t xml:space="preserve"> accurate advice </w:t>
      </w:r>
      <w:r w:rsidRPr="00221598">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{"citationID":"zvnsVusr","properties":{"formattedCitation":"(Jonas et al., 2005)","plainCitation":"(Jonas et al., 2005)","noteIndex":0},"citationItems":[{"id":228,"uris":["http://zotero.org/users/10125738/items/YVZ35QYW"],"itemData":{"id":228,"type":"article-journal","abstract":"When making decisions, people have been found predominantly to seek information supporting their preferred choice and to neglect conflicting information. In this article, the authors investigate to what extent different types of advisors, who recommend a choice to someone or make a decision on behalf of someone, show the same confirmatory information search. In Experiment 1, the authors presented participants, in the role of advisors, with a client?s decision problem and found that when making a recommendation, advisors conducted a more balanced information search than participants who were making a decision for themselves. However, advisors who had to make a decision on behalf of their clients revealed an increased preference for information supporting their position. Experiment 2 suggested that this confirmatory information search was caused by impression motivation: The advisors bolstered their decision to justify it to the client. The results are discussed within the multiple motive framework of the heuristic systematic model.","container-title":"Personality and Social Psychology Bulletin","DOI":"10.1177/0146167204274095","ISSN":"0146-1672","issue":"7","journalAbbreviation":"Pers Soc Psychol Bull","language":"en","note":"publisher: SAGE Publications Inc","page":"977-990","source":"SAGE Journals","title":"Giving Advice or Making Decisions in Someone Else’s Place: The Influence of Impression, Defense, and Accuracy Motivation on the Search for New Information","title-short":"Giving Advice or Making Decisions in Someone Else’s Place","volume":"31","author":[{"family":"Jonas","given":"Eva"},{"family":"Schulz-Hardt","given":"Stefan"},{"family":"Frey","given":"Dieter"}],"issued":{"date-parts":[["2005",7,1]]}},"label":"page"}],"schema":"https://github.com/citation-style-language/schema/raw/master/csl-citation.json"} </w:instrText>
      </w:r>
      <w:r w:rsidRPr="00221598">
        <w:rPr>
          <w:rFonts w:ascii="Times New Roman" w:hAnsi="Times New Roman" w:cs="Times New Roman"/>
          <w:iCs/>
          <w:kern w:val="0"/>
          <w:sz w:val="24"/>
          <w:szCs w:val="24"/>
        </w:rPr>
        <w:fldChar w:fldCharType="separate"/>
      </w:r>
      <w:r w:rsidRPr="00221598">
        <w:rPr>
          <w:rFonts w:ascii="Times New Roman" w:hAnsi="Times New Roman" w:cs="Times New Roman"/>
          <w:sz w:val="24"/>
        </w:rPr>
        <w:t>(Jonas et al., 2005)</w:t>
      </w:r>
      <w:r w:rsidRPr="00221598">
        <w:rPr>
          <w:rFonts w:ascii="Times New Roman" w:hAnsi="Times New Roman" w:cs="Times New Roman"/>
          <w:iCs/>
          <w:kern w:val="0"/>
          <w:sz w:val="24"/>
          <w:szCs w:val="24"/>
        </w:rPr>
        <w:fldChar w:fldCharType="end"/>
      </w:r>
      <w:r w:rsidRPr="00221598">
        <w:rPr>
          <w:rFonts w:ascii="Times New Roman" w:hAnsi="Times New Roman" w:cs="Times New Roman" w:hint="eastAsia"/>
          <w:iCs/>
          <w:kern w:val="0"/>
          <w:sz w:val="24"/>
          <w:szCs w:val="24"/>
        </w:rPr>
        <w:t xml:space="preserve">. </w:t>
      </w:r>
      <w:r w:rsidR="001A1B79">
        <w:rPr>
          <w:rFonts w:ascii="Times New Roman" w:hAnsi="Times New Roman" w:cs="Times New Roman" w:hint="eastAsia"/>
          <w:iCs/>
          <w:kern w:val="0"/>
          <w:sz w:val="24"/>
          <w:szCs w:val="24"/>
        </w:rPr>
        <w:t>Early r</w:t>
      </w:r>
      <w:r w:rsidRPr="00221598">
        <w:rPr>
          <w:rFonts w:ascii="Times New Roman" w:hAnsi="Times New Roman" w:cs="Times New Roman"/>
          <w:iCs/>
          <w:kern w:val="0"/>
          <w:sz w:val="24"/>
          <w:szCs w:val="24"/>
        </w:rPr>
        <w:t xml:space="preserve">esearch has </w:t>
      </w:r>
      <w:r w:rsidR="009B4AE0">
        <w:rPr>
          <w:rFonts w:ascii="Times New Roman" w:hAnsi="Times New Roman" w:cs="Times New Roman" w:hint="eastAsia"/>
          <w:iCs/>
          <w:kern w:val="0"/>
          <w:sz w:val="24"/>
          <w:szCs w:val="24"/>
        </w:rPr>
        <w:t>indicated</w:t>
      </w:r>
      <w:r w:rsidRPr="00221598">
        <w:rPr>
          <w:rFonts w:ascii="Times New Roman" w:hAnsi="Times New Roman" w:cs="Times New Roman"/>
          <w:iCs/>
          <w:kern w:val="0"/>
          <w:sz w:val="24"/>
          <w:szCs w:val="24"/>
        </w:rPr>
        <w:t xml:space="preserve"> that </w:t>
      </w:r>
      <w:r w:rsidR="009B4AE0">
        <w:rPr>
          <w:rFonts w:ascii="Times New Roman" w:hAnsi="Times New Roman" w:cs="Times New Roman" w:hint="eastAsia"/>
          <w:iCs/>
          <w:kern w:val="0"/>
          <w:sz w:val="24"/>
          <w:szCs w:val="24"/>
        </w:rPr>
        <w:t>individuals</w:t>
      </w:r>
      <w:r w:rsidR="009B4AE0">
        <w:rPr>
          <w:rFonts w:ascii="Times New Roman" w:hAnsi="Times New Roman" w:cs="Times New Roman"/>
          <w:iCs/>
          <w:kern w:val="0"/>
          <w:sz w:val="24"/>
          <w:szCs w:val="24"/>
        </w:rPr>
        <w:t>’</w:t>
      </w:r>
      <w:r w:rsidRPr="00221598">
        <w:rPr>
          <w:rFonts w:ascii="Times New Roman" w:hAnsi="Times New Roman" w:cs="Times New Roman"/>
          <w:iCs/>
          <w:kern w:val="0"/>
          <w:sz w:val="24"/>
          <w:szCs w:val="24"/>
        </w:rPr>
        <w:t xml:space="preserve"> sense of responsibility </w:t>
      </w:r>
      <w:r w:rsidR="009B4AE0">
        <w:rPr>
          <w:rFonts w:ascii="Times New Roman" w:hAnsi="Times New Roman" w:cs="Times New Roman" w:hint="eastAsia"/>
          <w:iCs/>
          <w:kern w:val="0"/>
          <w:sz w:val="24"/>
          <w:szCs w:val="24"/>
        </w:rPr>
        <w:t>enhances</w:t>
      </w:r>
      <w:r w:rsidRPr="00221598">
        <w:rPr>
          <w:rFonts w:ascii="Times New Roman" w:hAnsi="Times New Roman" w:cs="Times New Roman"/>
          <w:iCs/>
          <w:kern w:val="0"/>
          <w:sz w:val="24"/>
          <w:szCs w:val="24"/>
        </w:rPr>
        <w:t xml:space="preserve"> when </w:t>
      </w:r>
      <w:r w:rsidR="009B4AE0">
        <w:rPr>
          <w:rFonts w:ascii="Times New Roman" w:hAnsi="Times New Roman" w:cs="Times New Roman" w:hint="eastAsia"/>
          <w:iCs/>
          <w:kern w:val="0"/>
          <w:sz w:val="24"/>
          <w:szCs w:val="24"/>
        </w:rPr>
        <w:t xml:space="preserve">they are </w:t>
      </w:r>
      <w:r w:rsidR="009B4AE0" w:rsidRPr="009B4AE0">
        <w:rPr>
          <w:rFonts w:ascii="Times New Roman" w:hAnsi="Times New Roman" w:cs="Times New Roman"/>
          <w:iCs/>
          <w:kern w:val="0"/>
          <w:sz w:val="24"/>
          <w:szCs w:val="24"/>
        </w:rPr>
        <w:t xml:space="preserve">entrusted with </w:t>
      </w:r>
      <w:r w:rsidRPr="00221598">
        <w:rPr>
          <w:rFonts w:ascii="Times New Roman" w:hAnsi="Times New Roman" w:cs="Times New Roman"/>
          <w:iCs/>
          <w:kern w:val="0"/>
          <w:sz w:val="24"/>
          <w:szCs w:val="24"/>
        </w:rPr>
        <w:t>provid</w:t>
      </w:r>
      <w:r w:rsidR="009B4AE0">
        <w:rPr>
          <w:rFonts w:ascii="Times New Roman" w:hAnsi="Times New Roman" w:cs="Times New Roman" w:hint="eastAsia"/>
          <w:iCs/>
          <w:kern w:val="0"/>
          <w:sz w:val="24"/>
          <w:szCs w:val="24"/>
        </w:rPr>
        <w:t>ing</w:t>
      </w:r>
      <w:r w:rsidRPr="00221598">
        <w:rPr>
          <w:rFonts w:ascii="Times New Roman" w:hAnsi="Times New Roman" w:cs="Times New Roman"/>
          <w:iCs/>
          <w:kern w:val="0"/>
          <w:sz w:val="24"/>
          <w:szCs w:val="24"/>
        </w:rPr>
        <w:t xml:space="preserve"> advice to others</w:t>
      </w:r>
      <w:r w:rsidR="006142DA">
        <w:rPr>
          <w:rFonts w:ascii="Times New Roman" w:hAnsi="Times New Roman" w:cs="Times New Roman" w:hint="eastAsia"/>
          <w:iCs/>
          <w:kern w:val="0"/>
          <w:sz w:val="24"/>
          <w:szCs w:val="24"/>
        </w:rPr>
        <w:t xml:space="preserve"> </w:t>
      </w:r>
      <w:r w:rsidR="006142DA">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{"citationID":"KflxCyt0","properties":{"formattedCitation":"(L. Kray &amp; Gonzalez, 1999)","plainCitation":"(L. Kray &amp; Gonzalez, 1999)","dontUpdate":true,"noteIndex":0},"citationItems":[{"id":134,"uris":["http://zotero.org/users/10125738/items/JTYAQ4SD"],"itemData":{"id":134,"type":"article-journal","abstract":"We propose that when individuals make a decision for themselves they weight attributes more uniformly compared to when they give advice. In Study 1, 138 participants were given a hypothetical choice between two jobs varying on two dimensions and asked either to choose for themselves, oer advice to a best friend, or oer advice to an acquaintance. We hypothesized that respondents oering advice would favor the option with the higher value on the more important dimension. More participants in the acquaintance condition recommended the job with a higher value on the important dimension than participants making the choice for themselves. Study 2 (N  62) tested the hypothesis in a situation where the options consisted of three dimensions. One option was relatively high on two of the three dimensions and the other option was relatively high on the remaining `socially important', or `prominent', dimension. The uniform weighting hypothesis for self-choice predicts higher frequency of choice for the former option. Data were consistent with this prediction. Study 3 (N  170) tested the hypothesis in students' choice of major at the university. We made use of an actual event, a pending university budget cut, that would require some students to change majors. Participants either made the decision for themselves, made a recommendation to a student in their same department, or made a recommendation to a student in another department facing the analogous dilemma. Replicating the ®ndings of the ®rst two studies, participants oering advice to a student in another department suggested staying with their current major signi®cantly more than participants making the choice for themselves. Copyright # 1999 John Wiley &amp; Sons, Ltd.","container-title":"Journal of Behavioral Decision Making","DOI":"10.1002/(SICI)1099-0771(199909)12:3&lt;207::AID-BDM322&gt;3.0.CO;2-P","issue":"3","language":"en","source":"Zotero","title":"Differential Weighting in Choice versus Advice: I'll do this, you do that","volume":"12","author":[{"family":"Kray","given":"Laura"},{"family":"Gonzalez","given":"Richard"}],"issued":{"date-parts":[["1999"]]}}}],"schema":"https://github.com/citation-style-language/schema/raw/master/csl-citation.json"} </w:instrText>
      </w:r>
      <w:r w:rsidR="006142DA">
        <w:rPr>
          <w:rFonts w:ascii="Times New Roman" w:hAnsi="Times New Roman" w:cs="Times New Roman"/>
          <w:iCs/>
          <w:kern w:val="0"/>
          <w:sz w:val="24"/>
          <w:szCs w:val="24"/>
        </w:rPr>
        <w:fldChar w:fldCharType="separate"/>
      </w:r>
      <w:r w:rsidR="006142DA" w:rsidRPr="006142DA">
        <w:rPr>
          <w:rFonts w:ascii="Times New Roman" w:hAnsi="Times New Roman" w:cs="Times New Roman" w:hint="eastAsia"/>
          <w:sz w:val="24"/>
        </w:rPr>
        <w:t>(Kray &amp; Gonzalez, 1999)</w:t>
      </w:r>
      <w:r w:rsidR="006142DA">
        <w:rPr>
          <w:rFonts w:ascii="Times New Roman" w:hAnsi="Times New Roman" w:cs="Times New Roman"/>
          <w:iCs/>
          <w:kern w:val="0"/>
          <w:sz w:val="24"/>
          <w:szCs w:val="24"/>
        </w:rPr>
        <w:fldChar w:fldCharType="end"/>
      </w:r>
      <w:r w:rsidR="00464E7B">
        <w:rPr>
          <w:rFonts w:ascii="Times New Roman" w:hAnsi="Times New Roman" w:cs="Times New Roman" w:hint="eastAsia"/>
          <w:iCs/>
          <w:kern w:val="0"/>
          <w:sz w:val="24"/>
          <w:szCs w:val="24"/>
        </w:rPr>
        <w:t xml:space="preserve">, </w:t>
      </w:r>
      <w:r w:rsidRPr="00221598">
        <w:rPr>
          <w:rFonts w:ascii="Times New Roman" w:hAnsi="Times New Roman" w:cs="Times New Roman"/>
          <w:iCs/>
          <w:kern w:val="0"/>
          <w:sz w:val="24"/>
          <w:szCs w:val="24"/>
        </w:rPr>
        <w:t>prompt</w:t>
      </w:r>
      <w:r w:rsidR="00E07D32">
        <w:rPr>
          <w:rFonts w:ascii="Times New Roman" w:hAnsi="Times New Roman" w:cs="Times New Roman" w:hint="eastAsia"/>
          <w:iCs/>
          <w:kern w:val="0"/>
          <w:sz w:val="24"/>
          <w:szCs w:val="24"/>
        </w:rPr>
        <w:t>ing</w:t>
      </w:r>
      <w:r w:rsidRPr="00221598">
        <w:rPr>
          <w:rFonts w:ascii="Times New Roman" w:hAnsi="Times New Roman" w:cs="Times New Roman"/>
          <w:iCs/>
          <w:kern w:val="0"/>
          <w:sz w:val="24"/>
          <w:szCs w:val="24"/>
        </w:rPr>
        <w:t xml:space="preserve"> them to engage in </w:t>
      </w:r>
      <w:r w:rsidR="00464E7B">
        <w:rPr>
          <w:rFonts w:ascii="Times New Roman" w:hAnsi="Times New Roman" w:cs="Times New Roman" w:hint="eastAsia"/>
          <w:iCs/>
          <w:kern w:val="0"/>
          <w:sz w:val="24"/>
          <w:szCs w:val="24"/>
        </w:rPr>
        <w:t xml:space="preserve">more </w:t>
      </w:r>
      <w:r w:rsidRPr="00221598">
        <w:rPr>
          <w:rFonts w:ascii="Times New Roman" w:hAnsi="Times New Roman" w:cs="Times New Roman"/>
          <w:iCs/>
          <w:kern w:val="0"/>
          <w:sz w:val="24"/>
          <w:szCs w:val="24"/>
        </w:rPr>
        <w:t xml:space="preserve">comprehensive </w:t>
      </w:r>
      <w:r w:rsidR="00E07D32">
        <w:rPr>
          <w:rFonts w:ascii="Times New Roman" w:hAnsi="Times New Roman" w:cs="Times New Roman" w:hint="eastAsia"/>
          <w:iCs/>
          <w:kern w:val="0"/>
          <w:sz w:val="24"/>
          <w:szCs w:val="24"/>
        </w:rPr>
        <w:t xml:space="preserve">and objective </w:t>
      </w:r>
      <w:r w:rsidRPr="00221598">
        <w:rPr>
          <w:rFonts w:ascii="Times New Roman" w:hAnsi="Times New Roman" w:cs="Times New Roman"/>
          <w:iCs/>
          <w:kern w:val="0"/>
          <w:sz w:val="24"/>
          <w:szCs w:val="24"/>
        </w:rPr>
        <w:t>information assessments before offering advice</w:t>
      </w:r>
      <w:r w:rsidR="00464E7B">
        <w:rPr>
          <w:rFonts w:ascii="Times New Roman" w:hAnsi="Times New Roman" w:cs="Times New Roman" w:hint="eastAsia"/>
          <w:iCs/>
          <w:kern w:val="0"/>
          <w:sz w:val="24"/>
          <w:szCs w:val="24"/>
        </w:rPr>
        <w:t xml:space="preserve"> </w:t>
      </w:r>
      <w:r w:rsidR="00464E7B" w:rsidRPr="00221598">
        <w:rPr>
          <w:rFonts w:ascii="Times New Roman" w:hAnsi="Times New Roman" w:cs="Times New Roman" w:hint="eastAsia"/>
          <w:iCs/>
          <w:kern w:val="0"/>
          <w:sz w:val="24"/>
          <w:szCs w:val="24"/>
        </w:rPr>
        <w:t>compared to</w:t>
      </w:r>
      <w:r w:rsidR="00464E7B" w:rsidRPr="00221598">
        <w:rPr>
          <w:rFonts w:ascii="Times New Roman" w:hAnsi="Times New Roman" w:cs="Times New Roman"/>
          <w:iCs/>
          <w:kern w:val="0"/>
          <w:sz w:val="24"/>
          <w:szCs w:val="24"/>
        </w:rPr>
        <w:t xml:space="preserve"> making decision</w:t>
      </w:r>
      <w:r w:rsidR="00464E7B" w:rsidRPr="00221598">
        <w:rPr>
          <w:rFonts w:ascii="Times New Roman" w:hAnsi="Times New Roman" w:cs="Times New Roman" w:hint="eastAsia"/>
          <w:iCs/>
          <w:kern w:val="0"/>
          <w:sz w:val="24"/>
          <w:szCs w:val="24"/>
        </w:rPr>
        <w:t>s</w:t>
      </w:r>
      <w:r w:rsidR="00464E7B" w:rsidRPr="00221598">
        <w:rPr>
          <w:rFonts w:ascii="Times New Roman" w:hAnsi="Times New Roman" w:cs="Times New Roman"/>
          <w:iCs/>
          <w:kern w:val="0"/>
          <w:sz w:val="24"/>
          <w:szCs w:val="24"/>
        </w:rPr>
        <w:t xml:space="preserve"> for oneself</w:t>
      </w:r>
      <w:r w:rsidRPr="00221598">
        <w:rPr>
          <w:rFonts w:ascii="Times New Roman" w:hAnsi="Times New Roman" w:cs="Times New Roman" w:hint="eastAsia"/>
          <w:iCs/>
          <w:kern w:val="0"/>
          <w:sz w:val="24"/>
          <w:szCs w:val="24"/>
        </w:rPr>
        <w:t xml:space="preserve"> </w:t>
      </w:r>
      <w:r w:rsidRPr="00221598">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{"citationID":"R4vX1beQ","properties":{"formattedCitation":"(Jonas &amp; Frey, 2003; L. Kray &amp; Gonzalez, 1999; L. J. Kray, 2000)","plainCitation":"(Jonas &amp; Frey, 2003; L. Kray &amp; Gonzalez, 1999; L. J. Kray, 2000)","dontUpdate":true,"noteIndex":0},"citationItems":[{"id":133,"uris":["http://zotero.org/users/10125738/items/9WH7FD8M"],"itemData":{"id":133,"type":"article-journal","container-title":"Organizational Behavior and Human Decision Processes","DOI":"10.1006/obhd.2000.2903","ISSN":"07495978","issue":"1","journalAbbreviation":"Organizational Behavior and Human Decision Processes","language":"en","page":"82-106","source":"DOI.org (Crossref)","title":"Contingent Weighting in Self-Other Decision Making","volume":"83","author":[{"family":"Kray","given":"Laura J."}],"issued":{"date-parts":[["2000",9]]}}},{"id":130,"uris":["http://zotero.org/users/10125738/items/Q8UCIWEW"],"itemData":{"id":130,"type":"article-journal","abstract":"When making a decision, people often search for more information supporting than conflicting with their preferred alternative. This can be counterproductive because potential risks and liabilities of the intended decision may be overlooked. However, when confronted with a decision problem, people often turn to advisors for help. We examined what kind of information advisors search for when confronted with a client’s decision problem and what information they present to their clients. Experiment 1 suggested that advisors (participants in the role of travel agents or friends) conducted a more balanced information search than personal decision-makers. However, when presenting information to their client, mock travel agents passed on more information supporting their recommendation than conflicting with it, whereas friends presented information in a balanced way. Experiment 2 replicated the balanced information search of advisors and suggested that this effect was partly mediated by the advisors’ increased accuracy motivation. Practical and theoretical implications are discussed.","container-title":"Organizational Behavior and Human Decision Processes","DOI":"10.1016/S0749-5978(03)00059-1","ISSN":"0749-5978","issue":"2","journalAbbreviation":"Organizational Behavior and Human Decision Processes","language":"en","page":"154-168","source":"ScienceDirect","title":"Information search and presentation in advisor–client interactions","volume":"91","author":[{"family":"Jonas","given":"Eva"},{"family":"Frey","given":"Dieter"}],"issued":{"date-parts":[["2003",7,1]]}}},{"id":134,"uris":["http://zotero.org/users/10125738/items/JTYAQ4SD"],"itemData":{"id":134,"type":"article-journal","abstract":"We propose that when individuals make a decision for themselves they weight attributes more uniformly compared to when they give advice. In Study 1, 138 participants were given a hypothetical choice between two jobs varying on two dimensions and asked either to choose for themselves, oer advice to a best friend, or oer advice to an acquaintance. We hypothesized that respondents oering advice would favor the option with the higher value on the more important dimension. More participants in the acquaintance condition recommended the job with a higher value on the important dimension than participants making the choice for themselves. Study 2 (N  62) tested the hypothesis in a situation where the options consisted of three dimensions. One option was relatively high on two of the three dimensions and the other option was relatively high on the remaining `socially important', or `prominent', dimension. The uniform weighting hypothesis for self-choice predicts higher frequency of choice for the former option. Data were consistent with this prediction. Study 3 (N  170) tested the hypothesis in students' choice of major at the university. We made use of an actual event, a pending university budget cut, that would require some students to change majors. Participants either made the decision for themselves, made a recommendation to a student in their same department, or made a recommendation to a student in another department facing the analogous dilemma. Replicating the ®ndings of the ®rst two studies, participants oering advice to a student in another department suggested staying with their current major signi®cantly more than participants making the choice for themselves. Copyright # 1999 John Wiley &amp; Sons, Ltd.","container-title":"Journal of Behavioral Decision Making","DOI":"10.1002/(SICI)1099-0771(199909)12:3&lt;207::AID-BDM322&gt;3.0.CO;2-P","issue":"3","language":"en","source":"Zotero","title":"Differential Weighting in Choice versus Advice: I'll do this, you do that","volume":"12","author":[{"family":"Kray","given":"Laura"},{"family":"Gonzalez","given":"Richard"}],"issued":{"date-parts":[["1999"]]}}}],"schema":"https://github.com/citation-style-language/schema/raw/master/csl-citation.json"} </w:instrText>
      </w:r>
      <w:r w:rsidRPr="00221598">
        <w:rPr>
          <w:rFonts w:ascii="Times New Roman" w:hAnsi="Times New Roman" w:cs="Times New Roman"/>
          <w:iCs/>
          <w:kern w:val="0"/>
          <w:sz w:val="24"/>
          <w:szCs w:val="24"/>
        </w:rPr>
        <w:fldChar w:fldCharType="separate"/>
      </w:r>
      <w:r w:rsidRPr="00221598">
        <w:rPr>
          <w:rFonts w:ascii="Times New Roman" w:hAnsi="Times New Roman" w:cs="Times New Roman"/>
          <w:sz w:val="24"/>
        </w:rPr>
        <w:t>(Jonas &amp; Frey, 2003; Kray &amp; Gonzalez, 1999; Kray, 2000)</w:t>
      </w:r>
      <w:r w:rsidRPr="00221598">
        <w:rPr>
          <w:rFonts w:ascii="Times New Roman" w:hAnsi="Times New Roman" w:cs="Times New Roman"/>
          <w:iCs/>
          <w:kern w:val="0"/>
          <w:sz w:val="24"/>
          <w:szCs w:val="24"/>
        </w:rPr>
        <w:fldChar w:fldCharType="end"/>
      </w:r>
      <w:r w:rsidRPr="00221598">
        <w:rPr>
          <w:rFonts w:ascii="Times New Roman" w:hAnsi="Times New Roman" w:cs="Times New Roman"/>
          <w:iCs/>
          <w:kern w:val="0"/>
          <w:sz w:val="24"/>
          <w:szCs w:val="24"/>
        </w:rPr>
        <w:t>.</w:t>
      </w:r>
      <w:r w:rsidRPr="00221598">
        <w:rPr>
          <w:rFonts w:ascii="Times New Roman" w:hAnsi="Times New Roman" w:cs="Times New Roman" w:hint="eastAsia"/>
          <w:iCs/>
          <w:kern w:val="0"/>
          <w:sz w:val="24"/>
          <w:szCs w:val="24"/>
        </w:rPr>
        <w:t xml:space="preserve"> </w:t>
      </w:r>
      <w:r w:rsidRPr="00221598">
        <w:rPr>
          <w:rFonts w:ascii="Times New Roman" w:hAnsi="Times New Roman" w:cs="Times New Roman"/>
          <w:iCs/>
          <w:kern w:val="0"/>
          <w:sz w:val="24"/>
          <w:szCs w:val="24"/>
        </w:rPr>
        <w:t xml:space="preserve">This intention </w:t>
      </w:r>
      <w:r w:rsidR="00DA563B">
        <w:rPr>
          <w:rFonts w:ascii="Times New Roman" w:hAnsi="Times New Roman" w:cs="Times New Roman" w:hint="eastAsia"/>
          <w:iCs/>
          <w:kern w:val="0"/>
          <w:sz w:val="24"/>
          <w:szCs w:val="24"/>
        </w:rPr>
        <w:t xml:space="preserve">also </w:t>
      </w:r>
      <w:r w:rsidR="00E07D32">
        <w:rPr>
          <w:rFonts w:ascii="Times New Roman" w:hAnsi="Times New Roman" w:cs="Times New Roman" w:hint="eastAsia"/>
          <w:iCs/>
          <w:kern w:val="0"/>
          <w:sz w:val="24"/>
          <w:szCs w:val="24"/>
        </w:rPr>
        <w:t>consistent</w:t>
      </w:r>
      <w:r w:rsidRPr="00221598">
        <w:rPr>
          <w:rFonts w:ascii="Times New Roman" w:hAnsi="Times New Roman" w:cs="Times New Roman"/>
          <w:iCs/>
          <w:kern w:val="0"/>
          <w:sz w:val="24"/>
          <w:szCs w:val="24"/>
        </w:rPr>
        <w:t xml:space="preserve"> with </w:t>
      </w:r>
      <w:r w:rsidR="00E07D32" w:rsidRPr="00221598">
        <w:rPr>
          <w:rFonts w:ascii="Times New Roman" w:hAnsi="Times New Roman" w:cs="Times New Roman"/>
          <w:iCs/>
          <w:kern w:val="0"/>
          <w:sz w:val="24"/>
          <w:szCs w:val="24"/>
        </w:rPr>
        <w:t>advisors</w:t>
      </w:r>
      <w:r w:rsidR="00E07D32">
        <w:rPr>
          <w:rFonts w:ascii="Times New Roman" w:hAnsi="Times New Roman" w:cs="Times New Roman"/>
          <w:iCs/>
          <w:kern w:val="0"/>
          <w:sz w:val="24"/>
          <w:szCs w:val="24"/>
        </w:rPr>
        <w:t>’</w:t>
      </w:r>
      <w:r w:rsidR="00E07D32">
        <w:rPr>
          <w:rFonts w:ascii="Times New Roman" w:hAnsi="Times New Roman" w:cs="Times New Roman" w:hint="eastAsia"/>
          <w:iCs/>
          <w:kern w:val="0"/>
          <w:sz w:val="24"/>
          <w:szCs w:val="24"/>
        </w:rPr>
        <w:t xml:space="preserve"> </w:t>
      </w:r>
      <w:r w:rsidRPr="00221598">
        <w:rPr>
          <w:rFonts w:ascii="Times New Roman" w:hAnsi="Times New Roman" w:cs="Times New Roman"/>
          <w:iCs/>
          <w:kern w:val="0"/>
          <w:sz w:val="24"/>
          <w:szCs w:val="24"/>
        </w:rPr>
        <w:t xml:space="preserve">interests, as </w:t>
      </w:r>
      <w:r w:rsidR="00E07D32" w:rsidRPr="00E07D32">
        <w:rPr>
          <w:rFonts w:ascii="Times New Roman" w:hAnsi="Times New Roman" w:cs="Times New Roman" w:hint="eastAsia"/>
          <w:iCs/>
          <w:kern w:val="0"/>
          <w:sz w:val="24"/>
          <w:szCs w:val="24"/>
        </w:rPr>
        <w:t>high-quality</w:t>
      </w:r>
      <w:r w:rsidR="00E07D32" w:rsidRPr="00E07D32">
        <w:rPr>
          <w:rFonts w:ascii="Times New Roman" w:hAnsi="Times New Roman" w:cs="Times New Roman"/>
          <w:iCs/>
          <w:kern w:val="0"/>
          <w:sz w:val="24"/>
          <w:szCs w:val="24"/>
        </w:rPr>
        <w:t xml:space="preserve"> </w:t>
      </w:r>
      <w:r w:rsidRPr="00221598">
        <w:rPr>
          <w:rFonts w:ascii="Times New Roman" w:hAnsi="Times New Roman" w:cs="Times New Roman"/>
          <w:iCs/>
          <w:kern w:val="0"/>
          <w:sz w:val="24"/>
          <w:szCs w:val="24"/>
        </w:rPr>
        <w:t>advice enhance</w:t>
      </w:r>
      <w:r w:rsidRPr="00221598">
        <w:rPr>
          <w:rFonts w:ascii="Times New Roman" w:hAnsi="Times New Roman" w:cs="Times New Roman" w:hint="eastAsia"/>
          <w:iCs/>
          <w:kern w:val="0"/>
          <w:sz w:val="24"/>
          <w:szCs w:val="24"/>
        </w:rPr>
        <w:t>s</w:t>
      </w:r>
      <w:r w:rsidRPr="00221598">
        <w:rPr>
          <w:rFonts w:ascii="Times New Roman" w:hAnsi="Times New Roman" w:cs="Times New Roman"/>
          <w:iCs/>
          <w:kern w:val="0"/>
          <w:sz w:val="24"/>
          <w:szCs w:val="24"/>
        </w:rPr>
        <w:t xml:space="preserve"> </w:t>
      </w:r>
      <w:r w:rsidR="00E07D32" w:rsidRPr="00E07D32">
        <w:rPr>
          <w:rFonts w:ascii="Times New Roman" w:hAnsi="Times New Roman" w:cs="Times New Roman" w:hint="eastAsia"/>
          <w:iCs/>
          <w:kern w:val="0"/>
          <w:sz w:val="24"/>
          <w:szCs w:val="24"/>
        </w:rPr>
        <w:t xml:space="preserve">professional reputation </w:t>
      </w:r>
      <w:r w:rsidR="00DA563B">
        <w:rPr>
          <w:rFonts w:ascii="Times New Roman" w:hAnsi="Times New Roman" w:cs="Times New Roman" w:hint="eastAsia"/>
          <w:iCs/>
          <w:kern w:val="0"/>
          <w:sz w:val="24"/>
          <w:szCs w:val="24"/>
        </w:rPr>
        <w:t xml:space="preserve">and </w:t>
      </w:r>
      <w:r w:rsidR="00DA563B" w:rsidRPr="00221598">
        <w:rPr>
          <w:rFonts w:ascii="Times New Roman" w:hAnsi="Times New Roman" w:cs="Times New Roman" w:hint="eastAsia"/>
          <w:iCs/>
          <w:kern w:val="0"/>
          <w:sz w:val="24"/>
          <w:szCs w:val="24"/>
        </w:rPr>
        <w:t>lead</w:t>
      </w:r>
      <w:r w:rsidR="00E07D32">
        <w:rPr>
          <w:rFonts w:ascii="Times New Roman" w:hAnsi="Times New Roman" w:cs="Times New Roman" w:hint="eastAsia"/>
          <w:iCs/>
          <w:kern w:val="0"/>
          <w:sz w:val="24"/>
          <w:szCs w:val="24"/>
        </w:rPr>
        <w:t>ing</w:t>
      </w:r>
      <w:r w:rsidR="00DA563B" w:rsidRPr="00221598">
        <w:rPr>
          <w:rFonts w:ascii="Times New Roman" w:hAnsi="Times New Roman" w:cs="Times New Roman" w:hint="eastAsia"/>
          <w:iCs/>
          <w:kern w:val="0"/>
          <w:sz w:val="24"/>
          <w:szCs w:val="24"/>
        </w:rPr>
        <w:t xml:space="preserve"> to</w:t>
      </w:r>
      <w:r w:rsidR="00DA563B" w:rsidRPr="00221598">
        <w:rPr>
          <w:rFonts w:ascii="Times New Roman" w:hAnsi="Times New Roman" w:cs="Times New Roman"/>
          <w:iCs/>
          <w:kern w:val="0"/>
          <w:sz w:val="24"/>
          <w:szCs w:val="24"/>
        </w:rPr>
        <w:t xml:space="preserve"> </w:t>
      </w:r>
      <w:r w:rsidR="00DA563B">
        <w:rPr>
          <w:rFonts w:ascii="Times New Roman" w:hAnsi="Times New Roman" w:cs="Times New Roman" w:hint="eastAsia"/>
          <w:iCs/>
          <w:kern w:val="0"/>
          <w:sz w:val="24"/>
          <w:szCs w:val="24"/>
        </w:rPr>
        <w:t xml:space="preserve">increased </w:t>
      </w:r>
      <w:r w:rsidR="00313708">
        <w:rPr>
          <w:rFonts w:ascii="Times New Roman" w:hAnsi="Times New Roman" w:cs="Times New Roman" w:hint="eastAsia"/>
          <w:iCs/>
          <w:kern w:val="0"/>
          <w:sz w:val="24"/>
          <w:szCs w:val="24"/>
        </w:rPr>
        <w:t xml:space="preserve">approvals </w:t>
      </w:r>
      <w:r w:rsidR="00313708">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{"citationID":"uNC7RVFq","properties":{"formattedCitation":"(Van Swol, 2011)","plainCitation":"(Van Swol, 2011)","noteIndex":0},"citationItems":[{"id":2021,"uris":["http://zotero.org/users/10125738/items/7LDLLSZU"],"itemData":{"id":2021,"type":"article-journal","abstract":"In two experiments, participants received advice from another participant on a task either with a correct answer (intellective tasks) or without a correct answer (judgmental task), in which the participant had to make a forecast. In both experiments, the level of trust in the advisor and a perception of the advisor having similar values were important predictors of the acceptance of advice for a judgmental, taste forecast task, whereas advisor confidence was a more important predictor of the acceptance of advice on the intellective task. In Experiment 2, the face-to-face interactions between the decision-maker and the advisor were videotaped and coded. Advisors provided more information to decision-makers for the taste forecast than for the intellective task. Further, whether the advisor provided information to supplement their recommendation or not was a significant predictor of the acceptance of advice on the taste forecast, but not on the intellective task. The results are discussed in the context of previous research on advice, which has predominately used intellective tasks.","collection-title":"Group-Based Judgmental Forecasting","container-title":"International Journal of Forecasting","DOI":"10.1016/j.ijforecast.2010.03.002","ISSN":"0169-2070","issue":"1","journalAbbreviation":"International Journal of Forecasting","page":"103-120","source":"7.9","title":"Forecasting another’s enjoyment versus giving the right answer: Trust, shared values, task effects, and confidence in improving the acceptance of advice","title-short":"Forecasting another’s enjoyment versus giving the right answer","volume":"27","author":[{"family":"Van Swol","given":"Lyn M."}],"issued":{"date-parts":[["2011",1,1]]}}}],"schema":"https://github.com/citation-style-language/schema/raw/master/csl-citation.json"} </w:instrText>
      </w:r>
      <w:r w:rsidR="00313708">
        <w:rPr>
          <w:rFonts w:ascii="Times New Roman" w:hAnsi="Times New Roman" w:cs="Times New Roman"/>
          <w:iCs/>
          <w:kern w:val="0"/>
          <w:sz w:val="24"/>
          <w:szCs w:val="24"/>
        </w:rPr>
        <w:fldChar w:fldCharType="separate"/>
      </w:r>
      <w:r w:rsidR="00313708" w:rsidRPr="00313708">
        <w:rPr>
          <w:rFonts w:ascii="Times New Roman" w:hAnsi="Times New Roman" w:cs="Times New Roman" w:hint="eastAsia"/>
          <w:sz w:val="24"/>
        </w:rPr>
        <w:t>(Van Swol, 2011)</w:t>
      </w:r>
      <w:r w:rsidR="00313708">
        <w:rPr>
          <w:rFonts w:ascii="Times New Roman" w:hAnsi="Times New Roman" w:cs="Times New Roman"/>
          <w:iCs/>
          <w:kern w:val="0"/>
          <w:sz w:val="24"/>
          <w:szCs w:val="24"/>
        </w:rPr>
        <w:fldChar w:fldCharType="end"/>
      </w:r>
      <w:r w:rsidRPr="00221598">
        <w:rPr>
          <w:rFonts w:ascii="Times New Roman" w:hAnsi="Times New Roman" w:cs="Times New Roman"/>
          <w:iCs/>
          <w:kern w:val="0"/>
          <w:sz w:val="24"/>
          <w:szCs w:val="24"/>
        </w:rPr>
        <w:t>.</w:t>
      </w:r>
      <w:r w:rsidRPr="00221598">
        <w:rPr>
          <w:rFonts w:ascii="Times New Roman" w:hAnsi="Times New Roman" w:cs="Times New Roman" w:hint="eastAsia"/>
          <w:iCs/>
          <w:kern w:val="0"/>
          <w:sz w:val="24"/>
          <w:szCs w:val="24"/>
        </w:rPr>
        <w:t xml:space="preserve"> </w:t>
      </w:r>
      <w:r w:rsidR="00BD76FA">
        <w:rPr>
          <w:rFonts w:ascii="Times New Roman" w:hAnsi="Times New Roman" w:cs="Times New Roman" w:hint="eastAsia"/>
          <w:iCs/>
          <w:kern w:val="0"/>
          <w:sz w:val="24"/>
          <w:szCs w:val="24"/>
        </w:rPr>
        <w:t>By</w:t>
      </w:r>
      <w:r w:rsidRPr="00221598">
        <w:rPr>
          <w:rFonts w:ascii="Times New Roman" w:hAnsi="Times New Roman" w:cs="Times New Roman" w:hint="eastAsia"/>
          <w:iCs/>
          <w:kern w:val="0"/>
          <w:sz w:val="24"/>
          <w:szCs w:val="24"/>
        </w:rPr>
        <w:t xml:space="preserve"> this assumption, </w:t>
      </w:r>
      <w:bookmarkStart w:id="15" w:name="OLE_LINK4"/>
      <w:bookmarkStart w:id="16" w:name="OLE_LINK14"/>
      <w:r w:rsidR="00BD76FA" w:rsidRPr="00BD76FA">
        <w:rPr>
          <w:rFonts w:ascii="Times New Roman" w:hAnsi="Times New Roman" w:cs="Times New Roman"/>
          <w:iCs/>
          <w:kern w:val="0"/>
          <w:sz w:val="24"/>
          <w:szCs w:val="24"/>
        </w:rPr>
        <w:t>advisors may exhibit a</w:t>
      </w:r>
      <w:r w:rsidR="00464E7B">
        <w:rPr>
          <w:rFonts w:ascii="Times New Roman" w:hAnsi="Times New Roman" w:cs="Times New Roman" w:hint="eastAsia"/>
          <w:iCs/>
          <w:kern w:val="0"/>
          <w:sz w:val="24"/>
          <w:szCs w:val="24"/>
        </w:rPr>
        <w:t>n</w:t>
      </w:r>
      <w:r w:rsidR="00BD76FA" w:rsidRPr="00BD76FA">
        <w:rPr>
          <w:rFonts w:ascii="Times New Roman" w:hAnsi="Times New Roman" w:cs="Times New Roman"/>
          <w:iCs/>
          <w:kern w:val="0"/>
          <w:sz w:val="24"/>
          <w:szCs w:val="24"/>
        </w:rPr>
        <w:t xml:space="preserve"> </w:t>
      </w:r>
      <w:r w:rsidR="00464E7B">
        <w:rPr>
          <w:rFonts w:ascii="Times New Roman" w:hAnsi="Times New Roman" w:cs="Times New Roman" w:hint="eastAsia"/>
          <w:iCs/>
          <w:kern w:val="0"/>
          <w:sz w:val="24"/>
          <w:szCs w:val="24"/>
        </w:rPr>
        <w:t xml:space="preserve">exclusive </w:t>
      </w:r>
      <w:r w:rsidR="00BD76FA" w:rsidRPr="00BD76FA">
        <w:rPr>
          <w:rFonts w:ascii="Times New Roman" w:hAnsi="Times New Roman" w:cs="Times New Roman"/>
          <w:iCs/>
          <w:kern w:val="0"/>
          <w:sz w:val="24"/>
          <w:szCs w:val="24"/>
        </w:rPr>
        <w:t xml:space="preserve">stronger inclination to aligning </w:t>
      </w:r>
      <w:r w:rsidR="00BD76FA" w:rsidRPr="00BD76FA">
        <w:rPr>
          <w:rFonts w:ascii="Times New Roman" w:hAnsi="Times New Roman" w:cs="Times New Roman"/>
          <w:iCs/>
          <w:kern w:val="0"/>
          <w:sz w:val="24"/>
          <w:szCs w:val="24"/>
        </w:rPr>
        <w:lastRenderedPageBreak/>
        <w:t>with accurate opinions, thereby enhancing the accuracy of their advice</w:t>
      </w:r>
      <w:r w:rsidR="00464E7B" w:rsidRPr="00464E7B">
        <w:rPr>
          <w:rFonts w:ascii="Times New Roman" w:hAnsi="Times New Roman" w:cs="Times New Roman"/>
          <w:iCs/>
          <w:kern w:val="0"/>
          <w:sz w:val="24"/>
          <w:szCs w:val="24"/>
        </w:rPr>
        <w:t xml:space="preserve"> </w:t>
      </w:r>
      <w:r w:rsidR="00464E7B" w:rsidRPr="00BD76FA">
        <w:rPr>
          <w:rFonts w:ascii="Times New Roman" w:hAnsi="Times New Roman" w:cs="Times New Roman"/>
          <w:iCs/>
          <w:kern w:val="0"/>
          <w:sz w:val="24"/>
          <w:szCs w:val="24"/>
        </w:rPr>
        <w:t>ultimately</w:t>
      </w:r>
      <w:r w:rsidR="00BD76FA" w:rsidRPr="00BD76FA">
        <w:rPr>
          <w:rFonts w:ascii="Times New Roman" w:hAnsi="Times New Roman" w:cs="Times New Roman"/>
          <w:iCs/>
          <w:kern w:val="0"/>
          <w:sz w:val="24"/>
          <w:szCs w:val="24"/>
        </w:rPr>
        <w:t>.</w:t>
      </w:r>
      <w:r w:rsidRPr="00221598">
        <w:rPr>
          <w:rFonts w:ascii="Times New Roman" w:hAnsi="Times New Roman" w:cs="Times New Roman" w:hint="eastAsia"/>
          <w:iCs/>
          <w:kern w:val="0"/>
          <w:sz w:val="24"/>
          <w:szCs w:val="24"/>
        </w:rPr>
        <w:t xml:space="preserve"> </w:t>
      </w:r>
    </w:p>
    <w:p w14:paraId="5E61B0E0" w14:textId="0A587FBE" w:rsidR="003971F9" w:rsidRPr="00221598" w:rsidRDefault="003971F9" w:rsidP="003971F9">
      <w:pPr>
        <w:adjustRightInd w:val="0"/>
        <w:snapToGrid w:val="0"/>
        <w:spacing w:line="360" w:lineRule="auto"/>
        <w:ind w:firstLine="420"/>
        <w:rPr>
          <w:rFonts w:ascii="Times New Roman" w:hAnsi="Times New Roman" w:cs="Times New Roman"/>
          <w:iCs/>
          <w:kern w:val="0"/>
          <w:sz w:val="24"/>
          <w:szCs w:val="24"/>
        </w:rPr>
      </w:pPr>
      <w:r w:rsidRPr="00221598">
        <w:rPr>
          <w:rFonts w:ascii="Times New Roman" w:hAnsi="Times New Roman" w:cs="Times New Roman" w:hint="eastAsia"/>
          <w:iCs/>
          <w:kern w:val="0"/>
          <w:sz w:val="24"/>
          <w:szCs w:val="24"/>
        </w:rPr>
        <w:t>On the other hand,</w:t>
      </w:r>
      <w:r w:rsidR="005B2FF3" w:rsidRPr="005B2FF3">
        <w:rPr>
          <w:rFonts w:ascii="Segoe UI" w:hAnsi="Segoe UI" w:cs="Segoe UI"/>
          <w:color w:val="2A2F45"/>
          <w:sz w:val="20"/>
          <w:szCs w:val="20"/>
          <w:shd w:val="clear" w:color="auto" w:fill="FFFFFF"/>
        </w:rPr>
        <w:t xml:space="preserve"> </w:t>
      </w:r>
      <w:r w:rsidR="005B2FF3">
        <w:rPr>
          <w:rFonts w:ascii="Times New Roman" w:hAnsi="Times New Roman" w:cs="Times New Roman" w:hint="eastAsia"/>
          <w:iCs/>
          <w:kern w:val="0"/>
          <w:sz w:val="24"/>
          <w:szCs w:val="24"/>
        </w:rPr>
        <w:t>t</w:t>
      </w:r>
      <w:r w:rsidR="005B2FF3" w:rsidRPr="005B2FF3">
        <w:rPr>
          <w:rFonts w:ascii="Times New Roman" w:hAnsi="Times New Roman" w:cs="Times New Roman"/>
          <w:iCs/>
          <w:kern w:val="0"/>
          <w:sz w:val="24"/>
          <w:szCs w:val="24"/>
        </w:rPr>
        <w:t>he alignment towards advisees</w:t>
      </w:r>
      <w:r w:rsidR="005B2FF3">
        <w:rPr>
          <w:rFonts w:ascii="Times New Roman" w:hAnsi="Times New Roman" w:cs="Times New Roman"/>
          <w:iCs/>
          <w:kern w:val="0"/>
          <w:sz w:val="24"/>
          <w:szCs w:val="24"/>
        </w:rPr>
        <w:t>’</w:t>
      </w:r>
      <w:r w:rsidR="005B2FF3">
        <w:rPr>
          <w:rFonts w:ascii="Times New Roman" w:hAnsi="Times New Roman" w:cs="Times New Roman" w:hint="eastAsia"/>
          <w:iCs/>
          <w:kern w:val="0"/>
          <w:sz w:val="24"/>
          <w:szCs w:val="24"/>
        </w:rPr>
        <w:t xml:space="preserve"> </w:t>
      </w:r>
      <w:r w:rsidR="005B2FF3" w:rsidRPr="005B2FF3">
        <w:rPr>
          <w:rFonts w:ascii="Times New Roman" w:hAnsi="Times New Roman" w:cs="Times New Roman"/>
          <w:iCs/>
          <w:kern w:val="0"/>
          <w:sz w:val="24"/>
          <w:szCs w:val="24"/>
        </w:rPr>
        <w:t>opinions</w:t>
      </w:r>
      <w:r w:rsidR="005B2FF3">
        <w:rPr>
          <w:rFonts w:ascii="Times New Roman" w:hAnsi="Times New Roman" w:cs="Times New Roman" w:hint="eastAsia"/>
          <w:iCs/>
          <w:kern w:val="0"/>
          <w:sz w:val="24"/>
          <w:szCs w:val="24"/>
        </w:rPr>
        <w:t xml:space="preserve"> </w:t>
      </w:r>
      <w:r w:rsidR="005B2FF3" w:rsidRPr="005B2FF3">
        <w:rPr>
          <w:rFonts w:ascii="Times New Roman" w:hAnsi="Times New Roman" w:cs="Times New Roman"/>
          <w:iCs/>
          <w:kern w:val="0"/>
          <w:sz w:val="24"/>
          <w:szCs w:val="24"/>
        </w:rPr>
        <w:t>may also stem from the intention to mitigate normative pressures</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{"citationID":"KzeNYBlE","properties":{"formattedCitation":"(Asch, 1955, 1956; Cialdini &amp; Goldstein, 2004)","plainCitation":"(Asch, 1955, 1956; Cialdini &amp; Goldstein, 2004)","noteIndex":0},"citationItems":[{"id":76,"uris":["http://zotero.org/users/10125738/items/6H8MKSJH"],"itemData":{"id":76,"type":"article-journal","container-title":"Scientific American","DOI":"10.1038/scientificamerican1155-31","ISSN":"0036-8733","issue":"5","note":"publisher: Scientific American, a division of Nature America, Inc.","page":"31-35","source":"JSTOR","title":"Opinions and Social Pressure","volume":"193","author":[{"family":"Asch","given":"Solomon E."}],"issued":{"date-parts":[["1955"]]}}},{"id":75,"uris":["http://zotero.org/users/10125738/items/NESE6NTC"],"itemData":{"id":75,"type":"article-journal","abstract":"The investigations described in this series are concerned with the conditions of independence and lack of independence in the face of group pressure. The abstract temper of present-day theory and investigation in this region rests to a considerable degree on a neglect of the cognitive and emotional experiences that are part of the individual's psychological field. The understanding of social influences will require the study of a wide range of conditions and of the interrelated operations of different psychological functions. A group of seven to nine individuals was gathered in a classroom to take part in what appeared to be a simple experiment in visual discrimination. The subjects were all male, white college students, ranging in age from 17 to 25; the mean age was 20. For certain purposes a large number of critical subjects was required for the present experiment. The present report is based on a total of 123 subjects. The task consisted of the comparison of a standard line with three other lines, one of which was equal in length to the standard. We investigated some of the conditions responsible for independence and lack of independence in the face of arbitrary group pressure. To this end we produced a disagreement between a group and one individual member about a clear and simple issue of fact. The interview, which followed the experimental session, provided qualitative evidence concerning the effects produced by the majority, The particular properties of the experimental situation and their relation to more usual social contradictions were described. (PsycINFO Database Record (c) 2016 APA, all rights reserved)","container-title":"Psychological Monographs: General and Applied","DOI":"10.1037/h0093718","ISSN":"0096-9753","note":"publisher-place: US\npublisher: American Psychological Association","page":"1-70","source":"APA PsycNet","title":"Studies of independence and conformity: I. A minority of one against a unanimous majority","title-short":"Studies of independence and conformity","volume":"70","author":[{"family":"Asch","given":"Solomon E."}],"issued":{"date-parts":[["1956"]]}}},{"id":1990,"uris":["http://zotero.org/users/10125738/items/HT74VN3P"],"itemData":{"id":1990,"type":"article-journal","abstract":"This review covers recent developments in the social influence literature, focusing primarily on compliance and conformity research published between 1997 and 2002. The principles and processes underlying a target&amp;apos;s susceptibility to outside influences are considered in light of three goals fundamental to rewarding human functioning. Specifically, targets are motivated to form accurate perceptions of reality and react accordingly, to develop and preserve meaningful social relationships, and to maintain a favorable self-concept. Consistent with the current movement in compliance and conformity research, this review emphasizes the ways in which these goals interact with external forces to engender social influence processes that are subtle, indirect, and outside of awareness.","call-number":"1","container-title":"Annual Review of Psychology","DOI":"10.1146/annurev.psych.55.090902.142015","ISSN":"0066-4308, 1545-2085","issue":"Volume 55, 2004","language":"en","note":"publisher: Annual Reviews","page":"591-621","source":"24.8","title":"Social Influence: Compliance and Conformity","title-short":"Social Influence","volume":"55","author":[{"family":"Cialdini","given":"Robert B."},{"family":"Goldstein","given":"Noah J."}],"issued":{"date-parts":[["2004",2,4]]}}}],"schema":"https://github.com/citation-style-language/schema/raw/master/csl-citation.json"}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hint="eastAsia"/>
          <w:sz w:val="24"/>
        </w:rPr>
        <w:t>(Asch, 1955, 1956; Cialdini &amp; Goldstein, 2004)</w:t>
      </w:r>
      <w:r w:rsidRPr="00221598">
        <w:rPr>
          <w:rFonts w:ascii="Times New Roman" w:hAnsi="Times New Roman" w:cs="Times New Roman"/>
          <w:sz w:val="24"/>
          <w:szCs w:val="24"/>
        </w:rPr>
        <w:fldChar w:fldCharType="end"/>
      </w:r>
      <w:r w:rsidR="009111B5">
        <w:rPr>
          <w:rFonts w:ascii="Times New Roman" w:hAnsi="Times New Roman" w:cs="Times New Roman" w:hint="eastAsia"/>
          <w:sz w:val="24"/>
          <w:szCs w:val="24"/>
        </w:rPr>
        <w:t>. M</w:t>
      </w:r>
      <w:r w:rsidR="00313708">
        <w:rPr>
          <w:rFonts w:ascii="Times New Roman" w:hAnsi="Times New Roman" w:cs="Times New Roman" w:hint="eastAsia"/>
          <w:sz w:val="24"/>
          <w:szCs w:val="24"/>
        </w:rPr>
        <w:t xml:space="preserve">isaligning with </w:t>
      </w:r>
      <w:r w:rsidRPr="00221598">
        <w:rPr>
          <w:rFonts w:ascii="Times New Roman" w:hAnsi="Times New Roman" w:cs="Times New Roman"/>
          <w:sz w:val="24"/>
          <w:szCs w:val="24"/>
        </w:rPr>
        <w:t xml:space="preserve">others’ </w:t>
      </w:r>
      <w:r w:rsidR="00737D5D">
        <w:rPr>
          <w:rFonts w:ascii="Times New Roman" w:hAnsi="Times New Roman" w:cs="Times New Roman" w:hint="eastAsia"/>
          <w:sz w:val="24"/>
          <w:szCs w:val="24"/>
        </w:rPr>
        <w:t xml:space="preserve">opinions </w:t>
      </w:r>
      <w:r w:rsidRPr="00221598">
        <w:rPr>
          <w:rFonts w:ascii="Times New Roman" w:hAnsi="Times New Roman" w:cs="Times New Roman"/>
          <w:sz w:val="24"/>
          <w:szCs w:val="24"/>
        </w:rPr>
        <w:t xml:space="preserve">is </w:t>
      </w:r>
      <w:r w:rsidR="0018425F">
        <w:rPr>
          <w:rFonts w:ascii="Times New Roman" w:hAnsi="Times New Roman" w:cs="Times New Roman" w:hint="eastAsia"/>
          <w:sz w:val="24"/>
          <w:szCs w:val="24"/>
        </w:rPr>
        <w:t xml:space="preserve">inherently </w:t>
      </w:r>
      <w:r w:rsidRPr="00221598">
        <w:rPr>
          <w:rFonts w:ascii="Times New Roman" w:hAnsi="Times New Roman" w:cs="Times New Roman" w:hint="eastAsia"/>
          <w:sz w:val="24"/>
          <w:szCs w:val="24"/>
        </w:rPr>
        <w:t>associated with</w:t>
      </w:r>
      <w:r w:rsidRPr="00221598">
        <w:rPr>
          <w:rFonts w:ascii="Times New Roman" w:hAnsi="Times New Roman" w:cs="Times New Roman"/>
          <w:sz w:val="24"/>
          <w:szCs w:val="24"/>
        </w:rPr>
        <w:t xml:space="preserve"> </w:t>
      </w:r>
      <w:r w:rsidR="00451CE5">
        <w:rPr>
          <w:rFonts w:ascii="Times New Roman" w:hAnsi="Times New Roman" w:cs="Times New Roman" w:hint="eastAsia"/>
          <w:sz w:val="24"/>
          <w:szCs w:val="24"/>
        </w:rPr>
        <w:t xml:space="preserve">social </w:t>
      </w:r>
      <w:r w:rsidR="002D1BE9">
        <w:rPr>
          <w:rFonts w:ascii="Times New Roman" w:hAnsi="Times New Roman" w:cs="Times New Roman" w:hint="eastAsia"/>
          <w:sz w:val="24"/>
          <w:szCs w:val="24"/>
        </w:rPr>
        <w:t>tensions</w:t>
      </w:r>
      <w:r w:rsidR="002D1BE9" w:rsidRPr="00221598">
        <w:rPr>
          <w:rFonts w:ascii="Times New Roman" w:hAnsi="Times New Roman" w:cs="Times New Roman" w:hint="eastAsia"/>
          <w:sz w:val="24"/>
          <w:szCs w:val="24"/>
        </w:rPr>
        <w:t xml:space="preserve"> </w:t>
      </w:r>
      <w:r w:rsidR="009111B5">
        <w:rPr>
          <w:rFonts w:ascii="Times New Roman" w:hAnsi="Times New Roman" w:cs="Times New Roman" w:hint="eastAsia"/>
          <w:sz w:val="24"/>
          <w:szCs w:val="24"/>
        </w:rPr>
        <w:t xml:space="preserve">and conflicts </w:t>
      </w:r>
      <w:r w:rsidR="002D1BE9"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{"citationID":"v7v0dxen","properties":{"formattedCitation":"(Klucharev et al., 2009; Shamay-Tsoory et al., 2019)","plainCitation":"(Klucharev et al., 2009; Shamay-Tsoory et al., 2019)","noteIndex":0},"citationItems":[{"id":1778,"uris":["http://zotero.org/users/10125738/items/PNQUBP36"],"itemData":{"id":1778,"type":"article-journal","call-number":"1","container-title":"Neuron","DOI":"10.1016/j.neuron.2008.11.027","ISSN":"0896-6273","issue":"1","journalAbbreviation":"Neuron","language":"English","note":"publisher: Elsevier\nPMID: 19146819","page":"140-151","source":"16.2","title":"Reinforcement Learning Signal Predicts Social Conformity","volume":"61","author":[{"family":"Klucharev","given":"Vasily"},{"family":"Hytönen","given":"Kaisa"},{"family":"Rijpkema","given":"Mark"},{"family":"Smidts","given":"Ale"},{"family":"Fernández","given":"Guillén"}],"issued":{"date-parts":[["2009",1,15]]}}},{"id":1688,"uris":["http://zotero.org/users/10125738/items/GESPC2ZS"],"itemData":{"id":1688,"type":"article-journal","call-number":"1","container-title":"Trends in Cognitive Sciences","DOI":"10.1016/j.tics.2019.01.002","ISSN":"13646613","issue":"3","journalAbbreviation":"Trends in Cognitive Sciences","language":"en","page":"174-186","source":"19.9","title":"Herding Brains: A Core Neural Mechanism for Social Alignment","title-short":"Herding Brains","volume":"23","author":[{"family":"Shamay-Tsoory","given":"Simone G."},{"family":"Saporta","given":"Nira"},{"family":"Marton-Alper","given":"Inbar Z."},{"family":"Gvirts","given":"Hila Z."}],"issued":{"date-parts":[["2019",3]]}}}],"schema":"https://github.com/citation-style-language/schema/raw/master/csl-citation.json"} </w:instrText>
      </w:r>
      <w:r w:rsidR="002D1BE9" w:rsidRPr="00221598">
        <w:rPr>
          <w:rFonts w:ascii="Times New Roman" w:hAnsi="Times New Roman" w:cs="Times New Roman"/>
          <w:sz w:val="24"/>
          <w:szCs w:val="24"/>
        </w:rPr>
        <w:fldChar w:fldCharType="separate"/>
      </w:r>
      <w:r w:rsidR="002D1BE9" w:rsidRPr="00221598">
        <w:rPr>
          <w:rFonts w:ascii="Times New Roman" w:hAnsi="Times New Roman" w:cs="Times New Roman" w:hint="eastAsia"/>
          <w:sz w:val="24"/>
        </w:rPr>
        <w:t>(</w:t>
      </w:r>
      <w:proofErr w:type="spellStart"/>
      <w:r w:rsidR="002D1BE9" w:rsidRPr="00221598">
        <w:rPr>
          <w:rFonts w:ascii="Times New Roman" w:hAnsi="Times New Roman" w:cs="Times New Roman" w:hint="eastAsia"/>
          <w:sz w:val="24"/>
        </w:rPr>
        <w:t>Klucharev</w:t>
      </w:r>
      <w:proofErr w:type="spellEnd"/>
      <w:r w:rsidR="002D1BE9" w:rsidRPr="00221598">
        <w:rPr>
          <w:rFonts w:ascii="Times New Roman" w:hAnsi="Times New Roman" w:cs="Times New Roman" w:hint="eastAsia"/>
          <w:sz w:val="24"/>
        </w:rPr>
        <w:t xml:space="preserve"> et al., 2009; Shamay-</w:t>
      </w:r>
      <w:proofErr w:type="spellStart"/>
      <w:r w:rsidR="002D1BE9" w:rsidRPr="00221598">
        <w:rPr>
          <w:rFonts w:ascii="Times New Roman" w:hAnsi="Times New Roman" w:cs="Times New Roman" w:hint="eastAsia"/>
          <w:sz w:val="24"/>
        </w:rPr>
        <w:t>Tsoory</w:t>
      </w:r>
      <w:proofErr w:type="spellEnd"/>
      <w:r w:rsidR="002D1BE9" w:rsidRPr="00221598">
        <w:rPr>
          <w:rFonts w:ascii="Times New Roman" w:hAnsi="Times New Roman" w:cs="Times New Roman" w:hint="eastAsia"/>
          <w:sz w:val="24"/>
        </w:rPr>
        <w:t xml:space="preserve"> et al., 2019)</w:t>
      </w:r>
      <w:r w:rsidR="002D1BE9" w:rsidRPr="00221598">
        <w:rPr>
          <w:rFonts w:ascii="Times New Roman" w:hAnsi="Times New Roman" w:cs="Times New Roman"/>
          <w:sz w:val="24"/>
          <w:szCs w:val="24"/>
        </w:rPr>
        <w:fldChar w:fldCharType="end"/>
      </w:r>
      <w:r w:rsidR="009111B5">
        <w:rPr>
          <w:rFonts w:ascii="Times New Roman" w:hAnsi="Times New Roman" w:cs="Times New Roman" w:hint="eastAsia"/>
          <w:sz w:val="24"/>
          <w:szCs w:val="24"/>
        </w:rPr>
        <w:t xml:space="preserve">, </w:t>
      </w:r>
      <w:r w:rsidR="00737D5D">
        <w:rPr>
          <w:rFonts w:ascii="Times New Roman" w:hAnsi="Times New Roman" w:cs="Times New Roman" w:hint="eastAsia"/>
          <w:sz w:val="24"/>
          <w:szCs w:val="24"/>
        </w:rPr>
        <w:t>as</w:t>
      </w:r>
      <w:r w:rsidR="009111B5">
        <w:rPr>
          <w:rFonts w:ascii="Times New Roman" w:hAnsi="Times New Roman" w:cs="Times New Roman" w:hint="eastAsia"/>
          <w:sz w:val="24"/>
          <w:szCs w:val="24"/>
        </w:rPr>
        <w:t xml:space="preserve"> it </w:t>
      </w:r>
      <w:r w:rsidR="00737D5D">
        <w:rPr>
          <w:rFonts w:ascii="Times New Roman" w:hAnsi="Times New Roman" w:cs="Times New Roman" w:hint="eastAsia"/>
          <w:sz w:val="24"/>
          <w:szCs w:val="24"/>
        </w:rPr>
        <w:t>implies</w:t>
      </w:r>
      <w:r w:rsidR="009111B5">
        <w:rPr>
          <w:rFonts w:ascii="Times New Roman" w:hAnsi="Times New Roman" w:cs="Times New Roman" w:hint="eastAsia"/>
          <w:sz w:val="24"/>
          <w:szCs w:val="24"/>
        </w:rPr>
        <w:t xml:space="preserve"> </w:t>
      </w:r>
      <w:r w:rsidR="001A1B79">
        <w:rPr>
          <w:rFonts w:ascii="Times New Roman" w:hAnsi="Times New Roman" w:cs="Times New Roman" w:hint="eastAsia"/>
          <w:sz w:val="24"/>
          <w:szCs w:val="24"/>
        </w:rPr>
        <w:t>disagree</w:t>
      </w:r>
      <w:r w:rsidR="0018425F">
        <w:rPr>
          <w:rFonts w:ascii="Times New Roman" w:hAnsi="Times New Roman" w:cs="Times New Roman" w:hint="eastAsia"/>
          <w:sz w:val="24"/>
          <w:szCs w:val="24"/>
        </w:rPr>
        <w:t>ing</w:t>
      </w:r>
      <w:r w:rsidR="0018425F" w:rsidRPr="0018425F">
        <w:rPr>
          <w:rFonts w:ascii="Times New Roman" w:hAnsi="Times New Roman" w:cs="Times New Roman" w:hint="eastAsia"/>
          <w:sz w:val="24"/>
          <w:szCs w:val="24"/>
        </w:rPr>
        <w:t xml:space="preserve"> </w:t>
      </w:r>
      <w:bookmarkStart w:id="17" w:name="OLE_LINK50"/>
      <w:r w:rsidR="0018425F">
        <w:rPr>
          <w:rFonts w:ascii="Times New Roman" w:hAnsi="Times New Roman" w:cs="Times New Roman" w:hint="eastAsia"/>
          <w:sz w:val="24"/>
          <w:szCs w:val="24"/>
        </w:rPr>
        <w:t>others</w:t>
      </w:r>
      <w:r w:rsidR="0018425F">
        <w:rPr>
          <w:rFonts w:ascii="Times New Roman" w:hAnsi="Times New Roman" w:cs="Times New Roman"/>
          <w:sz w:val="24"/>
          <w:szCs w:val="24"/>
        </w:rPr>
        <w:t>’</w:t>
      </w:r>
      <w:r w:rsidR="0018425F">
        <w:rPr>
          <w:rFonts w:ascii="Times New Roman" w:hAnsi="Times New Roman" w:cs="Times New Roman" w:hint="eastAsia"/>
          <w:sz w:val="24"/>
          <w:szCs w:val="24"/>
        </w:rPr>
        <w:t xml:space="preserve"> </w:t>
      </w:r>
      <w:bookmarkEnd w:id="17"/>
      <w:r w:rsidR="0018425F">
        <w:rPr>
          <w:rFonts w:ascii="Times New Roman" w:hAnsi="Times New Roman" w:cs="Times New Roman" w:hint="eastAsia"/>
          <w:sz w:val="24"/>
          <w:szCs w:val="24"/>
        </w:rPr>
        <w:t>opinions</w:t>
      </w:r>
      <w:r w:rsidR="001A1B79">
        <w:rPr>
          <w:rFonts w:ascii="Times New Roman" w:hAnsi="Times New Roman" w:cs="Times New Roman" w:hint="eastAsia"/>
          <w:sz w:val="24"/>
          <w:szCs w:val="24"/>
        </w:rPr>
        <w:t xml:space="preserve"> and </w:t>
      </w:r>
      <w:r w:rsidR="0018425F">
        <w:rPr>
          <w:rFonts w:ascii="Times New Roman" w:hAnsi="Times New Roman" w:cs="Times New Roman" w:hint="eastAsia"/>
          <w:sz w:val="24"/>
          <w:szCs w:val="24"/>
        </w:rPr>
        <w:t xml:space="preserve">indicating </w:t>
      </w:r>
      <w:r w:rsidR="00437DE1">
        <w:rPr>
          <w:rFonts w:ascii="Times New Roman" w:hAnsi="Times New Roman" w:cs="Times New Roman" w:hint="eastAsia"/>
          <w:sz w:val="24"/>
          <w:szCs w:val="24"/>
        </w:rPr>
        <w:t>others</w:t>
      </w:r>
      <w:r w:rsidR="00437DE1">
        <w:rPr>
          <w:rFonts w:ascii="Times New Roman" w:hAnsi="Times New Roman" w:cs="Times New Roman"/>
          <w:sz w:val="24"/>
          <w:szCs w:val="24"/>
        </w:rPr>
        <w:t>’</w:t>
      </w:r>
      <w:r w:rsidR="00437DE1">
        <w:rPr>
          <w:rFonts w:ascii="Times New Roman" w:hAnsi="Times New Roman" w:cs="Times New Roman" w:hint="eastAsia"/>
          <w:sz w:val="24"/>
          <w:szCs w:val="24"/>
        </w:rPr>
        <w:t xml:space="preserve"> </w:t>
      </w:r>
      <w:r w:rsidR="002D1BE9">
        <w:rPr>
          <w:rFonts w:ascii="Times New Roman" w:hAnsi="Times New Roman" w:cs="Times New Roman"/>
          <w:sz w:val="24"/>
          <w:szCs w:val="24"/>
        </w:rPr>
        <w:t>fallacies</w:t>
      </w:r>
      <w:r w:rsidRPr="00221598">
        <w:rPr>
          <w:rFonts w:ascii="Times New Roman" w:hAnsi="Times New Roman" w:cs="Times New Roman"/>
          <w:sz w:val="24"/>
          <w:szCs w:val="24"/>
        </w:rPr>
        <w:t>.</w:t>
      </w:r>
      <w:r w:rsidR="004348FC">
        <w:rPr>
          <w:rFonts w:ascii="Times New Roman" w:hAnsi="Times New Roman" w:cs="Times New Roman" w:hint="eastAsia"/>
          <w:sz w:val="24"/>
          <w:szCs w:val="24"/>
        </w:rPr>
        <w:t xml:space="preserve"> To r</w:t>
      </w:r>
      <w:r w:rsidR="004348FC" w:rsidRPr="00221598">
        <w:rPr>
          <w:rFonts w:ascii="Times New Roman" w:hAnsi="Times New Roman" w:cs="Times New Roman"/>
          <w:sz w:val="24"/>
          <w:szCs w:val="24"/>
        </w:rPr>
        <w:t>esolve misalignments</w:t>
      </w:r>
      <w:r w:rsidR="009A7F17">
        <w:rPr>
          <w:rFonts w:ascii="Times New Roman" w:hAnsi="Times New Roman" w:cs="Times New Roman" w:hint="eastAsia"/>
          <w:sz w:val="24"/>
          <w:szCs w:val="24"/>
        </w:rPr>
        <w:t>, individuals</w:t>
      </w:r>
      <w:r w:rsidR="003D7703">
        <w:rPr>
          <w:rFonts w:ascii="Times New Roman" w:hAnsi="Times New Roman" w:cs="Times New Roman" w:hint="eastAsia"/>
          <w:sz w:val="24"/>
          <w:szCs w:val="24"/>
        </w:rPr>
        <w:t xml:space="preserve"> </w:t>
      </w:r>
      <w:r w:rsidR="004348FC">
        <w:rPr>
          <w:rFonts w:ascii="Times New Roman" w:hAnsi="Times New Roman" w:cs="Times New Roman" w:hint="eastAsia"/>
          <w:sz w:val="24"/>
          <w:szCs w:val="24"/>
        </w:rPr>
        <w:t>incline to</w:t>
      </w:r>
      <w:r w:rsidR="009A7F17">
        <w:rPr>
          <w:rFonts w:ascii="Times New Roman" w:hAnsi="Times New Roman" w:cs="Times New Roman" w:hint="eastAsia"/>
          <w:sz w:val="24"/>
          <w:szCs w:val="24"/>
        </w:rPr>
        <w:t xml:space="preserve"> conform</w:t>
      </w:r>
      <w:r w:rsidR="009A7F17" w:rsidRPr="00221598">
        <w:rPr>
          <w:rFonts w:ascii="Times New Roman" w:hAnsi="Times New Roman" w:cs="Times New Roman" w:hint="eastAsia"/>
          <w:sz w:val="24"/>
          <w:szCs w:val="24"/>
        </w:rPr>
        <w:t xml:space="preserve"> their opinions</w:t>
      </w:r>
      <w:r w:rsidR="009A7F17" w:rsidRPr="00221598">
        <w:rPr>
          <w:rFonts w:ascii="Times New Roman" w:hAnsi="Times New Roman" w:cs="Times New Roman"/>
          <w:sz w:val="24"/>
          <w:szCs w:val="24"/>
        </w:rPr>
        <w:t xml:space="preserve"> to </w:t>
      </w:r>
      <w:r w:rsidR="009A7F17">
        <w:rPr>
          <w:rFonts w:ascii="Times New Roman" w:hAnsi="Times New Roman" w:cs="Times New Roman"/>
          <w:sz w:val="24"/>
          <w:szCs w:val="24"/>
        </w:rPr>
        <w:t>those</w:t>
      </w:r>
      <w:r w:rsidR="009A7F17">
        <w:rPr>
          <w:rFonts w:ascii="Times New Roman" w:hAnsi="Times New Roman" w:cs="Times New Roman" w:hint="eastAsia"/>
          <w:sz w:val="24"/>
          <w:szCs w:val="24"/>
        </w:rPr>
        <w:t xml:space="preserve"> of others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{"citationID":"E6ClQhlr","properties":{"formattedCitation":"(Asch, 1956)","plainCitation":"(Asch, 1956)","noteIndex":0},"citationItems":[{"id":75,"uris":["http://zotero.org/users/10125738/items/NESE6NTC"],"itemData":{"id":75,"type":"article-journal","abstract":"The investigations described in this series are concerned with the conditions of independence and lack of independence in the face of group pressure. The abstract temper of present-day theory and investigation in this region rests to a considerable degree on a neglect of the cognitive and emotional experiences that are part of the individual's psychological field. The understanding of social influences will require the study of a wide range of conditions and of the interrelated operations of different psychological functions. A group of seven to nine individuals was gathered in a classroom to take part in what appeared to be a simple experiment in visual discrimination. The subjects were all male, white college students, ranging in age from 17 to 25; the mean age was 20. For certain purposes a large number of critical subjects was required for the present experiment. The present report is based on a total of 123 subjects. The task consisted of the comparison of a standard line with three other lines, one of which was equal in length to the standard. We investigated some of the conditions responsible for independence and lack of independence in the face of arbitrary group pressure. To this end we produced a disagreement between a group and one individual member about a clear and simple issue of fact. The interview, which followed the experimental session, provided qualitative evidence concerning the effects produced by the majority, The particular properties of the experimental situation and their relation to more usual social contradictions were described. (PsycINFO Database Record (c) 2016 APA, all rights reserved)","container-title":"Psychological Monographs: General and Applied","DOI":"10.1037/h0093718","ISSN":"0096-9753","note":"publisher-place: US\npublisher: American Psychological Association","page":"1-70","source":"APA PsycNet","title":"Studies of independence and conformity: I. A minority of one against a unanimous majority","title-short":"Studies of independence and conformity","volume":"70","author":[{"family":"Asch","given":"Solomon E."}],"issued":{"date-parts":[["1956"]]}}}],"schema":"https://github.com/citation-style-language/schema/raw/master/csl-citation.json"}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hint="eastAsia"/>
          <w:sz w:val="24"/>
        </w:rPr>
        <w:t>(Asch, 1956)</w:t>
      </w:r>
      <w:r w:rsidRPr="00221598">
        <w:rPr>
          <w:rFonts w:ascii="Times New Roman" w:hAnsi="Times New Roman" w:cs="Times New Roman"/>
          <w:sz w:val="24"/>
          <w:szCs w:val="24"/>
        </w:rPr>
        <w:fldChar w:fldCharType="end"/>
      </w:r>
      <w:r w:rsidRPr="00221598">
        <w:rPr>
          <w:rFonts w:ascii="Times New Roman" w:hAnsi="Times New Roman" w:cs="Times New Roman" w:hint="eastAsia"/>
          <w:sz w:val="24"/>
          <w:szCs w:val="24"/>
        </w:rPr>
        <w:t xml:space="preserve">, </w:t>
      </w:r>
      <w:r w:rsidR="002110F5" w:rsidRPr="002110F5">
        <w:rPr>
          <w:rFonts w:ascii="Times New Roman" w:hAnsi="Times New Roman" w:cs="Times New Roman"/>
          <w:sz w:val="24"/>
          <w:szCs w:val="24"/>
        </w:rPr>
        <w:t xml:space="preserve">even </w:t>
      </w:r>
      <w:r w:rsidR="00437DE1">
        <w:rPr>
          <w:rFonts w:ascii="Times New Roman" w:hAnsi="Times New Roman" w:cs="Times New Roman" w:hint="eastAsia"/>
          <w:sz w:val="24"/>
          <w:szCs w:val="24"/>
        </w:rPr>
        <w:t>when</w:t>
      </w:r>
      <w:r w:rsidR="002110F5" w:rsidRPr="002110F5">
        <w:rPr>
          <w:rFonts w:ascii="Times New Roman" w:hAnsi="Times New Roman" w:cs="Times New Roman"/>
          <w:sz w:val="24"/>
          <w:szCs w:val="24"/>
        </w:rPr>
        <w:t xml:space="preserve"> </w:t>
      </w:r>
      <w:r w:rsidR="00241AD4" w:rsidRPr="002110F5">
        <w:rPr>
          <w:rFonts w:ascii="Times New Roman" w:hAnsi="Times New Roman" w:cs="Times New Roman"/>
          <w:sz w:val="24"/>
          <w:szCs w:val="24"/>
        </w:rPr>
        <w:t>others</w:t>
      </w:r>
      <w:r w:rsidR="00241AD4">
        <w:rPr>
          <w:rFonts w:ascii="Times New Roman" w:hAnsi="Times New Roman" w:cs="Times New Roman"/>
          <w:sz w:val="24"/>
          <w:szCs w:val="24"/>
        </w:rPr>
        <w:t>’</w:t>
      </w:r>
      <w:r w:rsidR="00241AD4" w:rsidRPr="002110F5">
        <w:rPr>
          <w:rFonts w:ascii="Times New Roman" w:hAnsi="Times New Roman" w:cs="Times New Roman"/>
          <w:sz w:val="24"/>
          <w:szCs w:val="24"/>
        </w:rPr>
        <w:t xml:space="preserve"> </w:t>
      </w:r>
      <w:r w:rsidR="002110F5" w:rsidRPr="002110F5">
        <w:rPr>
          <w:rFonts w:ascii="Times New Roman" w:hAnsi="Times New Roman" w:cs="Times New Roman"/>
          <w:sz w:val="24"/>
          <w:szCs w:val="24"/>
        </w:rPr>
        <w:t xml:space="preserve">opinions are </w:t>
      </w:r>
      <w:r w:rsidR="00437DE1">
        <w:rPr>
          <w:rFonts w:ascii="Times New Roman" w:hAnsi="Times New Roman" w:cs="Times New Roman" w:hint="eastAsia"/>
          <w:sz w:val="24"/>
          <w:szCs w:val="24"/>
        </w:rPr>
        <w:t xml:space="preserve">evidently </w:t>
      </w:r>
      <w:r w:rsidR="002110F5" w:rsidRPr="002110F5">
        <w:rPr>
          <w:rFonts w:ascii="Times New Roman" w:hAnsi="Times New Roman" w:cs="Times New Roman"/>
          <w:sz w:val="24"/>
          <w:szCs w:val="24"/>
        </w:rPr>
        <w:t>incorrect</w:t>
      </w:r>
      <w:r w:rsidR="002D1BE9">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{"citationID":"eq94S6As","properties":{"formattedCitation":"(Asch, 1955)","plainCitation":"(Asch, 1955)","noteIndex":0},"citationItems":[{"id":76,"uris":["http://zotero.org/users/10125738/items/6H8MKSJH"],"itemData":{"id":76,"type":"article-journal","container-title":"Scientific American","DOI":"10.1038/scientificamerican1155-31","ISSN":"0036-8733","issue":"5","note":"publisher: Scientific American, a division of Nature America, Inc.","page":"31-35","source":"JSTOR","title":"Opinions and Social Pressure","volume":"193","author":[{"family":"Asch","given":"Solomon E."}],"issued":{"date-parts":[["1955"]]}}}],"schema":"https://github.com/citation-style-language/schema/raw/master/csl-citation.json"}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hint="eastAsia"/>
          <w:sz w:val="24"/>
        </w:rPr>
        <w:t>(Asch, 1955)</w:t>
      </w:r>
      <w:r w:rsidRPr="00221598">
        <w:rPr>
          <w:rFonts w:ascii="Times New Roman" w:hAnsi="Times New Roman" w:cs="Times New Roman"/>
          <w:sz w:val="24"/>
          <w:szCs w:val="24"/>
        </w:rPr>
        <w:fldChar w:fldCharType="end"/>
      </w:r>
      <w:r w:rsidRPr="00221598">
        <w:rPr>
          <w:rFonts w:ascii="Times New Roman" w:hAnsi="Times New Roman" w:cs="Times New Roman"/>
          <w:sz w:val="24"/>
          <w:szCs w:val="24"/>
        </w:rPr>
        <w:t>.</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t xml:space="preserve">Additionally, </w:t>
      </w:r>
      <w:r w:rsidR="00916071">
        <w:rPr>
          <w:rFonts w:ascii="Times New Roman" w:hAnsi="Times New Roman" w:cs="Times New Roman" w:hint="eastAsia"/>
          <w:sz w:val="24"/>
          <w:szCs w:val="24"/>
        </w:rPr>
        <w:t>aligning with</w:t>
      </w:r>
      <w:r w:rsidRPr="00221598">
        <w:rPr>
          <w:rFonts w:ascii="Times New Roman" w:hAnsi="Times New Roman" w:cs="Times New Roman"/>
          <w:sz w:val="24"/>
          <w:szCs w:val="24"/>
        </w:rPr>
        <w:t xml:space="preserve"> others </w:t>
      </w:r>
      <w:r w:rsidR="002110F5">
        <w:rPr>
          <w:rFonts w:ascii="Times New Roman" w:hAnsi="Times New Roman" w:cs="Times New Roman" w:hint="eastAsia"/>
          <w:sz w:val="24"/>
          <w:szCs w:val="24"/>
        </w:rPr>
        <w:t xml:space="preserve">can also </w:t>
      </w:r>
      <w:r w:rsidR="00437DE1">
        <w:rPr>
          <w:rFonts w:ascii="Times New Roman" w:hAnsi="Times New Roman" w:cs="Times New Roman" w:hint="eastAsia"/>
          <w:sz w:val="24"/>
          <w:szCs w:val="24"/>
        </w:rPr>
        <w:t xml:space="preserve">be a </w:t>
      </w:r>
      <w:r w:rsidR="00241AD4">
        <w:rPr>
          <w:rFonts w:ascii="Times New Roman" w:hAnsi="Times New Roman" w:cs="Times New Roman" w:hint="eastAsia"/>
          <w:sz w:val="24"/>
          <w:szCs w:val="24"/>
        </w:rPr>
        <w:t>means</w:t>
      </w:r>
      <w:r w:rsidR="00437DE1">
        <w:rPr>
          <w:rFonts w:ascii="Times New Roman" w:hAnsi="Times New Roman" w:cs="Times New Roman" w:hint="eastAsia"/>
          <w:sz w:val="24"/>
          <w:szCs w:val="24"/>
        </w:rPr>
        <w:t xml:space="preserve"> of </w:t>
      </w:r>
      <w:r w:rsidR="002110F5">
        <w:rPr>
          <w:rFonts w:ascii="Times New Roman" w:hAnsi="Times New Roman" w:cs="Times New Roman" w:hint="eastAsia"/>
          <w:sz w:val="24"/>
          <w:szCs w:val="24"/>
        </w:rPr>
        <w:t>evad</w:t>
      </w:r>
      <w:r w:rsidR="00437DE1">
        <w:rPr>
          <w:rFonts w:ascii="Times New Roman" w:hAnsi="Times New Roman" w:cs="Times New Roman" w:hint="eastAsia"/>
          <w:sz w:val="24"/>
          <w:szCs w:val="24"/>
        </w:rPr>
        <w:t>ing</w:t>
      </w:r>
      <w:r w:rsidRPr="00221598">
        <w:rPr>
          <w:rFonts w:ascii="Times New Roman" w:hAnsi="Times New Roman" w:cs="Times New Roman"/>
          <w:sz w:val="24"/>
          <w:szCs w:val="24"/>
        </w:rPr>
        <w:t xml:space="preserve"> </w:t>
      </w:r>
      <w:r w:rsidR="00437DE1" w:rsidRPr="00221598">
        <w:rPr>
          <w:rFonts w:ascii="Times New Roman" w:hAnsi="Times New Roman" w:cs="Times New Roman" w:hint="eastAsia"/>
          <w:sz w:val="24"/>
          <w:szCs w:val="24"/>
        </w:rPr>
        <w:t>decision-making</w:t>
      </w:r>
      <w:r w:rsidR="00437DE1" w:rsidRPr="00221598">
        <w:rPr>
          <w:rFonts w:ascii="Times New Roman" w:hAnsi="Times New Roman" w:cs="Times New Roman"/>
          <w:sz w:val="24"/>
          <w:szCs w:val="24"/>
        </w:rPr>
        <w:t xml:space="preserve"> </w:t>
      </w:r>
      <w:r w:rsidRPr="00221598">
        <w:rPr>
          <w:rFonts w:ascii="Times New Roman" w:hAnsi="Times New Roman" w:cs="Times New Roman"/>
          <w:sz w:val="24"/>
          <w:szCs w:val="24"/>
        </w:rPr>
        <w:t>responsibility</w:t>
      </w:r>
      <w:r w:rsidRPr="0022159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{"citationID":"hGqm8Txj","properties":{"formattedCitation":"(Mahmoodi et al., 2015; Zein et al., 2019)","plainCitation":"(Mahmoodi et al., 2015; Zein et al., 2019)","noteIndex":0},"citationItems":[{"id":155,"uris":["http://zotero.org/users/10125738/items/SM8Q3PKI"],"itemData":{"id":155,"type":"article-journal","abstract":"We tend to think that everyone deserves an equal say in a debate. This seemingly innocuous assumption can be damaging when we make decisions together as part of a group. To make optimal decisions, group members should weight their differing opinions according to how competent they are relative to one another; whenever they differ in competence, an equal weighting is suboptimal. Here, we asked how people deal with individual differences in competence in the context of a collective perceptual decision-making task. We developed a metric for estimating how participants weight their partner’s opinion relative to their own and compared this weighting to an optimal benchmark. Replicated across three countries (Denmark, Iran, and China), we show that participants assigned nearly equal weights to each other’s opinions regardless of true differences in their competence—even when informed by explicit feedback about their competence gap or under monetary incentives to maximize collective accuracy. This equality bias, whereby people behave as if they are as good or as bad as their partner, is particularly costly for a group when a competence gap separates its members.","container-title":"Proceedings of the National Academy of Sciences","DOI":"10.1073/pnas.1421692112","issue":"12","note":"publisher: Proceedings of the National Academy of Sciences","page":"3835-3840","source":"pnas.org (Atypon)","title":"Equality bias impairs collective decision-making across cultures","volume":"112","author":[{"family":"Mahmoodi","given":"Ali"},{"family":"Bang","given":"Dan"},{"family":"Olsen","given":"Karsten"},{"family":"Zhao","given":"Yuanyuan Aimee"},{"family":"Shi","given":"Zhenhao"},{"family":"Broberg","given":"Kristina"},{"family":"Safavi","given":"Shervin"},{"family":"Han","given":"Shihui"},{"family":"Nili Ahmadabadi","given":"Majid"},{"family":"Frith","given":"Chris D."},{"family":"Roepstorff","given":"Andreas"},{"family":"Rees","given":"Geraint"},{"family":"Bahrami","given":"Bahador"}],"issued":{"date-parts":[["2015",3,24]]}}},{"id":200,"uris":["http://zotero.org/users/10125738/items/WDYWB8NP"],"itemData":{"id":200,"type":"article-journal","abstract":"Research investigating collective decision making has focused primarily on the improvement of accuracy in collective decisions and less on the motives that drive individuals to make these decisions. We argue that a strong but neglected motive for making collective decisions is minimizing the material and psychological burden of an individual’s responsibility. Making difficult decisions with others shields individuals from the consequences of negative outcomes by reducing regret, punishment, and stress. Considering shared responsibility as a another key motivation to join groups helps understand behaviors with societal implications such as political voting, committing norm violations, predicting natural disasters, and making health-related decisions.","container-title":"Nature human behaviour","DOI":"10.1038/s41562-019-0596-4","ISSN":"2397-3374","issue":"6","journalAbbreviation":"Nat Hum Behav","note":"PMID: 31011162\nPMCID: PMC6570616","page":"554-559","source":"PubMed Central","title":"Shared Responsibility in Collective Decisions","volume":"3","author":[{"family":"Zein","given":"Marwa El"},{"family":"Bahrami","given":"Bahador"},{"family":"Hertwig","given":"Ralph"}],"issued":{"date-parts":[["2019",4,22]]}}}],"schema":"https://github.com/citation-style-language/schema/raw/master/csl-citation.json"}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hint="eastAsia"/>
          <w:sz w:val="24"/>
        </w:rPr>
        <w:t>(Mahmoodi et al., 2015; Zein et al., 2019)</w:t>
      </w:r>
      <w:r w:rsidRPr="00221598">
        <w:rPr>
          <w:rFonts w:ascii="Times New Roman" w:hAnsi="Times New Roman" w:cs="Times New Roman"/>
          <w:sz w:val="24"/>
          <w:szCs w:val="24"/>
        </w:rPr>
        <w:fldChar w:fldCharType="end"/>
      </w:r>
      <w:r w:rsidR="00F23C33">
        <w:rPr>
          <w:rFonts w:ascii="Times New Roman" w:hAnsi="Times New Roman" w:cs="Times New Roman" w:hint="eastAsia"/>
          <w:sz w:val="24"/>
          <w:szCs w:val="24"/>
        </w:rPr>
        <w:t xml:space="preserve">, a type of pressure </w:t>
      </w:r>
      <w:r w:rsidR="00F23C33">
        <w:rPr>
          <w:rFonts w:ascii="Times New Roman" w:hAnsi="Times New Roman" w:cs="Times New Roman"/>
          <w:sz w:val="24"/>
          <w:szCs w:val="24"/>
        </w:rPr>
        <w:t>related</w:t>
      </w:r>
      <w:r w:rsidR="00F23C33">
        <w:rPr>
          <w:rFonts w:ascii="Times New Roman" w:hAnsi="Times New Roman" w:cs="Times New Roman" w:hint="eastAsia"/>
          <w:sz w:val="24"/>
          <w:szCs w:val="24"/>
        </w:rPr>
        <w:t xml:space="preserve"> with misleading</w:t>
      </w:r>
      <w:r w:rsidRPr="00221598">
        <w:rPr>
          <w:rFonts w:ascii="Times New Roman" w:hAnsi="Times New Roman" w:cs="Times New Roman"/>
          <w:sz w:val="24"/>
          <w:szCs w:val="24"/>
        </w:rPr>
        <w:t xml:space="preserve">. </w:t>
      </w:r>
      <w:r w:rsidR="00374540">
        <w:rPr>
          <w:rFonts w:ascii="Times New Roman" w:hAnsi="Times New Roman" w:cs="Times New Roman" w:hint="eastAsia"/>
          <w:sz w:val="24"/>
          <w:szCs w:val="24"/>
        </w:rPr>
        <w:t>I</w:t>
      </w:r>
      <w:r w:rsidR="00330A4E">
        <w:rPr>
          <w:rFonts w:ascii="Times New Roman" w:hAnsi="Times New Roman" w:cs="Times New Roman" w:hint="eastAsia"/>
          <w:sz w:val="24"/>
          <w:szCs w:val="24"/>
        </w:rPr>
        <w:t>n</w:t>
      </w:r>
      <w:r w:rsidR="00374540">
        <w:rPr>
          <w:rFonts w:ascii="Times New Roman" w:hAnsi="Times New Roman" w:cs="Times New Roman" w:hint="eastAsia"/>
          <w:sz w:val="24"/>
          <w:szCs w:val="24"/>
        </w:rPr>
        <w:t xml:space="preserve"> advice-giving</w:t>
      </w:r>
      <w:r w:rsidR="00EA607F">
        <w:rPr>
          <w:rFonts w:ascii="Times New Roman" w:hAnsi="Times New Roman" w:cs="Times New Roman" w:hint="eastAsia"/>
          <w:sz w:val="24"/>
          <w:szCs w:val="24"/>
        </w:rPr>
        <w:t xml:space="preserve"> context</w:t>
      </w:r>
      <w:r w:rsidR="00374540">
        <w:rPr>
          <w:rFonts w:ascii="Times New Roman" w:hAnsi="Times New Roman" w:cs="Times New Roman" w:hint="eastAsia"/>
          <w:sz w:val="24"/>
          <w:szCs w:val="24"/>
        </w:rPr>
        <w:t>s</w:t>
      </w:r>
      <w:r w:rsidR="00330A4E">
        <w:rPr>
          <w:rFonts w:ascii="Times New Roman" w:hAnsi="Times New Roman" w:cs="Times New Roman" w:hint="eastAsia"/>
          <w:sz w:val="24"/>
          <w:szCs w:val="24"/>
        </w:rPr>
        <w:t>, i</w:t>
      </w:r>
      <w:r w:rsidRPr="00221598">
        <w:rPr>
          <w:rFonts w:ascii="Times New Roman" w:hAnsi="Times New Roman" w:cs="Times New Roman"/>
          <w:sz w:val="24"/>
          <w:szCs w:val="24"/>
        </w:rPr>
        <w:t xml:space="preserve">ndividuals </w:t>
      </w:r>
      <w:r w:rsidR="00C70293">
        <w:rPr>
          <w:rFonts w:ascii="Times New Roman" w:hAnsi="Times New Roman" w:cs="Times New Roman" w:hint="eastAsia"/>
          <w:sz w:val="24"/>
          <w:szCs w:val="24"/>
        </w:rPr>
        <w:t xml:space="preserve">have </w:t>
      </w:r>
      <w:r w:rsidR="00C529B8">
        <w:rPr>
          <w:rFonts w:ascii="Times New Roman" w:hAnsi="Times New Roman" w:cs="Times New Roman" w:hint="eastAsia"/>
          <w:sz w:val="24"/>
          <w:szCs w:val="24"/>
        </w:rPr>
        <w:t>als</w:t>
      </w:r>
      <w:r w:rsidR="00F23C33">
        <w:rPr>
          <w:rFonts w:ascii="Times New Roman" w:hAnsi="Times New Roman" w:cs="Times New Roman" w:hint="eastAsia"/>
          <w:sz w:val="24"/>
          <w:szCs w:val="24"/>
        </w:rPr>
        <w:t>o</w:t>
      </w:r>
      <w:r w:rsidR="00C70293">
        <w:rPr>
          <w:rFonts w:ascii="Times New Roman" w:hAnsi="Times New Roman" w:cs="Times New Roman" w:hint="eastAsia"/>
          <w:sz w:val="24"/>
          <w:szCs w:val="24"/>
        </w:rPr>
        <w:t xml:space="preserve"> been </w:t>
      </w:r>
      <w:r w:rsidR="00C70293" w:rsidRPr="00C70293">
        <w:rPr>
          <w:rFonts w:ascii="Times New Roman" w:hAnsi="Times New Roman" w:cs="Times New Roman"/>
          <w:sz w:val="24"/>
          <w:szCs w:val="24"/>
        </w:rPr>
        <w:t xml:space="preserve">observed </w:t>
      </w:r>
      <w:r w:rsidR="00C70293">
        <w:rPr>
          <w:rFonts w:ascii="Times New Roman" w:hAnsi="Times New Roman" w:cs="Times New Roman" w:hint="eastAsia"/>
          <w:sz w:val="24"/>
          <w:szCs w:val="24"/>
        </w:rPr>
        <w:t>to</w:t>
      </w:r>
      <w:r w:rsidR="00C529B8">
        <w:rPr>
          <w:rFonts w:ascii="Times New Roman" w:hAnsi="Times New Roman" w:cs="Times New Roman" w:hint="eastAsia"/>
          <w:sz w:val="24"/>
          <w:szCs w:val="24"/>
        </w:rPr>
        <w:t xml:space="preserve"> </w:t>
      </w:r>
      <w:r w:rsidRPr="00221598">
        <w:rPr>
          <w:rFonts w:ascii="Times New Roman" w:hAnsi="Times New Roman" w:cs="Times New Roman"/>
          <w:sz w:val="24"/>
          <w:szCs w:val="24"/>
        </w:rPr>
        <w:t xml:space="preserve">conform with </w:t>
      </w:r>
      <w:r w:rsidR="00C529B8">
        <w:rPr>
          <w:rFonts w:ascii="Times New Roman" w:hAnsi="Times New Roman" w:cs="Times New Roman" w:hint="eastAsia"/>
          <w:sz w:val="24"/>
          <w:szCs w:val="24"/>
        </w:rPr>
        <w:t xml:space="preserve">their </w:t>
      </w:r>
      <w:r w:rsidR="00374540" w:rsidRPr="00221598">
        <w:rPr>
          <w:rFonts w:ascii="Times New Roman" w:hAnsi="Times New Roman" w:cs="Times New Roman"/>
          <w:sz w:val="24"/>
          <w:szCs w:val="24"/>
        </w:rPr>
        <w:t>compet</w:t>
      </w:r>
      <w:r w:rsidR="00374540">
        <w:rPr>
          <w:rFonts w:ascii="Times New Roman" w:hAnsi="Times New Roman" w:cs="Times New Roman"/>
          <w:sz w:val="24"/>
          <w:szCs w:val="24"/>
        </w:rPr>
        <w:t>itors’</w:t>
      </w:r>
      <w:r w:rsidR="00374540">
        <w:rPr>
          <w:rFonts w:ascii="Times New Roman" w:hAnsi="Times New Roman" w:cs="Times New Roman" w:hint="eastAsia"/>
          <w:sz w:val="24"/>
          <w:szCs w:val="24"/>
        </w:rPr>
        <w:t xml:space="preserve"> </w:t>
      </w:r>
      <w:r w:rsidR="00330A4E">
        <w:rPr>
          <w:rFonts w:ascii="Times New Roman" w:hAnsi="Times New Roman" w:cs="Times New Roman" w:hint="eastAsia"/>
          <w:sz w:val="24"/>
          <w:szCs w:val="24"/>
        </w:rPr>
        <w:t>opinions</w:t>
      </w:r>
      <w:r w:rsidR="00C70293">
        <w:rPr>
          <w:rFonts w:ascii="Times New Roman" w:hAnsi="Times New Roman" w:cs="Times New Roman" w:hint="eastAsia"/>
          <w:sz w:val="24"/>
          <w:szCs w:val="24"/>
        </w:rPr>
        <w:t>,</w:t>
      </w:r>
      <w:r w:rsidRPr="00221598">
        <w:rPr>
          <w:rFonts w:ascii="Times New Roman" w:hAnsi="Times New Roman" w:cs="Times New Roman"/>
          <w:sz w:val="24"/>
          <w:szCs w:val="24"/>
        </w:rPr>
        <w:t xml:space="preserve"> </w:t>
      </w:r>
      <w:r w:rsidR="00C70293">
        <w:rPr>
          <w:rFonts w:ascii="Times New Roman" w:hAnsi="Times New Roman" w:cs="Times New Roman" w:hint="eastAsia"/>
          <w:sz w:val="24"/>
          <w:szCs w:val="24"/>
        </w:rPr>
        <w:t>to avoid the risk of</w:t>
      </w:r>
      <w:r w:rsidR="00C529B8">
        <w:rPr>
          <w:rFonts w:ascii="Times New Roman" w:hAnsi="Times New Roman" w:cs="Times New Roman" w:hint="eastAsia"/>
          <w:sz w:val="24"/>
          <w:szCs w:val="24"/>
        </w:rPr>
        <w:t xml:space="preserve"> </w:t>
      </w:r>
      <w:r w:rsidR="00C70293">
        <w:rPr>
          <w:rFonts w:ascii="Times New Roman" w:hAnsi="Times New Roman" w:cs="Times New Roman" w:hint="eastAsia"/>
          <w:sz w:val="24"/>
          <w:szCs w:val="24"/>
        </w:rPr>
        <w:t xml:space="preserve">being </w:t>
      </w:r>
      <w:r w:rsidR="00C529B8">
        <w:rPr>
          <w:rFonts w:ascii="Times New Roman" w:hAnsi="Times New Roman" w:cs="Times New Roman" w:hint="eastAsia"/>
          <w:sz w:val="24"/>
          <w:szCs w:val="24"/>
        </w:rPr>
        <w:t>misadvi</w:t>
      </w:r>
      <w:r w:rsidR="003D2541">
        <w:rPr>
          <w:rFonts w:ascii="Times New Roman" w:hAnsi="Times New Roman" w:cs="Times New Roman" w:hint="eastAsia"/>
          <w:sz w:val="24"/>
          <w:szCs w:val="24"/>
        </w:rPr>
        <w:t>sing</w:t>
      </w:r>
      <w:r w:rsidR="00C529B8">
        <w:rPr>
          <w:rFonts w:ascii="Times New Roman" w:hAnsi="Times New Roman" w:cs="Times New Roman" w:hint="eastAsia"/>
          <w:sz w:val="24"/>
          <w:szCs w:val="24"/>
        </w:rPr>
        <w:t xml:space="preserve"> </w:t>
      </w:r>
      <w:r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{"citationID":"oihwrEic","properties":{"formattedCitation":"(Zaatri et al., 2022)","plainCitation":"(Zaatri et al., 2022)","noteIndex":0},"citationItems":[{"id":122,"uris":["http://zotero.org/users/10125738/items/YYKLXR2K"],"itemData":{"id":122,"type":"article-journal","abstract":"Although living in social groups provides many benefits for group members, such groups also serve as a setting for social competition over rank and influence. Evolutionary accounts suggest that social anxiety plays a role in regulating in-group conflict, as individuals who are concerned about social threat may choose to defer to others to maintain the hierarchical status quo. Here, we examine how social anxiety levels are related to the advice-giving style an individual adopts: a competitive influence-seeking strategy or a defensive blend-in strategy. We begin by demonstrating that similarity to others drives activity in the brain's valuation system, even during a competitive advice-taking task. Then, in three behavioural experiments, we show that social anxiety levels are related to the tendency to give advice resembling the advice given by rival advisers and to refrain from status-seeking behaviour. Social anxiety was also associated with negative social comparisons with rival advisers. Our findings highlight the role of competing social goals in shaping information sharing.","container-title":"Proceedings of the Royal Society B: Biological Sciences","DOI":"10.1098/rspb.2022.0476","ISSN":"0962-8452, 1471-2954","issue":"1975","journalAbbreviation":"Proc. R. Soc. B.","language":"en","page":"20220476","source":"DOI.org (Crossref)","title":"Blend in or stand out: social anxiety levels shape information-sharing strategies","title-short":"Blend in or stand out","volume":"289","author":[{"family":"Zaatri","given":"Silina"},{"family":"Aderka","given":"Idan M."},{"family":"Hertz","given":"Uri"}],"issued":{"date-parts":[["2022",5,25]]}}}],"schema":"https://github.com/citation-style-language/schema/raw/master/csl-citation.json"} </w:instrText>
      </w:r>
      <w:r w:rsidRPr="00221598">
        <w:rPr>
          <w:rFonts w:ascii="Times New Roman" w:hAnsi="Times New Roman" w:cs="Times New Roman"/>
          <w:sz w:val="24"/>
          <w:szCs w:val="24"/>
        </w:rPr>
        <w:fldChar w:fldCharType="separate"/>
      </w:r>
      <w:r w:rsidRPr="00221598">
        <w:rPr>
          <w:rFonts w:ascii="Times New Roman" w:hAnsi="Times New Roman" w:cs="Times New Roman" w:hint="eastAsia"/>
          <w:sz w:val="24"/>
        </w:rPr>
        <w:t>(</w:t>
      </w:r>
      <w:proofErr w:type="spellStart"/>
      <w:r w:rsidRPr="00221598">
        <w:rPr>
          <w:rFonts w:ascii="Times New Roman" w:hAnsi="Times New Roman" w:cs="Times New Roman" w:hint="eastAsia"/>
          <w:sz w:val="24"/>
        </w:rPr>
        <w:t>Zaatri</w:t>
      </w:r>
      <w:proofErr w:type="spellEnd"/>
      <w:r w:rsidRPr="00221598">
        <w:rPr>
          <w:rFonts w:ascii="Times New Roman" w:hAnsi="Times New Roman" w:cs="Times New Roman" w:hint="eastAsia"/>
          <w:sz w:val="24"/>
        </w:rPr>
        <w:t xml:space="preserve"> et al., 2022)</w:t>
      </w:r>
      <w:r w:rsidRPr="00221598">
        <w:rPr>
          <w:rFonts w:ascii="Times New Roman" w:hAnsi="Times New Roman" w:cs="Times New Roman"/>
          <w:sz w:val="24"/>
          <w:szCs w:val="24"/>
        </w:rPr>
        <w:fldChar w:fldCharType="end"/>
      </w:r>
      <w:r w:rsidRPr="00221598">
        <w:rPr>
          <w:rFonts w:ascii="Times New Roman" w:hAnsi="Times New Roman" w:cs="Times New Roman"/>
          <w:sz w:val="24"/>
          <w:szCs w:val="24"/>
        </w:rPr>
        <w:t>.</w:t>
      </w:r>
      <w:r w:rsidRPr="00221598">
        <w:rPr>
          <w:rFonts w:ascii="Times New Roman" w:hAnsi="Times New Roman" w:cs="Times New Roman" w:hint="eastAsia"/>
          <w:sz w:val="24"/>
          <w:szCs w:val="24"/>
        </w:rPr>
        <w:t xml:space="preserve"> </w:t>
      </w:r>
      <w:r w:rsidR="00C529B8">
        <w:rPr>
          <w:rFonts w:ascii="Times New Roman" w:hAnsi="Times New Roman" w:cs="Times New Roman" w:hint="eastAsia"/>
          <w:iCs/>
          <w:kern w:val="0"/>
          <w:sz w:val="24"/>
          <w:szCs w:val="24"/>
        </w:rPr>
        <w:t>Under</w:t>
      </w:r>
      <w:r w:rsidR="00F72126">
        <w:rPr>
          <w:rFonts w:ascii="Times New Roman" w:hAnsi="Times New Roman" w:cs="Times New Roman" w:hint="eastAsia"/>
          <w:iCs/>
          <w:kern w:val="0"/>
          <w:sz w:val="24"/>
          <w:szCs w:val="24"/>
        </w:rPr>
        <w:t xml:space="preserve"> this assumption</w:t>
      </w:r>
      <w:r w:rsidRPr="00221598">
        <w:rPr>
          <w:rFonts w:ascii="Times New Roman" w:hAnsi="Times New Roman" w:cs="Times New Roman" w:hint="eastAsia"/>
          <w:iCs/>
          <w:kern w:val="0"/>
          <w:sz w:val="24"/>
          <w:szCs w:val="24"/>
        </w:rPr>
        <w:t xml:space="preserve">, advisors could </w:t>
      </w:r>
      <w:bookmarkStart w:id="18" w:name="OLE_LINK37"/>
      <w:r w:rsidRPr="00221598">
        <w:rPr>
          <w:rFonts w:ascii="Times New Roman" w:hAnsi="Times New Roman" w:cs="Times New Roman" w:hint="eastAsia"/>
          <w:iCs/>
          <w:kern w:val="0"/>
          <w:sz w:val="24"/>
          <w:szCs w:val="24"/>
        </w:rPr>
        <w:t xml:space="preserve">pursue </w:t>
      </w:r>
      <w:bookmarkEnd w:id="18"/>
      <w:r w:rsidRPr="00221598">
        <w:rPr>
          <w:rFonts w:ascii="Times New Roman" w:hAnsi="Times New Roman" w:cs="Times New Roman" w:hint="eastAsia"/>
          <w:iCs/>
          <w:kern w:val="0"/>
          <w:sz w:val="24"/>
          <w:szCs w:val="24"/>
        </w:rPr>
        <w:t>conformity with advisees</w:t>
      </w:r>
      <w:r w:rsidRPr="00221598">
        <w:rPr>
          <w:rFonts w:ascii="Times New Roman" w:hAnsi="Times New Roman" w:cs="Times New Roman"/>
          <w:iCs/>
          <w:kern w:val="0"/>
          <w:sz w:val="24"/>
          <w:szCs w:val="24"/>
        </w:rPr>
        <w:t>’</w:t>
      </w:r>
      <w:r w:rsidRPr="00221598">
        <w:rPr>
          <w:rFonts w:ascii="Times New Roman" w:hAnsi="Times New Roman" w:cs="Times New Roman" w:hint="eastAsia"/>
          <w:iCs/>
          <w:kern w:val="0"/>
          <w:sz w:val="24"/>
          <w:szCs w:val="24"/>
        </w:rPr>
        <w:t xml:space="preserve"> opinion</w:t>
      </w:r>
      <w:r w:rsidR="00D11AF4">
        <w:rPr>
          <w:rFonts w:ascii="Times New Roman" w:hAnsi="Times New Roman" w:cs="Times New Roman" w:hint="eastAsia"/>
          <w:iCs/>
          <w:kern w:val="0"/>
          <w:sz w:val="24"/>
          <w:szCs w:val="24"/>
        </w:rPr>
        <w:t>s</w:t>
      </w:r>
      <w:r w:rsidR="00C529B8" w:rsidRPr="00C529B8">
        <w:rPr>
          <w:rFonts w:ascii="Times New Roman" w:hAnsi="Times New Roman" w:cs="Times New Roman"/>
          <w:iCs/>
          <w:kern w:val="0"/>
          <w:sz w:val="24"/>
          <w:szCs w:val="24"/>
        </w:rPr>
        <w:t xml:space="preserve"> </w:t>
      </w:r>
      <w:r w:rsidR="00C529B8" w:rsidRPr="00E94602">
        <w:rPr>
          <w:rFonts w:ascii="Times New Roman" w:hAnsi="Times New Roman" w:cs="Times New Roman"/>
          <w:iCs/>
          <w:kern w:val="0"/>
          <w:sz w:val="24"/>
          <w:szCs w:val="24"/>
        </w:rPr>
        <w:t>invariably</w:t>
      </w:r>
      <w:r w:rsidRPr="00221598">
        <w:rPr>
          <w:rFonts w:ascii="Times New Roman" w:hAnsi="Times New Roman" w:cs="Times New Roman" w:hint="eastAsia"/>
          <w:iCs/>
          <w:kern w:val="0"/>
          <w:sz w:val="24"/>
          <w:szCs w:val="24"/>
        </w:rPr>
        <w:t xml:space="preserve">, even </w:t>
      </w:r>
      <w:r w:rsidR="00D60B5D">
        <w:rPr>
          <w:rFonts w:ascii="Times New Roman" w:hAnsi="Times New Roman" w:cs="Times New Roman" w:hint="eastAsia"/>
          <w:iCs/>
          <w:kern w:val="0"/>
          <w:sz w:val="24"/>
          <w:szCs w:val="24"/>
        </w:rPr>
        <w:t>if</w:t>
      </w:r>
      <w:r w:rsidRPr="00221598">
        <w:rPr>
          <w:rFonts w:ascii="Times New Roman" w:hAnsi="Times New Roman" w:cs="Times New Roman" w:hint="eastAsia"/>
          <w:iCs/>
          <w:kern w:val="0"/>
          <w:sz w:val="24"/>
          <w:szCs w:val="24"/>
        </w:rPr>
        <w:t xml:space="preserve"> it is </w:t>
      </w:r>
      <w:r w:rsidR="00C529B8">
        <w:rPr>
          <w:rFonts w:ascii="Times New Roman" w:hAnsi="Times New Roman" w:cs="Times New Roman" w:hint="eastAsia"/>
          <w:iCs/>
          <w:kern w:val="0"/>
          <w:sz w:val="24"/>
          <w:szCs w:val="24"/>
        </w:rPr>
        <w:t>wrong</w:t>
      </w:r>
      <w:r w:rsidRPr="00221598">
        <w:rPr>
          <w:rFonts w:ascii="Times New Roman" w:hAnsi="Times New Roman" w:cs="Times New Roman" w:hint="eastAsia"/>
          <w:iCs/>
          <w:kern w:val="0"/>
          <w:sz w:val="24"/>
          <w:szCs w:val="24"/>
        </w:rPr>
        <w:t>.</w:t>
      </w:r>
    </w:p>
    <w:p w14:paraId="64CB7177" w14:textId="259EBBD0" w:rsidR="003971F9" w:rsidRPr="00221598" w:rsidRDefault="00BA4ABA" w:rsidP="00472AFE">
      <w:pPr>
        <w:adjustRightInd w:val="0"/>
        <w:snapToGrid w:val="0"/>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A</w:t>
      </w:r>
      <w:r w:rsidR="00713FD3" w:rsidRPr="00713FD3">
        <w:rPr>
          <w:rFonts w:ascii="Times New Roman" w:hAnsi="Times New Roman" w:cs="Times New Roman"/>
          <w:sz w:val="24"/>
          <w:szCs w:val="24"/>
        </w:rPr>
        <w:t>dvance</w:t>
      </w:r>
      <w:r w:rsidR="00A91578">
        <w:rPr>
          <w:rFonts w:ascii="Times New Roman" w:hAnsi="Times New Roman" w:cs="Times New Roman" w:hint="eastAsia"/>
          <w:sz w:val="24"/>
          <w:szCs w:val="24"/>
        </w:rPr>
        <w:t>s</w:t>
      </w:r>
      <w:r w:rsidR="00713FD3" w:rsidRPr="00713FD3">
        <w:rPr>
          <w:rFonts w:ascii="Times New Roman" w:hAnsi="Times New Roman" w:cs="Times New Roman"/>
          <w:sz w:val="24"/>
          <w:szCs w:val="24"/>
        </w:rPr>
        <w:t xml:space="preserve"> in the </w:t>
      </w:r>
      <w:r w:rsidR="001A1B79" w:rsidRPr="001A1B79">
        <w:rPr>
          <w:rFonts w:ascii="Times New Roman" w:hAnsi="Times New Roman" w:cs="Times New Roman"/>
          <w:sz w:val="24"/>
          <w:szCs w:val="24"/>
        </w:rPr>
        <w:t>nascent </w:t>
      </w:r>
      <w:r w:rsidR="00713FD3" w:rsidRPr="00713FD3">
        <w:rPr>
          <w:rFonts w:ascii="Times New Roman" w:hAnsi="Times New Roman" w:cs="Times New Roman"/>
          <w:sz w:val="24"/>
          <w:szCs w:val="24"/>
        </w:rPr>
        <w:t xml:space="preserve">field of </w:t>
      </w:r>
      <w:r w:rsidR="00442E1B">
        <w:rPr>
          <w:rFonts w:ascii="Times New Roman" w:hAnsi="Times New Roman" w:cs="Times New Roman" w:hint="eastAsia"/>
          <w:sz w:val="24"/>
          <w:szCs w:val="24"/>
        </w:rPr>
        <w:t xml:space="preserve">advice </w:t>
      </w:r>
      <w:r w:rsidR="00713FD3" w:rsidRPr="00713FD3">
        <w:rPr>
          <w:rFonts w:ascii="Times New Roman" w:hAnsi="Times New Roman" w:cs="Times New Roman"/>
          <w:sz w:val="24"/>
          <w:szCs w:val="24"/>
        </w:rPr>
        <w:t xml:space="preserve">giving suggest </w:t>
      </w:r>
      <w:r w:rsidR="00AA163E">
        <w:rPr>
          <w:rFonts w:ascii="Times New Roman" w:hAnsi="Times New Roman" w:cs="Times New Roman" w:hint="eastAsia"/>
          <w:sz w:val="24"/>
          <w:szCs w:val="24"/>
        </w:rPr>
        <w:t xml:space="preserve">a </w:t>
      </w:r>
      <w:r w:rsidR="00860E0A" w:rsidRPr="00860E0A">
        <w:rPr>
          <w:rFonts w:ascii="Times New Roman" w:hAnsi="Times New Roman" w:cs="Times New Roman"/>
          <w:sz w:val="24"/>
          <w:szCs w:val="24"/>
        </w:rPr>
        <w:t>strategic</w:t>
      </w:r>
      <w:r w:rsidR="00860E0A">
        <w:rPr>
          <w:rFonts w:ascii="Times New Roman" w:hAnsi="Times New Roman" w:cs="Times New Roman" w:hint="eastAsia"/>
          <w:sz w:val="24"/>
          <w:szCs w:val="24"/>
        </w:rPr>
        <w:t>-</w:t>
      </w:r>
      <w:r w:rsidR="00860E0A" w:rsidRPr="00860E0A">
        <w:rPr>
          <w:rFonts w:ascii="Times New Roman" w:hAnsi="Times New Roman" w:cs="Times New Roman"/>
          <w:sz w:val="24"/>
          <w:szCs w:val="24"/>
        </w:rPr>
        <w:t>intention</w:t>
      </w:r>
      <w:r w:rsidR="00860E0A">
        <w:rPr>
          <w:rFonts w:ascii="Times New Roman" w:hAnsi="Times New Roman" w:cs="Times New Roman" w:hint="eastAsia"/>
          <w:sz w:val="24"/>
          <w:szCs w:val="24"/>
        </w:rPr>
        <w:t xml:space="preserve"> </w:t>
      </w:r>
      <w:r w:rsidR="00AA163E">
        <w:rPr>
          <w:rFonts w:ascii="Times New Roman" w:hAnsi="Times New Roman" w:cs="Times New Roman" w:hint="eastAsia"/>
          <w:sz w:val="24"/>
          <w:szCs w:val="24"/>
        </w:rPr>
        <w:t>account</w:t>
      </w:r>
      <w:r w:rsidR="00713FD3" w:rsidRPr="00713FD3">
        <w:rPr>
          <w:rFonts w:ascii="Times New Roman" w:hAnsi="Times New Roman" w:cs="Times New Roman"/>
          <w:sz w:val="24"/>
          <w:szCs w:val="24"/>
        </w:rPr>
        <w:t>: align</w:t>
      </w:r>
      <w:r w:rsidR="00165A3C">
        <w:rPr>
          <w:rFonts w:ascii="Times New Roman" w:hAnsi="Times New Roman" w:cs="Times New Roman" w:hint="eastAsia"/>
          <w:sz w:val="24"/>
          <w:szCs w:val="24"/>
        </w:rPr>
        <w:t>ment</w:t>
      </w:r>
      <w:r w:rsidR="00713FD3" w:rsidRPr="00713FD3">
        <w:rPr>
          <w:rFonts w:ascii="Times New Roman" w:hAnsi="Times New Roman" w:cs="Times New Roman"/>
          <w:sz w:val="24"/>
          <w:szCs w:val="24"/>
        </w:rPr>
        <w:t xml:space="preserve"> can be </w:t>
      </w:r>
      <w:r w:rsidR="00713FD3">
        <w:rPr>
          <w:rFonts w:ascii="Times New Roman" w:hAnsi="Times New Roman" w:cs="Times New Roman" w:hint="eastAsia"/>
          <w:sz w:val="24"/>
          <w:szCs w:val="24"/>
        </w:rPr>
        <w:t>a</w:t>
      </w:r>
      <w:r w:rsidR="00713FD3" w:rsidRPr="00713FD3">
        <w:rPr>
          <w:rFonts w:ascii="Times New Roman" w:hAnsi="Times New Roman" w:cs="Times New Roman"/>
          <w:sz w:val="24"/>
          <w:szCs w:val="24"/>
        </w:rPr>
        <w:t xml:space="preserve"> strateg</w:t>
      </w:r>
      <w:r w:rsidR="00374540">
        <w:rPr>
          <w:rFonts w:ascii="Times New Roman" w:hAnsi="Times New Roman" w:cs="Times New Roman" w:hint="eastAsia"/>
          <w:sz w:val="24"/>
          <w:szCs w:val="24"/>
        </w:rPr>
        <w:t>y</w:t>
      </w:r>
      <w:r w:rsidR="00713FD3" w:rsidRPr="00713FD3">
        <w:rPr>
          <w:rFonts w:ascii="Times New Roman" w:hAnsi="Times New Roman" w:cs="Times New Roman"/>
          <w:sz w:val="24"/>
          <w:szCs w:val="24"/>
        </w:rPr>
        <w:t xml:space="preserve"> </w:t>
      </w:r>
      <w:r w:rsidR="00A91578" w:rsidRPr="00AA5E35">
        <w:rPr>
          <w:rFonts w:ascii="Times New Roman" w:hAnsi="Times New Roman" w:cs="Times New Roman"/>
          <w:sz w:val="24"/>
          <w:szCs w:val="24"/>
        </w:rPr>
        <w:t>to</w:t>
      </w:r>
      <w:r w:rsidR="00A91578" w:rsidRPr="00AA5E35">
        <w:rPr>
          <w:rFonts w:ascii="Times New Roman" w:hAnsi="Times New Roman" w:cs="Times New Roman" w:hint="eastAsia"/>
          <w:sz w:val="24"/>
          <w:szCs w:val="24"/>
        </w:rPr>
        <w:t xml:space="preserve"> gain acceptance and avoid rejection</w:t>
      </w:r>
      <w:r w:rsidR="00374540">
        <w:rPr>
          <w:rFonts w:ascii="Times New Roman" w:hAnsi="Times New Roman" w:cs="Times New Roman" w:hint="eastAsia"/>
          <w:sz w:val="24"/>
          <w:szCs w:val="24"/>
        </w:rPr>
        <w:t xml:space="preserve"> from advisees</w:t>
      </w:r>
      <w:r w:rsidR="003971F9" w:rsidRPr="00221598">
        <w:rPr>
          <w:rFonts w:ascii="Times New Roman" w:hAnsi="Times New Roman" w:cs="Times New Roman"/>
          <w:sz w:val="24"/>
          <w:szCs w:val="24"/>
        </w:rPr>
        <w:t>.</w:t>
      </w:r>
      <w:bookmarkStart w:id="19" w:name="OLE_LINK27"/>
      <w:bookmarkStart w:id="20" w:name="OLE_LINK10"/>
      <w:r w:rsidR="003971F9" w:rsidRPr="00221598">
        <w:rPr>
          <w:rFonts w:ascii="Times New Roman" w:hAnsi="Times New Roman" w:cs="Times New Roman" w:hint="eastAsia"/>
          <w:sz w:val="24"/>
          <w:szCs w:val="24"/>
        </w:rPr>
        <w:t xml:space="preserve"> </w:t>
      </w:r>
      <w:r w:rsidR="00477303">
        <w:rPr>
          <w:rFonts w:ascii="Times New Roman" w:hAnsi="Times New Roman" w:cs="Times New Roman" w:hint="eastAsia"/>
          <w:sz w:val="24"/>
          <w:szCs w:val="24"/>
        </w:rPr>
        <w:t xml:space="preserve">A </w:t>
      </w:r>
      <w:r>
        <w:rPr>
          <w:rFonts w:ascii="Times New Roman" w:hAnsi="Times New Roman" w:cs="Times New Roman" w:hint="eastAsia"/>
          <w:sz w:val="24"/>
          <w:szCs w:val="24"/>
        </w:rPr>
        <w:t>wide spectrum</w:t>
      </w:r>
      <w:r w:rsidR="00477303">
        <w:rPr>
          <w:rFonts w:ascii="Times New Roman" w:hAnsi="Times New Roman" w:cs="Times New Roman" w:hint="eastAsia"/>
          <w:sz w:val="24"/>
          <w:szCs w:val="24"/>
        </w:rPr>
        <w:t xml:space="preserve"> of </w:t>
      </w:r>
      <w:r w:rsidR="009E77C0">
        <w:rPr>
          <w:rFonts w:ascii="Times New Roman" w:hAnsi="Times New Roman" w:cs="Times New Roman" w:hint="eastAsia"/>
          <w:sz w:val="24"/>
          <w:szCs w:val="24"/>
        </w:rPr>
        <w:t>literature</w:t>
      </w:r>
      <w:r w:rsidR="00131621" w:rsidRPr="00131621">
        <w:rPr>
          <w:rFonts w:ascii="Times New Roman" w:hAnsi="Times New Roman" w:cs="Times New Roman"/>
          <w:sz w:val="24"/>
          <w:szCs w:val="24"/>
        </w:rPr>
        <w:t xml:space="preserve"> has </w:t>
      </w:r>
      <w:r w:rsidR="00FB14DD">
        <w:rPr>
          <w:rFonts w:ascii="Times New Roman" w:hAnsi="Times New Roman" w:cs="Times New Roman" w:hint="eastAsia"/>
          <w:sz w:val="24"/>
          <w:szCs w:val="24"/>
        </w:rPr>
        <w:t xml:space="preserve">presented </w:t>
      </w:r>
      <w:r w:rsidR="00131621" w:rsidRPr="00131621">
        <w:rPr>
          <w:rFonts w:ascii="Times New Roman" w:hAnsi="Times New Roman" w:cs="Times New Roman"/>
          <w:sz w:val="24"/>
          <w:szCs w:val="24"/>
        </w:rPr>
        <w:t>that</w:t>
      </w:r>
      <w:r w:rsidR="00131621">
        <w:rPr>
          <w:rFonts w:ascii="Times New Roman" w:hAnsi="Times New Roman" w:cs="Times New Roman" w:hint="eastAsia"/>
          <w:sz w:val="24"/>
          <w:szCs w:val="24"/>
        </w:rPr>
        <w:t xml:space="preserve"> p</w:t>
      </w:r>
      <w:r w:rsidR="002D3CD1" w:rsidRPr="00221598">
        <w:rPr>
          <w:rFonts w:ascii="Times New Roman" w:hAnsi="Times New Roman" w:cs="Times New Roman"/>
          <w:sz w:val="24"/>
          <w:szCs w:val="24"/>
        </w:rPr>
        <w:t xml:space="preserve">eople </w:t>
      </w:r>
      <w:r w:rsidR="002D3CD1" w:rsidRPr="00221598">
        <w:rPr>
          <w:rFonts w:ascii="Times New Roman" w:hAnsi="Times New Roman" w:cs="Times New Roman" w:hint="eastAsia"/>
          <w:sz w:val="24"/>
          <w:szCs w:val="24"/>
        </w:rPr>
        <w:t xml:space="preserve">prefer </w:t>
      </w:r>
      <w:r w:rsidR="00477303">
        <w:rPr>
          <w:rFonts w:ascii="Times New Roman" w:hAnsi="Times New Roman" w:cs="Times New Roman" w:hint="eastAsia"/>
          <w:sz w:val="24"/>
          <w:szCs w:val="24"/>
        </w:rPr>
        <w:t xml:space="preserve">to use </w:t>
      </w:r>
      <w:r w:rsidR="002D3CD1" w:rsidRPr="00221598">
        <w:rPr>
          <w:rFonts w:ascii="Times New Roman" w:hAnsi="Times New Roman" w:cs="Times New Roman"/>
          <w:sz w:val="24"/>
          <w:szCs w:val="24"/>
        </w:rPr>
        <w:t xml:space="preserve">advice </w:t>
      </w:r>
      <w:r w:rsidR="002D3CD1" w:rsidRPr="00221598">
        <w:rPr>
          <w:rFonts w:ascii="Times New Roman" w:hAnsi="Times New Roman" w:cs="Times New Roman" w:hint="eastAsia"/>
          <w:sz w:val="24"/>
          <w:szCs w:val="24"/>
        </w:rPr>
        <w:t xml:space="preserve">or information </w:t>
      </w:r>
      <w:r w:rsidR="002D3CD1" w:rsidRPr="00221598">
        <w:rPr>
          <w:rFonts w:ascii="Times New Roman" w:hAnsi="Times New Roman" w:cs="Times New Roman"/>
          <w:sz w:val="24"/>
          <w:szCs w:val="24"/>
        </w:rPr>
        <w:t>that align</w:t>
      </w:r>
      <w:r w:rsidR="005F72F0">
        <w:rPr>
          <w:rFonts w:ascii="Times New Roman" w:hAnsi="Times New Roman" w:cs="Times New Roman" w:hint="eastAsia"/>
          <w:sz w:val="24"/>
          <w:szCs w:val="24"/>
        </w:rPr>
        <w:t>s</w:t>
      </w:r>
      <w:r w:rsidR="002D3CD1" w:rsidRPr="00221598">
        <w:rPr>
          <w:rFonts w:ascii="Times New Roman" w:hAnsi="Times New Roman" w:cs="Times New Roman"/>
          <w:sz w:val="24"/>
          <w:szCs w:val="24"/>
        </w:rPr>
        <w:t xml:space="preserve"> with or resemble their </w:t>
      </w:r>
      <w:r>
        <w:rPr>
          <w:rFonts w:ascii="Times New Roman" w:hAnsi="Times New Roman" w:cs="Times New Roman"/>
          <w:sz w:val="24"/>
          <w:szCs w:val="24"/>
        </w:rPr>
        <w:t>pre</w:t>
      </w:r>
      <w:r>
        <w:rPr>
          <w:rFonts w:ascii="Times New Roman" w:hAnsi="Times New Roman" w:cs="Times New Roman" w:hint="eastAsia"/>
          <w:sz w:val="24"/>
          <w:szCs w:val="24"/>
        </w:rPr>
        <w:t>-</w:t>
      </w:r>
      <w:r>
        <w:rPr>
          <w:rFonts w:ascii="Times New Roman" w:hAnsi="Times New Roman" w:cs="Times New Roman"/>
          <w:sz w:val="24"/>
          <w:szCs w:val="24"/>
        </w:rPr>
        <w:t>existing</w:t>
      </w:r>
      <w:r w:rsidR="002D3CD1" w:rsidRPr="00221598">
        <w:rPr>
          <w:rFonts w:ascii="Times New Roman" w:hAnsi="Times New Roman" w:cs="Times New Roman" w:hint="eastAsia"/>
          <w:sz w:val="24"/>
          <w:szCs w:val="24"/>
        </w:rPr>
        <w:t xml:space="preserve"> </w:t>
      </w:r>
      <w:r w:rsidR="002D3CD1" w:rsidRPr="00221598">
        <w:rPr>
          <w:rFonts w:ascii="Times New Roman" w:hAnsi="Times New Roman" w:cs="Times New Roman"/>
          <w:sz w:val="24"/>
          <w:szCs w:val="24"/>
        </w:rPr>
        <w:t>opinions</w:t>
      </w:r>
      <w:r w:rsidR="002D3CD1" w:rsidRPr="00221598">
        <w:rPr>
          <w:rFonts w:ascii="Times New Roman" w:hAnsi="Times New Roman" w:cs="Times New Roman" w:hint="eastAsia"/>
          <w:sz w:val="24"/>
          <w:szCs w:val="24"/>
        </w:rPr>
        <w:t xml:space="preserve"> </w:t>
      </w:r>
      <w:r w:rsidR="002D3CD1"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{"citationID":"sAoPulmo","properties":{"formattedCitation":"(Kappes et al., 2020; Soll et al., 2022; Yaniv &amp; Milyavsky, 2007; Zhang &amp; Gl\\uc0\\u228{}scher, 2020)","plainCitation":"(Kappes et al., 2020; Soll et al., 2022; Yaniv &amp; Milyavsky, 2007; Zhang &amp; Gläscher, 2020)","noteIndex":0},"citationItems":[{"id":1661,"uris":["http://zotero.org/users/10125738/items/SVKWPZP9"],"itemData":{"id":1661,"type":"article-journal","abstract":"Humans tend to discount information that undermines past choices and judgments. This confirmation bias has significant impact on domains ranging from politics to science and education. Little is known about the mechanisms underlying this fundamental characteristic of belief formation. Here we report a mechanism underlying the confirmation bias. Specifically, we provide evidence for a failure to use the strength of others’ disconfirming opinions to alter confidence in judgments, but adequate use when opinions are confirmatory. This bias is related to reduced neural sensitivity to the strength of others’ opinions in the posterior medial prefrontal cortex when opinions are disconfirming. Our results demonstrate that existing judgments alter the neural representation of information strength, leaving the individual less likely to alter opinions in the face of disagreement.","call-number":"1","container-title":"Nature Neuroscience","DOI":"10.1038/s41593-019-0549-2","ISSN":"1546-1726","issue":"1","journalAbbreviation":"Nat Neurosci","language":"en","license":"2019 The Author(s), under exclusive licence to Springer Nature America, Inc.","note":"number: 1\npublisher: Nature Publishing Group","page":"130-137","source":"25","title":"Confirmation bias in the utilization of others’ opinion strength","volume":"23","author":[{"family":"Kappes","given":"Andreas"},{"family":"Harvey","given":"Ann H."},{"family":"Lohrenz","given":"Terry"},{"family":"Montague","given":"P. Read"},{"family":"Sharot","given":"Tali"}],"issued":{"date-parts":[["2020",1]]}}},{"id":1870,"uris":["http://zotero.org/users/10125738/items/HBIXW9C6"],"itemData":{"id":1870,"type":"article-journal","abstract":"Much research on advice taking examines how people revise point estimates given input from others. This work has established that people often egocentrically discount advice. If they were to place more weight on advice, their point estimates would be more accurate. Yet the focus on point estimates and accuracy has resulted in a narrow conception of what it means to heed advice. We distinguish between revisions of point estimates and revisions of attendant probability distributions. Point estimates represent a single best guess; distributions represent the probabilities that people assign to all possible answers. A more complete picture of advice taking is provided by considering revisions of distributions, which reflect changes in both confidence and best guesses. We capture this using a new measure of advice utilization: the influence of advice. We observe that, when input from a high-quality advisor largely agrees with a person’s initial opinion, it engenders little change in one’s point estimate and, hence, little change in accuracy yet significantly increases confidence. This pattern suggests more advice taking than generally suspected. However, it is not necessarily beneficial. Because people are typically overconfident to begin with, receiving advice that agrees with their initial opinion can exacerbate overconfidence. In several experiments, we manipulate advisor quality and measure the extent to which advice agrees with a person’s initial opinion. The results allow us to pinpoint circumstances in which heeding advice is beneficial, improving accuracy or reducing overconfidence, as well as circumstances in which it is harmful, hurting accuracy or exacerbating overconfidence.\n\nThis paper was accepted by Yuval Rottenstreich, judgment and decision making.","call-number":"1","container-title":"Management Science","DOI":"10.1287/mnsc.2021.3987","ISSN":"0025-1909","issue":"4","note":"publisher: INFORMS","page":"2949-2969","source":"5.4","title":"The Bad Thing About Good Advice: Understanding When and How Advice Exacerbates Overconfidence","title-short":"The Bad Thing About Good Advice","volume":"68","author":[{"family":"Soll","given":"Jack B."},{"family":"Palley","given":"Asa B."},{"family":"Rader","given":"Christina A."}],"issued":{"date-parts":[["2022",4]]}}},{"id":232,"uris":["http://zotero.org/users/10125738/items/S96PGXH7"],"itemData":{"id":232,"type":"article-journal","abstract":"How might people revise their opinions on the basis of multiple pieces of advice? What sort of gains could be obtained from rules for using advice? In the present studies judges first provided their initial estimates for a series of questions; next they were presented with several (2, 4, or 8) opinions from an ecological pool of advisory estimates (Experiment 1), or with artificial advice (Experiment 2); finally they provided their revised estimates. Descriptive analyses of their revision process revealed that they egocentrically trimmed the opinion sets such that opinions distant from their own were greatly discounted. Normative analyses suggest that they gained substantially from the use of advice, though not optimally, due to their self-centered utilization of the advice. The results are discussed in connection with theories of belief revision and attitude change, with an emphasis on decision-makers’ strategies for coping with conflicting opinions and the appropriateness of discounting distant or dissenting opinions. Prescriptive implications for the utilization of advice are also considered.","container-title":"Organizational Behavior and Human Decision Processes","DOI":"10.1016/j.obhdp.2006.05.006","ISSN":"0749-5978","issue":"1","journalAbbreviation":"Organizational Behavior and Human Decision Processes","language":"en","page":"104-120","source":"ScienceDirect","title":"Using advice from multiple sources to revise and improve judgments","volume":"103","author":[{"family":"Yaniv","given":"Ilan"},{"family":"Milyavsky","given":"Maxim"}],"issued":{"date-parts":[["2007",5,1]]}}},{"id":1684,"uris":["http://zotero.org/users/10125738/items/JNWGSKKS"],"itemData":{"id":1684,"type":"article-journal","abstract":"Social influence modulates choice and confidence in learning and the interaction between the brain’s reward hub and social hub.\n          , \n            Humans learn from their own trial-and-error experience and observing others. However, it remains unknown how brain circuits compute expected values when direct learning and social learning coexist in uncertain environments. Using a multiplayer reward learning paradigm with 185 participants (39 being scanned) in real time, we observed that individuals succumbed to the group when confronted with dissenting information but observing confirming information increased their confidence. Leveraging computational modeling and functional magnetic resonance imaging, we tracked direct valuation through experience and vicarious valuation through observation and their dissociable, but interacting neural representations in the ventromedial prefrontal cortex and the anterior cingulate cortex, respectively. Their functional coupling with the right temporoparietal junction representing instantaneous social information instantiated a hitherto uncharacterized social prediction error, rather than a reward prediction error, in the putamen. These findings suggest that an integrated network involving the brain’s reward hub and social hub supports social influence in human decision-making.","call-number":"1","container-title":"Science Advances","DOI":"10.1126/sciadv.abb4159","ISSN":"2375-2548","issue":"34","journalAbbreviation":"Sci. Adv.","language":"en","page":"eabb4159","source":"13.6","title":"A brain network supporting social influences in human decision-making","volume":"6","author":[{"family":"Zhang","given":"Lei"},{"family":"Gläscher","given":"Jan"}],"issued":{"date-parts":[["2020",8,21]]}}}],"schema":"https://github.com/citation-style-language/schema/raw/master/csl-citation.json"} </w:instrText>
      </w:r>
      <w:r w:rsidR="002D3CD1" w:rsidRPr="00221598">
        <w:rPr>
          <w:rFonts w:ascii="Times New Roman" w:hAnsi="Times New Roman" w:cs="Times New Roman"/>
          <w:sz w:val="24"/>
          <w:szCs w:val="24"/>
        </w:rPr>
        <w:fldChar w:fldCharType="separate"/>
      </w:r>
      <w:r w:rsidR="002D3CD1" w:rsidRPr="006B3F59">
        <w:rPr>
          <w:rFonts w:ascii="Times New Roman" w:hAnsi="Times New Roman" w:cs="Times New Roman"/>
          <w:kern w:val="0"/>
          <w:sz w:val="24"/>
        </w:rPr>
        <w:t xml:space="preserve">(Kappes et al., 2020; Soll et al., 2022; Yaniv &amp; </w:t>
      </w:r>
      <w:proofErr w:type="spellStart"/>
      <w:r w:rsidR="002D3CD1" w:rsidRPr="006B3F59">
        <w:rPr>
          <w:rFonts w:ascii="Times New Roman" w:hAnsi="Times New Roman" w:cs="Times New Roman"/>
          <w:kern w:val="0"/>
          <w:sz w:val="24"/>
        </w:rPr>
        <w:t>Milyavsky</w:t>
      </w:r>
      <w:proofErr w:type="spellEnd"/>
      <w:r w:rsidR="002D3CD1" w:rsidRPr="006B3F59">
        <w:rPr>
          <w:rFonts w:ascii="Times New Roman" w:hAnsi="Times New Roman" w:cs="Times New Roman"/>
          <w:kern w:val="0"/>
          <w:sz w:val="24"/>
        </w:rPr>
        <w:t xml:space="preserve">, 2007; Zhang &amp; </w:t>
      </w:r>
      <w:proofErr w:type="spellStart"/>
      <w:r w:rsidR="002D3CD1" w:rsidRPr="006B3F59">
        <w:rPr>
          <w:rFonts w:ascii="Times New Roman" w:hAnsi="Times New Roman" w:cs="Times New Roman"/>
          <w:kern w:val="0"/>
          <w:sz w:val="24"/>
        </w:rPr>
        <w:t>Gläscher</w:t>
      </w:r>
      <w:proofErr w:type="spellEnd"/>
      <w:r w:rsidR="002D3CD1" w:rsidRPr="006B3F59">
        <w:rPr>
          <w:rFonts w:ascii="Times New Roman" w:hAnsi="Times New Roman" w:cs="Times New Roman"/>
          <w:kern w:val="0"/>
          <w:sz w:val="24"/>
        </w:rPr>
        <w:t>, 2020)</w:t>
      </w:r>
      <w:r w:rsidR="002D3CD1" w:rsidRPr="00221598">
        <w:rPr>
          <w:rFonts w:ascii="Times New Roman" w:hAnsi="Times New Roman" w:cs="Times New Roman"/>
          <w:sz w:val="24"/>
          <w:szCs w:val="24"/>
        </w:rPr>
        <w:fldChar w:fldCharType="end"/>
      </w:r>
      <w:r w:rsidR="002D3CD1" w:rsidRPr="00221598">
        <w:rPr>
          <w:rFonts w:ascii="Times New Roman" w:hAnsi="Times New Roman" w:cs="Times New Roman" w:hint="eastAsia"/>
          <w:sz w:val="24"/>
          <w:szCs w:val="24"/>
        </w:rPr>
        <w:t>. T</w:t>
      </w:r>
      <w:r w:rsidR="002D3CD1" w:rsidRPr="00221598">
        <w:rPr>
          <w:rFonts w:ascii="Times New Roman" w:hAnsi="Times New Roman" w:cs="Times New Roman"/>
          <w:sz w:val="24"/>
          <w:szCs w:val="24"/>
        </w:rPr>
        <w:t>h</w:t>
      </w:r>
      <w:r w:rsidR="002D3CD1" w:rsidRPr="00221598">
        <w:rPr>
          <w:rFonts w:ascii="Times New Roman" w:hAnsi="Times New Roman" w:cs="Times New Roman" w:hint="eastAsia"/>
          <w:sz w:val="24"/>
          <w:szCs w:val="24"/>
        </w:rPr>
        <w:t xml:space="preserve">is </w:t>
      </w:r>
      <w:r w:rsidR="005F72F0">
        <w:rPr>
          <w:rFonts w:ascii="Times New Roman" w:hAnsi="Times New Roman" w:cs="Times New Roman" w:hint="eastAsia"/>
          <w:sz w:val="24"/>
          <w:szCs w:val="24"/>
        </w:rPr>
        <w:t xml:space="preserve">general </w:t>
      </w:r>
      <w:r w:rsidR="002D3CD1" w:rsidRPr="00221598">
        <w:rPr>
          <w:rFonts w:ascii="Times New Roman" w:hAnsi="Times New Roman" w:cs="Times New Roman" w:hint="eastAsia"/>
          <w:sz w:val="24"/>
          <w:szCs w:val="24"/>
        </w:rPr>
        <w:t xml:space="preserve">preference, </w:t>
      </w:r>
      <w:r w:rsidR="002D3CD1">
        <w:rPr>
          <w:rFonts w:ascii="Times New Roman" w:hAnsi="Times New Roman" w:cs="Times New Roman" w:hint="eastAsia"/>
          <w:sz w:val="24"/>
          <w:szCs w:val="24"/>
        </w:rPr>
        <w:t>serving as</w:t>
      </w:r>
      <w:r w:rsidR="002D3CD1" w:rsidRPr="00221598">
        <w:rPr>
          <w:rFonts w:ascii="Times New Roman" w:hAnsi="Times New Roman" w:cs="Times New Roman" w:hint="eastAsia"/>
          <w:sz w:val="24"/>
          <w:szCs w:val="24"/>
        </w:rPr>
        <w:t xml:space="preserve"> a </w:t>
      </w:r>
      <w:r w:rsidR="005F72F0">
        <w:rPr>
          <w:rFonts w:ascii="Times New Roman" w:hAnsi="Times New Roman" w:cs="Times New Roman" w:hint="eastAsia"/>
          <w:sz w:val="24"/>
          <w:szCs w:val="24"/>
        </w:rPr>
        <w:t>feasible</w:t>
      </w:r>
      <w:r w:rsidR="00D85702">
        <w:rPr>
          <w:rFonts w:ascii="Times New Roman" w:hAnsi="Times New Roman" w:cs="Times New Roman" w:hint="eastAsia"/>
          <w:sz w:val="24"/>
          <w:szCs w:val="24"/>
        </w:rPr>
        <w:t xml:space="preserve"> </w:t>
      </w:r>
      <w:r w:rsidR="00342232">
        <w:rPr>
          <w:rFonts w:ascii="Times New Roman" w:hAnsi="Times New Roman" w:cs="Times New Roman" w:hint="eastAsia"/>
          <w:sz w:val="24"/>
          <w:szCs w:val="24"/>
        </w:rPr>
        <w:t>shortcut</w:t>
      </w:r>
      <w:r w:rsidR="009B3E42" w:rsidRPr="009B3E42">
        <w:rPr>
          <w:rFonts w:ascii="Times New Roman" w:hAnsi="Times New Roman" w:cs="Times New Roman" w:hint="eastAsia"/>
          <w:sz w:val="24"/>
          <w:szCs w:val="24"/>
        </w:rPr>
        <w:t xml:space="preserve"> </w:t>
      </w:r>
      <w:r w:rsidR="002D3CD1" w:rsidRPr="00221598">
        <w:rPr>
          <w:rFonts w:ascii="Times New Roman" w:hAnsi="Times New Roman" w:cs="Times New Roman" w:hint="eastAsia"/>
          <w:sz w:val="24"/>
          <w:szCs w:val="24"/>
        </w:rPr>
        <w:t xml:space="preserve">to </w:t>
      </w:r>
      <w:r w:rsidR="007503A6">
        <w:rPr>
          <w:rFonts w:ascii="Times New Roman" w:hAnsi="Times New Roman" w:cs="Times New Roman" w:hint="eastAsia"/>
          <w:sz w:val="24"/>
          <w:szCs w:val="24"/>
        </w:rPr>
        <w:t xml:space="preserve">the </w:t>
      </w:r>
      <w:r w:rsidR="002D3CD1" w:rsidRPr="00221598">
        <w:rPr>
          <w:rFonts w:ascii="Times New Roman" w:hAnsi="Times New Roman" w:cs="Times New Roman" w:hint="eastAsia"/>
          <w:sz w:val="24"/>
          <w:szCs w:val="24"/>
        </w:rPr>
        <w:t>acceptance</w:t>
      </w:r>
      <w:r w:rsidR="00983A56">
        <w:rPr>
          <w:rFonts w:ascii="Times New Roman" w:hAnsi="Times New Roman" w:cs="Times New Roman" w:hint="eastAsia"/>
          <w:sz w:val="24"/>
          <w:szCs w:val="24"/>
        </w:rPr>
        <w:t xml:space="preserve"> </w:t>
      </w:r>
      <w:r w:rsidR="00477303">
        <w:rPr>
          <w:rFonts w:ascii="Times New Roman" w:hAnsi="Times New Roman" w:cs="Times New Roman" w:hint="eastAsia"/>
          <w:sz w:val="24"/>
          <w:szCs w:val="24"/>
        </w:rPr>
        <w:t>of</w:t>
      </w:r>
      <w:r w:rsidR="00983A56">
        <w:rPr>
          <w:rFonts w:ascii="Times New Roman" w:hAnsi="Times New Roman" w:cs="Times New Roman" w:hint="eastAsia"/>
          <w:sz w:val="24"/>
          <w:szCs w:val="24"/>
        </w:rPr>
        <w:t xml:space="preserve"> advice</w:t>
      </w:r>
      <w:r w:rsidR="002D3CD1" w:rsidRPr="00221598">
        <w:rPr>
          <w:rFonts w:ascii="Times New Roman" w:hAnsi="Times New Roman" w:cs="Times New Roman" w:hint="eastAsia"/>
          <w:sz w:val="24"/>
          <w:szCs w:val="24"/>
        </w:rPr>
        <w:t xml:space="preserve">, can be </w:t>
      </w:r>
      <w:r w:rsidR="008C7833">
        <w:rPr>
          <w:rFonts w:ascii="Times New Roman" w:hAnsi="Times New Roman" w:cs="Times New Roman" w:hint="eastAsia"/>
          <w:sz w:val="24"/>
          <w:szCs w:val="24"/>
        </w:rPr>
        <w:t>widely</w:t>
      </w:r>
      <w:r w:rsidR="00131621">
        <w:rPr>
          <w:rFonts w:ascii="Times New Roman" w:hAnsi="Times New Roman" w:cs="Times New Roman" w:hint="eastAsia"/>
          <w:sz w:val="24"/>
          <w:szCs w:val="24"/>
        </w:rPr>
        <w:t xml:space="preserve"> </w:t>
      </w:r>
      <w:r w:rsidR="002D3CD1" w:rsidRPr="00221598">
        <w:rPr>
          <w:rFonts w:ascii="Times New Roman" w:hAnsi="Times New Roman" w:cs="Times New Roman" w:hint="eastAsia"/>
          <w:sz w:val="24"/>
          <w:szCs w:val="24"/>
        </w:rPr>
        <w:t>identified</w:t>
      </w:r>
      <w:r w:rsidR="002D3CD1" w:rsidRPr="00221598">
        <w:rPr>
          <w:rFonts w:ascii="Times New Roman" w:hAnsi="Times New Roman" w:cs="Times New Roman"/>
          <w:sz w:val="24"/>
          <w:szCs w:val="24"/>
        </w:rPr>
        <w:t xml:space="preserve"> </w:t>
      </w:r>
      <w:r w:rsidR="006B50BD">
        <w:rPr>
          <w:rFonts w:ascii="Times New Roman" w:hAnsi="Times New Roman" w:cs="Times New Roman" w:hint="eastAsia"/>
          <w:sz w:val="24"/>
          <w:szCs w:val="24"/>
        </w:rPr>
        <w:t>based on</w:t>
      </w:r>
      <w:r w:rsidR="002D3CD1" w:rsidRPr="00221598">
        <w:rPr>
          <w:rFonts w:ascii="Times New Roman" w:hAnsi="Times New Roman" w:cs="Times New Roman"/>
          <w:sz w:val="24"/>
          <w:szCs w:val="24"/>
        </w:rPr>
        <w:t xml:space="preserve"> </w:t>
      </w:r>
      <w:r w:rsidR="002D3CD1" w:rsidRPr="00221598">
        <w:rPr>
          <w:rFonts w:ascii="Times New Roman" w:hAnsi="Times New Roman" w:cs="Times New Roman" w:hint="eastAsia"/>
          <w:sz w:val="24"/>
          <w:szCs w:val="24"/>
        </w:rPr>
        <w:t xml:space="preserve">our </w:t>
      </w:r>
      <w:r w:rsidR="00131621">
        <w:rPr>
          <w:rFonts w:ascii="Times New Roman" w:hAnsi="Times New Roman" w:cs="Times New Roman"/>
          <w:sz w:val="24"/>
          <w:szCs w:val="24"/>
        </w:rPr>
        <w:t>abundant</w:t>
      </w:r>
      <w:r w:rsidR="00131621">
        <w:rPr>
          <w:rFonts w:ascii="Times New Roman" w:hAnsi="Times New Roman" w:cs="Times New Roman" w:hint="eastAsia"/>
          <w:sz w:val="24"/>
          <w:szCs w:val="24"/>
        </w:rPr>
        <w:t xml:space="preserve"> </w:t>
      </w:r>
      <w:r w:rsidR="00D85702" w:rsidRPr="00221598">
        <w:rPr>
          <w:rFonts w:ascii="Times New Roman" w:hAnsi="Times New Roman" w:cs="Times New Roman"/>
          <w:sz w:val="24"/>
          <w:szCs w:val="24"/>
        </w:rPr>
        <w:t>experiences</w:t>
      </w:r>
      <w:r w:rsidR="00D85702">
        <w:rPr>
          <w:rFonts w:ascii="Times New Roman" w:hAnsi="Times New Roman" w:cs="Times New Roman" w:hint="eastAsia"/>
          <w:sz w:val="24"/>
          <w:szCs w:val="24"/>
        </w:rPr>
        <w:t xml:space="preserve"> of </w:t>
      </w:r>
      <w:r w:rsidR="00131621">
        <w:rPr>
          <w:rFonts w:ascii="Times New Roman" w:hAnsi="Times New Roman" w:cs="Times New Roman" w:hint="eastAsia"/>
          <w:sz w:val="24"/>
          <w:szCs w:val="24"/>
        </w:rPr>
        <w:t>advising</w:t>
      </w:r>
      <w:r w:rsidR="002D3CD1" w:rsidRPr="00221598">
        <w:rPr>
          <w:rFonts w:ascii="Times New Roman" w:hAnsi="Times New Roman" w:cs="Times New Roman" w:hint="eastAsia"/>
          <w:sz w:val="24"/>
          <w:szCs w:val="24"/>
        </w:rPr>
        <w:t xml:space="preserve">. </w:t>
      </w:r>
      <w:r w:rsidR="00477303">
        <w:rPr>
          <w:rFonts w:ascii="Times New Roman" w:hAnsi="Times New Roman" w:cs="Times New Roman" w:hint="eastAsia"/>
          <w:sz w:val="24"/>
          <w:szCs w:val="24"/>
        </w:rPr>
        <w:t>In s</w:t>
      </w:r>
      <w:r w:rsidR="002D3CD1" w:rsidRPr="00221598">
        <w:rPr>
          <w:rFonts w:ascii="Times New Roman" w:hAnsi="Times New Roman" w:cs="Times New Roman" w:hint="eastAsia"/>
          <w:sz w:val="24"/>
          <w:szCs w:val="24"/>
        </w:rPr>
        <w:t>upport</w:t>
      </w:r>
      <w:r w:rsidR="00477303">
        <w:rPr>
          <w:rFonts w:ascii="Times New Roman" w:hAnsi="Times New Roman" w:cs="Times New Roman" w:hint="eastAsia"/>
          <w:sz w:val="24"/>
          <w:szCs w:val="24"/>
        </w:rPr>
        <w:t xml:space="preserve"> of</w:t>
      </w:r>
      <w:r w:rsidR="002D3CD1" w:rsidRPr="00221598">
        <w:rPr>
          <w:rFonts w:ascii="Times New Roman" w:hAnsi="Times New Roman" w:cs="Times New Roman" w:hint="eastAsia"/>
          <w:sz w:val="24"/>
          <w:szCs w:val="24"/>
        </w:rPr>
        <w:t xml:space="preserve"> this, </w:t>
      </w:r>
      <w:r w:rsidR="00F72126">
        <w:rPr>
          <w:rFonts w:ascii="Times New Roman" w:hAnsi="Times New Roman" w:cs="Times New Roman" w:hint="eastAsia"/>
          <w:sz w:val="24"/>
          <w:szCs w:val="24"/>
        </w:rPr>
        <w:t>h</w:t>
      </w:r>
      <w:r w:rsidR="00F72126" w:rsidRPr="00221598">
        <w:rPr>
          <w:rFonts w:ascii="Times New Roman" w:hAnsi="Times New Roman" w:cs="Times New Roman" w:hint="eastAsia"/>
          <w:sz w:val="24"/>
          <w:szCs w:val="24"/>
        </w:rPr>
        <w:t xml:space="preserve">umans are experts in </w:t>
      </w:r>
      <w:r w:rsidR="00477303">
        <w:rPr>
          <w:rFonts w:ascii="Times New Roman" w:hAnsi="Times New Roman" w:cs="Times New Roman" w:hint="eastAsia"/>
          <w:sz w:val="24"/>
          <w:szCs w:val="24"/>
        </w:rPr>
        <w:t>identifying</w:t>
      </w:r>
      <w:r w:rsidR="0033215B">
        <w:rPr>
          <w:rFonts w:ascii="Times New Roman" w:hAnsi="Times New Roman" w:cs="Times New Roman" w:hint="eastAsia"/>
          <w:sz w:val="24"/>
          <w:szCs w:val="24"/>
        </w:rPr>
        <w:t xml:space="preserve"> </w:t>
      </w:r>
      <w:r w:rsidR="00F72126" w:rsidRPr="005A7D82">
        <w:rPr>
          <w:rFonts w:ascii="Times New Roman" w:hAnsi="Times New Roman" w:cs="Times New Roman"/>
          <w:sz w:val="24"/>
          <w:szCs w:val="24"/>
        </w:rPr>
        <w:t>attributes</w:t>
      </w:r>
      <w:r w:rsidR="008C7833">
        <w:rPr>
          <w:rFonts w:ascii="Times New Roman" w:hAnsi="Times New Roman" w:cs="Times New Roman" w:hint="eastAsia"/>
          <w:sz w:val="24"/>
          <w:szCs w:val="24"/>
        </w:rPr>
        <w:t xml:space="preserve"> </w:t>
      </w:r>
      <w:r w:rsidR="00477303">
        <w:rPr>
          <w:rFonts w:ascii="Times New Roman" w:hAnsi="Times New Roman" w:cs="Times New Roman" w:hint="eastAsia"/>
          <w:sz w:val="24"/>
          <w:szCs w:val="24"/>
        </w:rPr>
        <w:t>linked with</w:t>
      </w:r>
      <w:r w:rsidR="00F72126" w:rsidRPr="005A7D82">
        <w:rPr>
          <w:rFonts w:ascii="Times New Roman" w:hAnsi="Times New Roman" w:cs="Times New Roman"/>
          <w:sz w:val="24"/>
          <w:szCs w:val="24"/>
        </w:rPr>
        <w:t xml:space="preserve"> </w:t>
      </w:r>
      <w:r w:rsidR="00165A3C">
        <w:rPr>
          <w:rFonts w:ascii="Times New Roman" w:hAnsi="Times New Roman" w:cs="Times New Roman" w:hint="eastAsia"/>
          <w:sz w:val="24"/>
          <w:szCs w:val="24"/>
        </w:rPr>
        <w:t xml:space="preserve">latent </w:t>
      </w:r>
      <w:r w:rsidR="00F72126" w:rsidRPr="005A7D82">
        <w:rPr>
          <w:rFonts w:ascii="Times New Roman" w:hAnsi="Times New Roman" w:cs="Times New Roman"/>
          <w:sz w:val="24"/>
          <w:szCs w:val="24"/>
        </w:rPr>
        <w:t xml:space="preserve">rewards through iterative </w:t>
      </w:r>
      <w:r w:rsidR="00F72126">
        <w:rPr>
          <w:rFonts w:ascii="Times New Roman" w:hAnsi="Times New Roman" w:cs="Times New Roman" w:hint="eastAsia"/>
          <w:sz w:val="24"/>
          <w:szCs w:val="24"/>
        </w:rPr>
        <w:t xml:space="preserve">learning </w:t>
      </w:r>
      <w:r w:rsidR="00F72126"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{"citationID":"w2QnHf49","properties":{"formattedCitation":"(Hackel &amp; Kalkstein, 2023)","plainCitation":"(Hackel &amp; Kalkstein, 2023)","noteIndex":0},"citationItems":[{"id":1984,"uris":["http://zotero.org/users/10125738/items/8AE375TG"],"itemData":{"id":1984,"type":"article-journal","abstract":"Humans often generalize rewarding experiences across abstract social roles. Theories of reward learning suggest that people generalize through model-based learning, but such learning is cognitively costly. Why do people seem to generalize across social roles with ease? Humans are social experts who easily recognize social roles that reflect familiar semantic concepts (e.g., “helper” or “teacher”). People may associate these roles with model-free reward (e.g., learning that helpers are rewarding), allowing them to generalize easily (e.g., interacting with novel individuals identified as helpers). In four online experiments with U.S. adults ( N = 577), we found evidence that social concepts ease complex learning (people generalize more and at faster speed) and that people attach reward directly to abstract roles (they generalize even when roles are unrelated to task structure). These results demonstrate how familiar concepts allow complex behavior to emerge from simple strategies, highlighting social interaction as a prototype for studying cognitive ease in the face of environmental complexity.","container-title":"Psychological Science","DOI":"10.1177/09567976231180587","ISSN":"0956-7976, 1467-9280","issue":"9","journalAbbreviation":"Psychol Sci","language":"en","page":"968-983","source":"8.2","title":"Social Concepts Simplify Complex Reinforcement Learning","volume":"34","author":[{"family":"Hackel","given":"Leor M."},{"family":"Kalkstein","given":"David A."}],"issued":{"date-parts":[["2023",9]]}},"label":"page"}],"schema":"https://github.com/citation-style-language/schema/raw/master/csl-citation.json"} </w:instrText>
      </w:r>
      <w:r w:rsidR="00F72126" w:rsidRPr="00221598">
        <w:rPr>
          <w:rFonts w:ascii="Times New Roman" w:hAnsi="Times New Roman" w:cs="Times New Roman"/>
          <w:sz w:val="24"/>
          <w:szCs w:val="24"/>
        </w:rPr>
        <w:fldChar w:fldCharType="separate"/>
      </w:r>
      <w:r w:rsidR="00F72126" w:rsidRPr="002D3CD1">
        <w:rPr>
          <w:rFonts w:ascii="Times New Roman" w:hAnsi="Times New Roman" w:cs="Times New Roman" w:hint="eastAsia"/>
          <w:sz w:val="24"/>
        </w:rPr>
        <w:t>(Hackel &amp; Kalkstein, 2023)</w:t>
      </w:r>
      <w:r w:rsidR="00F72126" w:rsidRPr="00221598">
        <w:rPr>
          <w:rFonts w:ascii="Times New Roman" w:hAnsi="Times New Roman" w:cs="Times New Roman"/>
          <w:sz w:val="24"/>
          <w:szCs w:val="24"/>
        </w:rPr>
        <w:fldChar w:fldCharType="end"/>
      </w:r>
      <w:r w:rsidR="00F72126">
        <w:rPr>
          <w:rFonts w:ascii="Times New Roman" w:hAnsi="Times New Roman" w:cs="Times New Roman" w:hint="eastAsia"/>
          <w:sz w:val="24"/>
          <w:szCs w:val="24"/>
        </w:rPr>
        <w:t xml:space="preserve">. </w:t>
      </w:r>
      <w:r w:rsidR="004E6C55">
        <w:rPr>
          <w:rFonts w:ascii="Times New Roman" w:hAnsi="Times New Roman" w:cs="Times New Roman" w:hint="eastAsia"/>
          <w:sz w:val="24"/>
          <w:szCs w:val="24"/>
        </w:rPr>
        <w:t>F</w:t>
      </w:r>
      <w:r w:rsidR="00477303">
        <w:rPr>
          <w:rFonts w:ascii="Times New Roman" w:hAnsi="Times New Roman" w:cs="Times New Roman" w:hint="eastAsia"/>
          <w:sz w:val="24"/>
          <w:szCs w:val="24"/>
        </w:rPr>
        <w:t>or</w:t>
      </w:r>
      <w:r w:rsidR="003971F9" w:rsidRPr="00221598">
        <w:rPr>
          <w:rFonts w:ascii="Times New Roman" w:hAnsi="Times New Roman" w:cs="Times New Roman"/>
          <w:sz w:val="24"/>
          <w:szCs w:val="24"/>
        </w:rPr>
        <w:t xml:space="preserve"> advisors,</w:t>
      </w:r>
      <w:r w:rsidR="003971F9" w:rsidRPr="00221598">
        <w:t xml:space="preserve"> </w:t>
      </w:r>
      <w:r w:rsidR="003971F9" w:rsidRPr="00221598">
        <w:rPr>
          <w:rFonts w:ascii="Times New Roman" w:hAnsi="Times New Roman" w:cs="Times New Roman"/>
          <w:sz w:val="24"/>
          <w:szCs w:val="24"/>
        </w:rPr>
        <w:t>having advice accepted</w:t>
      </w:r>
      <w:r w:rsidR="003971F9" w:rsidRPr="00221598">
        <w:rPr>
          <w:rFonts w:ascii="Times New Roman" w:hAnsi="Times New Roman" w:cs="Times New Roman" w:hint="eastAsia"/>
          <w:sz w:val="24"/>
          <w:szCs w:val="24"/>
        </w:rPr>
        <w:t xml:space="preserve"> is </w:t>
      </w:r>
      <w:r w:rsidR="006B50BD">
        <w:rPr>
          <w:rFonts w:ascii="Times New Roman" w:hAnsi="Times New Roman" w:cs="Times New Roman" w:hint="eastAsia"/>
          <w:sz w:val="24"/>
          <w:szCs w:val="24"/>
        </w:rPr>
        <w:t xml:space="preserve">specifically </w:t>
      </w:r>
      <w:r w:rsidR="003971F9" w:rsidRPr="00221598">
        <w:rPr>
          <w:rFonts w:ascii="Times New Roman" w:hAnsi="Times New Roman" w:cs="Times New Roman" w:hint="eastAsia"/>
          <w:sz w:val="24"/>
          <w:szCs w:val="24"/>
        </w:rPr>
        <w:t>rewarding</w:t>
      </w:r>
      <w:r w:rsidR="003971F9" w:rsidRPr="00221598">
        <w:rPr>
          <w:rFonts w:ascii="Times New Roman" w:hAnsi="Times New Roman" w:cs="Times New Roman"/>
          <w:sz w:val="24"/>
          <w:szCs w:val="24"/>
        </w:rPr>
        <w:t xml:space="preserve">, as it </w:t>
      </w:r>
      <w:bookmarkStart w:id="21" w:name="OLE_LINK49"/>
      <w:r w:rsidR="003971F9" w:rsidRPr="00221598">
        <w:rPr>
          <w:rFonts w:ascii="Times New Roman" w:hAnsi="Times New Roman" w:cs="Times New Roman"/>
          <w:sz w:val="24"/>
          <w:szCs w:val="24"/>
        </w:rPr>
        <w:t>signifies</w:t>
      </w:r>
      <w:bookmarkEnd w:id="21"/>
      <w:r w:rsidR="003971F9" w:rsidRPr="00221598">
        <w:rPr>
          <w:rFonts w:ascii="Times New Roman" w:hAnsi="Times New Roman" w:cs="Times New Roman"/>
          <w:sz w:val="24"/>
          <w:szCs w:val="24"/>
        </w:rPr>
        <w:t xml:space="preserve"> success</w:t>
      </w:r>
      <w:r w:rsidR="003971F9" w:rsidRPr="00221598">
        <w:rPr>
          <w:rFonts w:ascii="Times New Roman" w:hAnsi="Times New Roman" w:cs="Times New Roman" w:hint="eastAsia"/>
          <w:sz w:val="24"/>
          <w:szCs w:val="24"/>
        </w:rPr>
        <w:t xml:space="preserve"> in influencing others</w:t>
      </w:r>
      <w:r w:rsidR="002D3CD1">
        <w:rPr>
          <w:rFonts w:ascii="Times New Roman" w:hAnsi="Times New Roman" w:cs="Times New Roman" w:hint="eastAsia"/>
          <w:sz w:val="24"/>
          <w:szCs w:val="24"/>
        </w:rPr>
        <w:t xml:space="preserve"> </w:t>
      </w:r>
      <w:r w:rsidR="00AE4270">
        <w:rPr>
          <w:rFonts w:ascii="Times New Roman" w:hAnsi="Times New Roman" w:cs="Times New Roman" w:hint="eastAsia"/>
          <w:sz w:val="24"/>
          <w:szCs w:val="24"/>
        </w:rPr>
        <w:t xml:space="preserve">and </w:t>
      </w:r>
      <w:r w:rsidR="00AE4270">
        <w:rPr>
          <w:rFonts w:ascii="Times New Roman" w:hAnsi="Times New Roman" w:cs="Times New Roman"/>
          <w:sz w:val="24"/>
          <w:szCs w:val="24"/>
        </w:rPr>
        <w:t>gaining</w:t>
      </w:r>
      <w:r w:rsidR="00AE4270">
        <w:rPr>
          <w:rFonts w:ascii="Times New Roman" w:hAnsi="Times New Roman" w:cs="Times New Roman" w:hint="eastAsia"/>
          <w:sz w:val="24"/>
          <w:szCs w:val="24"/>
        </w:rPr>
        <w:t xml:space="preserve"> prestige </w:t>
      </w:r>
      <w:r w:rsidR="002D3CD1"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{"citationID":"LjRfX4Hh","properties":{"formattedCitation":"(Hertz et al., 2020; Mobbs et al., 2015)","plainCitation":"(Hertz et al., 2020; Mobbs et al., 2015)","noteIndex":0},"citationItems":[{"id":124,"uris":["http://zotero.org/users/10125738/items/H2JXSMZA"],"itemData":{"id":124,"type":"article-journal","abstract":"Theoretical works in social psychology and neuroscientific evidence have proposed that social rewards have intrinsic value, suggesting that people place a high premium on the ability to influence others. To test this hypothesis, we asked whether, and under what conditions, people are willing to forgo monetary reward for the sake of influencing others’ decisions. In four experiments, online and lab-based participants competed with a rival for influence over a client. The majority of participants sacrificed some of their financial reward to increase their chance of being selected over their rival within the experiment. Willingness to pay was affected by the participant’s current level of influence and performance, as participants were most likely to pay to promote their competence after having given good advice that had been ignored by the client using a situation where monetary incentives fail to explain human motivations, our experiments highlight the intrinsic value of social influence.","call-number":"3","container-title":"Scientific Reports","DOI":"10.1038/s41598-020-74857-5","ISSN":"2045-2322","issue":"1","journalAbbreviation":"Sci Rep","language":"en","license":"2020 The Author(s)","note":"number: 1\npublisher: Nature Publishing Group","page":"17813","source":"4.996","title":"Self-competence increases the willingness to pay for social influence","volume":"10","author":[{"family":"Hertz","given":"Uri"},{"family":"Tyropoulou","given":"Evangelia"},{"family":"Traberg","given":"Cecilie"},{"family":"Bahrami","given":"Bahador"}],"issued":{"date-parts":[["2020",10,20]]}}},{"id":111,"uris":["http://zotero.org/users/10125738/items/HYG7NHP2"],"itemData":{"id":111,"type":"article-journal","call-number":"3","container-title":"Social Cognitive and Affective Neuroscience","DOI":"10.1093/scan/nsv020","ISSN":"1749-5024, 1749-5016","issue":"10","language":"en","page":"1323-1328","source":"4.235","title":"Reflected glory and failure: the role of the medial prefrontal cortex and ventral striatum in self vs other relevance during advice-giving outcomes","title-short":"Reflected glory and failure","volume":"10","author":[{"family":"Mobbs","given":"Dean"},{"family":"Hagan","given":"Cindy C."},{"family":"Yu","given":"Rongjun"},{"family":"Takahashi","given":"Hidehiko"},{"family":"FeldmanHall","given":"Oriel"},{"family":"Calder","given":"Andrew J."},{"family":"Dalgleish","given":"Tim"}],"issued":{"date-parts":[["2015",10,1]]}},"label":"page"}],"schema":"https://github.com/citation-style-language/schema/raw/master/csl-citation.json"} </w:instrText>
      </w:r>
      <w:r w:rsidR="002D3CD1" w:rsidRPr="00221598">
        <w:rPr>
          <w:rFonts w:ascii="Times New Roman" w:hAnsi="Times New Roman" w:cs="Times New Roman"/>
          <w:sz w:val="24"/>
          <w:szCs w:val="24"/>
        </w:rPr>
        <w:fldChar w:fldCharType="separate"/>
      </w:r>
      <w:r w:rsidR="00131621" w:rsidRPr="00131621">
        <w:rPr>
          <w:rFonts w:ascii="Times New Roman" w:hAnsi="Times New Roman" w:cs="Times New Roman" w:hint="eastAsia"/>
          <w:sz w:val="24"/>
        </w:rPr>
        <w:t>(Hertz et al., 2020; Mobbs et al., 2015)</w:t>
      </w:r>
      <w:r w:rsidR="002D3CD1" w:rsidRPr="00221598">
        <w:rPr>
          <w:rFonts w:ascii="Times New Roman" w:hAnsi="Times New Roman" w:cs="Times New Roman"/>
          <w:sz w:val="24"/>
          <w:szCs w:val="24"/>
        </w:rPr>
        <w:fldChar w:fldCharType="end"/>
      </w:r>
      <w:r w:rsidR="003971F9" w:rsidRPr="00221598">
        <w:rPr>
          <w:rFonts w:ascii="Times New Roman" w:hAnsi="Times New Roman" w:cs="Times New Roman" w:hint="eastAsia"/>
          <w:sz w:val="24"/>
          <w:szCs w:val="24"/>
        </w:rPr>
        <w:t xml:space="preserve">; </w:t>
      </w:r>
      <w:r w:rsidR="00131621">
        <w:rPr>
          <w:rFonts w:ascii="Times New Roman" w:hAnsi="Times New Roman" w:cs="Times New Roman" w:hint="eastAsia"/>
          <w:sz w:val="24"/>
          <w:szCs w:val="24"/>
        </w:rPr>
        <w:t xml:space="preserve">while </w:t>
      </w:r>
      <w:r w:rsidR="00477303">
        <w:rPr>
          <w:rFonts w:ascii="Times New Roman" w:hAnsi="Times New Roman" w:cs="Times New Roman" w:hint="eastAsia"/>
          <w:sz w:val="24"/>
          <w:szCs w:val="24"/>
        </w:rPr>
        <w:t>rejection</w:t>
      </w:r>
      <w:r w:rsidR="003971F9" w:rsidRPr="00221598">
        <w:rPr>
          <w:rFonts w:ascii="Times New Roman" w:hAnsi="Times New Roman" w:cs="Times New Roman" w:hint="eastAsia"/>
          <w:sz w:val="24"/>
          <w:szCs w:val="24"/>
        </w:rPr>
        <w:t xml:space="preserve"> is </w:t>
      </w:r>
      <w:r w:rsidR="003971F9" w:rsidRPr="00221598">
        <w:rPr>
          <w:rFonts w:ascii="Times New Roman" w:hAnsi="Times New Roman" w:cs="Times New Roman"/>
          <w:sz w:val="24"/>
          <w:szCs w:val="24"/>
        </w:rPr>
        <w:t>avers</w:t>
      </w:r>
      <w:r w:rsidR="002D3CD1">
        <w:rPr>
          <w:rFonts w:ascii="Times New Roman" w:hAnsi="Times New Roman" w:cs="Times New Roman" w:hint="eastAsia"/>
          <w:sz w:val="24"/>
          <w:szCs w:val="24"/>
        </w:rPr>
        <w:t>ive</w:t>
      </w:r>
      <w:r w:rsidR="00AE4270">
        <w:rPr>
          <w:rFonts w:ascii="Times New Roman" w:hAnsi="Times New Roman" w:cs="Times New Roman" w:hint="eastAsia"/>
          <w:sz w:val="24"/>
          <w:szCs w:val="24"/>
        </w:rPr>
        <w:t>, representing</w:t>
      </w:r>
      <w:r w:rsidR="003971F9" w:rsidRPr="00221598">
        <w:rPr>
          <w:rFonts w:ascii="Times New Roman" w:hAnsi="Times New Roman" w:cs="Times New Roman" w:hint="eastAsia"/>
          <w:sz w:val="24"/>
          <w:szCs w:val="24"/>
        </w:rPr>
        <w:t xml:space="preserve"> </w:t>
      </w:r>
      <w:r w:rsidR="00AE4270">
        <w:rPr>
          <w:rFonts w:ascii="Times New Roman" w:hAnsi="Times New Roman" w:cs="Times New Roman" w:hint="eastAsia"/>
          <w:sz w:val="24"/>
          <w:szCs w:val="24"/>
        </w:rPr>
        <w:t xml:space="preserve">overt </w:t>
      </w:r>
      <w:r w:rsidR="00AE4270" w:rsidRPr="00AE4270">
        <w:rPr>
          <w:rFonts w:ascii="Times New Roman" w:hAnsi="Times New Roman" w:cs="Times New Roman" w:hint="eastAsia"/>
          <w:sz w:val="24"/>
          <w:szCs w:val="24"/>
        </w:rPr>
        <w:t>disbelief</w:t>
      </w:r>
      <w:r w:rsidR="00AE4270" w:rsidRPr="00AE4270">
        <w:rPr>
          <w:rFonts w:ascii="Times New Roman" w:hAnsi="Times New Roman" w:cs="Times New Roman" w:hint="eastAsia"/>
          <w:sz w:val="24"/>
          <w:szCs w:val="24"/>
        </w:rPr>
        <w:t xml:space="preserve"> </w:t>
      </w:r>
      <w:r w:rsidR="003971F9"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{"citationID":"wnaRybIz","properties":{"formattedCitation":"(Belkin &amp; Kong, 2018; Blunden et al., 2019)","plainCitation":"(Belkin &amp; Kong, 2018; Blunden et al., 2019)","noteIndex":0},"citationItems":[{"id":110,"uris":["http://zotero.org/users/10125738/items/J4PJPRYG"],"itemData":{"id":110,"type":"article-journal","abstract":"Using interpersonal theory as a framework and drawing upon sociometer theory and emotions as social information (EASI) model, we examine the implications of advice rejection in repeated advising exchanges. In ﬁve experiments (n = 1788), we identiﬁed an advisor's reduced social worth as an intermediary mechanism explaining how an advisee's rejection (vs. acceptance) of previous advice could reduce the advisor's prosocial motivation toward the advisee and lead to dishonest (vs. honest) advice giving in a subsequent advising exchange. The advisee's gratitude expression, compared to neutral/no expression and ingratitude expression, served as a buﬀer, which elevated an advisor's social worth in the condition of advice rejection. The ﬁndings were robust, whether the second advising exchange involved conﬂict of interest or not.","container-title":"Journal of Experimental Social Psychology","DOI":"10.1016/j.jesp.2018.03.012","ISSN":"00221031","journalAbbreviation":"Journal of Experimental Social Psychology","language":"en","page":"181-194","source":"DOI.org (Crossref)","title":"Implications of advice rejection in repeated exchanges: Advisor responses and advisee gratitude expression as a buffer","title-short":"Implications of advice rejection in repeated exchanges","volume":"78","author":[{"family":"Belkin","given":"Liuba Y."},{"family":"Kong","given":"Dejun Tony"}],"issued":{"date-parts":[["2018",9]]}}},{"id":114,"uris":["http://zotero.org/users/10125738/items/SRIGJGJ8"],"itemData":{"id":114,"type":"article-journal","abstract":"Prior advice research has focused on why people rely on (or ignore) advice, and its impact on judgment accuracy. We expand the consideration of advice-seeking outcomes by investigating the interpersonal consequences of advice-seekers’ decisions. Across nine studies, we show that advisors interpersonally penalize seekers who disregard their advice, and that these reactions are especially strong among expert advisors. This penalty also drives advisor reactions to a widely-recommended adviceseeking strategy: soliciting multiple advisors to leverage the wisdom of crowds. Advisors denigrate and distance themselves from seekers who they learn consulted others, an effect mediated by perceptions that their own advice will be disregarded. Underlying these effects is an asymmetry between advisors’ and seekers’ beliefs about the purpose of the advice exchange: whereas advisors believe giving advice is more about narrowing the option set by providing direction, seekers believe soliciting advice is more about widening the option set by gathering information.","container-title":"Organizational Behavior and Human Decision Processes","DOI":"10.1016/j.obhdp.2018.12.002","ISSN":"07495978","journalAbbreviation":"Organizational Behavior and Human Decision Processes","language":"en","page":"83-100","source":"DOI.org (Crossref)","title":"Seeker beware: The interpersonal costs of ignoring advice","title-short":"Seeker beware","volume":"150","author":[{"family":"Blunden","given":"Hayley"},{"family":"Logg","given":"Jennifer M."},{"family":"Brooks","given":"Alison Wood"},{"family":"John","given":"Leslie K."},{"family":"Gino","given":"Francesca"}],"issued":{"date-parts":[["2019",1]]}}}],"schema":"https://github.com/citation-style-language/schema/raw/master/csl-citation.json"} </w:instrText>
      </w:r>
      <w:r w:rsidR="003971F9" w:rsidRPr="00221598">
        <w:rPr>
          <w:rFonts w:ascii="Times New Roman" w:hAnsi="Times New Roman" w:cs="Times New Roman"/>
          <w:sz w:val="24"/>
          <w:szCs w:val="24"/>
        </w:rPr>
        <w:fldChar w:fldCharType="separate"/>
      </w:r>
      <w:r w:rsidR="00793A11" w:rsidRPr="00793A11">
        <w:rPr>
          <w:rFonts w:ascii="Times New Roman" w:hAnsi="Times New Roman" w:cs="Times New Roman" w:hint="eastAsia"/>
          <w:sz w:val="24"/>
        </w:rPr>
        <w:t>(Belkin &amp; Kong, 2018; Blunden et al., 2019)</w:t>
      </w:r>
      <w:r w:rsidR="003971F9" w:rsidRPr="00221598">
        <w:rPr>
          <w:rFonts w:ascii="Times New Roman" w:hAnsi="Times New Roman" w:cs="Times New Roman"/>
          <w:sz w:val="24"/>
          <w:szCs w:val="24"/>
        </w:rPr>
        <w:fldChar w:fldCharType="end"/>
      </w:r>
      <w:r w:rsidR="003971F9" w:rsidRPr="00221598">
        <w:rPr>
          <w:rFonts w:ascii="Times New Roman" w:hAnsi="Times New Roman" w:cs="Times New Roman" w:hint="eastAsia"/>
          <w:sz w:val="24"/>
          <w:szCs w:val="24"/>
        </w:rPr>
        <w:t>.</w:t>
      </w:r>
      <w:bookmarkStart w:id="22" w:name="OLE_LINK72"/>
      <w:bookmarkEnd w:id="19"/>
      <w:r w:rsidR="00AE4270">
        <w:rPr>
          <w:rFonts w:ascii="Times New Roman" w:hAnsi="Times New Roman" w:cs="Times New Roman" w:hint="eastAsia"/>
          <w:sz w:val="24"/>
          <w:szCs w:val="24"/>
        </w:rPr>
        <w:t>T</w:t>
      </w:r>
      <w:r w:rsidR="00AE4270">
        <w:rPr>
          <w:rFonts w:ascii="Times New Roman" w:hAnsi="Times New Roman" w:cs="Times New Roman" w:hint="eastAsia"/>
          <w:sz w:val="24"/>
          <w:szCs w:val="24"/>
        </w:rPr>
        <w:t>o compete for acceptance</w:t>
      </w:r>
      <w:r w:rsidR="00983A56">
        <w:rPr>
          <w:rFonts w:ascii="Times New Roman" w:hAnsi="Times New Roman" w:cs="Times New Roman" w:hint="eastAsia"/>
          <w:sz w:val="24"/>
          <w:szCs w:val="24"/>
        </w:rPr>
        <w:t xml:space="preserve">, </w:t>
      </w:r>
      <w:r w:rsidR="002D3CD1">
        <w:rPr>
          <w:rFonts w:ascii="Times New Roman" w:hAnsi="Times New Roman" w:cs="Times New Roman" w:hint="eastAsia"/>
          <w:sz w:val="24"/>
          <w:szCs w:val="24"/>
        </w:rPr>
        <w:t>a</w:t>
      </w:r>
      <w:r w:rsidR="00684465" w:rsidRPr="00221598">
        <w:rPr>
          <w:rFonts w:ascii="Times New Roman" w:hAnsi="Times New Roman" w:cs="Times New Roman" w:hint="eastAsia"/>
          <w:sz w:val="24"/>
          <w:szCs w:val="24"/>
        </w:rPr>
        <w:t xml:space="preserve">dvisors </w:t>
      </w:r>
      <w:r w:rsidR="00860E0A" w:rsidRPr="00860E0A">
        <w:rPr>
          <w:rFonts w:ascii="Times New Roman" w:hAnsi="Times New Roman" w:cs="Times New Roman"/>
          <w:sz w:val="24"/>
          <w:szCs w:val="24"/>
        </w:rPr>
        <w:t>have been observed to</w:t>
      </w:r>
      <w:r w:rsidR="002D3CD1">
        <w:rPr>
          <w:rFonts w:ascii="Times New Roman" w:hAnsi="Times New Roman" w:cs="Times New Roman" w:hint="eastAsia"/>
          <w:sz w:val="24"/>
          <w:szCs w:val="24"/>
        </w:rPr>
        <w:t xml:space="preserve"> </w:t>
      </w:r>
      <w:r w:rsidR="00860E0A">
        <w:rPr>
          <w:rFonts w:ascii="Times New Roman" w:hAnsi="Times New Roman" w:cs="Times New Roman" w:hint="eastAsia"/>
          <w:sz w:val="24"/>
          <w:szCs w:val="24"/>
        </w:rPr>
        <w:t xml:space="preserve">tailor </w:t>
      </w:r>
      <w:r w:rsidR="0097686C">
        <w:rPr>
          <w:rFonts w:ascii="Times New Roman" w:hAnsi="Times New Roman" w:cs="Times New Roman" w:hint="eastAsia"/>
          <w:sz w:val="24"/>
          <w:szCs w:val="24"/>
        </w:rPr>
        <w:t xml:space="preserve">their </w:t>
      </w:r>
      <w:r w:rsidR="00860E0A">
        <w:rPr>
          <w:rFonts w:ascii="Times New Roman" w:hAnsi="Times New Roman" w:cs="Times New Roman" w:hint="eastAsia"/>
          <w:sz w:val="24"/>
          <w:szCs w:val="24"/>
        </w:rPr>
        <w:t xml:space="preserve">advising </w:t>
      </w:r>
      <w:r w:rsidR="00684465" w:rsidRPr="00221598">
        <w:rPr>
          <w:rFonts w:ascii="Times New Roman" w:hAnsi="Times New Roman" w:cs="Times New Roman" w:hint="eastAsia"/>
          <w:sz w:val="24"/>
          <w:szCs w:val="24"/>
        </w:rPr>
        <w:t xml:space="preserve">strategies </w:t>
      </w:r>
      <w:r w:rsidR="00860E0A">
        <w:rPr>
          <w:rFonts w:ascii="Times New Roman" w:hAnsi="Times New Roman" w:cs="Times New Roman" w:hint="eastAsia"/>
          <w:sz w:val="24"/>
          <w:szCs w:val="24"/>
        </w:rPr>
        <w:t xml:space="preserve">to </w:t>
      </w:r>
      <w:r w:rsidR="00793A11" w:rsidRPr="00684465">
        <w:rPr>
          <w:rFonts w:ascii="Times New Roman" w:hAnsi="Times New Roman" w:cs="Times New Roman"/>
          <w:sz w:val="24"/>
          <w:szCs w:val="24"/>
        </w:rPr>
        <w:t>advisees</w:t>
      </w:r>
      <w:r w:rsidR="00793A11">
        <w:rPr>
          <w:rFonts w:ascii="Times New Roman" w:hAnsi="Times New Roman" w:cs="Times New Roman"/>
          <w:sz w:val="24"/>
          <w:szCs w:val="24"/>
        </w:rPr>
        <w:t>’</w:t>
      </w:r>
      <w:r w:rsidR="00793A11" w:rsidRPr="00221598">
        <w:rPr>
          <w:rFonts w:ascii="Times New Roman" w:hAnsi="Times New Roman" w:cs="Times New Roman"/>
          <w:sz w:val="24"/>
          <w:szCs w:val="24"/>
        </w:rPr>
        <w:t xml:space="preserve"> </w:t>
      </w:r>
      <w:r w:rsidR="00684465" w:rsidRPr="00684465">
        <w:rPr>
          <w:rFonts w:ascii="Times New Roman" w:hAnsi="Times New Roman" w:cs="Times New Roman"/>
          <w:sz w:val="24"/>
          <w:szCs w:val="24"/>
        </w:rPr>
        <w:t xml:space="preserve">heuristics </w:t>
      </w:r>
      <w:r w:rsidR="00AE4270">
        <w:rPr>
          <w:rFonts w:ascii="Times New Roman" w:hAnsi="Times New Roman" w:cs="Times New Roman" w:hint="eastAsia"/>
          <w:sz w:val="24"/>
          <w:szCs w:val="24"/>
        </w:rPr>
        <w:t xml:space="preserve">deliberately </w:t>
      </w:r>
      <w:r w:rsidR="00684465" w:rsidRPr="00221598">
        <w:rPr>
          <w:rFonts w:ascii="Times New Roman" w:hAnsi="Times New Roman" w:cs="Times New Roman"/>
          <w:sz w:val="24"/>
          <w:szCs w:val="24"/>
        </w:rPr>
        <w:fldChar w:fldCharType="begin"/>
      </w:r>
      <w:r w:rsidR="00DE6CAA">
        <w:rPr>
          <w:rFonts w:ascii="Times New Roman" w:hAnsi="Times New Roman" w:cs="Times New Roman"/>
          <w:sz w:val="24"/>
          <w:szCs w:val="24"/>
        </w:rPr>
        <w:instrText xml:space="preserve"> ADDIN ZOTERO_ITEM CSL_CITATION {"citationID":"tLh6q2xf","properties":{"formattedCitation":"(Hertz et al., 2017; Kurvers et al., 2021)","plainCitation":"(Hertz et al., 2017; Kurvers et al., 2021)","noteIndex":0},"citationItems":[{"id":86,"uris":["http://zotero.org/users/10125738/items/3XMNBHTI"],"itemData":{"id":86,"type":"article-journal","abstract":"Though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D."},{"family":"Bahrami","given":"Bahador"}],"issued":{"date-parts":[["2017",12,19]]}}},{"id":119,"uris":["http://zotero.org/users/10125738/items/HQVTXPWK"],"itemData":{"id":119,"type":"article-journal","abstract":"Competition for social influence is a major force shaping societies, from baboons guiding their troop in different directions, to politicians competing for voters, to influencers competing for attention on social media. Social influence is invariably a competitive exercise with multiple influencers competing for it. We study which strategy maximizes social influence under competition. Applying game theory to a scenario where two advisers compete for the attention of a client, we find that the rational solution for advisers is to communicate truthfully when favored by the client, but to lie when ignored. Across seven pre-registered studies, testing 802 participants, such a strategic adviser consistently outcompeted an honest adviser. Strategic dishonesty outperformed truth-telling in swaying individual voters, the majority vote in anonymously voting groups, and the consensus vote in communicating groups. Our findings help explain the success of political movements that thrive on disinformation, and vocal underdog politicians with no credible program.","call-number":"2","container-title":"iScience","DOI":"10.1016/j.isci.2021.103505","ISSN":"2589-0042","issue":"12","journalAbbreviation":"iScience","language":"en","page":"103505","source":"6.107","title":"Strategic disinformation outperforms honesty in competition for social influence","volume":"24","author":[{"family":"Kurvers","given":"Ralf H. J. M."},{"family":"Hertz","given":"Uri"},{"family":"Karpus","given":"Jurgis"},{"family":"Balode","given":"Marta P."},{"family":"Jayles","given":"Bertrand"},{"family":"Binmore","given":"Ken"},{"family":"Bahrami","given":"Bahador"}],"issued":{"date-parts":[["2021",12,17]]}}}],"schema":"https://github.com/citation-style-language/schema/raw/master/csl-citation.json"} </w:instrText>
      </w:r>
      <w:r w:rsidR="00684465" w:rsidRPr="00221598">
        <w:rPr>
          <w:rFonts w:ascii="Times New Roman" w:hAnsi="Times New Roman" w:cs="Times New Roman"/>
          <w:sz w:val="24"/>
          <w:szCs w:val="24"/>
        </w:rPr>
        <w:fldChar w:fldCharType="separate"/>
      </w:r>
      <w:r w:rsidR="00DE6CAA" w:rsidRPr="00DE6CAA">
        <w:rPr>
          <w:rFonts w:ascii="Times New Roman" w:hAnsi="Times New Roman" w:cs="Times New Roman" w:hint="eastAsia"/>
          <w:sz w:val="24"/>
        </w:rPr>
        <w:t>(Hertz et al., 2017; Kurvers et al., 2021)</w:t>
      </w:r>
      <w:r w:rsidR="00684465" w:rsidRPr="00221598">
        <w:rPr>
          <w:rFonts w:ascii="Times New Roman" w:hAnsi="Times New Roman" w:cs="Times New Roman"/>
          <w:sz w:val="24"/>
          <w:szCs w:val="24"/>
        </w:rPr>
        <w:fldChar w:fldCharType="end"/>
      </w:r>
      <w:bookmarkEnd w:id="20"/>
      <w:bookmarkEnd w:id="22"/>
      <w:r w:rsidR="002D3CD1">
        <w:rPr>
          <w:rFonts w:ascii="Times New Roman" w:hAnsi="Times New Roman" w:cs="Times New Roman" w:hint="eastAsia"/>
          <w:sz w:val="24"/>
          <w:szCs w:val="24"/>
        </w:rPr>
        <w:t xml:space="preserve">. </w:t>
      </w:r>
      <w:r w:rsidR="00860E0A">
        <w:rPr>
          <w:rFonts w:ascii="Times New Roman" w:hAnsi="Times New Roman" w:cs="Times New Roman" w:hint="eastAsia"/>
          <w:sz w:val="24"/>
          <w:szCs w:val="24"/>
        </w:rPr>
        <w:t>By</w:t>
      </w:r>
      <w:r w:rsidR="00860E0A" w:rsidRPr="00860E0A">
        <w:rPr>
          <w:rFonts w:ascii="Times New Roman" w:hAnsi="Times New Roman" w:cs="Times New Roman"/>
          <w:sz w:val="24"/>
          <w:szCs w:val="24"/>
        </w:rPr>
        <w:t xml:space="preserve"> this account, advisors would </w:t>
      </w:r>
      <w:r w:rsidR="00DE6CAA">
        <w:rPr>
          <w:rFonts w:ascii="Times New Roman" w:hAnsi="Times New Roman" w:cs="Times New Roman" w:hint="eastAsia"/>
          <w:sz w:val="24"/>
          <w:szCs w:val="24"/>
        </w:rPr>
        <w:t>adapt</w:t>
      </w:r>
      <w:r w:rsidR="00860E0A" w:rsidRPr="00860E0A">
        <w:rPr>
          <w:rFonts w:ascii="Times New Roman" w:hAnsi="Times New Roman" w:cs="Times New Roman"/>
          <w:sz w:val="24"/>
          <w:szCs w:val="24"/>
        </w:rPr>
        <w:t xml:space="preserve"> acceptance-directed strategies upon disclosure of </w:t>
      </w:r>
      <w:r w:rsidR="00AE4270">
        <w:rPr>
          <w:rFonts w:ascii="Times New Roman" w:hAnsi="Times New Roman" w:cs="Times New Roman" w:hint="eastAsia"/>
          <w:sz w:val="24"/>
          <w:szCs w:val="24"/>
        </w:rPr>
        <w:t>advisees</w:t>
      </w:r>
      <w:r w:rsidR="00AE4270">
        <w:rPr>
          <w:rFonts w:ascii="Times New Roman" w:hAnsi="Times New Roman" w:cs="Times New Roman"/>
          <w:sz w:val="24"/>
          <w:szCs w:val="24"/>
        </w:rPr>
        <w:t>’</w:t>
      </w:r>
      <w:r w:rsidR="00AE4270">
        <w:rPr>
          <w:rFonts w:ascii="Times New Roman" w:hAnsi="Times New Roman" w:cs="Times New Roman" w:hint="eastAsia"/>
          <w:sz w:val="24"/>
          <w:szCs w:val="24"/>
        </w:rPr>
        <w:t xml:space="preserve"> </w:t>
      </w:r>
      <w:r w:rsidR="00860E0A" w:rsidRPr="00860E0A">
        <w:rPr>
          <w:rFonts w:ascii="Times New Roman" w:hAnsi="Times New Roman" w:cs="Times New Roman"/>
          <w:sz w:val="24"/>
          <w:szCs w:val="24"/>
        </w:rPr>
        <w:t>feedback</w:t>
      </w:r>
      <w:r w:rsidR="00AE4270">
        <w:rPr>
          <w:rFonts w:ascii="Times New Roman" w:hAnsi="Times New Roman" w:cs="Times New Roman" w:hint="eastAsia"/>
          <w:sz w:val="24"/>
          <w:szCs w:val="24"/>
        </w:rPr>
        <w:t xml:space="preserve"> on advice,</w:t>
      </w:r>
      <w:r w:rsidR="00860E0A" w:rsidRPr="00860E0A">
        <w:rPr>
          <w:rFonts w:ascii="Times New Roman" w:hAnsi="Times New Roman" w:cs="Times New Roman"/>
          <w:sz w:val="24"/>
          <w:szCs w:val="24"/>
        </w:rPr>
        <w:t xml:space="preserve"> while opting for opinion conformity when feedback is concealed.</w:t>
      </w:r>
      <w:r w:rsidR="00860E0A">
        <w:rPr>
          <w:rFonts w:ascii="Times New Roman" w:hAnsi="Times New Roman" w:cs="Times New Roman" w:hint="eastAsia"/>
          <w:sz w:val="24"/>
          <w:szCs w:val="24"/>
        </w:rPr>
        <w:t xml:space="preserve"> </w:t>
      </w:r>
      <w:r w:rsidR="00DE6CAA">
        <w:rPr>
          <w:rFonts w:ascii="Times New Roman" w:hAnsi="Times New Roman" w:cs="Times New Roman" w:hint="eastAsia"/>
          <w:iCs/>
          <w:kern w:val="0"/>
          <w:sz w:val="24"/>
          <w:szCs w:val="24"/>
        </w:rPr>
        <w:t>In summary</w:t>
      </w:r>
      <w:r w:rsidR="00472AFE">
        <w:rPr>
          <w:rFonts w:ascii="Times New Roman" w:hAnsi="Times New Roman" w:cs="Times New Roman" w:hint="eastAsia"/>
          <w:iCs/>
          <w:kern w:val="0"/>
          <w:sz w:val="24"/>
          <w:szCs w:val="24"/>
        </w:rPr>
        <w:t xml:space="preserve">, </w:t>
      </w:r>
      <w:r w:rsidR="00AE4270">
        <w:rPr>
          <w:rFonts w:ascii="Times New Roman" w:hAnsi="Times New Roman" w:cs="Times New Roman" w:hint="eastAsia"/>
          <w:iCs/>
          <w:kern w:val="0"/>
          <w:sz w:val="24"/>
          <w:szCs w:val="24"/>
        </w:rPr>
        <w:t>the</w:t>
      </w:r>
      <w:r w:rsidR="00AE4270">
        <w:rPr>
          <w:rFonts w:ascii="Times New Roman" w:hAnsi="Times New Roman" w:cs="Times New Roman" w:hint="eastAsia"/>
          <w:iCs/>
          <w:kern w:val="0"/>
          <w:sz w:val="24"/>
          <w:szCs w:val="24"/>
        </w:rPr>
        <w:t xml:space="preserve"> </w:t>
      </w:r>
      <w:r w:rsidR="00CD7C7C">
        <w:rPr>
          <w:rFonts w:ascii="Times New Roman" w:hAnsi="Times New Roman" w:cs="Times New Roman" w:hint="eastAsia"/>
          <w:iCs/>
          <w:kern w:val="0"/>
          <w:sz w:val="24"/>
          <w:szCs w:val="24"/>
        </w:rPr>
        <w:t>i</w:t>
      </w:r>
      <w:r w:rsidR="00CD7C7C" w:rsidRPr="00CD7C7C">
        <w:rPr>
          <w:rFonts w:ascii="Times New Roman" w:hAnsi="Times New Roman" w:cs="Times New Roman" w:hint="eastAsia"/>
          <w:iCs/>
          <w:kern w:val="0"/>
          <w:sz w:val="24"/>
          <w:szCs w:val="24"/>
        </w:rPr>
        <w:t>ntentional mechanism</w:t>
      </w:r>
      <w:r w:rsidR="00CD7C7C">
        <w:rPr>
          <w:rFonts w:ascii="Times New Roman" w:hAnsi="Times New Roman" w:cs="Times New Roman" w:hint="eastAsia"/>
          <w:iCs/>
          <w:kern w:val="0"/>
          <w:sz w:val="24"/>
          <w:szCs w:val="24"/>
        </w:rPr>
        <w:t>s</w:t>
      </w:r>
      <w:r w:rsidR="00186A1D">
        <w:rPr>
          <w:rFonts w:ascii="Times New Roman" w:hAnsi="Times New Roman" w:cs="Times New Roman" w:hint="eastAsia"/>
          <w:iCs/>
          <w:kern w:val="0"/>
          <w:sz w:val="24"/>
          <w:szCs w:val="24"/>
        </w:rPr>
        <w:t xml:space="preserve"> </w:t>
      </w:r>
      <w:r w:rsidR="00AE4270">
        <w:rPr>
          <w:rFonts w:ascii="Times New Roman" w:hAnsi="Times New Roman" w:cs="Times New Roman" w:hint="eastAsia"/>
          <w:iCs/>
          <w:kern w:val="0"/>
          <w:sz w:val="24"/>
          <w:szCs w:val="24"/>
        </w:rPr>
        <w:t xml:space="preserve">underlying the </w:t>
      </w:r>
      <w:r w:rsidR="00AE4270">
        <w:rPr>
          <w:rFonts w:ascii="Times New Roman" w:hAnsi="Times New Roman" w:cs="Times New Roman" w:hint="eastAsia"/>
          <w:iCs/>
          <w:kern w:val="0"/>
          <w:sz w:val="24"/>
          <w:szCs w:val="24"/>
        </w:rPr>
        <w:t>alignment bias</w:t>
      </w:r>
      <w:r w:rsidR="00AE4270">
        <w:rPr>
          <w:rFonts w:ascii="Times New Roman" w:hAnsi="Times New Roman" w:cs="Times New Roman" w:hint="eastAsia"/>
          <w:iCs/>
          <w:kern w:val="0"/>
          <w:sz w:val="24"/>
          <w:szCs w:val="24"/>
        </w:rPr>
        <w:t xml:space="preserve"> </w:t>
      </w:r>
      <w:r w:rsidR="00512EAD">
        <w:rPr>
          <w:rFonts w:ascii="Times New Roman" w:hAnsi="Times New Roman" w:cs="Times New Roman" w:hint="eastAsia"/>
          <w:iCs/>
          <w:kern w:val="0"/>
          <w:sz w:val="24"/>
          <w:szCs w:val="24"/>
        </w:rPr>
        <w:t>remains unclear</w:t>
      </w:r>
      <w:r w:rsidR="00AE4270">
        <w:rPr>
          <w:rFonts w:ascii="Times New Roman" w:hAnsi="Times New Roman" w:cs="Times New Roman" w:hint="eastAsia"/>
          <w:iCs/>
          <w:kern w:val="0"/>
          <w:sz w:val="24"/>
          <w:szCs w:val="24"/>
        </w:rPr>
        <w:t xml:space="preserve"> and </w:t>
      </w:r>
      <w:r w:rsidR="00512EAD" w:rsidRPr="00512EAD">
        <w:rPr>
          <w:rFonts w:ascii="Times New Roman" w:hAnsi="Times New Roman" w:cs="Times New Roman"/>
          <w:iCs/>
          <w:kern w:val="0"/>
          <w:sz w:val="24"/>
          <w:szCs w:val="24"/>
        </w:rPr>
        <w:t xml:space="preserve">necessitate </w:t>
      </w:r>
      <w:r w:rsidR="00512EAD">
        <w:rPr>
          <w:rFonts w:ascii="Times New Roman" w:hAnsi="Times New Roman" w:cs="Times New Roman" w:hint="eastAsia"/>
          <w:iCs/>
          <w:kern w:val="0"/>
          <w:sz w:val="24"/>
          <w:szCs w:val="24"/>
        </w:rPr>
        <w:t>direct investigation</w:t>
      </w:r>
      <w:r w:rsidR="004A224E">
        <w:rPr>
          <w:rFonts w:ascii="Times New Roman" w:hAnsi="Times New Roman" w:cs="Times New Roman" w:hint="eastAsia"/>
          <w:iCs/>
          <w:kern w:val="0"/>
          <w:sz w:val="24"/>
          <w:szCs w:val="24"/>
        </w:rPr>
        <w:t>.</w:t>
      </w:r>
      <w:r w:rsidR="00472AFE">
        <w:rPr>
          <w:rFonts w:ascii="Times New Roman" w:hAnsi="Times New Roman" w:cs="Times New Roman" w:hint="eastAsia"/>
          <w:iCs/>
          <w:kern w:val="0"/>
          <w:sz w:val="24"/>
          <w:szCs w:val="24"/>
        </w:rPr>
        <w:t xml:space="preserve"> </w:t>
      </w:r>
    </w:p>
    <w:bookmarkEnd w:id="15"/>
    <w:bookmarkEnd w:id="16"/>
    <w:p w14:paraId="43C1E8CB" w14:textId="2E44A038" w:rsidR="00A017DD" w:rsidRPr="00F1260C" w:rsidRDefault="00664C06" w:rsidP="00A017DD">
      <w:pPr>
        <w:adjustRightInd w:val="0"/>
        <w:snapToGrid w:val="0"/>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In this work</w:t>
      </w:r>
      <w:r w:rsidR="00556E7D" w:rsidRPr="00221598">
        <w:rPr>
          <w:rFonts w:ascii="Times New Roman" w:hAnsi="Times New Roman" w:cs="Times New Roman" w:hint="eastAsia"/>
          <w:sz w:val="24"/>
          <w:szCs w:val="24"/>
        </w:rPr>
        <w:t>, w</w:t>
      </w:r>
      <w:r w:rsidR="00556E7D" w:rsidRPr="00221598">
        <w:rPr>
          <w:rFonts w:ascii="Times New Roman" w:hAnsi="Times New Roman" w:cs="Times New Roman"/>
          <w:sz w:val="24"/>
          <w:szCs w:val="24"/>
        </w:rPr>
        <w:t xml:space="preserve">e </w:t>
      </w:r>
      <w:r w:rsidR="004E78C7">
        <w:rPr>
          <w:rFonts w:ascii="Times New Roman" w:hAnsi="Times New Roman" w:cs="Times New Roman" w:hint="eastAsia"/>
          <w:sz w:val="24"/>
          <w:szCs w:val="24"/>
        </w:rPr>
        <w:t>systematically</w:t>
      </w:r>
      <w:r w:rsidR="00556E7D" w:rsidRPr="00221598">
        <w:rPr>
          <w:rFonts w:ascii="Times New Roman" w:hAnsi="Times New Roman" w:cs="Times New Roman" w:hint="eastAsia"/>
          <w:sz w:val="24"/>
          <w:szCs w:val="24"/>
        </w:rPr>
        <w:t xml:space="preserve"> </w:t>
      </w:r>
      <w:r w:rsidR="00E67B1F">
        <w:rPr>
          <w:rFonts w:ascii="Times New Roman" w:hAnsi="Times New Roman" w:cs="Times New Roman" w:hint="eastAsia"/>
          <w:sz w:val="24"/>
          <w:szCs w:val="24"/>
        </w:rPr>
        <w:t>examined</w:t>
      </w:r>
      <w:r w:rsidR="00556E7D">
        <w:rPr>
          <w:rFonts w:ascii="Times New Roman" w:hAnsi="Times New Roman" w:cs="Times New Roman" w:hint="eastAsia"/>
          <w:sz w:val="24"/>
          <w:szCs w:val="24"/>
        </w:rPr>
        <w:t xml:space="preserve"> the above-mentioned hypotheses </w:t>
      </w:r>
      <w:r w:rsidR="00394865">
        <w:rPr>
          <w:rFonts w:ascii="Times New Roman" w:hAnsi="Times New Roman" w:cs="Times New Roman" w:hint="eastAsia"/>
          <w:sz w:val="24"/>
          <w:szCs w:val="24"/>
        </w:rPr>
        <w:t>on</w:t>
      </w:r>
      <w:r w:rsidR="00FC3CC0" w:rsidRPr="00FC3CC0">
        <w:rPr>
          <w:rFonts w:ascii="Times New Roman" w:hAnsi="Times New Roman" w:cs="Times New Roman"/>
          <w:sz w:val="24"/>
          <w:szCs w:val="24"/>
        </w:rPr>
        <w:t xml:space="preserve"> </w:t>
      </w:r>
      <w:r w:rsidR="00556E7D">
        <w:rPr>
          <w:rFonts w:ascii="Times New Roman" w:hAnsi="Times New Roman" w:cs="Times New Roman" w:hint="eastAsia"/>
          <w:sz w:val="24"/>
          <w:szCs w:val="24"/>
        </w:rPr>
        <w:t xml:space="preserve">the </w:t>
      </w:r>
      <w:r w:rsidR="0088670D">
        <w:rPr>
          <w:rFonts w:ascii="Times New Roman" w:hAnsi="Times New Roman" w:cs="Times New Roman" w:hint="eastAsia"/>
          <w:sz w:val="24"/>
          <w:szCs w:val="24"/>
        </w:rPr>
        <w:t>potential</w:t>
      </w:r>
      <w:r w:rsidR="00556E7D">
        <w:rPr>
          <w:rFonts w:ascii="Times New Roman" w:hAnsi="Times New Roman" w:cs="Times New Roman" w:hint="eastAsia"/>
          <w:sz w:val="24"/>
          <w:szCs w:val="24"/>
        </w:rPr>
        <w:t xml:space="preserve"> intentions contributing to the alignment bias</w:t>
      </w:r>
      <w:r w:rsidR="00556E7D" w:rsidRPr="00556E7D">
        <w:rPr>
          <w:rFonts w:ascii="Times New Roman" w:hAnsi="Times New Roman" w:cs="Times New Roman"/>
          <w:sz w:val="24"/>
          <w:szCs w:val="24"/>
        </w:rPr>
        <w:t xml:space="preserve">. </w:t>
      </w:r>
      <w:bookmarkStart w:id="23" w:name="OLE_LINK19"/>
      <w:r w:rsidR="00A017DD">
        <w:rPr>
          <w:rFonts w:ascii="Times New Roman" w:hAnsi="Times New Roman" w:cs="Times New Roman" w:hint="eastAsia"/>
          <w:sz w:val="24"/>
          <w:szCs w:val="24"/>
        </w:rPr>
        <w:t xml:space="preserve">In </w:t>
      </w:r>
      <w:r w:rsidR="006E7834">
        <w:rPr>
          <w:rFonts w:ascii="Times New Roman" w:hAnsi="Times New Roman" w:cs="Times New Roman" w:hint="eastAsia"/>
          <w:sz w:val="24"/>
          <w:szCs w:val="24"/>
        </w:rPr>
        <w:t>Study 1(</w:t>
      </w:r>
      <w:r w:rsidR="00966377" w:rsidRPr="00966377">
        <w:rPr>
          <w:rFonts w:ascii="Times New Roman" w:hAnsi="Times New Roman" w:cs="Times New Roman" w:hint="eastAsia"/>
          <w:i/>
          <w:iCs/>
          <w:sz w:val="24"/>
          <w:szCs w:val="24"/>
        </w:rPr>
        <w:t>n</w:t>
      </w:r>
      <w:r w:rsidR="006E7834">
        <w:rPr>
          <w:rFonts w:ascii="Times New Roman" w:hAnsi="Times New Roman" w:cs="Times New Roman" w:hint="eastAsia"/>
          <w:sz w:val="24"/>
          <w:szCs w:val="24"/>
        </w:rPr>
        <w:t xml:space="preserve"> = 73) and Study 2 (</w:t>
      </w:r>
      <w:r w:rsidR="00966377" w:rsidRPr="00966377">
        <w:rPr>
          <w:rFonts w:ascii="Times New Roman" w:hAnsi="Times New Roman" w:cs="Times New Roman" w:hint="eastAsia"/>
          <w:i/>
          <w:iCs/>
          <w:sz w:val="24"/>
          <w:szCs w:val="24"/>
        </w:rPr>
        <w:t>n</w:t>
      </w:r>
      <w:r w:rsidR="006E7834">
        <w:rPr>
          <w:rFonts w:ascii="Times New Roman" w:hAnsi="Times New Roman" w:cs="Times New Roman" w:hint="eastAsia"/>
          <w:sz w:val="24"/>
          <w:szCs w:val="24"/>
        </w:rPr>
        <w:t xml:space="preserve"> = 62)</w:t>
      </w:r>
      <w:r w:rsidR="00A017DD" w:rsidRPr="00221598">
        <w:rPr>
          <w:rFonts w:ascii="Times New Roman" w:hAnsi="Times New Roman" w:cs="Times New Roman" w:hint="eastAsia"/>
          <w:sz w:val="24"/>
          <w:szCs w:val="24"/>
        </w:rPr>
        <w:t>, p</w:t>
      </w:r>
      <w:r w:rsidR="00A017DD" w:rsidRPr="00221598">
        <w:rPr>
          <w:rFonts w:ascii="Times New Roman" w:hAnsi="Times New Roman" w:cs="Times New Roman"/>
          <w:sz w:val="24"/>
          <w:szCs w:val="24"/>
        </w:rPr>
        <w:t xml:space="preserve">articipants </w:t>
      </w:r>
      <w:r w:rsidR="001A1476">
        <w:rPr>
          <w:rFonts w:ascii="Times New Roman" w:hAnsi="Times New Roman" w:cs="Times New Roman" w:hint="eastAsia"/>
          <w:sz w:val="24"/>
          <w:szCs w:val="24"/>
        </w:rPr>
        <w:t xml:space="preserve">were tasked with </w:t>
      </w:r>
      <w:r w:rsidR="00A017DD" w:rsidRPr="00221598">
        <w:rPr>
          <w:rFonts w:ascii="Times New Roman" w:hAnsi="Times New Roman" w:cs="Times New Roman" w:hint="eastAsia"/>
          <w:sz w:val="24"/>
          <w:szCs w:val="24"/>
        </w:rPr>
        <w:t>provid</w:t>
      </w:r>
      <w:r w:rsidR="001A1476">
        <w:rPr>
          <w:rFonts w:ascii="Times New Roman" w:hAnsi="Times New Roman" w:cs="Times New Roman" w:hint="eastAsia"/>
          <w:sz w:val="24"/>
          <w:szCs w:val="24"/>
        </w:rPr>
        <w:t>ing</w:t>
      </w:r>
      <w:r w:rsidR="00A017DD" w:rsidRPr="00221598">
        <w:rPr>
          <w:rFonts w:ascii="Times New Roman" w:hAnsi="Times New Roman" w:cs="Times New Roman" w:hint="eastAsia"/>
          <w:sz w:val="24"/>
          <w:szCs w:val="24"/>
        </w:rPr>
        <w:t xml:space="preserve"> advice in </w:t>
      </w:r>
      <w:r w:rsidR="00A017DD" w:rsidRPr="00221598">
        <w:rPr>
          <w:rFonts w:ascii="Times New Roman" w:hAnsi="Times New Roman" w:cs="Times New Roman"/>
          <w:sz w:val="24"/>
          <w:szCs w:val="24"/>
        </w:rPr>
        <w:t>isolation</w:t>
      </w:r>
      <w:r w:rsidR="00A017DD" w:rsidRPr="00221598">
        <w:rPr>
          <w:rFonts w:ascii="Times New Roman" w:hAnsi="Times New Roman" w:cs="Times New Roman" w:hint="eastAsia"/>
          <w:sz w:val="24"/>
          <w:szCs w:val="24"/>
        </w:rPr>
        <w:t xml:space="preserve"> and after observing </w:t>
      </w:r>
      <w:r w:rsidR="00D223EF">
        <w:rPr>
          <w:rFonts w:ascii="Times New Roman" w:hAnsi="Times New Roman" w:cs="Times New Roman" w:hint="eastAsia"/>
          <w:sz w:val="24"/>
          <w:szCs w:val="24"/>
        </w:rPr>
        <w:lastRenderedPageBreak/>
        <w:t xml:space="preserve">an </w:t>
      </w:r>
      <w:r w:rsidR="00BA5EDE">
        <w:rPr>
          <w:rFonts w:ascii="Times New Roman" w:hAnsi="Times New Roman" w:cs="Times New Roman" w:hint="eastAsia"/>
          <w:sz w:val="24"/>
          <w:szCs w:val="24"/>
        </w:rPr>
        <w:t xml:space="preserve">alleged </w:t>
      </w:r>
      <w:r w:rsidR="00A017DD" w:rsidRPr="00221598">
        <w:rPr>
          <w:rFonts w:ascii="Times New Roman" w:hAnsi="Times New Roman" w:cs="Times New Roman" w:hint="eastAsia"/>
          <w:sz w:val="24"/>
          <w:szCs w:val="24"/>
        </w:rPr>
        <w:t>advisee</w:t>
      </w:r>
      <w:r w:rsidR="00A017DD" w:rsidRPr="00221598">
        <w:rPr>
          <w:rFonts w:ascii="Times New Roman" w:hAnsi="Times New Roman" w:cs="Times New Roman"/>
          <w:sz w:val="24"/>
          <w:szCs w:val="24"/>
        </w:rPr>
        <w:t>’</w:t>
      </w:r>
      <w:r w:rsidR="00D223EF" w:rsidRPr="00221598">
        <w:rPr>
          <w:rFonts w:ascii="Times New Roman" w:hAnsi="Times New Roman" w:cs="Times New Roman" w:hint="eastAsia"/>
          <w:sz w:val="24"/>
          <w:szCs w:val="24"/>
        </w:rPr>
        <w:t>s</w:t>
      </w:r>
      <w:r w:rsidR="00A017DD" w:rsidRPr="00221598">
        <w:rPr>
          <w:rFonts w:ascii="Times New Roman" w:hAnsi="Times New Roman" w:cs="Times New Roman" w:hint="eastAsia"/>
          <w:sz w:val="24"/>
          <w:szCs w:val="24"/>
        </w:rPr>
        <w:t xml:space="preserve"> opinions in two </w:t>
      </w:r>
      <w:r w:rsidR="00D223EF">
        <w:rPr>
          <w:rFonts w:ascii="Times New Roman" w:hAnsi="Times New Roman" w:cs="Times New Roman"/>
          <w:sz w:val="24"/>
          <w:szCs w:val="24"/>
        </w:rPr>
        <w:t>separated</w:t>
      </w:r>
      <w:r w:rsidR="00D223EF">
        <w:rPr>
          <w:rFonts w:ascii="Times New Roman" w:hAnsi="Times New Roman" w:cs="Times New Roman" w:hint="eastAsia"/>
          <w:sz w:val="24"/>
          <w:szCs w:val="24"/>
        </w:rPr>
        <w:t xml:space="preserve"> </w:t>
      </w:r>
      <w:r w:rsidR="00A017DD" w:rsidRPr="00221598">
        <w:rPr>
          <w:rFonts w:ascii="Times New Roman" w:hAnsi="Times New Roman" w:cs="Times New Roman" w:hint="eastAsia"/>
          <w:sz w:val="24"/>
          <w:szCs w:val="24"/>
        </w:rPr>
        <w:t>sessions</w:t>
      </w:r>
      <w:r w:rsidR="00D223EF" w:rsidRPr="00D223EF">
        <w:rPr>
          <w:rFonts w:ascii="Times New Roman" w:hAnsi="Times New Roman" w:cs="Times New Roman" w:hint="eastAsia"/>
          <w:sz w:val="24"/>
          <w:szCs w:val="24"/>
        </w:rPr>
        <w:t xml:space="preserve"> </w:t>
      </w:r>
      <w:r w:rsidR="00D223EF" w:rsidRPr="00221598">
        <w:rPr>
          <w:rFonts w:ascii="Times New Roman" w:hAnsi="Times New Roman" w:cs="Times New Roman" w:hint="eastAsia"/>
          <w:sz w:val="24"/>
          <w:szCs w:val="24"/>
        </w:rPr>
        <w:t>sequential</w:t>
      </w:r>
      <w:r w:rsidR="00D223EF">
        <w:rPr>
          <w:rFonts w:ascii="Times New Roman" w:hAnsi="Times New Roman" w:cs="Times New Roman" w:hint="eastAsia"/>
          <w:sz w:val="24"/>
          <w:szCs w:val="24"/>
        </w:rPr>
        <w:t>ly</w:t>
      </w:r>
      <w:r w:rsidR="00A017DD" w:rsidRPr="00221598">
        <w:rPr>
          <w:rFonts w:ascii="Times New Roman" w:hAnsi="Times New Roman" w:cs="Times New Roman"/>
          <w:sz w:val="24"/>
          <w:szCs w:val="24"/>
        </w:rPr>
        <w:t>.</w:t>
      </w:r>
      <w:r w:rsidR="00A017DD" w:rsidRPr="00221598">
        <w:rPr>
          <w:rFonts w:ascii="Times New Roman" w:hAnsi="Times New Roman" w:cs="Times New Roman" w:hint="eastAsia"/>
          <w:sz w:val="24"/>
          <w:szCs w:val="24"/>
        </w:rPr>
        <w:t xml:space="preserve"> </w:t>
      </w:r>
      <w:r w:rsidR="00AD6FE3">
        <w:rPr>
          <w:rFonts w:ascii="Times New Roman" w:hAnsi="Times New Roman" w:cs="Times New Roman" w:hint="eastAsia"/>
          <w:sz w:val="24"/>
          <w:szCs w:val="24"/>
        </w:rPr>
        <w:t>A</w:t>
      </w:r>
      <w:r w:rsidR="00277CD4">
        <w:rPr>
          <w:rFonts w:ascii="Times New Roman" w:hAnsi="Times New Roman" w:cs="Times New Roman" w:hint="eastAsia"/>
          <w:sz w:val="24"/>
          <w:szCs w:val="24"/>
        </w:rPr>
        <w:t>dvisees</w:t>
      </w:r>
      <w:r w:rsidR="00277CD4">
        <w:rPr>
          <w:rFonts w:ascii="Times New Roman" w:hAnsi="Times New Roman" w:cs="Times New Roman"/>
          <w:sz w:val="24"/>
          <w:szCs w:val="24"/>
        </w:rPr>
        <w:t>’</w:t>
      </w:r>
      <w:r w:rsidR="00277CD4">
        <w:rPr>
          <w:rFonts w:ascii="Times New Roman" w:hAnsi="Times New Roman" w:cs="Times New Roman" w:hint="eastAsia"/>
          <w:sz w:val="24"/>
          <w:szCs w:val="24"/>
        </w:rPr>
        <w:t xml:space="preserve"> opinions were</w:t>
      </w:r>
      <w:r w:rsidR="008D69C8" w:rsidRPr="008D69C8">
        <w:rPr>
          <w:rFonts w:ascii="Times New Roman" w:hAnsi="Times New Roman" w:cs="Times New Roman" w:hint="eastAsia"/>
          <w:sz w:val="24"/>
          <w:szCs w:val="24"/>
        </w:rPr>
        <w:t xml:space="preserve"> manipulated</w:t>
      </w:r>
      <w:r w:rsidR="008D69C8">
        <w:rPr>
          <w:rFonts w:ascii="Times New Roman" w:hAnsi="Times New Roman" w:cs="Times New Roman" w:hint="eastAsia"/>
          <w:sz w:val="24"/>
          <w:szCs w:val="24"/>
        </w:rPr>
        <w:t xml:space="preserve"> to be </w:t>
      </w:r>
      <w:r w:rsidR="00277CD4">
        <w:rPr>
          <w:rFonts w:ascii="Times New Roman" w:hAnsi="Times New Roman" w:cs="Times New Roman"/>
          <w:sz w:val="24"/>
          <w:szCs w:val="24"/>
        </w:rPr>
        <w:t>incongruent</w:t>
      </w:r>
      <w:r w:rsidR="00277CD4">
        <w:rPr>
          <w:rFonts w:ascii="Times New Roman" w:hAnsi="Times New Roman" w:cs="Times New Roman" w:hint="eastAsia"/>
          <w:sz w:val="24"/>
          <w:szCs w:val="24"/>
        </w:rPr>
        <w:t xml:space="preserve"> with </w:t>
      </w:r>
      <w:r w:rsidR="008D69C8" w:rsidRPr="00277CD4">
        <w:rPr>
          <w:rFonts w:ascii="Times New Roman" w:hAnsi="Times New Roman" w:cs="Times New Roman"/>
          <w:sz w:val="24"/>
          <w:szCs w:val="24"/>
        </w:rPr>
        <w:t xml:space="preserve">half </w:t>
      </w:r>
      <w:r w:rsidR="008D69C8">
        <w:rPr>
          <w:rFonts w:ascii="Times New Roman" w:hAnsi="Times New Roman" w:cs="Times New Roman" w:hint="eastAsia"/>
          <w:sz w:val="24"/>
          <w:szCs w:val="24"/>
        </w:rPr>
        <w:t xml:space="preserve">of </w:t>
      </w:r>
      <w:r w:rsidR="00277CD4">
        <w:rPr>
          <w:rFonts w:ascii="Times New Roman" w:hAnsi="Times New Roman" w:cs="Times New Roman" w:hint="eastAsia"/>
          <w:sz w:val="24"/>
          <w:szCs w:val="24"/>
        </w:rPr>
        <w:t>participants</w:t>
      </w:r>
      <w:r w:rsidR="00277CD4">
        <w:rPr>
          <w:rFonts w:ascii="Times New Roman" w:hAnsi="Times New Roman" w:cs="Times New Roman"/>
          <w:sz w:val="24"/>
          <w:szCs w:val="24"/>
        </w:rPr>
        <w:t>’</w:t>
      </w:r>
      <w:r w:rsidR="00277CD4">
        <w:rPr>
          <w:rFonts w:ascii="Times New Roman" w:hAnsi="Times New Roman" w:cs="Times New Roman" w:hint="eastAsia"/>
          <w:sz w:val="24"/>
          <w:szCs w:val="24"/>
        </w:rPr>
        <w:t xml:space="preserve"> independently </w:t>
      </w:r>
      <w:r w:rsidR="008D69C8">
        <w:rPr>
          <w:rFonts w:ascii="Times New Roman" w:hAnsi="Times New Roman" w:cs="Times New Roman" w:hint="eastAsia"/>
          <w:sz w:val="24"/>
          <w:szCs w:val="24"/>
        </w:rPr>
        <w:t>provided</w:t>
      </w:r>
      <w:r w:rsidR="00277CD4">
        <w:rPr>
          <w:rFonts w:ascii="Times New Roman" w:hAnsi="Times New Roman" w:cs="Times New Roman" w:hint="eastAsia"/>
          <w:sz w:val="24"/>
          <w:szCs w:val="24"/>
        </w:rPr>
        <w:t xml:space="preserve"> advice</w:t>
      </w:r>
      <w:r w:rsidR="008D69C8">
        <w:rPr>
          <w:rFonts w:ascii="Times New Roman" w:hAnsi="Times New Roman" w:cs="Times New Roman" w:hint="eastAsia"/>
          <w:sz w:val="24"/>
          <w:szCs w:val="24"/>
        </w:rPr>
        <w:t xml:space="preserve"> (either correct or incorrect)</w:t>
      </w:r>
      <w:r w:rsidR="00277CD4">
        <w:rPr>
          <w:rFonts w:ascii="Times New Roman" w:hAnsi="Times New Roman" w:cs="Times New Roman" w:hint="eastAsia"/>
          <w:sz w:val="24"/>
          <w:szCs w:val="24"/>
        </w:rPr>
        <w:t xml:space="preserve">, </w:t>
      </w:r>
      <w:r w:rsidR="00BA5EDE" w:rsidRPr="00BA5EDE">
        <w:rPr>
          <w:rFonts w:ascii="Times New Roman" w:hAnsi="Times New Roman" w:cs="Times New Roman"/>
          <w:sz w:val="24"/>
          <w:szCs w:val="24"/>
        </w:rPr>
        <w:t xml:space="preserve">to </w:t>
      </w:r>
      <w:r w:rsidR="00BA5EDE">
        <w:rPr>
          <w:rFonts w:ascii="Times New Roman" w:hAnsi="Times New Roman" w:cs="Times New Roman" w:hint="eastAsia"/>
          <w:sz w:val="24"/>
          <w:szCs w:val="24"/>
        </w:rPr>
        <w:t>test</w:t>
      </w:r>
      <w:r w:rsidR="00BA5EDE" w:rsidRPr="00BA5EDE">
        <w:rPr>
          <w:rFonts w:ascii="Times New Roman" w:hAnsi="Times New Roman" w:cs="Times New Roman"/>
          <w:sz w:val="24"/>
          <w:szCs w:val="24"/>
        </w:rPr>
        <w:t xml:space="preserve"> whether </w:t>
      </w:r>
      <w:r w:rsidR="00D223EF">
        <w:rPr>
          <w:rFonts w:ascii="Times New Roman" w:hAnsi="Times New Roman" w:cs="Times New Roman" w:hint="eastAsia"/>
          <w:sz w:val="24"/>
          <w:szCs w:val="24"/>
        </w:rPr>
        <w:t xml:space="preserve">the </w:t>
      </w:r>
      <w:r w:rsidR="00BA5EDE" w:rsidRPr="00BA5EDE">
        <w:rPr>
          <w:rFonts w:ascii="Times New Roman" w:hAnsi="Times New Roman" w:cs="Times New Roman"/>
          <w:sz w:val="24"/>
          <w:szCs w:val="24"/>
        </w:rPr>
        <w:t xml:space="preserve">opinion conformity </w:t>
      </w:r>
      <w:r w:rsidR="00D223EF">
        <w:rPr>
          <w:rFonts w:ascii="Times New Roman" w:hAnsi="Times New Roman" w:cs="Times New Roman" w:hint="eastAsia"/>
          <w:sz w:val="24"/>
          <w:szCs w:val="24"/>
        </w:rPr>
        <w:t xml:space="preserve">with </w:t>
      </w:r>
      <w:r w:rsidR="00D223EF">
        <w:rPr>
          <w:rFonts w:ascii="Times New Roman" w:hAnsi="Times New Roman" w:cs="Times New Roman"/>
          <w:sz w:val="24"/>
          <w:szCs w:val="24"/>
        </w:rPr>
        <w:t>advisees</w:t>
      </w:r>
      <w:r w:rsidR="00D223EF">
        <w:rPr>
          <w:rFonts w:ascii="Times New Roman" w:hAnsi="Times New Roman" w:cs="Times New Roman" w:hint="eastAsia"/>
          <w:sz w:val="24"/>
          <w:szCs w:val="24"/>
        </w:rPr>
        <w:t xml:space="preserve"> </w:t>
      </w:r>
      <w:r w:rsidR="00BA5EDE" w:rsidRPr="00BA5EDE">
        <w:rPr>
          <w:rFonts w:ascii="Times New Roman" w:hAnsi="Times New Roman" w:cs="Times New Roman"/>
          <w:sz w:val="24"/>
          <w:szCs w:val="24"/>
        </w:rPr>
        <w:t xml:space="preserve">or advice accuracy </w:t>
      </w:r>
      <w:r w:rsidR="00D223EF">
        <w:rPr>
          <w:rFonts w:ascii="Times New Roman" w:hAnsi="Times New Roman" w:cs="Times New Roman" w:hint="eastAsia"/>
          <w:sz w:val="24"/>
          <w:szCs w:val="24"/>
        </w:rPr>
        <w:t xml:space="preserve">was prioritized and </w:t>
      </w:r>
      <w:r w:rsidR="0039780D">
        <w:rPr>
          <w:rFonts w:ascii="Times New Roman" w:hAnsi="Times New Roman" w:cs="Times New Roman" w:hint="eastAsia"/>
          <w:sz w:val="24"/>
          <w:szCs w:val="24"/>
        </w:rPr>
        <w:t>yielded</w:t>
      </w:r>
      <w:r w:rsidR="00BA5EDE" w:rsidRPr="00BA5EDE">
        <w:rPr>
          <w:rFonts w:ascii="Times New Roman" w:hAnsi="Times New Roman" w:cs="Times New Roman"/>
          <w:sz w:val="24"/>
          <w:szCs w:val="24"/>
        </w:rPr>
        <w:t xml:space="preserve"> the alignment bias</w:t>
      </w:r>
      <w:r w:rsidR="00277CD4">
        <w:rPr>
          <w:rFonts w:ascii="Times New Roman" w:hAnsi="Times New Roman" w:cs="Times New Roman" w:hint="eastAsia"/>
          <w:sz w:val="24"/>
          <w:szCs w:val="24"/>
        </w:rPr>
        <w:t>. In Study 3 (</w:t>
      </w:r>
      <w:r w:rsidR="00966377" w:rsidRPr="00966377">
        <w:rPr>
          <w:rFonts w:ascii="Times New Roman" w:hAnsi="Times New Roman" w:cs="Times New Roman" w:hint="eastAsia"/>
          <w:i/>
          <w:iCs/>
          <w:sz w:val="24"/>
          <w:szCs w:val="24"/>
        </w:rPr>
        <w:t>n</w:t>
      </w:r>
      <w:r w:rsidR="00277CD4">
        <w:rPr>
          <w:rFonts w:ascii="Times New Roman" w:hAnsi="Times New Roman" w:cs="Times New Roman" w:hint="eastAsia"/>
          <w:sz w:val="24"/>
          <w:szCs w:val="24"/>
        </w:rPr>
        <w:t xml:space="preserve"> = 111) and Study 4 (</w:t>
      </w:r>
      <w:r w:rsidR="00966377" w:rsidRPr="00966377">
        <w:rPr>
          <w:rFonts w:ascii="Times New Roman" w:hAnsi="Times New Roman" w:cs="Times New Roman" w:hint="eastAsia"/>
          <w:i/>
          <w:iCs/>
          <w:sz w:val="24"/>
          <w:szCs w:val="24"/>
        </w:rPr>
        <w:t>n</w:t>
      </w:r>
      <w:r w:rsidR="00277CD4">
        <w:rPr>
          <w:rFonts w:ascii="Times New Roman" w:hAnsi="Times New Roman" w:cs="Times New Roman" w:hint="eastAsia"/>
          <w:sz w:val="24"/>
          <w:szCs w:val="24"/>
        </w:rPr>
        <w:t xml:space="preserve"> = 100)</w:t>
      </w:r>
      <w:r w:rsidR="00E94602">
        <w:rPr>
          <w:rFonts w:ascii="Times New Roman" w:hAnsi="Times New Roman" w:cs="Times New Roman" w:hint="eastAsia"/>
          <w:sz w:val="24"/>
          <w:szCs w:val="24"/>
        </w:rPr>
        <w:t xml:space="preserve">, </w:t>
      </w:r>
      <w:r w:rsidR="00714F2A" w:rsidRPr="00221598">
        <w:rPr>
          <w:rFonts w:ascii="Times New Roman" w:hAnsi="Times New Roman" w:cs="Times New Roman" w:hint="eastAsia"/>
          <w:sz w:val="24"/>
          <w:szCs w:val="24"/>
        </w:rPr>
        <w:t>immediate</w:t>
      </w:r>
      <w:r w:rsidR="00714F2A">
        <w:rPr>
          <w:rFonts w:ascii="Times New Roman" w:hAnsi="Times New Roman" w:cs="Times New Roman" w:hint="eastAsia"/>
          <w:sz w:val="24"/>
          <w:szCs w:val="24"/>
        </w:rPr>
        <w:t xml:space="preserve"> </w:t>
      </w:r>
      <w:r w:rsidR="00A017DD" w:rsidRPr="00221598">
        <w:rPr>
          <w:rFonts w:ascii="Times New Roman" w:hAnsi="Times New Roman" w:cs="Times New Roman" w:hint="eastAsia"/>
          <w:sz w:val="24"/>
          <w:szCs w:val="24"/>
        </w:rPr>
        <w:t xml:space="preserve">feedback on advice </w:t>
      </w:r>
      <w:r w:rsidR="005F024B">
        <w:rPr>
          <w:rFonts w:ascii="Times New Roman" w:hAnsi="Times New Roman" w:cs="Times New Roman" w:hint="eastAsia"/>
          <w:sz w:val="24"/>
          <w:szCs w:val="24"/>
        </w:rPr>
        <w:t xml:space="preserve">from advisees </w:t>
      </w:r>
      <w:r w:rsidR="00A017DD" w:rsidRPr="00221598">
        <w:rPr>
          <w:rFonts w:ascii="Times New Roman" w:hAnsi="Times New Roman" w:cs="Times New Roman" w:hint="eastAsia"/>
          <w:sz w:val="24"/>
          <w:szCs w:val="24"/>
        </w:rPr>
        <w:t>(</w:t>
      </w:r>
      <w:bookmarkStart w:id="24" w:name="OLE_LINK56"/>
      <w:r w:rsidR="00A017DD" w:rsidRPr="00221598">
        <w:rPr>
          <w:rFonts w:ascii="Times New Roman" w:hAnsi="Times New Roman" w:cs="Times New Roman" w:hint="eastAsia"/>
          <w:sz w:val="24"/>
          <w:szCs w:val="24"/>
        </w:rPr>
        <w:t>acceptance or rejection</w:t>
      </w:r>
      <w:bookmarkEnd w:id="24"/>
      <w:r w:rsidR="00A017DD" w:rsidRPr="00221598">
        <w:rPr>
          <w:rFonts w:ascii="Times New Roman" w:hAnsi="Times New Roman" w:cs="Times New Roman" w:hint="eastAsia"/>
          <w:sz w:val="24"/>
          <w:szCs w:val="24"/>
        </w:rPr>
        <w:t xml:space="preserve">) </w:t>
      </w:r>
      <w:r w:rsidR="00311CFC">
        <w:rPr>
          <w:rFonts w:ascii="Times New Roman" w:hAnsi="Times New Roman" w:cs="Times New Roman" w:hint="eastAsia"/>
          <w:sz w:val="24"/>
          <w:szCs w:val="24"/>
        </w:rPr>
        <w:t xml:space="preserve">were disclosed </w:t>
      </w:r>
      <w:r w:rsidR="00D11AF4">
        <w:rPr>
          <w:rFonts w:ascii="Times New Roman" w:hAnsi="Times New Roman" w:cs="Times New Roman" w:hint="eastAsia"/>
          <w:sz w:val="24"/>
          <w:szCs w:val="24"/>
        </w:rPr>
        <w:t>to the participants</w:t>
      </w:r>
      <w:r w:rsidR="00834A90">
        <w:rPr>
          <w:rFonts w:ascii="Times New Roman" w:hAnsi="Times New Roman" w:cs="Times New Roman" w:hint="eastAsia"/>
          <w:sz w:val="24"/>
          <w:szCs w:val="24"/>
        </w:rPr>
        <w:t>. Administered</w:t>
      </w:r>
      <w:r w:rsidR="00311CFC" w:rsidRPr="00221598">
        <w:rPr>
          <w:rFonts w:ascii="Times New Roman" w:hAnsi="Times New Roman" w:cs="Times New Roman" w:hint="eastAsia"/>
          <w:sz w:val="24"/>
          <w:szCs w:val="24"/>
        </w:rPr>
        <w:t xml:space="preserve"> </w:t>
      </w:r>
      <w:r w:rsidR="00834A90">
        <w:rPr>
          <w:rFonts w:ascii="Times New Roman" w:hAnsi="Times New Roman" w:cs="Times New Roman" w:hint="eastAsia"/>
          <w:sz w:val="24"/>
          <w:szCs w:val="24"/>
        </w:rPr>
        <w:t>within</w:t>
      </w:r>
      <w:r w:rsidR="00A017DD" w:rsidRPr="00221598">
        <w:rPr>
          <w:rFonts w:ascii="Times New Roman" w:hAnsi="Times New Roman" w:cs="Times New Roman" w:hint="eastAsia"/>
          <w:sz w:val="24"/>
          <w:szCs w:val="24"/>
        </w:rPr>
        <w:t xml:space="preserve"> probabilistic reversal structure</w:t>
      </w:r>
      <w:r w:rsidR="00834A90">
        <w:rPr>
          <w:rFonts w:ascii="Times New Roman" w:hAnsi="Times New Roman" w:cs="Times New Roman" w:hint="eastAsia"/>
          <w:sz w:val="24"/>
          <w:szCs w:val="24"/>
        </w:rPr>
        <w:t>s</w:t>
      </w:r>
      <w:r w:rsidR="00556E7D">
        <w:rPr>
          <w:rFonts w:ascii="Times New Roman" w:hAnsi="Times New Roman" w:cs="Times New Roman" w:hint="eastAsia"/>
          <w:sz w:val="24"/>
          <w:szCs w:val="24"/>
        </w:rPr>
        <w:t xml:space="preserve"> </w:t>
      </w:r>
      <w:r w:rsidR="00A017DD" w:rsidRPr="00221598">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{"citationID":"2Tdd24W8","properties":{"formattedCitation":"(Gl\\uc0\\u228{}scher et al., 2009)","plainCitation":"(Gläscher et al., 2009)","noteIndex":0},"citationItems":[{"id":1982,"uris":["http://zotero.org/users/10125738/items/VEHA6JED"],"itemData":{"id":1982,"type":"article-journal","abstract":"Abstract. Considerable evidence has emerged to implicate ventromedial prefrontal cortex in encoding expectations of future reward during value-based decisi","call-number":"2","container-title":"Cerebral Cortex","DOI":"10.1093/cercor/bhn098","ISSN":"1047-3211","issue":"2","journalAbbreviation":"Cereb Cortex","language":"en","note":"publisher: Oxford Academic","page":"483-495","source":"3.7","title":"Determining a Role for Ventromedial Prefrontal Cortex in Encoding Action-Based Value Signals During Reward-Related Decision Making","volume":"19","author":[{"family":"Gläscher","given":"Jan"},{"family":"Hampton","given":"Alan N."},{"family":"O'Doherty","given":"John P."}],"issued":{"date-parts":[["2009",2,1]]}}}],"schema":"https://github.com/citation-style-language/schema/raw/master/csl-citation.json"} </w:instrText>
      </w:r>
      <w:r w:rsidR="00A017DD" w:rsidRPr="00221598">
        <w:rPr>
          <w:rFonts w:ascii="Times New Roman" w:hAnsi="Times New Roman" w:cs="Times New Roman"/>
          <w:sz w:val="24"/>
          <w:szCs w:val="24"/>
        </w:rPr>
        <w:fldChar w:fldCharType="separate"/>
      </w:r>
      <w:r w:rsidR="00A017DD" w:rsidRPr="00221598">
        <w:rPr>
          <w:rFonts w:ascii="Times New Roman" w:hAnsi="Times New Roman" w:cs="Times New Roman"/>
          <w:kern w:val="0"/>
          <w:sz w:val="24"/>
        </w:rPr>
        <w:t>(</w:t>
      </w:r>
      <w:proofErr w:type="spellStart"/>
      <w:r w:rsidR="00A017DD" w:rsidRPr="00221598">
        <w:rPr>
          <w:rFonts w:ascii="Times New Roman" w:hAnsi="Times New Roman" w:cs="Times New Roman"/>
          <w:kern w:val="0"/>
          <w:sz w:val="24"/>
        </w:rPr>
        <w:t>Gläscher</w:t>
      </w:r>
      <w:proofErr w:type="spellEnd"/>
      <w:r w:rsidR="00A017DD" w:rsidRPr="00221598">
        <w:rPr>
          <w:rFonts w:ascii="Times New Roman" w:hAnsi="Times New Roman" w:cs="Times New Roman"/>
          <w:kern w:val="0"/>
          <w:sz w:val="24"/>
        </w:rPr>
        <w:t xml:space="preserve"> et al., 2009)</w:t>
      </w:r>
      <w:r w:rsidR="00A017DD" w:rsidRPr="00221598">
        <w:rPr>
          <w:rFonts w:ascii="Times New Roman" w:hAnsi="Times New Roman" w:cs="Times New Roman"/>
          <w:sz w:val="24"/>
          <w:szCs w:val="24"/>
        </w:rPr>
        <w:fldChar w:fldCharType="end"/>
      </w:r>
      <w:r w:rsidR="008D69C8">
        <w:rPr>
          <w:rFonts w:ascii="Times New Roman" w:hAnsi="Times New Roman" w:cs="Times New Roman" w:hint="eastAsia"/>
          <w:sz w:val="24"/>
          <w:szCs w:val="24"/>
        </w:rPr>
        <w:t xml:space="preserve">, </w:t>
      </w:r>
      <w:r w:rsidR="00834A90">
        <w:rPr>
          <w:rFonts w:ascii="Times New Roman" w:hAnsi="Times New Roman" w:cs="Times New Roman" w:hint="eastAsia"/>
          <w:sz w:val="24"/>
          <w:szCs w:val="24"/>
        </w:rPr>
        <w:t>a</w:t>
      </w:r>
      <w:r w:rsidR="00834A90">
        <w:rPr>
          <w:rFonts w:ascii="Times New Roman" w:hAnsi="Times New Roman" w:cs="Times New Roman" w:hint="eastAsia"/>
          <w:sz w:val="24"/>
          <w:szCs w:val="24"/>
        </w:rPr>
        <w:t>dvisees</w:t>
      </w:r>
      <w:r w:rsidR="00834A90">
        <w:rPr>
          <w:rFonts w:ascii="Times New Roman" w:hAnsi="Times New Roman" w:cs="Times New Roman"/>
          <w:sz w:val="24"/>
          <w:szCs w:val="24"/>
        </w:rPr>
        <w:t>’</w:t>
      </w:r>
      <w:r w:rsidR="00834A90">
        <w:rPr>
          <w:rFonts w:ascii="Times New Roman" w:hAnsi="Times New Roman" w:cs="Times New Roman" w:hint="eastAsia"/>
          <w:sz w:val="24"/>
          <w:szCs w:val="24"/>
        </w:rPr>
        <w:t xml:space="preserve"> </w:t>
      </w:r>
      <w:r w:rsidR="00834A90" w:rsidRPr="00221598">
        <w:rPr>
          <w:rFonts w:ascii="Times New Roman" w:hAnsi="Times New Roman" w:cs="Times New Roman" w:hint="eastAsia"/>
          <w:sz w:val="24"/>
          <w:szCs w:val="24"/>
        </w:rPr>
        <w:t xml:space="preserve">acceptance </w:t>
      </w:r>
      <w:r w:rsidR="00834A90">
        <w:rPr>
          <w:rFonts w:ascii="Times New Roman" w:hAnsi="Times New Roman" w:cs="Times New Roman" w:hint="eastAsia"/>
          <w:sz w:val="24"/>
          <w:szCs w:val="24"/>
        </w:rPr>
        <w:t>and</w:t>
      </w:r>
      <w:r w:rsidR="00834A90" w:rsidRPr="00221598">
        <w:rPr>
          <w:rFonts w:ascii="Times New Roman" w:hAnsi="Times New Roman" w:cs="Times New Roman" w:hint="eastAsia"/>
          <w:sz w:val="24"/>
          <w:szCs w:val="24"/>
        </w:rPr>
        <w:t xml:space="preserve"> rejection</w:t>
      </w:r>
      <w:r w:rsidR="00834A90">
        <w:rPr>
          <w:rFonts w:ascii="Times New Roman" w:hAnsi="Times New Roman" w:cs="Times New Roman" w:hint="eastAsia"/>
          <w:sz w:val="24"/>
          <w:szCs w:val="24"/>
        </w:rPr>
        <w:t xml:space="preserve"> on advice</w:t>
      </w:r>
      <w:r w:rsidR="00834A90">
        <w:rPr>
          <w:rFonts w:ascii="Times New Roman" w:hAnsi="Times New Roman" w:cs="Times New Roman" w:hint="eastAsia"/>
          <w:sz w:val="24"/>
          <w:szCs w:val="24"/>
        </w:rPr>
        <w:t xml:space="preserve"> characterized</w:t>
      </w:r>
      <w:r w:rsidR="008D69C8">
        <w:rPr>
          <w:rFonts w:ascii="Times New Roman" w:hAnsi="Times New Roman" w:cs="Times New Roman" w:hint="eastAsia"/>
          <w:sz w:val="24"/>
          <w:szCs w:val="24"/>
        </w:rPr>
        <w:t xml:space="preserve"> </w:t>
      </w:r>
      <w:r w:rsidR="00FF256D">
        <w:rPr>
          <w:rFonts w:ascii="Times New Roman" w:hAnsi="Times New Roman" w:cs="Times New Roman" w:hint="eastAsia"/>
          <w:sz w:val="24"/>
          <w:szCs w:val="24"/>
        </w:rPr>
        <w:t xml:space="preserve">their </w:t>
      </w:r>
      <w:r w:rsidR="00834A90">
        <w:rPr>
          <w:rFonts w:ascii="Times New Roman" w:hAnsi="Times New Roman" w:cs="Times New Roman" w:hint="eastAsia"/>
          <w:sz w:val="24"/>
          <w:szCs w:val="24"/>
        </w:rPr>
        <w:t xml:space="preserve">fluctuating </w:t>
      </w:r>
      <w:r w:rsidR="008D69C8">
        <w:rPr>
          <w:rFonts w:ascii="Times New Roman" w:hAnsi="Times New Roman" w:cs="Times New Roman" w:hint="eastAsia"/>
          <w:sz w:val="24"/>
          <w:szCs w:val="24"/>
        </w:rPr>
        <w:t xml:space="preserve">preferences for </w:t>
      </w:r>
      <w:r w:rsidR="00834A90">
        <w:rPr>
          <w:rFonts w:ascii="Times New Roman" w:hAnsi="Times New Roman" w:cs="Times New Roman" w:hint="eastAsia"/>
          <w:sz w:val="24"/>
          <w:szCs w:val="24"/>
        </w:rPr>
        <w:t xml:space="preserve">either </w:t>
      </w:r>
      <w:r w:rsidR="008D69C8">
        <w:rPr>
          <w:rFonts w:ascii="Times New Roman" w:hAnsi="Times New Roman" w:cs="Times New Roman" w:hint="eastAsia"/>
          <w:sz w:val="24"/>
          <w:szCs w:val="24"/>
        </w:rPr>
        <w:t>aligned or misaligned advice</w:t>
      </w:r>
      <w:r w:rsidR="00A017DD" w:rsidRPr="00221598">
        <w:rPr>
          <w:rFonts w:ascii="Times New Roman" w:hAnsi="Times New Roman" w:cs="Times New Roman" w:hint="eastAsia"/>
          <w:sz w:val="24"/>
          <w:szCs w:val="24"/>
        </w:rPr>
        <w:t>.</w:t>
      </w:r>
      <w:r w:rsidR="00D65E65">
        <w:rPr>
          <w:rFonts w:ascii="Times New Roman" w:hAnsi="Times New Roman" w:cs="Times New Roman" w:hint="eastAsia"/>
          <w:sz w:val="24"/>
          <w:szCs w:val="24"/>
        </w:rPr>
        <w:t xml:space="preserve"> Leveraging computational model</w:t>
      </w:r>
      <w:r w:rsidR="003478BF">
        <w:rPr>
          <w:rFonts w:ascii="Times New Roman" w:hAnsi="Times New Roman" w:cs="Times New Roman" w:hint="eastAsia"/>
          <w:sz w:val="24"/>
          <w:szCs w:val="24"/>
        </w:rPr>
        <w:t>s</w:t>
      </w:r>
      <w:r w:rsidR="008E5283">
        <w:rPr>
          <w:rFonts w:ascii="Times New Roman" w:hAnsi="Times New Roman" w:cs="Times New Roman" w:hint="eastAsia"/>
          <w:sz w:val="24"/>
          <w:szCs w:val="24"/>
        </w:rPr>
        <w:t xml:space="preserve">, we </w:t>
      </w:r>
      <w:r w:rsidR="00311CFC">
        <w:rPr>
          <w:rFonts w:ascii="Times New Roman" w:hAnsi="Times New Roman" w:cs="Times New Roman" w:hint="eastAsia"/>
          <w:sz w:val="24"/>
          <w:szCs w:val="24"/>
        </w:rPr>
        <w:t>examine</w:t>
      </w:r>
      <w:r w:rsidR="0014139D">
        <w:rPr>
          <w:rFonts w:ascii="Times New Roman" w:hAnsi="Times New Roman" w:cs="Times New Roman" w:hint="eastAsia"/>
          <w:sz w:val="24"/>
          <w:szCs w:val="24"/>
        </w:rPr>
        <w:t>d</w:t>
      </w:r>
      <w:r w:rsidR="008E5283">
        <w:rPr>
          <w:rFonts w:ascii="Times New Roman" w:hAnsi="Times New Roman" w:cs="Times New Roman" w:hint="eastAsia"/>
          <w:sz w:val="24"/>
          <w:szCs w:val="24"/>
        </w:rPr>
        <w:t xml:space="preserve"> whether the alignment bias was driven by </w:t>
      </w:r>
      <w:r w:rsidR="00845CEB">
        <w:rPr>
          <w:rFonts w:ascii="Times New Roman" w:hAnsi="Times New Roman" w:cs="Times New Roman" w:hint="eastAsia"/>
          <w:sz w:val="24"/>
          <w:szCs w:val="24"/>
        </w:rPr>
        <w:t>individuals</w:t>
      </w:r>
      <w:r w:rsidR="00845CEB">
        <w:rPr>
          <w:rFonts w:ascii="Times New Roman" w:hAnsi="Times New Roman" w:cs="Times New Roman"/>
          <w:sz w:val="24"/>
          <w:szCs w:val="24"/>
        </w:rPr>
        <w:t>’</w:t>
      </w:r>
      <w:r w:rsidR="008E5283">
        <w:rPr>
          <w:rFonts w:ascii="Times New Roman" w:hAnsi="Times New Roman" w:cs="Times New Roman" w:hint="eastAsia"/>
          <w:sz w:val="24"/>
          <w:szCs w:val="24"/>
        </w:rPr>
        <w:t xml:space="preserve"> intention to</w:t>
      </w:r>
      <w:r w:rsidR="00FC3CC0">
        <w:rPr>
          <w:rFonts w:ascii="Times New Roman" w:hAnsi="Times New Roman" w:cs="Times New Roman" w:hint="eastAsia"/>
          <w:sz w:val="24"/>
          <w:szCs w:val="24"/>
        </w:rPr>
        <w:t xml:space="preserve"> mitigate </w:t>
      </w:r>
      <w:r w:rsidR="008E5283">
        <w:rPr>
          <w:rFonts w:ascii="Times New Roman" w:hAnsi="Times New Roman" w:cs="Times New Roman" w:hint="eastAsia"/>
          <w:sz w:val="24"/>
          <w:szCs w:val="24"/>
        </w:rPr>
        <w:t>normative pressures</w:t>
      </w:r>
      <w:r w:rsidR="0014139D">
        <w:rPr>
          <w:rFonts w:ascii="Times New Roman" w:hAnsi="Times New Roman" w:cs="Times New Roman" w:hint="eastAsia"/>
          <w:sz w:val="24"/>
          <w:szCs w:val="24"/>
        </w:rPr>
        <w:t xml:space="preserve">, </w:t>
      </w:r>
      <w:r w:rsidR="00834A90">
        <w:rPr>
          <w:rFonts w:ascii="Times New Roman" w:hAnsi="Times New Roman" w:cs="Times New Roman" w:hint="eastAsia"/>
          <w:sz w:val="24"/>
          <w:szCs w:val="24"/>
        </w:rPr>
        <w:t xml:space="preserve">positing that </w:t>
      </w:r>
      <w:r w:rsidR="00834A90">
        <w:rPr>
          <w:rFonts w:ascii="Times New Roman" w:hAnsi="Times New Roman" w:cs="Times New Roman"/>
          <w:sz w:val="24"/>
          <w:szCs w:val="24"/>
        </w:rPr>
        <w:t>advisors</w:t>
      </w:r>
      <w:r w:rsidR="00834A90">
        <w:rPr>
          <w:rFonts w:ascii="Times New Roman" w:hAnsi="Times New Roman" w:cs="Times New Roman" w:hint="eastAsia"/>
          <w:sz w:val="24"/>
          <w:szCs w:val="24"/>
        </w:rPr>
        <w:t xml:space="preserve"> would</w:t>
      </w:r>
      <w:r w:rsidR="00834A90">
        <w:rPr>
          <w:rFonts w:ascii="Times New Roman" w:hAnsi="Times New Roman" w:cs="Times New Roman" w:hint="eastAsia"/>
          <w:sz w:val="24"/>
          <w:szCs w:val="24"/>
        </w:rPr>
        <w:t xml:space="preserve"> align</w:t>
      </w:r>
      <w:r w:rsidR="00645823">
        <w:rPr>
          <w:rFonts w:ascii="Times New Roman" w:hAnsi="Times New Roman" w:cs="Times New Roman" w:hint="eastAsia"/>
          <w:sz w:val="24"/>
          <w:szCs w:val="24"/>
        </w:rPr>
        <w:t xml:space="preserve"> with advisees</w:t>
      </w:r>
      <w:r w:rsidR="00645823">
        <w:rPr>
          <w:rFonts w:ascii="Times New Roman" w:hAnsi="Times New Roman" w:cs="Times New Roman"/>
          <w:sz w:val="24"/>
          <w:szCs w:val="24"/>
        </w:rPr>
        <w:t>’</w:t>
      </w:r>
      <w:r w:rsidR="00645823">
        <w:rPr>
          <w:rFonts w:ascii="Times New Roman" w:hAnsi="Times New Roman" w:cs="Times New Roman" w:hint="eastAsia"/>
          <w:sz w:val="24"/>
          <w:szCs w:val="24"/>
        </w:rPr>
        <w:t xml:space="preserve"> opinions</w:t>
      </w:r>
      <w:r w:rsidR="0014139D" w:rsidRPr="0014139D">
        <w:rPr>
          <w:rFonts w:ascii="Times New Roman" w:hAnsi="Times New Roman" w:cs="Times New Roman" w:hint="eastAsia"/>
          <w:sz w:val="24"/>
          <w:szCs w:val="24"/>
        </w:rPr>
        <w:t xml:space="preserve"> </w:t>
      </w:r>
      <w:r w:rsidR="0014139D">
        <w:rPr>
          <w:rFonts w:ascii="Times New Roman" w:hAnsi="Times New Roman" w:cs="Times New Roman" w:hint="eastAsia"/>
          <w:sz w:val="24"/>
          <w:szCs w:val="24"/>
        </w:rPr>
        <w:t>invariably</w:t>
      </w:r>
      <w:r w:rsidR="0014139D">
        <w:rPr>
          <w:rFonts w:ascii="Times New Roman" w:hAnsi="Times New Roman" w:cs="Times New Roman" w:hint="eastAsia"/>
          <w:sz w:val="24"/>
          <w:szCs w:val="24"/>
        </w:rPr>
        <w:t xml:space="preserve">; </w:t>
      </w:r>
      <w:r w:rsidR="008E5283">
        <w:rPr>
          <w:rFonts w:ascii="Times New Roman" w:hAnsi="Times New Roman" w:cs="Times New Roman" w:hint="eastAsia"/>
          <w:sz w:val="24"/>
          <w:szCs w:val="24"/>
        </w:rPr>
        <w:t xml:space="preserve">or to </w:t>
      </w:r>
      <w:r w:rsidR="005F024B">
        <w:rPr>
          <w:rFonts w:ascii="Times New Roman" w:hAnsi="Times New Roman" w:cs="Times New Roman" w:hint="eastAsia"/>
          <w:sz w:val="24"/>
          <w:szCs w:val="24"/>
        </w:rPr>
        <w:t>optimize advising outcomes</w:t>
      </w:r>
      <w:r w:rsidR="0014139D">
        <w:rPr>
          <w:rFonts w:ascii="Times New Roman" w:hAnsi="Times New Roman" w:cs="Times New Roman" w:hint="eastAsia"/>
          <w:sz w:val="24"/>
          <w:szCs w:val="24"/>
        </w:rPr>
        <w:t xml:space="preserve">, </w:t>
      </w:r>
      <w:bookmarkStart w:id="25" w:name="OLE_LINK59"/>
      <w:r w:rsidR="0014139D">
        <w:rPr>
          <w:rFonts w:ascii="Times New Roman" w:hAnsi="Times New Roman" w:cs="Times New Roman" w:hint="eastAsia"/>
          <w:sz w:val="24"/>
          <w:szCs w:val="24"/>
        </w:rPr>
        <w:t>posit</w:t>
      </w:r>
      <w:r w:rsidR="00834A90">
        <w:rPr>
          <w:rFonts w:ascii="Times New Roman" w:hAnsi="Times New Roman" w:cs="Times New Roman" w:hint="eastAsia"/>
          <w:sz w:val="24"/>
          <w:szCs w:val="24"/>
        </w:rPr>
        <w:t>ing</w:t>
      </w:r>
      <w:r w:rsidR="0014139D">
        <w:rPr>
          <w:rFonts w:ascii="Times New Roman" w:hAnsi="Times New Roman" w:cs="Times New Roman" w:hint="eastAsia"/>
          <w:sz w:val="24"/>
          <w:szCs w:val="24"/>
        </w:rPr>
        <w:t xml:space="preserve"> that </w:t>
      </w:r>
      <w:r w:rsidR="0014139D">
        <w:rPr>
          <w:rFonts w:ascii="Times New Roman" w:hAnsi="Times New Roman" w:cs="Times New Roman"/>
          <w:sz w:val="24"/>
          <w:szCs w:val="24"/>
        </w:rPr>
        <w:t>advisors</w:t>
      </w:r>
      <w:r w:rsidR="0014139D">
        <w:rPr>
          <w:rFonts w:ascii="Times New Roman" w:hAnsi="Times New Roman" w:cs="Times New Roman" w:hint="eastAsia"/>
          <w:sz w:val="24"/>
          <w:szCs w:val="24"/>
        </w:rPr>
        <w:t xml:space="preserve"> would</w:t>
      </w:r>
      <w:bookmarkEnd w:id="25"/>
      <w:r w:rsidR="00645823">
        <w:rPr>
          <w:rFonts w:ascii="Times New Roman" w:hAnsi="Times New Roman" w:cs="Times New Roman" w:hint="eastAsia"/>
          <w:sz w:val="24"/>
          <w:szCs w:val="24"/>
        </w:rPr>
        <w:t xml:space="preserve"> adapt</w:t>
      </w:r>
      <w:r w:rsidR="005F024B">
        <w:rPr>
          <w:rFonts w:ascii="Times New Roman" w:hAnsi="Times New Roman" w:cs="Times New Roman" w:hint="eastAsia"/>
          <w:sz w:val="24"/>
          <w:szCs w:val="24"/>
        </w:rPr>
        <w:t xml:space="preserve"> acceptance-directed </w:t>
      </w:r>
      <w:r w:rsidR="00645823" w:rsidRPr="00221598">
        <w:rPr>
          <w:rFonts w:ascii="Times New Roman" w:hAnsi="Times New Roman" w:cs="Times New Roman" w:hint="eastAsia"/>
          <w:sz w:val="24"/>
          <w:szCs w:val="24"/>
        </w:rPr>
        <w:t>strategies</w:t>
      </w:r>
      <w:r w:rsidR="00645823">
        <w:rPr>
          <w:rFonts w:ascii="Times New Roman" w:hAnsi="Times New Roman" w:cs="Times New Roman" w:hint="eastAsia"/>
          <w:sz w:val="24"/>
          <w:szCs w:val="24"/>
        </w:rPr>
        <w:t xml:space="preserve"> th</w:t>
      </w:r>
      <w:r w:rsidR="005F024B">
        <w:rPr>
          <w:rFonts w:ascii="Times New Roman" w:hAnsi="Times New Roman" w:cs="Times New Roman" w:hint="eastAsia"/>
          <w:sz w:val="24"/>
          <w:szCs w:val="24"/>
        </w:rPr>
        <w:t>r</w:t>
      </w:r>
      <w:r w:rsidR="00645823">
        <w:rPr>
          <w:rFonts w:ascii="Times New Roman" w:hAnsi="Times New Roman" w:cs="Times New Roman" w:hint="eastAsia"/>
          <w:sz w:val="24"/>
          <w:szCs w:val="24"/>
        </w:rPr>
        <w:t xml:space="preserve">ough </w:t>
      </w:r>
      <w:r w:rsidR="005D07F1">
        <w:rPr>
          <w:rFonts w:ascii="Times New Roman" w:hAnsi="Times New Roman" w:cs="Times New Roman" w:hint="eastAsia"/>
          <w:sz w:val="24"/>
          <w:szCs w:val="24"/>
        </w:rPr>
        <w:t>iterative</w:t>
      </w:r>
      <w:r w:rsidR="00645823">
        <w:rPr>
          <w:rFonts w:ascii="Times New Roman" w:hAnsi="Times New Roman" w:cs="Times New Roman" w:hint="eastAsia"/>
          <w:sz w:val="24"/>
          <w:szCs w:val="24"/>
        </w:rPr>
        <w:t xml:space="preserve"> learning</w:t>
      </w:r>
      <w:r w:rsidR="005D07F1">
        <w:rPr>
          <w:rFonts w:ascii="Times New Roman" w:hAnsi="Times New Roman" w:cs="Times New Roman" w:hint="eastAsia"/>
          <w:sz w:val="24"/>
          <w:szCs w:val="24"/>
        </w:rPr>
        <w:t xml:space="preserve"> </w:t>
      </w:r>
      <w:r w:rsidR="00834A90">
        <w:rPr>
          <w:rFonts w:ascii="Times New Roman" w:hAnsi="Times New Roman" w:cs="Times New Roman" w:hint="eastAsia"/>
          <w:sz w:val="24"/>
          <w:szCs w:val="24"/>
        </w:rPr>
        <w:t>of</w:t>
      </w:r>
      <w:r w:rsidR="005D07F1">
        <w:rPr>
          <w:rFonts w:ascii="Times New Roman" w:hAnsi="Times New Roman" w:cs="Times New Roman" w:hint="eastAsia"/>
          <w:sz w:val="24"/>
          <w:szCs w:val="24"/>
        </w:rPr>
        <w:t xml:space="preserve"> </w:t>
      </w:r>
      <w:r w:rsidR="00205EE0">
        <w:rPr>
          <w:rFonts w:ascii="Times New Roman" w:hAnsi="Times New Roman" w:cs="Times New Roman" w:hint="eastAsia"/>
          <w:sz w:val="24"/>
          <w:szCs w:val="24"/>
        </w:rPr>
        <w:t xml:space="preserve">the </w:t>
      </w:r>
      <w:r w:rsidR="005D07F1">
        <w:rPr>
          <w:rFonts w:ascii="Times New Roman" w:hAnsi="Times New Roman" w:cs="Times New Roman" w:hint="eastAsia"/>
          <w:sz w:val="24"/>
          <w:szCs w:val="24"/>
        </w:rPr>
        <w:t>feedback</w:t>
      </w:r>
      <w:r w:rsidR="00A017DD" w:rsidRPr="00221598">
        <w:rPr>
          <w:rFonts w:ascii="Times New Roman" w:hAnsi="Times New Roman" w:cs="Times New Roman" w:hint="eastAsia"/>
          <w:sz w:val="24"/>
          <w:szCs w:val="24"/>
        </w:rPr>
        <w:t xml:space="preserve">. </w:t>
      </w:r>
      <w:r w:rsidR="00232C2D">
        <w:rPr>
          <w:rFonts w:ascii="Times New Roman" w:hAnsi="Times New Roman" w:cs="Times New Roman" w:hint="eastAsia"/>
          <w:sz w:val="24"/>
          <w:szCs w:val="24"/>
        </w:rPr>
        <w:t xml:space="preserve">By </w:t>
      </w:r>
      <w:r w:rsidR="00232C2D">
        <w:rPr>
          <w:rFonts w:ascii="Times New Roman" w:hAnsi="Times New Roman" w:cs="Times New Roman" w:hint="eastAsia"/>
          <w:sz w:val="24"/>
          <w:szCs w:val="24"/>
        </w:rPr>
        <w:t>unveil</w:t>
      </w:r>
      <w:r w:rsidR="00232C2D">
        <w:rPr>
          <w:rFonts w:ascii="Times New Roman" w:hAnsi="Times New Roman" w:cs="Times New Roman" w:hint="eastAsia"/>
          <w:sz w:val="24"/>
          <w:szCs w:val="24"/>
        </w:rPr>
        <w:t>ing</w:t>
      </w:r>
      <w:r w:rsidR="00232C2D">
        <w:rPr>
          <w:rFonts w:ascii="Times New Roman" w:hAnsi="Times New Roman" w:cs="Times New Roman" w:hint="eastAsia"/>
          <w:sz w:val="24"/>
          <w:szCs w:val="24"/>
        </w:rPr>
        <w:t xml:space="preserve"> the </w:t>
      </w:r>
      <w:r w:rsidR="00232C2D" w:rsidRPr="001E179B">
        <w:rPr>
          <w:rFonts w:ascii="Times New Roman" w:hAnsi="Times New Roman" w:cs="Times New Roman"/>
          <w:sz w:val="24"/>
          <w:szCs w:val="24"/>
        </w:rPr>
        <w:t xml:space="preserve">intrinsic </w:t>
      </w:r>
      <w:r w:rsidR="00232C2D">
        <w:rPr>
          <w:rFonts w:ascii="Times New Roman" w:hAnsi="Times New Roman" w:cs="Times New Roman" w:hint="eastAsia"/>
          <w:sz w:val="24"/>
          <w:szCs w:val="24"/>
        </w:rPr>
        <w:t>nature of the alignment bias</w:t>
      </w:r>
      <w:r w:rsidR="00232C2D">
        <w:rPr>
          <w:rFonts w:ascii="Times New Roman" w:hAnsi="Times New Roman" w:cs="Times New Roman" w:hint="eastAsia"/>
          <w:sz w:val="24"/>
          <w:szCs w:val="24"/>
        </w:rPr>
        <w:t xml:space="preserve">, </w:t>
      </w:r>
      <w:r w:rsidR="00F85798">
        <w:rPr>
          <w:rFonts w:ascii="Times New Roman" w:hAnsi="Times New Roman" w:cs="Times New Roman" w:hint="eastAsia"/>
          <w:sz w:val="24"/>
          <w:szCs w:val="24"/>
        </w:rPr>
        <w:t>our</w:t>
      </w:r>
      <w:r w:rsidR="00D65E65">
        <w:rPr>
          <w:rFonts w:ascii="Times New Roman" w:hAnsi="Times New Roman" w:cs="Times New Roman" w:hint="eastAsia"/>
          <w:sz w:val="24"/>
          <w:szCs w:val="24"/>
        </w:rPr>
        <w:t xml:space="preserve"> </w:t>
      </w:r>
      <w:r w:rsidR="00232C2D">
        <w:rPr>
          <w:rFonts w:ascii="Times New Roman" w:hAnsi="Times New Roman" w:cs="Times New Roman" w:hint="eastAsia"/>
          <w:sz w:val="24"/>
          <w:szCs w:val="24"/>
        </w:rPr>
        <w:t>studies</w:t>
      </w:r>
      <w:r w:rsidR="00232C2D" w:rsidRPr="00232C2D">
        <w:rPr>
          <w:rFonts w:ascii="Segoe UI" w:hAnsi="Segoe UI" w:cs="Segoe UI"/>
          <w:color w:val="2A2F45"/>
          <w:sz w:val="20"/>
          <w:szCs w:val="20"/>
          <w:shd w:val="clear" w:color="auto" w:fill="FFFFFF"/>
        </w:rPr>
        <w:t xml:space="preserve"> </w:t>
      </w:r>
      <w:r w:rsidR="00232C2D" w:rsidRPr="00232C2D">
        <w:rPr>
          <w:rFonts w:ascii="Times New Roman" w:hAnsi="Times New Roman" w:cs="Times New Roman"/>
          <w:sz w:val="24"/>
          <w:szCs w:val="24"/>
        </w:rPr>
        <w:t>offer</w:t>
      </w:r>
      <w:r w:rsidR="00232C2D">
        <w:rPr>
          <w:rFonts w:ascii="Times New Roman" w:hAnsi="Times New Roman" w:cs="Times New Roman" w:hint="eastAsia"/>
          <w:sz w:val="24"/>
          <w:szCs w:val="24"/>
        </w:rPr>
        <w:t>ed</w:t>
      </w:r>
      <w:r w:rsidR="00232C2D" w:rsidRPr="00232C2D">
        <w:rPr>
          <w:rFonts w:ascii="Times New Roman" w:hAnsi="Times New Roman" w:cs="Times New Roman"/>
          <w:sz w:val="24"/>
          <w:szCs w:val="24"/>
        </w:rPr>
        <w:t xml:space="preserve"> a </w:t>
      </w:r>
      <w:r w:rsidR="009C450D">
        <w:rPr>
          <w:rFonts w:ascii="Times New Roman" w:hAnsi="Times New Roman" w:cs="Times New Roman" w:hint="eastAsia"/>
          <w:sz w:val="24"/>
          <w:szCs w:val="24"/>
        </w:rPr>
        <w:t>novel</w:t>
      </w:r>
      <w:r w:rsidR="00232C2D" w:rsidRPr="00232C2D">
        <w:rPr>
          <w:rFonts w:ascii="Times New Roman" w:hAnsi="Times New Roman" w:cs="Times New Roman"/>
          <w:sz w:val="24"/>
          <w:szCs w:val="24"/>
        </w:rPr>
        <w:t xml:space="preserve"> insight into the complexity</w:t>
      </w:r>
      <w:r w:rsidR="00066C27">
        <w:rPr>
          <w:rFonts w:ascii="Times New Roman" w:hAnsi="Times New Roman" w:cs="Times New Roman" w:hint="eastAsia"/>
          <w:sz w:val="24"/>
          <w:szCs w:val="24"/>
        </w:rPr>
        <w:t xml:space="preserve"> of </w:t>
      </w:r>
      <w:r w:rsidR="006B0829">
        <w:rPr>
          <w:rFonts w:ascii="Times New Roman" w:hAnsi="Times New Roman" w:cs="Times New Roman" w:hint="eastAsia"/>
          <w:sz w:val="24"/>
          <w:szCs w:val="24"/>
        </w:rPr>
        <w:t xml:space="preserve">the advisee-advisor </w:t>
      </w:r>
      <w:r w:rsidR="00C47E9D">
        <w:rPr>
          <w:rFonts w:ascii="Times New Roman" w:hAnsi="Times New Roman" w:cs="Times New Roman" w:hint="eastAsia"/>
          <w:sz w:val="24"/>
          <w:szCs w:val="24"/>
        </w:rPr>
        <w:t>interactions</w:t>
      </w:r>
      <w:r w:rsidR="00D65E65">
        <w:rPr>
          <w:rFonts w:ascii="Times New Roman" w:hAnsi="Times New Roman" w:cs="Times New Roman" w:hint="eastAsia"/>
          <w:sz w:val="24"/>
          <w:szCs w:val="24"/>
        </w:rPr>
        <w:t xml:space="preserve">. </w:t>
      </w:r>
    </w:p>
    <w:bookmarkEnd w:id="23"/>
    <w:p w14:paraId="45BE4285" w14:textId="77777777" w:rsidR="00182BC3" w:rsidRPr="00645823" w:rsidRDefault="00182BC3" w:rsidP="004554D8">
      <w:pPr>
        <w:adjustRightInd w:val="0"/>
        <w:snapToGrid w:val="0"/>
        <w:spacing w:line="360" w:lineRule="auto"/>
        <w:rPr>
          <w:rFonts w:ascii="Times New Roman" w:hAnsi="Times New Roman" w:cs="Times New Roman"/>
          <w:b/>
          <w:bCs/>
          <w:sz w:val="24"/>
          <w:szCs w:val="24"/>
        </w:rPr>
      </w:pPr>
    </w:p>
    <w:p w14:paraId="450C0099" w14:textId="77777777" w:rsidR="007B7E7E" w:rsidRPr="00AA5E35" w:rsidRDefault="007B7E7E" w:rsidP="007B7E7E">
      <w:pPr>
        <w:adjustRightInd w:val="0"/>
        <w:snapToGrid w:val="0"/>
        <w:spacing w:line="360" w:lineRule="auto"/>
        <w:rPr>
          <w:rFonts w:ascii="Times New Roman" w:hAnsi="Times New Roman" w:cs="Times New Roman"/>
          <w:b/>
          <w:bCs/>
          <w:sz w:val="24"/>
          <w:szCs w:val="24"/>
        </w:rPr>
      </w:pPr>
      <w:r w:rsidRPr="00AA5E35">
        <w:rPr>
          <w:rFonts w:ascii="Times New Roman" w:hAnsi="Times New Roman" w:cs="Times New Roman" w:hint="eastAsia"/>
          <w:b/>
          <w:bCs/>
          <w:sz w:val="24"/>
          <w:szCs w:val="24"/>
        </w:rPr>
        <w:t>Study 1</w:t>
      </w:r>
    </w:p>
    <w:p w14:paraId="787FC638" w14:textId="77777777" w:rsidR="007B7E7E" w:rsidRPr="00AA5E35" w:rsidRDefault="007B7E7E" w:rsidP="007B7E7E">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Methods</w:t>
      </w:r>
    </w:p>
    <w:p w14:paraId="6DC36343" w14:textId="2A067F74" w:rsidR="00CA3EC6" w:rsidRPr="00AA5E35" w:rsidRDefault="00CA3EC6" w:rsidP="00194A82">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Participants</w:t>
      </w:r>
      <w:r w:rsidR="00690255" w:rsidRPr="00AA5E35">
        <w:rPr>
          <w:rFonts w:ascii="Times New Roman" w:hAnsi="Times New Roman" w:cs="Times New Roman" w:hint="eastAsia"/>
          <w:b/>
          <w:bCs/>
          <w:i/>
          <w:iCs/>
          <w:sz w:val="24"/>
          <w:szCs w:val="24"/>
        </w:rPr>
        <w:t>.</w:t>
      </w:r>
      <w:r w:rsidR="00194A82" w:rsidRPr="00AA5E35">
        <w:rPr>
          <w:rFonts w:ascii="Times New Roman" w:hAnsi="Times New Roman" w:cs="Times New Roman" w:hint="eastAsia"/>
          <w:b/>
          <w:bCs/>
          <w:i/>
          <w:iCs/>
          <w:sz w:val="24"/>
          <w:szCs w:val="24"/>
        </w:rPr>
        <w:t xml:space="preserve"> </w:t>
      </w:r>
      <w:r w:rsidRPr="00AA5E35">
        <w:rPr>
          <w:rFonts w:ascii="Times New Roman" w:hAnsi="Times New Roman" w:cs="Times New Roman" w:hint="eastAsia"/>
          <w:sz w:val="24"/>
          <w:szCs w:val="24"/>
        </w:rPr>
        <w:t>W</w:t>
      </w:r>
      <w:r w:rsidRPr="00AA5E35">
        <w:rPr>
          <w:rFonts w:ascii="Times New Roman" w:hAnsi="Times New Roman" w:cs="Times New Roman"/>
          <w:sz w:val="24"/>
          <w:szCs w:val="24"/>
        </w:rPr>
        <w:t>e determined the sample size through a power analysis conducted using G*Power 3.1. To detect a small to medium true effect (Cohen’s</w:t>
      </w:r>
      <w:r w:rsidRPr="00AA5E35">
        <w:rPr>
          <w:rFonts w:ascii="Times New Roman" w:hAnsi="Times New Roman" w:cs="Times New Roman"/>
          <w:i/>
          <w:iCs/>
          <w:sz w:val="24"/>
          <w:szCs w:val="24"/>
        </w:rPr>
        <w:t xml:space="preserve"> d</w:t>
      </w:r>
      <w:r w:rsidRPr="00AA5E35">
        <w:rPr>
          <w:rFonts w:ascii="Times New Roman" w:hAnsi="Times New Roman" w:cs="Times New Roman"/>
          <w:sz w:val="24"/>
          <w:szCs w:val="24"/>
        </w:rPr>
        <w:t xml:space="preserve"> = 0.4)</w:t>
      </w:r>
      <w:r w:rsidR="000F4D0D">
        <w:rPr>
          <w:rFonts w:ascii="Times New Roman" w:hAnsi="Times New Roman" w:cs="Times New Roman" w:hint="eastAsia"/>
          <w:sz w:val="24"/>
          <w:szCs w:val="24"/>
        </w:rPr>
        <w:t xml:space="preserve"> for the alignment bias (i.e., mean difference</w:t>
      </w:r>
      <w:r w:rsidR="00FD0916">
        <w:rPr>
          <w:rFonts w:ascii="Times New Roman" w:hAnsi="Times New Roman" w:cs="Times New Roman" w:hint="eastAsia"/>
          <w:sz w:val="24"/>
          <w:szCs w:val="24"/>
        </w:rPr>
        <w:t>s</w:t>
      </w:r>
      <w:r w:rsidR="00F33893">
        <w:rPr>
          <w:rFonts w:ascii="Times New Roman" w:hAnsi="Times New Roman" w:cs="Times New Roman" w:hint="eastAsia"/>
          <w:sz w:val="24"/>
          <w:szCs w:val="24"/>
        </w:rPr>
        <w:t xml:space="preserve"> </w:t>
      </w:r>
      <w:r w:rsidR="00FD0916">
        <w:rPr>
          <w:rFonts w:ascii="Times New Roman" w:hAnsi="Times New Roman" w:cs="Times New Roman" w:hint="eastAsia"/>
          <w:sz w:val="24"/>
          <w:szCs w:val="24"/>
        </w:rPr>
        <w:t xml:space="preserve">in </w:t>
      </w:r>
      <w:r w:rsidR="00F100AC">
        <w:rPr>
          <w:rFonts w:ascii="Times New Roman" w:hAnsi="Times New Roman" w:cs="Times New Roman" w:hint="eastAsia"/>
          <w:sz w:val="24"/>
          <w:szCs w:val="24"/>
        </w:rPr>
        <w:t>the advice</w:t>
      </w:r>
      <w:r w:rsidR="00FD0916">
        <w:rPr>
          <w:rFonts w:ascii="Times New Roman" w:hAnsi="Times New Roman" w:cs="Times New Roman" w:hint="eastAsia"/>
          <w:sz w:val="24"/>
          <w:szCs w:val="24"/>
        </w:rPr>
        <w:t xml:space="preserve"> provided in</w:t>
      </w:r>
      <w:r w:rsidR="000F4D0D">
        <w:rPr>
          <w:rFonts w:ascii="Times New Roman" w:hAnsi="Times New Roman" w:cs="Times New Roman" w:hint="eastAsia"/>
          <w:sz w:val="24"/>
          <w:szCs w:val="24"/>
        </w:rPr>
        <w:t xml:space="preserve"> social vs. non-social</w:t>
      </w:r>
      <w:r w:rsidR="00B322C8">
        <w:rPr>
          <w:rFonts w:ascii="Times New Roman" w:hAnsi="Times New Roman" w:cs="Times New Roman" w:hint="eastAsia"/>
          <w:sz w:val="24"/>
          <w:szCs w:val="24"/>
        </w:rPr>
        <w:t xml:space="preserve"> </w:t>
      </w:r>
      <w:r w:rsidR="000F4D0D">
        <w:rPr>
          <w:rFonts w:ascii="Times New Roman" w:hAnsi="Times New Roman" w:cs="Times New Roman" w:hint="eastAsia"/>
          <w:sz w:val="24"/>
          <w:szCs w:val="24"/>
        </w:rPr>
        <w:t>scenario)</w:t>
      </w:r>
      <w:r w:rsidRPr="00AA5E35">
        <w:rPr>
          <w:rFonts w:ascii="Times New Roman" w:hAnsi="Times New Roman" w:cs="Times New Roman"/>
          <w:sz w:val="24"/>
          <w:szCs w:val="24"/>
        </w:rPr>
        <w:t xml:space="preserve">, with a Type I error of 0.05 and a power level of 0.85, </w:t>
      </w:r>
      <w:r w:rsidR="00B52896" w:rsidRPr="00AA5E35">
        <w:rPr>
          <w:rFonts w:ascii="Times New Roman" w:hAnsi="Times New Roman" w:cs="Times New Roman" w:hint="eastAsia"/>
          <w:sz w:val="24"/>
          <w:szCs w:val="24"/>
        </w:rPr>
        <w:t xml:space="preserve">a sample of </w:t>
      </w:r>
      <w:r w:rsidRPr="00AA5E35">
        <w:rPr>
          <w:rFonts w:ascii="Times New Roman" w:hAnsi="Times New Roman" w:cs="Times New Roman"/>
          <w:sz w:val="24"/>
          <w:szCs w:val="24"/>
        </w:rPr>
        <w:t>59 participants</w:t>
      </w:r>
      <w:r w:rsidR="00505A2B" w:rsidRPr="00AA5E35">
        <w:rPr>
          <w:rFonts w:ascii="Times New Roman" w:hAnsi="Times New Roman" w:cs="Times New Roman"/>
          <w:sz w:val="24"/>
          <w:szCs w:val="24"/>
        </w:rPr>
        <w:t xml:space="preserve"> </w:t>
      </w:r>
      <w:r w:rsidRPr="00AA5E35">
        <w:rPr>
          <w:rFonts w:ascii="Times New Roman" w:hAnsi="Times New Roman" w:cs="Times New Roman"/>
          <w:sz w:val="24"/>
          <w:szCs w:val="24"/>
        </w:rPr>
        <w:t xml:space="preserve">were required. </w:t>
      </w:r>
      <w:r w:rsidR="005B0948" w:rsidRPr="00AA5E35">
        <w:rPr>
          <w:rFonts w:ascii="Times New Roman" w:hAnsi="Times New Roman" w:cs="Times New Roman" w:hint="eastAsia"/>
          <w:sz w:val="24"/>
          <w:szCs w:val="24"/>
        </w:rPr>
        <w:t>W</w:t>
      </w:r>
      <w:r w:rsidRPr="00AA5E35">
        <w:rPr>
          <w:rFonts w:ascii="Times New Roman" w:hAnsi="Times New Roman" w:cs="Times New Roman"/>
          <w:sz w:val="24"/>
          <w:szCs w:val="24"/>
        </w:rPr>
        <w:t>e recruited 80 participants to ensure an adequate sample size after potential participant exclusions. After excluding participants (</w:t>
      </w:r>
      <w:r w:rsidR="00966377" w:rsidRPr="00966377">
        <w:rPr>
          <w:rFonts w:ascii="Times New Roman" w:hAnsi="Times New Roman" w:cs="Times New Roman"/>
          <w:i/>
          <w:iCs/>
          <w:sz w:val="24"/>
          <w:szCs w:val="24"/>
        </w:rPr>
        <w:t>n</w:t>
      </w:r>
      <w:r w:rsidRPr="00AA5E35">
        <w:rPr>
          <w:rFonts w:ascii="Times New Roman" w:hAnsi="Times New Roman" w:cs="Times New Roman"/>
          <w:sz w:val="24"/>
          <w:szCs w:val="24"/>
        </w:rPr>
        <w:t xml:space="preserve"> = 7) not passing attention checks, 73 participants (mean age: 22.23 years, range: 18-29 years; 42 females) were included in the final analys</w:t>
      </w:r>
      <w:r w:rsidR="00D16403" w:rsidRPr="00AA5E35">
        <w:rPr>
          <w:rFonts w:ascii="Times New Roman" w:hAnsi="Times New Roman" w:cs="Times New Roman" w:hint="eastAsia"/>
          <w:sz w:val="24"/>
          <w:szCs w:val="24"/>
        </w:rPr>
        <w:t>e</w:t>
      </w:r>
      <w:r w:rsidRPr="00AA5E35">
        <w:rPr>
          <w:rFonts w:ascii="Times New Roman" w:hAnsi="Times New Roman" w:cs="Times New Roman"/>
          <w:sz w:val="24"/>
          <w:szCs w:val="24"/>
        </w:rPr>
        <w:t xml:space="preserve">s. </w:t>
      </w:r>
    </w:p>
    <w:p w14:paraId="1ED6A5A4" w14:textId="5F4B6E38" w:rsidR="00CA3EC6" w:rsidRPr="00AA5E35" w:rsidRDefault="00CA3EC6" w:rsidP="00CA3EC6">
      <w:pPr>
        <w:adjustRightInd w:val="0"/>
        <w:snapToGrid w:val="0"/>
        <w:spacing w:line="360" w:lineRule="auto"/>
        <w:rPr>
          <w:rFonts w:ascii="Times New Roman" w:hAnsi="Times New Roman" w:cs="Times New Roman"/>
          <w:sz w:val="24"/>
          <w:szCs w:val="24"/>
        </w:rPr>
      </w:pPr>
    </w:p>
    <w:p w14:paraId="4A413F66" w14:textId="1071BFFE" w:rsidR="00C40F98" w:rsidRPr="00AA5E35" w:rsidRDefault="00CA4929" w:rsidP="00194A82">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hint="eastAsia"/>
          <w:b/>
          <w:bCs/>
          <w:i/>
          <w:iCs/>
          <w:sz w:val="24"/>
          <w:szCs w:val="24"/>
        </w:rPr>
        <w:t xml:space="preserve">Experimental </w:t>
      </w:r>
      <w:r w:rsidR="00796ED8" w:rsidRPr="00AA5E35">
        <w:rPr>
          <w:rFonts w:ascii="Times New Roman" w:hAnsi="Times New Roman" w:cs="Times New Roman" w:hint="eastAsia"/>
          <w:b/>
          <w:bCs/>
          <w:i/>
          <w:iCs/>
          <w:sz w:val="24"/>
          <w:szCs w:val="24"/>
        </w:rPr>
        <w:t>T</w:t>
      </w:r>
      <w:r w:rsidR="00CA3EC6" w:rsidRPr="00AA5E35">
        <w:rPr>
          <w:rFonts w:ascii="Times New Roman" w:hAnsi="Times New Roman" w:cs="Times New Roman" w:hint="eastAsia"/>
          <w:b/>
          <w:bCs/>
          <w:i/>
          <w:iCs/>
          <w:sz w:val="24"/>
          <w:szCs w:val="24"/>
        </w:rPr>
        <w:t>a</w:t>
      </w:r>
      <w:r w:rsidR="00CA3EC6" w:rsidRPr="00AA5E35">
        <w:rPr>
          <w:rFonts w:ascii="Times New Roman" w:hAnsi="Times New Roman" w:cs="Times New Roman"/>
          <w:b/>
          <w:bCs/>
          <w:i/>
          <w:iCs/>
          <w:sz w:val="24"/>
          <w:szCs w:val="24"/>
        </w:rPr>
        <w:t>sk</w:t>
      </w:r>
      <w:r w:rsidR="00690255" w:rsidRPr="00AA5E35">
        <w:rPr>
          <w:rFonts w:ascii="Times New Roman" w:hAnsi="Times New Roman" w:cs="Times New Roman" w:hint="eastAsia"/>
          <w:b/>
          <w:bCs/>
          <w:i/>
          <w:iCs/>
          <w:sz w:val="24"/>
          <w:szCs w:val="24"/>
        </w:rPr>
        <w:t>.</w:t>
      </w:r>
      <w:r w:rsidR="00194A82" w:rsidRPr="00AA5E35">
        <w:rPr>
          <w:rFonts w:ascii="Times New Roman" w:hAnsi="Times New Roman" w:cs="Times New Roman" w:hint="eastAsia"/>
          <w:b/>
          <w:bCs/>
          <w:i/>
          <w:iCs/>
          <w:sz w:val="24"/>
          <w:szCs w:val="24"/>
        </w:rPr>
        <w:t xml:space="preserve"> </w:t>
      </w:r>
      <w:r w:rsidR="00E4560A" w:rsidRPr="00AA5E35">
        <w:rPr>
          <w:rFonts w:ascii="Times New Roman" w:hAnsi="Times New Roman" w:cs="Times New Roman" w:hint="eastAsia"/>
          <w:sz w:val="24"/>
          <w:szCs w:val="24"/>
        </w:rPr>
        <w:t xml:space="preserve">The advice-giving task was </w:t>
      </w:r>
      <w:r w:rsidR="00692601">
        <w:rPr>
          <w:rFonts w:ascii="Times New Roman" w:hAnsi="Times New Roman" w:cs="Times New Roman" w:hint="eastAsia"/>
          <w:sz w:val="24"/>
          <w:szCs w:val="24"/>
        </w:rPr>
        <w:t>adapted from</w:t>
      </w:r>
      <w:r w:rsidR="00C40F98" w:rsidRPr="00AA5E35">
        <w:rPr>
          <w:rFonts w:ascii="Times New Roman" w:hAnsi="Times New Roman" w:cs="Times New Roman"/>
          <w:sz w:val="24"/>
          <w:szCs w:val="24"/>
        </w:rPr>
        <w:t xml:space="preserve"> a risk investment game</w:t>
      </w:r>
      <w:r w:rsidR="00AA5E35" w:rsidRPr="00AA5E35">
        <w:rPr>
          <w:rFonts w:ascii="Times New Roman" w:hAnsi="Times New Roman" w:cs="Times New Roman" w:hint="eastAsia"/>
          <w:sz w:val="24"/>
          <w:szCs w:val="24"/>
        </w:rPr>
        <w:t xml:space="preserve"> </w:t>
      </w:r>
      <w:r w:rsidR="00C40F98"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{"citationID":"0dwmTBST","properties":{"formattedCitation":"(Kappes et al., 2020)","plainCitation":"(Kappes et al., 2020)","noteIndex":0},"citationItems":[{"id":1661,"uris":["http://zotero.org/users/10125738/items/SVKWPZP9"],"itemData":{"id":1661,"type":"article-journal","abstract":"Humans tend to discount information that undermines past choices and judgments. This confirmation bias has significant impact on domains ranging from politics to science and education. Little is known about the mechanisms underlying this fundamental characteristic of belief formation. Here we report a mechanism underlying the confirmation bias. Specifically, we provide evidence for a failure to use the strength of others’ disconfirming opinions to alter confidence in judgments, but adequate use when opinions are confirmatory. This bias is related to reduced neural sensitivity to the strength of others’ opinions in the posterior medial prefrontal cortex when opinions are disconfirming. Our results demonstrate that existing judgments alter the neural representation of information strength, leaving the individual less likely to alter opinions in the face of disagreement.","call-number":"1","container-title":"Nature Neuroscience","DOI":"10.1038/s41593-019-0549-2","ISSN":"1546-1726","issue":"1","journalAbbreviation":"Nat Neurosci","language":"en","license":"2019 The Author(s), under exclusive licence to Springer Nature America, Inc.","note":"number: 1\npublisher: Nature Publishing Group","page":"130-137","source":"25","title":"Confirmation bias in the utilization of others’ opinion strength","volume":"23","author":[{"family":"Kappes","given":"Andreas"},{"family":"Harvey","given":"Ann H."},{"family":"Lohrenz","given":"Terry"},{"family":"Montague","given":"P. Read"},{"family":"Sharot","given":"Tali"}],"issued":{"date-parts":[["2020",1]]}}}],"schema":"https://github.com/citation-style-language/schema/raw/master/csl-citation.json"} </w:instrText>
      </w:r>
      <w:r w:rsidR="00C40F98"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(Kappes et al., 2020)</w:t>
      </w:r>
      <w:r w:rsidR="00C40F98" w:rsidRPr="00AA5E35">
        <w:rPr>
          <w:rFonts w:ascii="Times New Roman" w:hAnsi="Times New Roman" w:cs="Times New Roman"/>
          <w:sz w:val="24"/>
          <w:szCs w:val="24"/>
        </w:rPr>
        <w:fldChar w:fldCharType="end"/>
      </w:r>
      <w:r w:rsidR="00796ED8" w:rsidRPr="00AA5E35">
        <w:rPr>
          <w:rFonts w:ascii="Times New Roman" w:hAnsi="Times New Roman" w:cs="Times New Roman" w:hint="eastAsia"/>
          <w:sz w:val="24"/>
          <w:szCs w:val="24"/>
        </w:rPr>
        <w:t xml:space="preserve">, where </w:t>
      </w:r>
      <w:r w:rsidR="00E4560A" w:rsidRPr="00AA5E35">
        <w:rPr>
          <w:rFonts w:ascii="Times New Roman" w:hAnsi="Times New Roman" w:cs="Times New Roman" w:hint="eastAsia"/>
          <w:sz w:val="24"/>
          <w:szCs w:val="24"/>
        </w:rPr>
        <w:t xml:space="preserve">players </w:t>
      </w:r>
      <w:r w:rsidR="005B0948" w:rsidRPr="00AA5E35">
        <w:rPr>
          <w:rFonts w:ascii="Times New Roman" w:hAnsi="Times New Roman" w:cs="Times New Roman" w:hint="eastAsia"/>
          <w:sz w:val="24"/>
          <w:szCs w:val="24"/>
        </w:rPr>
        <w:t>make judgements on the prices of estates</w:t>
      </w:r>
      <w:r w:rsidR="005B0948" w:rsidRPr="00AA5E35">
        <w:rPr>
          <w:rFonts w:ascii="Times New Roman" w:hAnsi="Times New Roman" w:cs="Times New Roman"/>
          <w:sz w:val="24"/>
          <w:szCs w:val="24"/>
        </w:rPr>
        <w:t xml:space="preserve"> propert</w:t>
      </w:r>
      <w:r w:rsidR="005B0948" w:rsidRPr="00AA5E35">
        <w:rPr>
          <w:rFonts w:ascii="Times New Roman" w:hAnsi="Times New Roman" w:cs="Times New Roman" w:hint="eastAsia"/>
          <w:sz w:val="24"/>
          <w:szCs w:val="24"/>
        </w:rPr>
        <w:t xml:space="preserve">ies, </w:t>
      </w:r>
      <w:r w:rsidR="005B0948" w:rsidRPr="00AA5E35">
        <w:rPr>
          <w:rFonts w:ascii="Times New Roman" w:hAnsi="Times New Roman" w:cs="Times New Roman"/>
          <w:sz w:val="24"/>
          <w:szCs w:val="24"/>
        </w:rPr>
        <w:t>and</w:t>
      </w:r>
      <w:r w:rsidR="005B0948" w:rsidRPr="00AA5E35">
        <w:rPr>
          <w:rFonts w:ascii="Times New Roman" w:hAnsi="Times New Roman" w:cs="Times New Roman" w:hint="eastAsia"/>
          <w:sz w:val="24"/>
          <w:szCs w:val="24"/>
        </w:rPr>
        <w:t xml:space="preserve"> </w:t>
      </w:r>
      <w:r w:rsidR="00796ED8" w:rsidRPr="00AA5E35">
        <w:rPr>
          <w:rFonts w:ascii="Times New Roman" w:hAnsi="Times New Roman" w:cs="Times New Roman" w:hint="eastAsia"/>
          <w:sz w:val="24"/>
          <w:szCs w:val="24"/>
        </w:rPr>
        <w:t xml:space="preserve">place </w:t>
      </w:r>
      <w:bookmarkStart w:id="26" w:name="OLE_LINK6"/>
      <w:r w:rsidR="00EC778F" w:rsidRPr="00AA5E35">
        <w:rPr>
          <w:rFonts w:ascii="Times New Roman" w:hAnsi="Times New Roman" w:cs="Times New Roman" w:hint="eastAsia"/>
          <w:sz w:val="24"/>
          <w:szCs w:val="24"/>
        </w:rPr>
        <w:t>wager</w:t>
      </w:r>
      <w:r w:rsidR="00E4560A" w:rsidRPr="00AA5E35">
        <w:rPr>
          <w:rFonts w:ascii="Times New Roman" w:hAnsi="Times New Roman" w:cs="Times New Roman" w:hint="eastAsia"/>
          <w:sz w:val="24"/>
          <w:szCs w:val="24"/>
        </w:rPr>
        <w:t xml:space="preserve"> </w:t>
      </w:r>
      <w:bookmarkEnd w:id="26"/>
      <w:r w:rsidR="00E4560A" w:rsidRPr="00AA5E35">
        <w:rPr>
          <w:rFonts w:ascii="Times New Roman" w:hAnsi="Times New Roman" w:cs="Times New Roman" w:hint="eastAsia"/>
          <w:sz w:val="24"/>
          <w:szCs w:val="24"/>
        </w:rPr>
        <w:t>on judgements</w:t>
      </w:r>
      <w:r w:rsidR="00321171" w:rsidRPr="00AA5E35">
        <w:rPr>
          <w:rFonts w:ascii="Times New Roman" w:hAnsi="Times New Roman" w:cs="Times New Roman" w:hint="eastAsia"/>
          <w:sz w:val="24"/>
          <w:szCs w:val="24"/>
        </w:rPr>
        <w:t xml:space="preserve"> </w:t>
      </w:r>
      <w:r w:rsidR="00321171" w:rsidRPr="00AA5E35">
        <w:rPr>
          <w:rFonts w:ascii="Times New Roman" w:hAnsi="Times New Roman" w:cs="Times New Roman"/>
          <w:sz w:val="24"/>
          <w:szCs w:val="24"/>
        </w:rPr>
        <w:t xml:space="preserve">to maximize their incentives </w:t>
      </w:r>
      <w:r w:rsidR="00321171" w:rsidRPr="00AA5E35">
        <w:rPr>
          <w:rFonts w:ascii="Times New Roman" w:hAnsi="Times New Roman" w:cs="Times New Roman" w:hint="eastAsia"/>
          <w:sz w:val="24"/>
          <w:szCs w:val="24"/>
        </w:rPr>
        <w:t xml:space="preserve">(players win their </w:t>
      </w:r>
      <w:r w:rsidR="00EC778F" w:rsidRPr="00AA5E35">
        <w:rPr>
          <w:rFonts w:ascii="Times New Roman" w:hAnsi="Times New Roman" w:cs="Times New Roman" w:hint="eastAsia"/>
          <w:sz w:val="24"/>
          <w:szCs w:val="24"/>
        </w:rPr>
        <w:t xml:space="preserve">wagers </w:t>
      </w:r>
      <w:r w:rsidR="00321171" w:rsidRPr="00AA5E35">
        <w:rPr>
          <w:rFonts w:ascii="Times New Roman" w:hAnsi="Times New Roman" w:cs="Times New Roman" w:hint="eastAsia"/>
          <w:sz w:val="24"/>
          <w:szCs w:val="24"/>
        </w:rPr>
        <w:t>on accurate judgements</w:t>
      </w:r>
      <w:r w:rsidR="00E50F2E" w:rsidRPr="00AA5E35">
        <w:rPr>
          <w:rFonts w:ascii="Times New Roman" w:hAnsi="Times New Roman" w:cs="Times New Roman" w:hint="eastAsia"/>
          <w:sz w:val="24"/>
          <w:szCs w:val="24"/>
        </w:rPr>
        <w:t xml:space="preserve"> as incentive</w:t>
      </w:r>
      <w:r w:rsidR="00321171" w:rsidRPr="00AA5E35">
        <w:rPr>
          <w:rFonts w:ascii="Times New Roman" w:hAnsi="Times New Roman" w:cs="Times New Roman" w:hint="eastAsia"/>
          <w:sz w:val="24"/>
          <w:szCs w:val="24"/>
        </w:rPr>
        <w:t>)</w:t>
      </w:r>
      <w:r w:rsidR="00C40F98" w:rsidRPr="00AA5E35">
        <w:rPr>
          <w:rFonts w:ascii="Times New Roman" w:hAnsi="Times New Roman" w:cs="Times New Roman"/>
          <w:sz w:val="24"/>
          <w:szCs w:val="24"/>
        </w:rPr>
        <w:t>.</w:t>
      </w:r>
      <w:r w:rsidR="00BB03EB" w:rsidRPr="00AA5E35">
        <w:rPr>
          <w:rFonts w:ascii="Times New Roman" w:hAnsi="Times New Roman" w:cs="Times New Roman" w:hint="eastAsia"/>
          <w:sz w:val="24"/>
          <w:szCs w:val="24"/>
        </w:rPr>
        <w:t xml:space="preserve"> </w:t>
      </w:r>
      <w:r w:rsidR="00796ED8" w:rsidRPr="00AA5E35">
        <w:rPr>
          <w:rFonts w:ascii="Times New Roman" w:hAnsi="Times New Roman" w:cs="Times New Roman" w:hint="eastAsia"/>
          <w:sz w:val="24"/>
          <w:szCs w:val="24"/>
        </w:rPr>
        <w:t>Before the experiment, p</w:t>
      </w:r>
      <w:r w:rsidR="00DC032B" w:rsidRPr="00AA5E35">
        <w:rPr>
          <w:rFonts w:ascii="Times New Roman" w:hAnsi="Times New Roman" w:cs="Times New Roman" w:hint="eastAsia"/>
          <w:sz w:val="24"/>
          <w:szCs w:val="24"/>
        </w:rPr>
        <w:t>articipants</w:t>
      </w:r>
      <w:r w:rsidR="00DC032B" w:rsidRPr="00AA5E35">
        <w:rPr>
          <w:rFonts w:ascii="Times New Roman" w:hAnsi="Times New Roman" w:cs="Times New Roman"/>
          <w:sz w:val="24"/>
          <w:szCs w:val="24"/>
        </w:rPr>
        <w:t xml:space="preserve"> </w:t>
      </w:r>
      <w:r w:rsidR="00DC032B" w:rsidRPr="00AA5E35">
        <w:rPr>
          <w:rFonts w:ascii="Times New Roman" w:hAnsi="Times New Roman" w:cs="Times New Roman" w:hint="eastAsia"/>
          <w:sz w:val="24"/>
          <w:szCs w:val="24"/>
        </w:rPr>
        <w:t xml:space="preserve">were informed that they </w:t>
      </w:r>
      <w:r w:rsidR="00E50F2E" w:rsidRPr="00AA5E35">
        <w:rPr>
          <w:rFonts w:ascii="Times New Roman" w:hAnsi="Times New Roman" w:cs="Times New Roman" w:hint="eastAsia"/>
          <w:sz w:val="24"/>
          <w:szCs w:val="24"/>
        </w:rPr>
        <w:t xml:space="preserve">would </w:t>
      </w:r>
      <w:r w:rsidR="00DC032B" w:rsidRPr="00AA5E35">
        <w:rPr>
          <w:rFonts w:ascii="Times New Roman" w:hAnsi="Times New Roman" w:cs="Times New Roman" w:hint="eastAsia"/>
          <w:sz w:val="24"/>
          <w:szCs w:val="24"/>
        </w:rPr>
        <w:t>play the role of advisors</w:t>
      </w:r>
      <w:r w:rsidR="00E50F2E" w:rsidRPr="00AA5E35">
        <w:rPr>
          <w:rFonts w:ascii="Times New Roman" w:hAnsi="Times New Roman" w:cs="Times New Roman" w:hint="eastAsia"/>
          <w:sz w:val="24"/>
          <w:szCs w:val="24"/>
        </w:rPr>
        <w:t xml:space="preserve"> throughout the task</w:t>
      </w:r>
      <w:r w:rsidR="009F7DE0" w:rsidRPr="00AA5E35">
        <w:rPr>
          <w:rFonts w:ascii="Times New Roman" w:hAnsi="Times New Roman" w:cs="Times New Roman" w:hint="eastAsia"/>
          <w:sz w:val="24"/>
          <w:szCs w:val="24"/>
        </w:rPr>
        <w:t>. T</w:t>
      </w:r>
      <w:r w:rsidR="00DC032B" w:rsidRPr="00AA5E35">
        <w:rPr>
          <w:rFonts w:ascii="Times New Roman" w:hAnsi="Times New Roman" w:cs="Times New Roman" w:hint="eastAsia"/>
          <w:sz w:val="24"/>
          <w:szCs w:val="24"/>
        </w:rPr>
        <w:t>heir responses</w:t>
      </w:r>
      <w:r w:rsidR="00DC032B" w:rsidRPr="00AA5E35">
        <w:rPr>
          <w:rFonts w:ascii="Times New Roman" w:hAnsi="Times New Roman" w:cs="Times New Roman"/>
          <w:sz w:val="24"/>
          <w:szCs w:val="24"/>
        </w:rPr>
        <w:t xml:space="preserve"> were conveyed as advice</w:t>
      </w:r>
      <w:r w:rsidR="00DC032B" w:rsidRPr="00AA5E35">
        <w:rPr>
          <w:rFonts w:ascii="Times New Roman" w:hAnsi="Times New Roman" w:cs="Times New Roman" w:hint="eastAsia"/>
          <w:sz w:val="24"/>
          <w:szCs w:val="24"/>
        </w:rPr>
        <w:t xml:space="preserve"> </w:t>
      </w:r>
      <w:r w:rsidR="00DC032B" w:rsidRPr="00AA5E35">
        <w:rPr>
          <w:rFonts w:ascii="Times New Roman" w:hAnsi="Times New Roman" w:cs="Times New Roman"/>
          <w:sz w:val="24"/>
          <w:szCs w:val="24"/>
        </w:rPr>
        <w:t xml:space="preserve">to </w:t>
      </w:r>
      <w:r w:rsidR="00EC139A" w:rsidRPr="00AA5E35">
        <w:rPr>
          <w:rFonts w:ascii="Times New Roman" w:hAnsi="Times New Roman" w:cs="Times New Roman" w:hint="eastAsia"/>
          <w:sz w:val="24"/>
          <w:szCs w:val="24"/>
        </w:rPr>
        <w:t xml:space="preserve">an </w:t>
      </w:r>
      <w:r w:rsidR="00DC032B" w:rsidRPr="00AA5E35">
        <w:rPr>
          <w:rFonts w:ascii="Times New Roman" w:hAnsi="Times New Roman" w:cs="Times New Roman" w:hint="eastAsia"/>
          <w:sz w:val="24"/>
          <w:szCs w:val="24"/>
        </w:rPr>
        <w:t xml:space="preserve">online participant </w:t>
      </w:r>
      <w:r w:rsidR="006D58AC" w:rsidRPr="00AA5E35">
        <w:rPr>
          <w:rFonts w:ascii="Times New Roman" w:hAnsi="Times New Roman" w:cs="Times New Roman" w:hint="eastAsia"/>
          <w:sz w:val="24"/>
          <w:szCs w:val="24"/>
        </w:rPr>
        <w:t>played the role of advisee, who decide</w:t>
      </w:r>
      <w:r w:rsidR="00796ED8" w:rsidRPr="00AA5E35">
        <w:rPr>
          <w:rFonts w:ascii="Times New Roman" w:hAnsi="Times New Roman" w:cs="Times New Roman" w:hint="eastAsia"/>
          <w:sz w:val="24"/>
          <w:szCs w:val="24"/>
        </w:rPr>
        <w:t>d</w:t>
      </w:r>
      <w:r w:rsidR="006D58AC" w:rsidRPr="00AA5E35">
        <w:rPr>
          <w:rFonts w:ascii="Times New Roman" w:hAnsi="Times New Roman" w:cs="Times New Roman" w:hint="eastAsia"/>
          <w:sz w:val="24"/>
          <w:szCs w:val="24"/>
        </w:rPr>
        <w:t xml:space="preserve"> whether to take advice </w:t>
      </w:r>
      <w:r w:rsidR="00796ED8" w:rsidRPr="00AA5E35">
        <w:rPr>
          <w:rFonts w:ascii="Times New Roman" w:hAnsi="Times New Roman" w:cs="Times New Roman" w:hint="eastAsia"/>
          <w:sz w:val="24"/>
          <w:szCs w:val="24"/>
        </w:rPr>
        <w:t>and made</w:t>
      </w:r>
      <w:r w:rsidR="006D58AC" w:rsidRPr="00AA5E35">
        <w:rPr>
          <w:rFonts w:ascii="Times New Roman" w:hAnsi="Times New Roman" w:cs="Times New Roman" w:hint="eastAsia"/>
          <w:sz w:val="24"/>
          <w:szCs w:val="24"/>
        </w:rPr>
        <w:t xml:space="preserve"> final decision</w:t>
      </w:r>
      <w:r w:rsidR="00223E53" w:rsidRPr="00AA5E35">
        <w:rPr>
          <w:rFonts w:ascii="Times New Roman" w:hAnsi="Times New Roman" w:cs="Times New Roman" w:hint="eastAsia"/>
          <w:sz w:val="24"/>
          <w:szCs w:val="24"/>
        </w:rPr>
        <w:t>s</w:t>
      </w:r>
      <w:r w:rsidR="00DC032B" w:rsidRPr="00AA5E35">
        <w:rPr>
          <w:rFonts w:ascii="Times New Roman" w:hAnsi="Times New Roman" w:cs="Times New Roman"/>
          <w:sz w:val="24"/>
          <w:szCs w:val="24"/>
        </w:rPr>
        <w:t>.</w:t>
      </w:r>
      <w:r w:rsidR="00DC032B" w:rsidRPr="00AA5E35">
        <w:rPr>
          <w:rFonts w:ascii="Times New Roman" w:hAnsi="Times New Roman" w:cs="Times New Roman" w:hint="eastAsia"/>
          <w:sz w:val="24"/>
          <w:szCs w:val="24"/>
        </w:rPr>
        <w:t xml:space="preserve"> </w:t>
      </w:r>
      <w:bookmarkStart w:id="27" w:name="OLE_LINK48"/>
      <w:r w:rsidR="000C2BF6" w:rsidRPr="00AA5E35">
        <w:rPr>
          <w:rFonts w:ascii="Times New Roman" w:hAnsi="Times New Roman" w:cs="Times New Roman" w:hint="eastAsia"/>
          <w:sz w:val="24"/>
          <w:szCs w:val="24"/>
        </w:rPr>
        <w:t>A</w:t>
      </w:r>
      <w:r w:rsidR="00713430" w:rsidRPr="00AA5E35">
        <w:rPr>
          <w:rFonts w:ascii="Times New Roman" w:hAnsi="Times New Roman" w:cs="Times New Roman"/>
          <w:sz w:val="24"/>
          <w:szCs w:val="24"/>
        </w:rPr>
        <w:t xml:space="preserve">n evaluation-based incentive </w:t>
      </w:r>
      <w:r w:rsidR="00713430" w:rsidRPr="00AA5E35">
        <w:rPr>
          <w:rFonts w:ascii="Times New Roman" w:hAnsi="Times New Roman" w:cs="Times New Roman"/>
          <w:sz w:val="24"/>
          <w:szCs w:val="24"/>
        </w:rPr>
        <w:lastRenderedPageBreak/>
        <w:t xml:space="preserve">structure </w:t>
      </w:r>
      <w:r w:rsidR="000C2BF6" w:rsidRPr="00AA5E35">
        <w:rPr>
          <w:rFonts w:ascii="Times New Roman" w:hAnsi="Times New Roman" w:cs="Times New Roman" w:hint="eastAsia"/>
          <w:sz w:val="24"/>
          <w:szCs w:val="24"/>
        </w:rPr>
        <w:t xml:space="preserve">was employed </w:t>
      </w:r>
      <w:r w:rsidR="00713430" w:rsidRPr="00AA5E35">
        <w:rPr>
          <w:rFonts w:ascii="Times New Roman" w:hAnsi="Times New Roman" w:cs="Times New Roman"/>
          <w:sz w:val="24"/>
          <w:szCs w:val="24"/>
        </w:rPr>
        <w:t xml:space="preserve">to simulate </w:t>
      </w:r>
      <w:r w:rsidR="000C2BF6" w:rsidRPr="00AA5E35">
        <w:rPr>
          <w:rFonts w:ascii="Times New Roman" w:hAnsi="Times New Roman" w:cs="Times New Roman"/>
          <w:sz w:val="24"/>
          <w:szCs w:val="24"/>
        </w:rPr>
        <w:t xml:space="preserve">typical </w:t>
      </w:r>
      <w:r w:rsidR="000C2BF6" w:rsidRPr="00AA5E35">
        <w:rPr>
          <w:rFonts w:ascii="Times New Roman" w:hAnsi="Times New Roman" w:cs="Times New Roman" w:hint="eastAsia"/>
          <w:sz w:val="24"/>
          <w:szCs w:val="24"/>
        </w:rPr>
        <w:t>advisory</w:t>
      </w:r>
      <w:r w:rsidR="000C2BF6" w:rsidRPr="00AA5E35">
        <w:rPr>
          <w:rFonts w:ascii="Times New Roman" w:hAnsi="Times New Roman" w:cs="Times New Roman"/>
          <w:sz w:val="24"/>
          <w:szCs w:val="24"/>
        </w:rPr>
        <w:t xml:space="preserve"> circumstances</w:t>
      </w:r>
      <w:r w:rsidR="00713430" w:rsidRPr="00AA5E35">
        <w:rPr>
          <w:rFonts w:ascii="Times New Roman" w:hAnsi="Times New Roman" w:cs="Times New Roman"/>
          <w:sz w:val="24"/>
          <w:szCs w:val="24"/>
        </w:rPr>
        <w:t xml:space="preserve"> (e.g., </w:t>
      </w:r>
      <w:r w:rsidR="00440F19" w:rsidRPr="00AA5E35">
        <w:rPr>
          <w:rFonts w:ascii="Times New Roman" w:hAnsi="Times New Roman" w:cs="Times New Roman" w:hint="eastAsia"/>
          <w:sz w:val="24"/>
          <w:szCs w:val="24"/>
        </w:rPr>
        <w:t>advisors</w:t>
      </w:r>
      <w:r w:rsidR="00440F19" w:rsidRPr="00AA5E35">
        <w:rPr>
          <w:rFonts w:ascii="Times New Roman" w:hAnsi="Times New Roman" w:cs="Times New Roman"/>
          <w:sz w:val="24"/>
          <w:szCs w:val="24"/>
        </w:rPr>
        <w:t>’</w:t>
      </w:r>
      <w:r w:rsidR="00713430" w:rsidRPr="00AA5E35">
        <w:rPr>
          <w:rFonts w:ascii="Times New Roman" w:hAnsi="Times New Roman" w:cs="Times New Roman"/>
          <w:sz w:val="24"/>
          <w:szCs w:val="24"/>
        </w:rPr>
        <w:t xml:space="preserve"> benefits </w:t>
      </w:r>
      <w:r w:rsidR="00713430" w:rsidRPr="00AA5E35">
        <w:rPr>
          <w:rFonts w:ascii="Times New Roman" w:hAnsi="Times New Roman" w:cs="Times New Roman" w:hint="eastAsia"/>
          <w:sz w:val="24"/>
          <w:szCs w:val="24"/>
        </w:rPr>
        <w:t xml:space="preserve">closely </w:t>
      </w:r>
      <w:r w:rsidR="00713430" w:rsidRPr="00AA5E35">
        <w:rPr>
          <w:rFonts w:ascii="Times New Roman" w:hAnsi="Times New Roman" w:cs="Times New Roman"/>
          <w:sz w:val="24"/>
          <w:szCs w:val="24"/>
        </w:rPr>
        <w:t xml:space="preserve">linked with </w:t>
      </w:r>
      <w:r w:rsidR="00713430" w:rsidRPr="00AA5E35">
        <w:rPr>
          <w:rFonts w:ascii="Times New Roman" w:hAnsi="Times New Roman" w:cs="Times New Roman" w:hint="eastAsia"/>
          <w:sz w:val="24"/>
          <w:szCs w:val="24"/>
        </w:rPr>
        <w:t>advisees</w:t>
      </w:r>
      <w:r w:rsidR="00713430" w:rsidRPr="00AA5E35">
        <w:rPr>
          <w:rFonts w:ascii="Times New Roman" w:hAnsi="Times New Roman" w:cs="Times New Roman"/>
          <w:sz w:val="24"/>
          <w:szCs w:val="24"/>
        </w:rPr>
        <w:t>’</w:t>
      </w:r>
      <w:r w:rsidR="00713430" w:rsidRPr="00AA5E35">
        <w:rPr>
          <w:rFonts w:ascii="Times New Roman" w:hAnsi="Times New Roman" w:cs="Times New Roman" w:hint="eastAsia"/>
          <w:sz w:val="24"/>
          <w:szCs w:val="24"/>
        </w:rPr>
        <w:t xml:space="preserve"> </w:t>
      </w:r>
      <w:r w:rsidR="00713430" w:rsidRPr="00AA5E35">
        <w:rPr>
          <w:rFonts w:ascii="Times New Roman" w:hAnsi="Times New Roman" w:cs="Times New Roman"/>
          <w:sz w:val="24"/>
          <w:szCs w:val="24"/>
        </w:rPr>
        <w:t>satisfaction or approval)</w:t>
      </w:r>
      <w:r w:rsidR="00EC778F" w:rsidRPr="00AA5E35">
        <w:rPr>
          <w:rFonts w:ascii="Times New Roman" w:hAnsi="Times New Roman" w:cs="Times New Roman" w:hint="eastAsia"/>
          <w:sz w:val="24"/>
          <w:szCs w:val="24"/>
        </w:rPr>
        <w:t>. P</w:t>
      </w:r>
      <w:r w:rsidR="00713430" w:rsidRPr="00AA5E35">
        <w:rPr>
          <w:rFonts w:ascii="Times New Roman" w:hAnsi="Times New Roman" w:cs="Times New Roman"/>
          <w:sz w:val="24"/>
          <w:szCs w:val="24"/>
        </w:rPr>
        <w:t>articipants were informed that their payments were partially determined by the advisees</w:t>
      </w:r>
      <w:bookmarkEnd w:id="27"/>
      <w:r w:rsidR="00EC139A" w:rsidRPr="00AA5E35">
        <w:rPr>
          <w:rFonts w:ascii="Times New Roman" w:hAnsi="Times New Roman" w:cs="Times New Roman"/>
          <w:sz w:val="24"/>
          <w:szCs w:val="24"/>
        </w:rPr>
        <w:t xml:space="preserve"> </w:t>
      </w:r>
      <w:r w:rsidR="00EC139A" w:rsidRPr="00AA5E35">
        <w:rPr>
          <w:rFonts w:ascii="Times New Roman" w:hAnsi="Times New Roman" w:cs="Times New Roman" w:hint="eastAsia"/>
          <w:sz w:val="24"/>
          <w:szCs w:val="24"/>
        </w:rPr>
        <w:t>given</w:t>
      </w:r>
      <w:r w:rsidR="00EC139A" w:rsidRPr="00AA5E35">
        <w:rPr>
          <w:rFonts w:ascii="Times New Roman" w:hAnsi="Times New Roman" w:cs="Times New Roman"/>
          <w:sz w:val="24"/>
          <w:szCs w:val="24"/>
        </w:rPr>
        <w:t xml:space="preserve"> the subjective evaluations of their advice</w:t>
      </w:r>
      <w:r w:rsidR="00713430" w:rsidRPr="00AA5E35">
        <w:rPr>
          <w:rFonts w:ascii="Times New Roman" w:hAnsi="Times New Roman" w:cs="Times New Roman" w:hint="eastAsia"/>
          <w:sz w:val="24"/>
          <w:szCs w:val="24"/>
        </w:rPr>
        <w:t xml:space="preserve">. </w:t>
      </w:r>
      <w:r w:rsidR="006D58AC" w:rsidRPr="00AA5E35">
        <w:rPr>
          <w:rFonts w:ascii="Times New Roman" w:hAnsi="Times New Roman" w:cs="Times New Roman" w:hint="eastAsia"/>
          <w:sz w:val="24"/>
          <w:szCs w:val="24"/>
        </w:rPr>
        <w:t>For each trial,</w:t>
      </w:r>
      <w:r w:rsidR="006D58AC" w:rsidRPr="00AA5E35">
        <w:rPr>
          <w:rFonts w:ascii="Times New Roman" w:hAnsi="Times New Roman" w:cs="Times New Roman"/>
          <w:sz w:val="24"/>
          <w:szCs w:val="24"/>
        </w:rPr>
        <w:t xml:space="preserve"> participants initially provided a binary judgement about the price of an estate property (e.g., ‘Is </w:t>
      </w:r>
      <w:r w:rsidR="006D58AC" w:rsidRPr="00AA5E35">
        <w:rPr>
          <w:rFonts w:ascii="Times New Roman" w:hAnsi="Times New Roman" w:cs="Times New Roman" w:hint="eastAsia"/>
          <w:sz w:val="24"/>
          <w:szCs w:val="24"/>
        </w:rPr>
        <w:t>the</w:t>
      </w:r>
      <w:r w:rsidR="006D58AC" w:rsidRPr="00AA5E35">
        <w:rPr>
          <w:rFonts w:ascii="Times New Roman" w:hAnsi="Times New Roman" w:cs="Times New Roman"/>
          <w:sz w:val="24"/>
          <w:szCs w:val="24"/>
        </w:rPr>
        <w:t xml:space="preserve"> asking price for this property higher or lower than 5,000,000 RMB?’) and subsequently invested in the judgement (i.e., post-decision wagering, a measurement of opinion strength, ranging from 1 to 60 tokens). </w:t>
      </w:r>
    </w:p>
    <w:p w14:paraId="4FC92857" w14:textId="541B5535" w:rsidR="00C40F98" w:rsidRPr="00AA5E35" w:rsidRDefault="00E4560A" w:rsidP="00C40F9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P</w:t>
      </w:r>
      <w:r w:rsidRPr="00AA5E35">
        <w:rPr>
          <w:rFonts w:ascii="Times New Roman" w:hAnsi="Times New Roman" w:cs="Times New Roman"/>
          <w:sz w:val="24"/>
          <w:szCs w:val="24"/>
        </w:rPr>
        <w:t>articipants provided advice in both non-social and social scenarios sequentially (</w:t>
      </w:r>
      <w:r w:rsidRPr="00AA5E35">
        <w:rPr>
          <w:rFonts w:ascii="Times New Roman" w:hAnsi="Times New Roman" w:cs="Times New Roman"/>
          <w:b/>
          <w:bCs/>
          <w:sz w:val="24"/>
          <w:szCs w:val="24"/>
        </w:rPr>
        <w:t>Fig. 1a</w:t>
      </w:r>
      <w:r w:rsidRPr="00AA5E35">
        <w:rPr>
          <w:rFonts w:ascii="Times New Roman" w:hAnsi="Times New Roman" w:cs="Times New Roman"/>
          <w:sz w:val="24"/>
          <w:szCs w:val="24"/>
        </w:rPr>
        <w:t>)</w:t>
      </w:r>
      <w:r w:rsidRPr="00AA5E35">
        <w:rPr>
          <w:rFonts w:ascii="Times New Roman" w:hAnsi="Times New Roman" w:cs="Times New Roman" w:hint="eastAsia"/>
          <w:sz w:val="24"/>
          <w:szCs w:val="24"/>
        </w:rPr>
        <w:t xml:space="preserve">. </w:t>
      </w:r>
      <w:r w:rsidR="00C40F98" w:rsidRPr="00AA5E35">
        <w:rPr>
          <w:rFonts w:ascii="Times New Roman" w:hAnsi="Times New Roman" w:cs="Times New Roman"/>
          <w:sz w:val="24"/>
          <w:szCs w:val="24"/>
        </w:rPr>
        <w:t>In the non-social scenario</w:t>
      </w:r>
      <w:r w:rsidR="00EC778F" w:rsidRPr="00AA5E35">
        <w:rPr>
          <w:rFonts w:ascii="Times New Roman" w:hAnsi="Times New Roman" w:cs="Times New Roman" w:hint="eastAsia"/>
          <w:sz w:val="24"/>
          <w:szCs w:val="24"/>
        </w:rPr>
        <w:t xml:space="preserve"> </w:t>
      </w:r>
      <w:r w:rsidR="00EC778F" w:rsidRPr="00AA5E35">
        <w:rPr>
          <w:rFonts w:ascii="Times New Roman" w:hAnsi="Times New Roman" w:cs="Times New Roman"/>
          <w:sz w:val="24"/>
          <w:szCs w:val="24"/>
        </w:rPr>
        <w:t>(session 1)</w:t>
      </w:r>
      <w:r w:rsidR="00C40F98" w:rsidRPr="00AA5E35">
        <w:rPr>
          <w:rFonts w:ascii="Times New Roman" w:hAnsi="Times New Roman" w:cs="Times New Roman"/>
          <w:sz w:val="24"/>
          <w:szCs w:val="24"/>
        </w:rPr>
        <w:t xml:space="preserve">, participants gave advice in isolation </w:t>
      </w:r>
      <w:r w:rsidR="00A975FB" w:rsidRPr="00AA5E35">
        <w:rPr>
          <w:rFonts w:ascii="Times New Roman" w:hAnsi="Times New Roman" w:cs="Times New Roman" w:hint="eastAsia"/>
          <w:sz w:val="24"/>
          <w:szCs w:val="24"/>
        </w:rPr>
        <w:t xml:space="preserve">right </w:t>
      </w:r>
      <w:r w:rsidR="00C40F98" w:rsidRPr="00AA5E35">
        <w:rPr>
          <w:rFonts w:ascii="Times New Roman" w:hAnsi="Times New Roman" w:cs="Times New Roman"/>
          <w:sz w:val="24"/>
          <w:szCs w:val="24"/>
        </w:rPr>
        <w:t>after each stimulus (an estate and its possible price) was displayed</w:t>
      </w:r>
      <w:r w:rsidR="00F34C4A" w:rsidRPr="00AA5E35">
        <w:rPr>
          <w:rFonts w:ascii="Times New Roman" w:hAnsi="Times New Roman" w:cs="Times New Roman"/>
          <w:sz w:val="24"/>
          <w:szCs w:val="24"/>
        </w:rPr>
        <w:t xml:space="preserve"> (</w:t>
      </w:r>
      <w:r w:rsidR="00F34C4A" w:rsidRPr="00AA5E35">
        <w:rPr>
          <w:rFonts w:ascii="Times New Roman" w:hAnsi="Times New Roman" w:cs="Times New Roman" w:hint="eastAsia"/>
          <w:sz w:val="24"/>
          <w:szCs w:val="24"/>
        </w:rPr>
        <w:t xml:space="preserve">i.e., </w:t>
      </w:r>
      <w:r w:rsidR="00EC778F" w:rsidRPr="00AA5E35">
        <w:rPr>
          <w:rFonts w:ascii="Times New Roman" w:hAnsi="Times New Roman" w:cs="Times New Roman" w:hint="eastAsia"/>
          <w:sz w:val="24"/>
          <w:szCs w:val="24"/>
        </w:rPr>
        <w:t xml:space="preserve">advising </w:t>
      </w:r>
      <w:r w:rsidR="00F34C4A" w:rsidRPr="00AA5E35">
        <w:rPr>
          <w:rFonts w:ascii="Times New Roman" w:hAnsi="Times New Roman" w:cs="Times New Roman"/>
          <w:sz w:val="24"/>
          <w:szCs w:val="24"/>
        </w:rPr>
        <w:t>without observing the opinion from the advisee)</w:t>
      </w:r>
      <w:r w:rsidR="00C40F98" w:rsidRPr="00AA5E35">
        <w:rPr>
          <w:rFonts w:ascii="Times New Roman" w:hAnsi="Times New Roman" w:cs="Times New Roman"/>
          <w:sz w:val="24"/>
          <w:szCs w:val="24"/>
        </w:rPr>
        <w:t>. In the social scenario</w:t>
      </w:r>
      <w:r w:rsidR="00EC778F" w:rsidRPr="00AA5E35">
        <w:rPr>
          <w:rFonts w:ascii="Times New Roman" w:hAnsi="Times New Roman" w:cs="Times New Roman"/>
          <w:sz w:val="24"/>
          <w:szCs w:val="24"/>
        </w:rPr>
        <w:t xml:space="preserve"> (session 2)</w:t>
      </w:r>
      <w:r w:rsidR="00C40F98" w:rsidRPr="00AA5E35">
        <w:rPr>
          <w:rFonts w:ascii="Times New Roman" w:hAnsi="Times New Roman" w:cs="Times New Roman"/>
          <w:sz w:val="24"/>
          <w:szCs w:val="24"/>
        </w:rPr>
        <w:t>, participants observed all the stimuli again and provided advice after the advisee proposed their opinions (</w:t>
      </w:r>
      <w:r w:rsidR="00A975FB" w:rsidRPr="00AA5E35">
        <w:rPr>
          <w:rFonts w:ascii="Times New Roman" w:hAnsi="Times New Roman" w:cs="Times New Roman" w:hint="eastAsia"/>
          <w:sz w:val="24"/>
          <w:szCs w:val="24"/>
        </w:rPr>
        <w:t xml:space="preserve">both </w:t>
      </w:r>
      <w:r w:rsidR="00C40F98" w:rsidRPr="00AA5E35">
        <w:rPr>
          <w:rFonts w:ascii="Times New Roman" w:hAnsi="Times New Roman" w:cs="Times New Roman"/>
          <w:sz w:val="24"/>
          <w:szCs w:val="24"/>
        </w:rPr>
        <w:t xml:space="preserve">judgements and investments) on the stimuli, except that for 20% of trials advisees’ </w:t>
      </w:r>
      <w:r w:rsidR="00F371D9" w:rsidRPr="00AA5E35">
        <w:rPr>
          <w:rFonts w:ascii="Times New Roman" w:hAnsi="Times New Roman" w:cs="Times New Roman" w:hint="eastAsia"/>
          <w:sz w:val="24"/>
          <w:szCs w:val="24"/>
        </w:rPr>
        <w:t>opinions</w:t>
      </w:r>
      <w:r w:rsidR="00C40F98" w:rsidRPr="00AA5E35">
        <w:rPr>
          <w:rFonts w:ascii="Times New Roman" w:hAnsi="Times New Roman" w:cs="Times New Roman"/>
          <w:sz w:val="24"/>
          <w:szCs w:val="24"/>
        </w:rPr>
        <w:t xml:space="preserve"> were masked (identical to the non-social scenario). </w:t>
      </w:r>
      <w:r w:rsidR="00E54C28" w:rsidRPr="00AA5E35">
        <w:rPr>
          <w:rFonts w:ascii="Times New Roman" w:hAnsi="Times New Roman" w:cs="Times New Roman" w:hint="eastAsia"/>
          <w:sz w:val="24"/>
          <w:szCs w:val="24"/>
        </w:rPr>
        <w:t>Note that, w</w:t>
      </w:r>
      <w:r w:rsidR="00C40F98" w:rsidRPr="00AA5E35">
        <w:rPr>
          <w:rFonts w:ascii="Times New Roman" w:hAnsi="Times New Roman" w:cs="Times New Roman"/>
          <w:sz w:val="24"/>
          <w:szCs w:val="24"/>
        </w:rPr>
        <w:t xml:space="preserve">e fixed the order of session 1 and 2 (instead of counterbalancing) for two reasons: (1) </w:t>
      </w:r>
      <w:r w:rsidR="00690255" w:rsidRPr="00AA5E35">
        <w:rPr>
          <w:rFonts w:ascii="Times New Roman" w:hAnsi="Times New Roman" w:cs="Times New Roman" w:hint="eastAsia"/>
          <w:sz w:val="24"/>
          <w:szCs w:val="24"/>
        </w:rPr>
        <w:t xml:space="preserve">participant </w:t>
      </w:r>
      <w:r w:rsidR="00C40F98" w:rsidRPr="00AA5E35">
        <w:rPr>
          <w:rFonts w:ascii="Times New Roman" w:hAnsi="Times New Roman" w:cs="Times New Roman"/>
          <w:sz w:val="24"/>
          <w:szCs w:val="24"/>
        </w:rPr>
        <w:t xml:space="preserve">data from session 1 were required to generate </w:t>
      </w:r>
      <w:r w:rsidR="00F371D9" w:rsidRPr="00AA5E35">
        <w:rPr>
          <w:rFonts w:ascii="Times New Roman" w:hAnsi="Times New Roman" w:cs="Times New Roman" w:hint="eastAsia"/>
          <w:sz w:val="24"/>
          <w:szCs w:val="24"/>
        </w:rPr>
        <w:t xml:space="preserve">the alleged </w:t>
      </w:r>
      <w:r w:rsidR="00C40F98" w:rsidRPr="00AA5E35">
        <w:rPr>
          <w:rFonts w:ascii="Times New Roman" w:hAnsi="Times New Roman" w:cs="Times New Roman"/>
          <w:sz w:val="24"/>
          <w:szCs w:val="24"/>
        </w:rPr>
        <w:t>advisees’ opinions in session 2; (2) having seen advisees’ opinions in session 2 could potentially jeopardize the independence of non-social advice given in session 1. Both would hamper the experimental design and clear interpretation of the results.</w:t>
      </w:r>
    </w:p>
    <w:p w14:paraId="302F6F88" w14:textId="4D9215BE" w:rsidR="00A776D5" w:rsidRPr="00AA5E35" w:rsidRDefault="00C40F98" w:rsidP="009833E2">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Unbeknownst to participants, advisees’ opinions were all preprogrammed</w:t>
      </w:r>
      <w:r w:rsidR="00A776D5" w:rsidRPr="00AA5E35">
        <w:rPr>
          <w:rFonts w:ascii="Times New Roman" w:hAnsi="Times New Roman" w:cs="Times New Roman" w:hint="eastAsia"/>
          <w:sz w:val="24"/>
          <w:szCs w:val="24"/>
        </w:rPr>
        <w:t>. A</w:t>
      </w:r>
      <w:r w:rsidRPr="00AA5E35">
        <w:rPr>
          <w:rFonts w:ascii="Times New Roman" w:hAnsi="Times New Roman" w:cs="Times New Roman"/>
          <w:sz w:val="24"/>
          <w:szCs w:val="24"/>
        </w:rPr>
        <w:t>dvisees’ judgements were generat</w:t>
      </w:r>
      <w:r w:rsidRPr="00AA5E35">
        <w:rPr>
          <w:rFonts w:ascii="Times New Roman" w:hAnsi="Times New Roman" w:cs="Times New Roman" w:hint="eastAsia"/>
          <w:sz w:val="24"/>
          <w:szCs w:val="24"/>
        </w:rPr>
        <w:t>e</w:t>
      </w:r>
      <w:r w:rsidRPr="00AA5E35">
        <w:rPr>
          <w:rFonts w:ascii="Times New Roman" w:hAnsi="Times New Roman" w:cs="Times New Roman"/>
          <w:sz w:val="24"/>
          <w:szCs w:val="24"/>
        </w:rPr>
        <w:t xml:space="preserve">d according to participant’s non-social judgements in session 1, </w:t>
      </w:r>
      <w:r w:rsidR="00A776D5" w:rsidRPr="00AA5E35">
        <w:rPr>
          <w:rFonts w:ascii="Times New Roman" w:hAnsi="Times New Roman" w:cs="Times New Roman" w:hint="eastAsia"/>
          <w:sz w:val="24"/>
          <w:szCs w:val="24"/>
        </w:rPr>
        <w:t>ensuring</w:t>
      </w:r>
      <w:r w:rsidRPr="00AA5E35">
        <w:rPr>
          <w:rFonts w:ascii="Times New Roman" w:hAnsi="Times New Roman" w:cs="Times New Roman"/>
          <w:sz w:val="24"/>
          <w:szCs w:val="24"/>
        </w:rPr>
        <w:t xml:space="preserve"> that in half of the trials wherein advisees’ </w:t>
      </w:r>
      <w:r w:rsidR="00F371D9" w:rsidRPr="00AA5E35">
        <w:rPr>
          <w:rFonts w:ascii="Times New Roman" w:hAnsi="Times New Roman" w:cs="Times New Roman" w:hint="eastAsia"/>
          <w:sz w:val="24"/>
          <w:szCs w:val="24"/>
        </w:rPr>
        <w:t>opinions</w:t>
      </w:r>
      <w:r w:rsidRPr="00AA5E35">
        <w:rPr>
          <w:rFonts w:ascii="Times New Roman" w:hAnsi="Times New Roman" w:cs="Times New Roman"/>
          <w:sz w:val="24"/>
          <w:szCs w:val="24"/>
        </w:rPr>
        <w:t xml:space="preserve"> were presented, advisees held incongruent </w:t>
      </w:r>
      <w:r w:rsidR="004A368C" w:rsidRPr="00AA5E35">
        <w:rPr>
          <w:rFonts w:ascii="Times New Roman" w:hAnsi="Times New Roman" w:cs="Times New Roman" w:hint="eastAsia"/>
          <w:sz w:val="24"/>
          <w:szCs w:val="24"/>
        </w:rPr>
        <w:t>judgements</w:t>
      </w:r>
      <w:r w:rsidRPr="00AA5E35">
        <w:rPr>
          <w:rFonts w:ascii="Times New Roman" w:hAnsi="Times New Roman" w:cs="Times New Roman"/>
          <w:sz w:val="24"/>
          <w:szCs w:val="24"/>
        </w:rPr>
        <w:t xml:space="preserve"> with the advice given by participants in session 1 (the other half of the trials were hence congruent). </w:t>
      </w:r>
      <w:r w:rsidR="00DC032B" w:rsidRPr="00AA5E35">
        <w:rPr>
          <w:rFonts w:ascii="Times New Roman" w:hAnsi="Times New Roman" w:cs="Times New Roman" w:hint="eastAsia"/>
          <w:sz w:val="24"/>
          <w:szCs w:val="24"/>
        </w:rPr>
        <w:t>A</w:t>
      </w:r>
      <w:r w:rsidR="00DC032B" w:rsidRPr="00AA5E35">
        <w:rPr>
          <w:rFonts w:ascii="Times New Roman" w:hAnsi="Times New Roman" w:cs="Times New Roman"/>
          <w:sz w:val="24"/>
          <w:szCs w:val="24"/>
        </w:rPr>
        <w:t>dvisees</w:t>
      </w:r>
      <w:r w:rsidR="00E54C28" w:rsidRPr="00AA5E35">
        <w:rPr>
          <w:rFonts w:ascii="Times New Roman" w:hAnsi="Times New Roman" w:cs="Times New Roman"/>
          <w:sz w:val="24"/>
          <w:szCs w:val="24"/>
        </w:rPr>
        <w:t>’</w:t>
      </w:r>
      <w:r w:rsidR="00DC032B" w:rsidRPr="00AA5E35">
        <w:rPr>
          <w:rFonts w:ascii="Times New Roman" w:hAnsi="Times New Roman" w:cs="Times New Roman"/>
          <w:sz w:val="24"/>
          <w:szCs w:val="24"/>
        </w:rPr>
        <w:t xml:space="preserve"> </w:t>
      </w:r>
      <w:r w:rsidR="00E54C28" w:rsidRPr="00AA5E35">
        <w:rPr>
          <w:rFonts w:ascii="Times New Roman" w:hAnsi="Times New Roman" w:cs="Times New Roman" w:hint="eastAsia"/>
          <w:sz w:val="24"/>
          <w:szCs w:val="24"/>
        </w:rPr>
        <w:t>investments</w:t>
      </w:r>
      <w:r w:rsidR="00DC032B" w:rsidRPr="00AA5E35">
        <w:rPr>
          <w:rFonts w:ascii="Times New Roman" w:hAnsi="Times New Roman" w:cs="Times New Roman"/>
          <w:sz w:val="24"/>
          <w:szCs w:val="24"/>
        </w:rPr>
        <w:t xml:space="preserve"> were generated from normal distributions, </w:t>
      </w:r>
      <w:proofErr w:type="gramStart"/>
      <w:r w:rsidR="00DC032B" w:rsidRPr="00AA5E35">
        <w:rPr>
          <w:rFonts w:ascii="Times New Roman" w:hAnsi="Times New Roman" w:cs="Times New Roman"/>
          <w:i/>
          <w:iCs/>
          <w:sz w:val="24"/>
          <w:szCs w:val="24"/>
        </w:rPr>
        <w:t>N</w:t>
      </w:r>
      <w:r w:rsidR="00981F6C">
        <w:rPr>
          <w:rFonts w:ascii="Times New Roman" w:hAnsi="Times New Roman" w:cs="Times New Roman"/>
          <w:i/>
          <w:iCs/>
          <w:sz w:val="24"/>
          <w:szCs w:val="24"/>
        </w:rPr>
        <w:t>ormal</w:t>
      </w:r>
      <w:r w:rsidR="00DC032B" w:rsidRPr="00AA5E35">
        <w:rPr>
          <w:rFonts w:ascii="Times New Roman" w:hAnsi="Times New Roman" w:cs="Times New Roman"/>
          <w:sz w:val="24"/>
          <w:szCs w:val="24"/>
        </w:rPr>
        <w:t>(</w:t>
      </w:r>
      <w:proofErr w:type="gramEnd"/>
      <w:r w:rsidR="00DC032B" w:rsidRPr="00AA5E35">
        <w:rPr>
          <w:rFonts w:ascii="Times New Roman" w:hAnsi="Times New Roman" w:cs="Times New Roman"/>
          <w:sz w:val="24"/>
          <w:szCs w:val="24"/>
        </w:rPr>
        <w:t xml:space="preserve">10,10) or </w:t>
      </w:r>
      <w:r w:rsidR="00DC032B" w:rsidRPr="00AA5E35">
        <w:rPr>
          <w:rFonts w:ascii="Times New Roman" w:hAnsi="Times New Roman" w:cs="Times New Roman"/>
          <w:i/>
          <w:iCs/>
          <w:sz w:val="24"/>
          <w:szCs w:val="24"/>
        </w:rPr>
        <w:t>N</w:t>
      </w:r>
      <w:r w:rsidR="00981F6C">
        <w:rPr>
          <w:rFonts w:ascii="Times New Roman" w:hAnsi="Times New Roman" w:cs="Times New Roman"/>
          <w:i/>
          <w:iCs/>
          <w:sz w:val="24"/>
          <w:szCs w:val="24"/>
        </w:rPr>
        <w:t>ormal</w:t>
      </w:r>
      <w:r w:rsidR="00DC032B" w:rsidRPr="00AA5E35">
        <w:rPr>
          <w:rFonts w:ascii="Times New Roman" w:hAnsi="Times New Roman" w:cs="Times New Roman"/>
          <w:sz w:val="24"/>
          <w:szCs w:val="24"/>
        </w:rPr>
        <w:t xml:space="preserve">(50,10), </w:t>
      </w:r>
      <w:r w:rsidR="0016448F" w:rsidRPr="00AA5E35">
        <w:rPr>
          <w:rFonts w:ascii="Times New Roman" w:hAnsi="Times New Roman" w:cs="Times New Roman"/>
          <w:sz w:val="24"/>
          <w:szCs w:val="24"/>
        </w:rPr>
        <w:t>distinguish their risk-av</w:t>
      </w:r>
      <w:r w:rsidR="00EF29E1" w:rsidRPr="00AA5E35">
        <w:rPr>
          <w:rFonts w:ascii="Times New Roman" w:hAnsi="Times New Roman" w:cs="Times New Roman" w:hint="eastAsia"/>
          <w:sz w:val="24"/>
          <w:szCs w:val="24"/>
        </w:rPr>
        <w:t>oiding</w:t>
      </w:r>
      <w:r w:rsidR="0016448F" w:rsidRPr="00AA5E35">
        <w:rPr>
          <w:rFonts w:ascii="Times New Roman" w:hAnsi="Times New Roman" w:cs="Times New Roman"/>
          <w:sz w:val="24"/>
          <w:szCs w:val="24"/>
        </w:rPr>
        <w:t xml:space="preserve"> or risk-seeking investment preferences</w:t>
      </w:r>
      <w:r w:rsidR="00DC032B" w:rsidRPr="00AA5E35">
        <w:rPr>
          <w:rFonts w:ascii="Times New Roman" w:hAnsi="Times New Roman" w:cs="Times New Roman"/>
          <w:sz w:val="24"/>
          <w:szCs w:val="24"/>
        </w:rPr>
        <w:t xml:space="preserve"> serv</w:t>
      </w:r>
      <w:r w:rsidR="00EF29E1" w:rsidRPr="00AA5E35">
        <w:rPr>
          <w:rFonts w:ascii="Times New Roman" w:hAnsi="Times New Roman" w:cs="Times New Roman" w:hint="eastAsia"/>
          <w:sz w:val="24"/>
          <w:szCs w:val="24"/>
        </w:rPr>
        <w:t>ing</w:t>
      </w:r>
      <w:r w:rsidR="00DC032B" w:rsidRPr="00AA5E35">
        <w:rPr>
          <w:rFonts w:ascii="Times New Roman" w:hAnsi="Times New Roman" w:cs="Times New Roman"/>
          <w:sz w:val="24"/>
          <w:szCs w:val="24"/>
        </w:rPr>
        <w:t xml:space="preserve"> as a between-subject variable. </w:t>
      </w:r>
    </w:p>
    <w:p w14:paraId="423F15A7" w14:textId="77777777" w:rsidR="00C40F98" w:rsidRPr="00AA5E35" w:rsidRDefault="00C40F98" w:rsidP="00C40F98">
      <w:pPr>
        <w:adjustRightInd w:val="0"/>
        <w:snapToGrid w:val="0"/>
        <w:spacing w:line="360" w:lineRule="auto"/>
        <w:rPr>
          <w:rFonts w:ascii="Times New Roman" w:hAnsi="Times New Roman" w:cs="Times New Roman"/>
          <w:sz w:val="24"/>
          <w:szCs w:val="24"/>
        </w:rPr>
      </w:pPr>
    </w:p>
    <w:p w14:paraId="092E6E54" w14:textId="77777777" w:rsidR="00C40F98" w:rsidRPr="00AA5E35" w:rsidRDefault="00C40F98" w:rsidP="00C40F98">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noProof/>
          <w:sz w:val="24"/>
          <w:szCs w:val="24"/>
        </w:rPr>
        <w:lastRenderedPageBreak/>
        <w:drawing>
          <wp:inline distT="0" distB="0" distL="0" distR="0" wp14:anchorId="448951EF" wp14:editId="75BCF33F">
            <wp:extent cx="5277100" cy="3081826"/>
            <wp:effectExtent l="0" t="0" r="0" b="0"/>
            <wp:docPr id="182393270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2701" name="图形 2"/>
                    <pic:cNvPicPr/>
                  </pic:nvPicPr>
                  <pic:blipFill>
                    <a:blip r:embed="rId13">
                      <a:extLst>
                        <a:ext uri="{96DAC541-7B7A-43D3-8B79-37D633B846F1}">
                          <asvg:svgBlip xmlns:asvg="http://schemas.microsoft.com/office/drawing/2016/SVG/main" r:embed="rId14"/>
                        </a:ext>
                      </a:extLst>
                    </a:blip>
                    <a:stretch>
                      <a:fillRect/>
                    </a:stretch>
                  </pic:blipFill>
                  <pic:spPr>
                    <a:xfrm>
                      <a:off x="0" y="0"/>
                      <a:ext cx="5277100" cy="3081826"/>
                    </a:xfrm>
                    <a:prstGeom prst="rect">
                      <a:avLst/>
                    </a:prstGeom>
                  </pic:spPr>
                </pic:pic>
              </a:graphicData>
            </a:graphic>
          </wp:inline>
        </w:drawing>
      </w:r>
    </w:p>
    <w:p w14:paraId="554B4B01" w14:textId="7010C582" w:rsidR="00C40F98" w:rsidRPr="00AA5E35" w:rsidRDefault="00C40F98" w:rsidP="00C40F98">
      <w:pPr>
        <w:adjustRightInd w:val="0"/>
        <w:snapToGrid w:val="0"/>
        <w:spacing w:line="360" w:lineRule="auto"/>
        <w:rPr>
          <w:rFonts w:ascii="Times New Roman" w:hAnsi="Times New Roman" w:cs="Times New Roman"/>
          <w:sz w:val="20"/>
          <w:szCs w:val="24"/>
        </w:rPr>
      </w:pPr>
      <w:r w:rsidRPr="00AA5E35">
        <w:rPr>
          <w:rFonts w:ascii="Times New Roman" w:hAnsi="Times New Roman" w:cs="Times New Roman"/>
          <w:b/>
          <w:bCs/>
          <w:sz w:val="20"/>
          <w:szCs w:val="24"/>
        </w:rPr>
        <w:t xml:space="preserve">Fig. 1. Experimental task in Study 1 and conceptual schematics of key behavioral measurements. </w:t>
      </w:r>
      <w:r w:rsidR="00396472" w:rsidRPr="00396472">
        <w:rPr>
          <w:rFonts w:ascii="Times New Roman" w:hAnsi="Times New Roman" w:cs="Times New Roman" w:hint="eastAsia"/>
          <w:sz w:val="20"/>
          <w:szCs w:val="24"/>
        </w:rPr>
        <w:t>(</w:t>
      </w:r>
      <w:r w:rsidRPr="00396472">
        <w:rPr>
          <w:rFonts w:ascii="Times New Roman" w:hAnsi="Times New Roman" w:cs="Times New Roman"/>
          <w:sz w:val="20"/>
          <w:szCs w:val="24"/>
        </w:rPr>
        <w:t>a</w:t>
      </w:r>
      <w:r w:rsidR="00396472" w:rsidRPr="00396472">
        <w:rPr>
          <w:rFonts w:ascii="Times New Roman" w:hAnsi="Times New Roman" w:cs="Times New Roman" w:hint="eastAsia"/>
          <w:sz w:val="20"/>
          <w:szCs w:val="24"/>
        </w:rPr>
        <w:t>)</w:t>
      </w:r>
      <w:r w:rsidRPr="00396472">
        <w:rPr>
          <w:rFonts w:ascii="Times New Roman" w:hAnsi="Times New Roman" w:cs="Times New Roman"/>
          <w:sz w:val="20"/>
          <w:szCs w:val="24"/>
        </w:rPr>
        <w:t xml:space="preserve"> Task design in Study 1. </w:t>
      </w:r>
      <w:r w:rsidR="00396472" w:rsidRPr="00396472">
        <w:rPr>
          <w:rFonts w:ascii="Times New Roman" w:hAnsi="Times New Roman" w:cs="Times New Roman" w:hint="eastAsia"/>
          <w:sz w:val="20"/>
          <w:szCs w:val="24"/>
        </w:rPr>
        <w:t>(</w:t>
      </w:r>
      <w:r w:rsidRPr="00396472">
        <w:rPr>
          <w:rFonts w:ascii="Times New Roman" w:hAnsi="Times New Roman" w:cs="Times New Roman"/>
          <w:sz w:val="20"/>
          <w:szCs w:val="24"/>
        </w:rPr>
        <w:t>b</w:t>
      </w:r>
      <w:r w:rsidR="00396472" w:rsidRPr="00396472">
        <w:rPr>
          <w:rFonts w:ascii="Times New Roman" w:hAnsi="Times New Roman" w:cs="Times New Roman" w:hint="eastAsia"/>
          <w:sz w:val="20"/>
          <w:szCs w:val="24"/>
        </w:rPr>
        <w:t>)</w:t>
      </w:r>
      <w:r w:rsidRPr="00396472">
        <w:rPr>
          <w:rFonts w:ascii="Times New Roman" w:hAnsi="Times New Roman" w:cs="Times New Roman"/>
          <w:sz w:val="20"/>
          <w:szCs w:val="24"/>
        </w:rPr>
        <w:t xml:space="preserve"> Co</w:t>
      </w:r>
      <w:r w:rsidRPr="00AA5E35">
        <w:rPr>
          <w:rFonts w:ascii="Times New Roman" w:hAnsi="Times New Roman" w:cs="Times New Roman"/>
          <w:sz w:val="20"/>
          <w:szCs w:val="24"/>
        </w:rPr>
        <w:t>nceptual</w:t>
      </w:r>
      <w:r w:rsidRPr="00AA5E35">
        <w:rPr>
          <w:rFonts w:ascii="Times New Roman" w:hAnsi="Times New Roman" w:cs="Times New Roman"/>
          <w:b/>
          <w:bCs/>
          <w:sz w:val="20"/>
          <w:szCs w:val="24"/>
        </w:rPr>
        <w:t xml:space="preserve"> </w:t>
      </w:r>
      <w:r w:rsidRPr="00AA5E35">
        <w:rPr>
          <w:rFonts w:ascii="Times New Roman" w:hAnsi="Times New Roman" w:cs="Times New Roman"/>
          <w:sz w:val="20"/>
          <w:szCs w:val="24"/>
        </w:rPr>
        <w:t>schematics of key behavioral measurements</w:t>
      </w:r>
      <w:r w:rsidR="00760395">
        <w:rPr>
          <w:rFonts w:ascii="Times New Roman" w:hAnsi="Times New Roman" w:cs="Times New Roman" w:hint="eastAsia"/>
          <w:sz w:val="20"/>
          <w:szCs w:val="24"/>
        </w:rPr>
        <w:t xml:space="preserve"> on the alignment bias</w:t>
      </w:r>
      <w:r w:rsidR="006153E4" w:rsidRPr="00AA5E35">
        <w:rPr>
          <w:rFonts w:ascii="Times New Roman" w:hAnsi="Times New Roman" w:cs="Times New Roman" w:hint="eastAsia"/>
          <w:sz w:val="20"/>
          <w:szCs w:val="24"/>
        </w:rPr>
        <w:t xml:space="preserve">: </w:t>
      </w:r>
      <w:r w:rsidR="00BE186A" w:rsidRPr="00AA5E35">
        <w:rPr>
          <w:rFonts w:ascii="Times New Roman" w:hAnsi="Times New Roman" w:cs="Times New Roman" w:hint="eastAsia"/>
          <w:sz w:val="20"/>
          <w:szCs w:val="24"/>
        </w:rPr>
        <w:t xml:space="preserve">judgement </w:t>
      </w:r>
      <w:r w:rsidR="00BE186A" w:rsidRPr="00AA5E35">
        <w:rPr>
          <w:rFonts w:ascii="Times New Roman" w:hAnsi="Times New Roman" w:cs="Times New Roman"/>
          <w:sz w:val="20"/>
          <w:szCs w:val="24"/>
        </w:rPr>
        <w:t>congruency</w:t>
      </w:r>
      <w:r w:rsidR="00BE186A" w:rsidRPr="00AA5E35">
        <w:rPr>
          <w:rFonts w:ascii="Times New Roman" w:hAnsi="Times New Roman" w:cs="Times New Roman" w:hint="eastAsia"/>
          <w:sz w:val="20"/>
          <w:szCs w:val="24"/>
        </w:rPr>
        <w:t xml:space="preserve">, </w:t>
      </w:r>
      <w:r w:rsidR="00BE186A" w:rsidRPr="00AA5E35">
        <w:rPr>
          <w:rFonts w:ascii="Times New Roman" w:hAnsi="Times New Roman" w:cs="Times New Roman"/>
          <w:sz w:val="20"/>
          <w:szCs w:val="24"/>
        </w:rPr>
        <w:t>opinion</w:t>
      </w:r>
      <w:r w:rsidR="00BE186A" w:rsidRPr="00AA5E35">
        <w:rPr>
          <w:rFonts w:ascii="Times New Roman" w:hAnsi="Times New Roman" w:cs="Times New Roman" w:hint="eastAsia"/>
          <w:sz w:val="20"/>
          <w:szCs w:val="24"/>
        </w:rPr>
        <w:t xml:space="preserve"> discrepancy, opinion shift rate (OSR), and judgement switch</w:t>
      </w:r>
      <w:r w:rsidRPr="00AA5E35">
        <w:rPr>
          <w:rFonts w:ascii="Times New Roman" w:hAnsi="Times New Roman" w:cs="Times New Roman"/>
          <w:sz w:val="20"/>
          <w:szCs w:val="24"/>
        </w:rPr>
        <w:t>.</w:t>
      </w:r>
      <w:r w:rsidRPr="00AA5E35">
        <w:t xml:space="preserve"> </w:t>
      </w:r>
    </w:p>
    <w:p w14:paraId="0BDB6396" w14:textId="77777777" w:rsidR="00690255" w:rsidRPr="00AA5E35" w:rsidRDefault="00690255" w:rsidP="00C40F98">
      <w:pPr>
        <w:adjustRightInd w:val="0"/>
        <w:snapToGrid w:val="0"/>
        <w:spacing w:line="360" w:lineRule="auto"/>
        <w:rPr>
          <w:rFonts w:ascii="Times New Roman" w:hAnsi="Times New Roman" w:cs="Times New Roman"/>
          <w:sz w:val="24"/>
          <w:szCs w:val="24"/>
        </w:rPr>
      </w:pPr>
    </w:p>
    <w:p w14:paraId="57CCA3AB" w14:textId="0CAFC1F2" w:rsidR="00713430" w:rsidRPr="00AA5E35" w:rsidRDefault="00690255" w:rsidP="00194A82">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b/>
          <w:bCs/>
          <w:i/>
          <w:iCs/>
          <w:sz w:val="24"/>
          <w:szCs w:val="24"/>
        </w:rPr>
        <w:t>Stimuli</w:t>
      </w:r>
      <w:r w:rsidRPr="00AA5E35">
        <w:rPr>
          <w:rFonts w:ascii="Times New Roman" w:hAnsi="Times New Roman" w:cs="Times New Roman" w:hint="eastAsia"/>
          <w:b/>
          <w:bCs/>
          <w:i/>
          <w:iCs/>
          <w:sz w:val="24"/>
          <w:szCs w:val="24"/>
        </w:rPr>
        <w:t>.</w:t>
      </w:r>
      <w:r w:rsidR="00194A82" w:rsidRPr="00AA5E35">
        <w:rPr>
          <w:rFonts w:ascii="Times New Roman" w:hAnsi="Times New Roman" w:cs="Times New Roman" w:hint="eastAsia"/>
          <w:b/>
          <w:bCs/>
          <w:i/>
          <w:iCs/>
          <w:sz w:val="24"/>
          <w:szCs w:val="24"/>
        </w:rPr>
        <w:t xml:space="preserve"> </w:t>
      </w:r>
      <w:r w:rsidRPr="00AA5E35">
        <w:rPr>
          <w:rFonts w:ascii="Times New Roman" w:hAnsi="Times New Roman" w:cs="Times New Roman" w:hint="eastAsia"/>
          <w:sz w:val="24"/>
          <w:szCs w:val="24"/>
        </w:rPr>
        <w:t>T</w:t>
      </w:r>
      <w:r w:rsidRPr="00AA5E35">
        <w:rPr>
          <w:rFonts w:ascii="Times New Roman" w:hAnsi="Times New Roman" w:cs="Times New Roman"/>
          <w:sz w:val="24"/>
          <w:szCs w:val="24"/>
        </w:rPr>
        <w:t xml:space="preserve">o create the stimuli, 66 real estate properties were selected from a domestic estate trading website. </w:t>
      </w:r>
      <w:r w:rsidR="006153E4" w:rsidRPr="00AA5E35">
        <w:rPr>
          <w:rFonts w:ascii="Times New Roman" w:hAnsi="Times New Roman" w:cs="Times New Roman"/>
          <w:sz w:val="24"/>
          <w:szCs w:val="24"/>
        </w:rPr>
        <w:t>The</w:t>
      </w:r>
      <w:r w:rsidR="006153E4" w:rsidRPr="00AA5E35">
        <w:rPr>
          <w:rFonts w:ascii="Times New Roman" w:hAnsi="Times New Roman" w:cs="Times New Roman" w:hint="eastAsia"/>
          <w:sz w:val="24"/>
          <w:szCs w:val="24"/>
        </w:rPr>
        <w:t xml:space="preserve"> stimulus</w:t>
      </w:r>
      <w:r w:rsidRPr="00AA5E35">
        <w:rPr>
          <w:rFonts w:ascii="Times New Roman" w:hAnsi="Times New Roman" w:cs="Times New Roman"/>
          <w:sz w:val="24"/>
          <w:szCs w:val="24"/>
        </w:rPr>
        <w:t xml:space="preserve"> price was either 20% higher or lower than the real price of </w:t>
      </w:r>
      <w:r w:rsidR="006153E4" w:rsidRPr="00AA5E35">
        <w:rPr>
          <w:rFonts w:ascii="Times New Roman" w:hAnsi="Times New Roman" w:cs="Times New Roman" w:hint="eastAsia"/>
          <w:sz w:val="24"/>
          <w:szCs w:val="24"/>
        </w:rPr>
        <w:t>a</w:t>
      </w:r>
      <w:r w:rsidRPr="00AA5E35">
        <w:rPr>
          <w:rFonts w:ascii="Times New Roman" w:hAnsi="Times New Roman" w:cs="Times New Roman"/>
          <w:sz w:val="24"/>
          <w:szCs w:val="24"/>
        </w:rPr>
        <w:t xml:space="preserve"> property. These stimuli were randomly divided</w:t>
      </w:r>
      <w:r w:rsidRPr="00AA5E35">
        <w:rPr>
          <w:rFonts w:ascii="Times New Roman" w:hAnsi="Times New Roman" w:cs="Times New Roman" w:hint="eastAsia"/>
          <w:sz w:val="24"/>
          <w:szCs w:val="24"/>
        </w:rPr>
        <w:t xml:space="preserve"> into 3 subsets and assign</w:t>
      </w:r>
      <w:r w:rsidRPr="00AA5E35">
        <w:rPr>
          <w:rFonts w:ascii="Times New Roman" w:hAnsi="Times New Roman" w:cs="Times New Roman"/>
          <w:sz w:val="24"/>
          <w:szCs w:val="24"/>
        </w:rPr>
        <w:t>ed to different conditions (advisee’s judgement</w:t>
      </w:r>
      <w:r w:rsidRPr="00AA5E35">
        <w:rPr>
          <w:rFonts w:ascii="Times New Roman" w:hAnsi="Times New Roman" w:cs="Times New Roman" w:hint="eastAsia"/>
          <w:sz w:val="24"/>
          <w:szCs w:val="24"/>
        </w:rPr>
        <w:t xml:space="preserve"> was congruent, </w:t>
      </w:r>
      <w:r w:rsidRPr="00AA5E35">
        <w:rPr>
          <w:rFonts w:ascii="Times New Roman" w:hAnsi="Times New Roman" w:cs="Times New Roman"/>
          <w:sz w:val="24"/>
          <w:szCs w:val="24"/>
        </w:rPr>
        <w:t>incongruent</w:t>
      </w:r>
      <w:r w:rsidRPr="00AA5E35">
        <w:rPr>
          <w:rFonts w:ascii="Times New Roman" w:hAnsi="Times New Roman" w:cs="Times New Roman" w:hint="eastAsia"/>
          <w:sz w:val="24"/>
          <w:szCs w:val="24"/>
        </w:rPr>
        <w:t xml:space="preserve"> with participants</w:t>
      </w:r>
      <w:r w:rsidRPr="00AA5E35">
        <w:rPr>
          <w:rFonts w:ascii="Times New Roman" w:hAnsi="Times New Roman" w:cs="Times New Roman"/>
          <w:sz w:val="24"/>
          <w:szCs w:val="24"/>
        </w:rPr>
        <w:t>’</w:t>
      </w:r>
      <w:r w:rsidRPr="00AA5E35">
        <w:rPr>
          <w:rFonts w:ascii="Times New Roman" w:hAnsi="Times New Roman" w:cs="Times New Roman" w:hint="eastAsia"/>
          <w:sz w:val="24"/>
          <w:szCs w:val="24"/>
        </w:rPr>
        <w:t xml:space="preserve"> non-social judgement, or was not presented</w:t>
      </w:r>
      <w:r w:rsidRPr="00AA5E35">
        <w:rPr>
          <w:rFonts w:ascii="Times New Roman" w:hAnsi="Times New Roman" w:cs="Times New Roman"/>
          <w:sz w:val="24"/>
          <w:szCs w:val="24"/>
        </w:rPr>
        <w:t>)</w:t>
      </w:r>
      <w:r w:rsidRPr="00AA5E35">
        <w:rPr>
          <w:rFonts w:ascii="Times New Roman" w:hAnsi="Times New Roman" w:cs="Times New Roman" w:hint="eastAsia"/>
          <w:sz w:val="24"/>
          <w:szCs w:val="24"/>
        </w:rPr>
        <w:t xml:space="preserve"> with counterbalance</w:t>
      </w:r>
      <w:r w:rsidRPr="00AA5E35">
        <w:rPr>
          <w:rFonts w:ascii="Times New Roman" w:hAnsi="Times New Roman" w:cs="Times New Roman"/>
          <w:sz w:val="24"/>
          <w:szCs w:val="24"/>
        </w:rPr>
        <w:t xml:space="preserve">. </w:t>
      </w:r>
    </w:p>
    <w:p w14:paraId="77D6C638" w14:textId="6A207E2F" w:rsidR="00690255" w:rsidRPr="00AA5E35" w:rsidRDefault="00690255" w:rsidP="00713430">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 xml:space="preserve">A </w:t>
      </w:r>
      <w:r w:rsidRPr="00AA5E35">
        <w:rPr>
          <w:rFonts w:ascii="Times New Roman" w:hAnsi="Times New Roman" w:cs="Times New Roman"/>
          <w:sz w:val="24"/>
          <w:szCs w:val="24"/>
        </w:rPr>
        <w:t xml:space="preserve">pretest was conducted on the </w:t>
      </w:r>
      <w:r w:rsidR="006153E4" w:rsidRPr="00AA5E35">
        <w:rPr>
          <w:rFonts w:ascii="Times New Roman" w:hAnsi="Times New Roman" w:cs="Times New Roman"/>
          <w:sz w:val="24"/>
          <w:szCs w:val="24"/>
        </w:rPr>
        <w:t>stimuli</w:t>
      </w:r>
      <w:r w:rsidR="006153E4" w:rsidRPr="00AA5E35">
        <w:rPr>
          <w:rFonts w:ascii="Times New Roman" w:hAnsi="Times New Roman" w:cs="Times New Roman" w:hint="eastAsia"/>
          <w:sz w:val="24"/>
          <w:szCs w:val="24"/>
        </w:rPr>
        <w:t xml:space="preserve"> subsets</w:t>
      </w:r>
      <w:r w:rsidR="000C4393">
        <w:rPr>
          <w:rFonts w:ascii="Times New Roman" w:hAnsi="Times New Roman" w:cs="Times New Roman" w:hint="eastAsia"/>
          <w:sz w:val="24"/>
          <w:szCs w:val="24"/>
        </w:rPr>
        <w:t xml:space="preserve"> (see </w:t>
      </w:r>
      <w:r w:rsidR="000C4393" w:rsidRPr="00D73D84">
        <w:rPr>
          <w:rFonts w:ascii="Times New Roman" w:hAnsi="Times New Roman" w:cs="Times New Roman"/>
          <w:b/>
          <w:bCs/>
          <w:kern w:val="0"/>
          <w:sz w:val="24"/>
          <w:szCs w:val="24"/>
        </w:rPr>
        <w:t>Supplementary Text 1</w:t>
      </w:r>
      <w:r w:rsidR="000C4393">
        <w:rPr>
          <w:rFonts w:ascii="Times New Roman" w:hAnsi="Times New Roman" w:cs="Times New Roman" w:hint="eastAsia"/>
          <w:b/>
          <w:bCs/>
          <w:kern w:val="0"/>
          <w:sz w:val="24"/>
          <w:szCs w:val="24"/>
        </w:rPr>
        <w:t xml:space="preserve"> </w:t>
      </w:r>
      <w:r w:rsidR="000C4393" w:rsidRPr="0077001B">
        <w:rPr>
          <w:rFonts w:ascii="Times New Roman" w:hAnsi="Times New Roman" w:cs="Times New Roman" w:hint="eastAsia"/>
          <w:kern w:val="0"/>
          <w:sz w:val="24"/>
          <w:szCs w:val="24"/>
        </w:rPr>
        <w:t>for details</w:t>
      </w:r>
      <w:r w:rsidR="000C4393">
        <w:rPr>
          <w:rFonts w:ascii="Times New Roman" w:hAnsi="Times New Roman" w:cs="Times New Roman" w:hint="eastAsia"/>
          <w:sz w:val="24"/>
          <w:szCs w:val="24"/>
        </w:rPr>
        <w:t>)</w:t>
      </w:r>
      <w:r w:rsidRPr="00AA5E35">
        <w:rPr>
          <w:rFonts w:ascii="Times New Roman" w:hAnsi="Times New Roman" w:cs="Times New Roman"/>
          <w:sz w:val="24"/>
          <w:szCs w:val="24"/>
        </w:rPr>
        <w:t xml:space="preserve">. </w:t>
      </w:r>
      <w:r w:rsidR="00641C3C" w:rsidRPr="00AA5E35">
        <w:rPr>
          <w:rFonts w:ascii="Times New Roman" w:hAnsi="Times New Roman" w:cs="Times New Roman" w:hint="eastAsia"/>
          <w:sz w:val="24"/>
          <w:szCs w:val="24"/>
        </w:rPr>
        <w:t xml:space="preserve">No </w:t>
      </w:r>
      <w:r w:rsidRPr="00AA5E35">
        <w:rPr>
          <w:rFonts w:ascii="Times New Roman" w:hAnsi="Times New Roman" w:cs="Times New Roman"/>
          <w:sz w:val="24"/>
          <w:szCs w:val="24"/>
        </w:rPr>
        <w:t xml:space="preserve">significant differences </w:t>
      </w:r>
      <w:r w:rsidR="00641C3C" w:rsidRPr="00AA5E35">
        <w:rPr>
          <w:rFonts w:ascii="Times New Roman" w:hAnsi="Times New Roman" w:cs="Times New Roman" w:hint="eastAsia"/>
          <w:sz w:val="24"/>
          <w:szCs w:val="24"/>
        </w:rPr>
        <w:t xml:space="preserve">were detected </w:t>
      </w:r>
      <w:r w:rsidRPr="00AA5E35">
        <w:rPr>
          <w:rFonts w:ascii="Times New Roman" w:hAnsi="Times New Roman" w:cs="Times New Roman" w:hint="eastAsia"/>
          <w:sz w:val="24"/>
          <w:szCs w:val="24"/>
        </w:rPr>
        <w:t>between</w:t>
      </w:r>
      <w:r w:rsidRPr="00AA5E35">
        <w:rPr>
          <w:rFonts w:ascii="Times New Roman" w:hAnsi="Times New Roman" w:cs="Times New Roman"/>
          <w:sz w:val="24"/>
          <w:szCs w:val="24"/>
        </w:rPr>
        <w:t xml:space="preserve"> </w:t>
      </w:r>
      <w:r w:rsidR="0047402E" w:rsidRPr="00AA5E35">
        <w:rPr>
          <w:rFonts w:ascii="Times New Roman" w:hAnsi="Times New Roman" w:cs="Times New Roman" w:hint="eastAsia"/>
          <w:sz w:val="24"/>
          <w:szCs w:val="24"/>
        </w:rPr>
        <w:t xml:space="preserve">these </w:t>
      </w:r>
      <w:r w:rsidRPr="00AA5E35">
        <w:rPr>
          <w:rFonts w:ascii="Times New Roman" w:hAnsi="Times New Roman" w:cs="Times New Roman" w:hint="eastAsia"/>
          <w:sz w:val="24"/>
          <w:szCs w:val="24"/>
        </w:rPr>
        <w:t>stimuli subsets</w:t>
      </w:r>
      <w:r w:rsidRPr="00AA5E35">
        <w:rPr>
          <w:rFonts w:ascii="Times New Roman" w:hAnsi="Times New Roman" w:cs="Times New Roman"/>
          <w:sz w:val="24"/>
          <w:szCs w:val="24"/>
        </w:rPr>
        <w:t xml:space="preserve"> in both judgement confidence (</w:t>
      </w:r>
      <w:proofErr w:type="gramStart"/>
      <w:r w:rsidRPr="00AA5E35">
        <w:rPr>
          <w:rFonts w:ascii="Times New Roman" w:hAnsi="Times New Roman" w:cs="Times New Roman"/>
          <w:i/>
          <w:iCs/>
          <w:sz w:val="24"/>
          <w:szCs w:val="24"/>
        </w:rPr>
        <w:t>F</w:t>
      </w:r>
      <w:r w:rsidRPr="00AA5E35">
        <w:rPr>
          <w:rFonts w:ascii="Times New Roman" w:hAnsi="Times New Roman" w:cs="Times New Roman"/>
          <w:sz w:val="24"/>
          <w:szCs w:val="24"/>
        </w:rPr>
        <w:t>(</w:t>
      </w:r>
      <w:proofErr w:type="gramEnd"/>
      <w:r w:rsidRPr="00AA5E35">
        <w:rPr>
          <w:rFonts w:ascii="Times New Roman" w:hAnsi="Times New Roman" w:cs="Times New Roman"/>
          <w:sz w:val="24"/>
          <w:szCs w:val="24"/>
        </w:rPr>
        <w:t xml:space="preserve">2,28) = 0.81, </w:t>
      </w:r>
      <w:r w:rsidRPr="00AA5E35">
        <w:rPr>
          <w:rFonts w:ascii="Times New Roman" w:hAnsi="Times New Roman" w:cs="Times New Roman"/>
          <w:i/>
          <w:iCs/>
          <w:sz w:val="24"/>
          <w:szCs w:val="24"/>
        </w:rPr>
        <w:t xml:space="preserve">p </w:t>
      </w:r>
      <w:r w:rsidRPr="00AA5E35">
        <w:rPr>
          <w:rFonts w:ascii="Times New Roman" w:hAnsi="Times New Roman" w:cs="Times New Roman"/>
          <w:sz w:val="24"/>
          <w:szCs w:val="24"/>
        </w:rPr>
        <w:t>= .45) and familiarity (</w:t>
      </w:r>
      <w:r w:rsidRPr="00AA5E35">
        <w:rPr>
          <w:rFonts w:ascii="Times New Roman" w:hAnsi="Times New Roman" w:cs="Times New Roman"/>
          <w:i/>
          <w:iCs/>
          <w:sz w:val="24"/>
          <w:szCs w:val="24"/>
        </w:rPr>
        <w:t>F</w:t>
      </w:r>
      <w:r w:rsidRPr="00AA5E35">
        <w:rPr>
          <w:rFonts w:ascii="Times New Roman" w:hAnsi="Times New Roman" w:cs="Times New Roman"/>
          <w:sz w:val="24"/>
          <w:szCs w:val="24"/>
        </w:rPr>
        <w:t>(2,28) = 0.88,</w:t>
      </w:r>
      <w:r w:rsidRPr="00AA5E35">
        <w:rPr>
          <w:rFonts w:ascii="Times New Roman" w:hAnsi="Times New Roman" w:cs="Times New Roman"/>
          <w:i/>
          <w:iCs/>
          <w:sz w:val="24"/>
          <w:szCs w:val="24"/>
        </w:rPr>
        <w:t xml:space="preserve"> p</w:t>
      </w:r>
      <w:r w:rsidRPr="00AA5E35">
        <w:rPr>
          <w:rFonts w:ascii="Times New Roman" w:hAnsi="Times New Roman" w:cs="Times New Roman"/>
          <w:sz w:val="24"/>
          <w:szCs w:val="24"/>
        </w:rPr>
        <w:t xml:space="preserve"> = .42). </w:t>
      </w:r>
    </w:p>
    <w:p w14:paraId="6761110D" w14:textId="77777777" w:rsidR="00690255" w:rsidRPr="00AA5E35" w:rsidRDefault="00690255" w:rsidP="00690255">
      <w:pPr>
        <w:adjustRightInd w:val="0"/>
        <w:snapToGrid w:val="0"/>
        <w:spacing w:line="360" w:lineRule="auto"/>
        <w:rPr>
          <w:rFonts w:ascii="Times New Roman" w:hAnsi="Times New Roman" w:cs="Times New Roman"/>
          <w:b/>
          <w:bCs/>
          <w:i/>
          <w:iCs/>
          <w:sz w:val="24"/>
          <w:szCs w:val="24"/>
        </w:rPr>
      </w:pPr>
    </w:p>
    <w:p w14:paraId="30FEABAF" w14:textId="426B0E32" w:rsidR="00690255" w:rsidRPr="00AA5E35" w:rsidRDefault="00690255" w:rsidP="00194A82">
      <w:pPr>
        <w:adjustRightInd w:val="0"/>
        <w:snapToGrid w:val="0"/>
        <w:spacing w:line="360" w:lineRule="auto"/>
        <w:rPr>
          <w:rFonts w:ascii="Times New Roman" w:hAnsi="Times New Roman" w:cs="Times New Roman"/>
          <w:i/>
          <w:iCs/>
          <w:sz w:val="24"/>
          <w:szCs w:val="24"/>
        </w:rPr>
      </w:pPr>
      <w:r w:rsidRPr="00AA5E35">
        <w:rPr>
          <w:rFonts w:ascii="Times New Roman" w:hAnsi="Times New Roman" w:cs="Times New Roman"/>
          <w:b/>
          <w:bCs/>
          <w:i/>
          <w:iCs/>
          <w:sz w:val="24"/>
          <w:szCs w:val="24"/>
        </w:rPr>
        <w:t>Procedures</w:t>
      </w:r>
      <w:r w:rsidRPr="00AA5E35">
        <w:rPr>
          <w:rFonts w:ascii="Times New Roman" w:hAnsi="Times New Roman" w:cs="Times New Roman" w:hint="eastAsia"/>
          <w:b/>
          <w:bCs/>
          <w:i/>
          <w:iCs/>
          <w:sz w:val="24"/>
          <w:szCs w:val="24"/>
        </w:rPr>
        <w:t>.</w:t>
      </w:r>
      <w:r w:rsidR="00194A82" w:rsidRPr="00AA5E35">
        <w:rPr>
          <w:rFonts w:ascii="Times New Roman" w:hAnsi="Times New Roman" w:cs="Times New Roman" w:hint="eastAsia"/>
          <w:i/>
          <w:iCs/>
          <w:sz w:val="24"/>
          <w:szCs w:val="24"/>
        </w:rPr>
        <w:t xml:space="preserve"> </w:t>
      </w:r>
      <w:r w:rsidRPr="00AA5E35">
        <w:rPr>
          <w:rFonts w:ascii="Times New Roman" w:hAnsi="Times New Roman" w:cs="Times New Roman" w:hint="eastAsia"/>
          <w:sz w:val="24"/>
          <w:szCs w:val="24"/>
        </w:rPr>
        <w:t xml:space="preserve">After </w:t>
      </w:r>
      <w:r w:rsidRPr="00AA5E35">
        <w:rPr>
          <w:rFonts w:ascii="Times New Roman" w:hAnsi="Times New Roman" w:cs="Times New Roman"/>
          <w:sz w:val="24"/>
          <w:szCs w:val="24"/>
        </w:rPr>
        <w:t xml:space="preserve">consent to participation, participants were required to read the </w:t>
      </w:r>
      <w:r w:rsidRPr="00AA5E35">
        <w:rPr>
          <w:rFonts w:ascii="Times New Roman" w:hAnsi="Times New Roman" w:cs="Times New Roman" w:hint="eastAsia"/>
          <w:sz w:val="24"/>
          <w:szCs w:val="24"/>
        </w:rPr>
        <w:t xml:space="preserve">task </w:t>
      </w:r>
      <w:r w:rsidRPr="00AA5E35">
        <w:rPr>
          <w:rFonts w:ascii="Times New Roman" w:hAnsi="Times New Roman" w:cs="Times New Roman"/>
          <w:sz w:val="24"/>
          <w:szCs w:val="24"/>
        </w:rPr>
        <w:t>instructions and underwent a brief quiz to ensure they comprehensive</w:t>
      </w:r>
      <w:r w:rsidR="00D61EFA" w:rsidRPr="00AA5E35">
        <w:rPr>
          <w:rFonts w:ascii="Times New Roman" w:hAnsi="Times New Roman" w:cs="Times New Roman" w:hint="eastAsia"/>
          <w:sz w:val="24"/>
          <w:szCs w:val="24"/>
        </w:rPr>
        <w:t>ly</w:t>
      </w:r>
      <w:r w:rsidRPr="00AA5E35">
        <w:rPr>
          <w:rFonts w:ascii="Times New Roman" w:hAnsi="Times New Roman" w:cs="Times New Roman"/>
          <w:sz w:val="24"/>
          <w:szCs w:val="24"/>
        </w:rPr>
        <w:t xml:space="preserve"> underst</w:t>
      </w:r>
      <w:r w:rsidR="00D61EFA" w:rsidRPr="00AA5E35">
        <w:rPr>
          <w:rFonts w:ascii="Times New Roman" w:hAnsi="Times New Roman" w:cs="Times New Roman" w:hint="eastAsia"/>
          <w:sz w:val="24"/>
          <w:szCs w:val="24"/>
        </w:rPr>
        <w:t>ood</w:t>
      </w:r>
      <w:r w:rsidRPr="00AA5E35">
        <w:rPr>
          <w:rFonts w:ascii="Times New Roman" w:hAnsi="Times New Roman" w:cs="Times New Roman"/>
          <w:sz w:val="24"/>
          <w:szCs w:val="24"/>
        </w:rPr>
        <w:t xml:space="preserve"> the task </w:t>
      </w:r>
      <w:r w:rsidR="00D61EFA" w:rsidRPr="00AA5E35">
        <w:rPr>
          <w:rFonts w:ascii="Times New Roman" w:hAnsi="Times New Roman" w:cs="Times New Roman" w:hint="eastAsia"/>
          <w:sz w:val="24"/>
          <w:szCs w:val="24"/>
        </w:rPr>
        <w:t>requirements</w:t>
      </w:r>
      <w:r w:rsidRPr="00AA5E35">
        <w:rPr>
          <w:rFonts w:ascii="Times New Roman" w:hAnsi="Times New Roman" w:cs="Times New Roman"/>
          <w:sz w:val="24"/>
          <w:szCs w:val="24"/>
        </w:rPr>
        <w:t xml:space="preserve">. Following this, participants engaged in </w:t>
      </w:r>
      <w:r w:rsidRPr="00AA5E35">
        <w:rPr>
          <w:rFonts w:ascii="Times New Roman" w:hAnsi="Times New Roman" w:cs="Times New Roman" w:hint="eastAsia"/>
          <w:sz w:val="24"/>
          <w:szCs w:val="24"/>
        </w:rPr>
        <w:t>a</w:t>
      </w:r>
      <w:r w:rsidRPr="00AA5E35">
        <w:rPr>
          <w:rFonts w:ascii="Times New Roman" w:hAnsi="Times New Roman" w:cs="Times New Roman"/>
          <w:sz w:val="24"/>
          <w:szCs w:val="24"/>
        </w:rPr>
        <w:t xml:space="preserve"> two-session </w:t>
      </w:r>
      <w:r w:rsidRPr="00AA5E35">
        <w:rPr>
          <w:rFonts w:ascii="Times New Roman" w:hAnsi="Times New Roman" w:cs="Times New Roman" w:hint="eastAsia"/>
          <w:sz w:val="24"/>
          <w:szCs w:val="24"/>
        </w:rPr>
        <w:t>advice-giving task</w:t>
      </w:r>
      <w:r w:rsidRPr="00AA5E35">
        <w:rPr>
          <w:rFonts w:ascii="Times New Roman" w:hAnsi="Times New Roman" w:cs="Times New Roman"/>
          <w:sz w:val="24"/>
          <w:szCs w:val="24"/>
        </w:rPr>
        <w:t xml:space="preserve">. Upon completion of the task, participants </w:t>
      </w:r>
      <w:r w:rsidR="00BA0BAB" w:rsidRPr="00AA5E35">
        <w:rPr>
          <w:rFonts w:ascii="Times New Roman" w:hAnsi="Times New Roman" w:cs="Times New Roman"/>
          <w:sz w:val="24"/>
          <w:szCs w:val="24"/>
        </w:rPr>
        <w:t>received monetary compensation</w:t>
      </w:r>
      <w:r w:rsidR="00BA0BAB" w:rsidRPr="00AA5E35">
        <w:rPr>
          <w:rFonts w:ascii="Times New Roman" w:hAnsi="Times New Roman" w:cs="Times New Roman" w:hint="eastAsia"/>
          <w:sz w:val="24"/>
          <w:szCs w:val="24"/>
        </w:rPr>
        <w:t xml:space="preserve"> based on the alleged evaluation on their advice</w:t>
      </w:r>
      <w:r w:rsidR="00BA0BAB" w:rsidRPr="00AA5E35">
        <w:rPr>
          <w:rFonts w:ascii="Times New Roman" w:hAnsi="Times New Roman" w:cs="Times New Roman"/>
          <w:sz w:val="24"/>
          <w:szCs w:val="24"/>
        </w:rPr>
        <w:t xml:space="preserve"> and </w:t>
      </w:r>
      <w:r w:rsidRPr="00AA5E35">
        <w:rPr>
          <w:rFonts w:ascii="Times New Roman" w:hAnsi="Times New Roman" w:cs="Times New Roman"/>
          <w:sz w:val="24"/>
          <w:szCs w:val="24"/>
        </w:rPr>
        <w:t>were debriefed about the artificial manipulations of the alleged</w:t>
      </w:r>
      <w:r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online advisees.</w:t>
      </w:r>
    </w:p>
    <w:p w14:paraId="2A45B163" w14:textId="77777777" w:rsidR="00690255" w:rsidRPr="00AA5E35" w:rsidRDefault="00690255" w:rsidP="00C40F98">
      <w:pPr>
        <w:adjustRightInd w:val="0"/>
        <w:snapToGrid w:val="0"/>
        <w:spacing w:line="360" w:lineRule="auto"/>
        <w:rPr>
          <w:rFonts w:ascii="Times New Roman" w:hAnsi="Times New Roman" w:cs="Times New Roman"/>
          <w:sz w:val="20"/>
          <w:szCs w:val="24"/>
        </w:rPr>
      </w:pPr>
    </w:p>
    <w:p w14:paraId="753BA83B" w14:textId="145F312B" w:rsidR="00077893" w:rsidRPr="00AA5E35" w:rsidRDefault="00690255" w:rsidP="00077893">
      <w:pPr>
        <w:adjustRightInd w:val="0"/>
        <w:snapToGrid w:val="0"/>
        <w:spacing w:line="360" w:lineRule="auto"/>
        <w:rPr>
          <w:rFonts w:ascii="Times New Roman" w:hAnsi="Times New Roman" w:cs="Times New Roman"/>
          <w:sz w:val="24"/>
          <w:szCs w:val="24"/>
        </w:rPr>
      </w:pPr>
      <w:bookmarkStart w:id="28" w:name="OLE_LINK16"/>
      <w:r w:rsidRPr="00AA5E35">
        <w:rPr>
          <w:rFonts w:ascii="Times New Roman" w:hAnsi="Times New Roman" w:cs="Times New Roman" w:hint="eastAsia"/>
          <w:b/>
          <w:bCs/>
          <w:i/>
          <w:iCs/>
          <w:sz w:val="24"/>
          <w:szCs w:val="24"/>
        </w:rPr>
        <w:t>Design</w:t>
      </w:r>
      <w:r w:rsidR="00DF3E38" w:rsidRPr="00AA5E35">
        <w:rPr>
          <w:rFonts w:ascii="Times New Roman" w:hAnsi="Times New Roman" w:cs="Times New Roman" w:hint="eastAsia"/>
          <w:b/>
          <w:bCs/>
          <w:i/>
          <w:iCs/>
          <w:sz w:val="24"/>
          <w:szCs w:val="24"/>
        </w:rPr>
        <w:t xml:space="preserve"> and </w:t>
      </w:r>
      <w:r w:rsidR="00BA0BC5" w:rsidRPr="00AA5E35">
        <w:rPr>
          <w:rFonts w:ascii="Times New Roman" w:hAnsi="Times New Roman" w:cs="Times New Roman" w:hint="eastAsia"/>
          <w:b/>
          <w:bCs/>
          <w:i/>
          <w:iCs/>
          <w:sz w:val="24"/>
          <w:szCs w:val="24"/>
        </w:rPr>
        <w:t>variables</w:t>
      </w:r>
      <w:r w:rsidR="00194A82" w:rsidRPr="00AA5E35">
        <w:rPr>
          <w:rFonts w:ascii="Times New Roman" w:hAnsi="Times New Roman" w:cs="Times New Roman" w:hint="eastAsia"/>
          <w:b/>
          <w:bCs/>
          <w:i/>
          <w:iCs/>
          <w:sz w:val="24"/>
          <w:szCs w:val="24"/>
        </w:rPr>
        <w:t>.</w:t>
      </w:r>
      <w:bookmarkEnd w:id="28"/>
      <w:r w:rsidR="00234F17" w:rsidRPr="00AA5E35">
        <w:rPr>
          <w:rFonts w:ascii="Times New Roman" w:hAnsi="Times New Roman" w:cs="Times New Roman" w:hint="eastAsia"/>
          <w:b/>
          <w:bCs/>
          <w:i/>
          <w:iCs/>
          <w:sz w:val="24"/>
          <w:szCs w:val="24"/>
        </w:rPr>
        <w:t xml:space="preserve"> </w:t>
      </w:r>
      <w:r w:rsidR="00077893" w:rsidRPr="00AA5E35">
        <w:rPr>
          <w:rFonts w:ascii="Times New Roman" w:hAnsi="Times New Roman" w:cs="Times New Roman"/>
          <w:sz w:val="24"/>
          <w:szCs w:val="24"/>
        </w:rPr>
        <w:t>We adopted a within-subject design</w:t>
      </w:r>
      <w:r w:rsidR="00BA0BAB" w:rsidRPr="00AA5E35">
        <w:rPr>
          <w:rFonts w:ascii="Times New Roman" w:hAnsi="Times New Roman" w:cs="Times New Roman" w:hint="eastAsia"/>
          <w:sz w:val="24"/>
          <w:szCs w:val="24"/>
        </w:rPr>
        <w:t xml:space="preserve"> </w:t>
      </w:r>
      <w:r w:rsidR="00077893" w:rsidRPr="00AA5E35">
        <w:rPr>
          <w:rFonts w:ascii="Times New Roman" w:hAnsi="Times New Roman" w:cs="Times New Roman"/>
          <w:sz w:val="24"/>
          <w:szCs w:val="24"/>
        </w:rPr>
        <w:t xml:space="preserve">in this study to examine </w:t>
      </w:r>
      <w:r w:rsidR="00BA0BAB" w:rsidRPr="00AA5E35">
        <w:rPr>
          <w:rFonts w:ascii="Times New Roman" w:hAnsi="Times New Roman" w:cs="Times New Roman" w:hint="eastAsia"/>
          <w:sz w:val="24"/>
          <w:szCs w:val="24"/>
        </w:rPr>
        <w:t xml:space="preserve">the </w:t>
      </w:r>
      <w:r w:rsidR="00077893" w:rsidRPr="00AA5E35">
        <w:rPr>
          <w:rFonts w:ascii="Times New Roman" w:hAnsi="Times New Roman" w:cs="Times New Roman"/>
          <w:sz w:val="24"/>
          <w:szCs w:val="24"/>
        </w:rPr>
        <w:t>alignment bias</w:t>
      </w:r>
      <w:r w:rsidR="00BA0BAB" w:rsidRPr="00AA5E35">
        <w:rPr>
          <w:rFonts w:ascii="Times New Roman" w:hAnsi="Times New Roman" w:cs="Times New Roman" w:hint="eastAsia"/>
          <w:sz w:val="24"/>
          <w:szCs w:val="24"/>
        </w:rPr>
        <w:t>,</w:t>
      </w:r>
      <w:r w:rsidR="00077893" w:rsidRPr="00AA5E35">
        <w:rPr>
          <w:rFonts w:ascii="Times New Roman" w:hAnsi="Times New Roman" w:cs="Times New Roman"/>
          <w:sz w:val="24"/>
          <w:szCs w:val="24"/>
        </w:rPr>
        <w:t xml:space="preserve"> by </w:t>
      </w:r>
      <w:r w:rsidR="00BE186A" w:rsidRPr="00AA5E35">
        <w:rPr>
          <w:rFonts w:ascii="Times New Roman" w:hAnsi="Times New Roman" w:cs="Times New Roman" w:hint="eastAsia"/>
          <w:sz w:val="24"/>
          <w:szCs w:val="24"/>
        </w:rPr>
        <w:t xml:space="preserve">assessing the </w:t>
      </w:r>
      <w:r w:rsidR="00BA0BAB" w:rsidRPr="00AA5E35">
        <w:rPr>
          <w:rFonts w:ascii="Times New Roman" w:hAnsi="Times New Roman" w:cs="Times New Roman" w:hint="eastAsia"/>
          <w:sz w:val="24"/>
          <w:szCs w:val="24"/>
        </w:rPr>
        <w:t xml:space="preserve">inter-session </w:t>
      </w:r>
      <w:r w:rsidR="00BE186A" w:rsidRPr="00AA5E35">
        <w:rPr>
          <w:rFonts w:ascii="Times New Roman" w:hAnsi="Times New Roman" w:cs="Times New Roman" w:hint="eastAsia"/>
          <w:sz w:val="24"/>
          <w:szCs w:val="24"/>
        </w:rPr>
        <w:t>differences between</w:t>
      </w:r>
      <w:r w:rsidR="00077893" w:rsidRPr="00AA5E35">
        <w:rPr>
          <w:rFonts w:ascii="Times New Roman" w:hAnsi="Times New Roman" w:cs="Times New Roman"/>
          <w:sz w:val="24"/>
          <w:szCs w:val="24"/>
        </w:rPr>
        <w:t xml:space="preserve"> the advice given in </w:t>
      </w:r>
      <w:r w:rsidR="00077893" w:rsidRPr="00AA5E35">
        <w:rPr>
          <w:rFonts w:ascii="Times New Roman" w:hAnsi="Times New Roman" w:cs="Times New Roman"/>
          <w:sz w:val="24"/>
          <w:szCs w:val="24"/>
        </w:rPr>
        <w:lastRenderedPageBreak/>
        <w:t>non-social (session 1) and social (session 2) scenarios.</w:t>
      </w:r>
    </w:p>
    <w:p w14:paraId="08891739" w14:textId="6029CA5A" w:rsidR="00077893" w:rsidRPr="00AA5E35" w:rsidRDefault="00077893" w:rsidP="00077893">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To comprehensively depict alignment bias, we computed </w:t>
      </w:r>
      <w:r w:rsidR="004A136B">
        <w:rPr>
          <w:rFonts w:ascii="Times New Roman" w:hAnsi="Times New Roman" w:cs="Times New Roman" w:hint="eastAsia"/>
          <w:sz w:val="24"/>
          <w:szCs w:val="24"/>
        </w:rPr>
        <w:t>multiple</w:t>
      </w:r>
      <w:r w:rsidRPr="00AA5E35">
        <w:rPr>
          <w:rFonts w:ascii="Times New Roman" w:hAnsi="Times New Roman" w:cs="Times New Roman"/>
          <w:sz w:val="24"/>
          <w:szCs w:val="24"/>
        </w:rPr>
        <w:t xml:space="preserve"> key measurements</w:t>
      </w:r>
      <w:r w:rsidR="00D61786" w:rsidRPr="00AA5E35">
        <w:rPr>
          <w:rFonts w:ascii="Times New Roman" w:hAnsi="Times New Roman" w:cs="Times New Roman" w:hint="eastAsia"/>
          <w:sz w:val="24"/>
          <w:szCs w:val="24"/>
        </w:rPr>
        <w:t xml:space="preserve"> in the </w:t>
      </w:r>
      <w:r w:rsidR="00D61786" w:rsidRPr="00AA5E35">
        <w:rPr>
          <w:rFonts w:ascii="Times New Roman" w:hAnsi="Times New Roman" w:cs="Times New Roman"/>
          <w:sz w:val="24"/>
          <w:szCs w:val="24"/>
        </w:rPr>
        <w:t xml:space="preserve">trials where advisees’ opinions were </w:t>
      </w:r>
      <w:r w:rsidR="00D61786" w:rsidRPr="00AA5E35">
        <w:rPr>
          <w:rFonts w:ascii="Times New Roman" w:hAnsi="Times New Roman" w:cs="Times New Roman" w:hint="eastAsia"/>
          <w:sz w:val="24"/>
          <w:szCs w:val="24"/>
        </w:rPr>
        <w:t>presented</w:t>
      </w:r>
      <w:r w:rsidRPr="00AA5E35">
        <w:rPr>
          <w:rFonts w:ascii="Times New Roman" w:hAnsi="Times New Roman" w:cs="Times New Roman"/>
          <w:sz w:val="24"/>
          <w:szCs w:val="24"/>
        </w:rPr>
        <w:t>—</w:t>
      </w:r>
      <w:bookmarkStart w:id="29" w:name="OLE_LINK7"/>
      <w:r w:rsidRPr="00AA5E35">
        <w:rPr>
          <w:rFonts w:ascii="Times New Roman" w:hAnsi="Times New Roman" w:cs="Times New Roman"/>
          <w:sz w:val="24"/>
          <w:szCs w:val="24"/>
        </w:rPr>
        <w:t xml:space="preserve">judgment </w:t>
      </w:r>
      <w:bookmarkEnd w:id="29"/>
      <w:r w:rsidRPr="00AA5E35">
        <w:rPr>
          <w:rFonts w:ascii="Times New Roman" w:hAnsi="Times New Roman" w:cs="Times New Roman"/>
          <w:sz w:val="24"/>
          <w:szCs w:val="24"/>
        </w:rPr>
        <w:t xml:space="preserve">congruency and opinion discrepancy (contrasting advice with respect to advisees’ opinions </w:t>
      </w:r>
      <w:r w:rsidR="004A136B">
        <w:rPr>
          <w:rFonts w:ascii="Times New Roman" w:hAnsi="Times New Roman" w:cs="Times New Roman" w:hint="eastAsia"/>
          <w:sz w:val="24"/>
          <w:szCs w:val="24"/>
        </w:rPr>
        <w:t>prese</w:t>
      </w:r>
      <w:r w:rsidR="00870BEB">
        <w:rPr>
          <w:rFonts w:ascii="Times New Roman" w:hAnsi="Times New Roman" w:cs="Times New Roman" w:hint="eastAsia"/>
          <w:sz w:val="24"/>
          <w:szCs w:val="24"/>
        </w:rPr>
        <w:t>n</w:t>
      </w:r>
      <w:r w:rsidR="004A136B">
        <w:rPr>
          <w:rFonts w:ascii="Times New Roman" w:hAnsi="Times New Roman" w:cs="Times New Roman" w:hint="eastAsia"/>
          <w:sz w:val="24"/>
          <w:szCs w:val="24"/>
        </w:rPr>
        <w:t xml:space="preserve">ted </w:t>
      </w:r>
      <w:r w:rsidRPr="00AA5E35">
        <w:rPr>
          <w:rFonts w:ascii="Times New Roman" w:hAnsi="Times New Roman" w:cs="Times New Roman"/>
          <w:sz w:val="24"/>
          <w:szCs w:val="24"/>
        </w:rPr>
        <w:t xml:space="preserve">in the social scenario)—using the non-social scenario as a baseline </w:t>
      </w:r>
      <w:bookmarkStart w:id="30" w:name="OLE_LINK13"/>
      <w:r w:rsidRPr="00AA5E35">
        <w:rPr>
          <w:rFonts w:ascii="Times New Roman" w:hAnsi="Times New Roman" w:cs="Times New Roman"/>
          <w:sz w:val="24"/>
          <w:szCs w:val="24"/>
        </w:rPr>
        <w:t>(</w:t>
      </w:r>
      <w:r w:rsidRPr="00AA5E35">
        <w:rPr>
          <w:rFonts w:ascii="Times New Roman" w:hAnsi="Times New Roman" w:cs="Times New Roman"/>
          <w:b/>
          <w:bCs/>
          <w:sz w:val="24"/>
          <w:szCs w:val="24"/>
        </w:rPr>
        <w:t>Fig. 1b</w:t>
      </w:r>
      <w:r w:rsidRPr="00AA5E35">
        <w:rPr>
          <w:rFonts w:ascii="Times New Roman" w:hAnsi="Times New Roman" w:cs="Times New Roman"/>
          <w:sz w:val="24"/>
          <w:szCs w:val="24"/>
        </w:rPr>
        <w:t>)</w:t>
      </w:r>
      <w:bookmarkEnd w:id="30"/>
      <w:r w:rsidRPr="00AA5E35">
        <w:rPr>
          <w:rFonts w:ascii="Times New Roman" w:hAnsi="Times New Roman" w:cs="Times New Roman"/>
          <w:sz w:val="24"/>
          <w:szCs w:val="24"/>
        </w:rPr>
        <w:t>.</w:t>
      </w:r>
      <w:r w:rsidR="00D20164" w:rsidRPr="00AA5E35">
        <w:rPr>
          <w:rFonts w:ascii="Times New Roman" w:hAnsi="Times New Roman" w:cs="Times New Roman" w:hint="eastAsia"/>
          <w:sz w:val="24"/>
          <w:szCs w:val="24"/>
        </w:rPr>
        <w:t xml:space="preserve"> </w:t>
      </w:r>
      <w:r w:rsidR="00EE637E">
        <w:rPr>
          <w:rFonts w:ascii="Times New Roman" w:hAnsi="Times New Roman" w:cs="Times New Roman" w:hint="eastAsia"/>
          <w:sz w:val="24"/>
          <w:szCs w:val="24"/>
        </w:rPr>
        <w:t>To illustrate to what extent participants exhib</w:t>
      </w:r>
      <w:r w:rsidR="00870BEB">
        <w:rPr>
          <w:rFonts w:ascii="Times New Roman" w:hAnsi="Times New Roman" w:cs="Times New Roman" w:hint="eastAsia"/>
          <w:sz w:val="24"/>
          <w:szCs w:val="24"/>
        </w:rPr>
        <w:t>i</w:t>
      </w:r>
      <w:r w:rsidR="00EE637E">
        <w:rPr>
          <w:rFonts w:ascii="Times New Roman" w:hAnsi="Times New Roman" w:cs="Times New Roman" w:hint="eastAsia"/>
          <w:sz w:val="24"/>
          <w:szCs w:val="24"/>
        </w:rPr>
        <w:t>ted alignment bias on a fine-grained scale</w:t>
      </w:r>
      <w:r w:rsidR="00D20164" w:rsidRPr="00AA5E35">
        <w:rPr>
          <w:rFonts w:ascii="Times New Roman" w:hAnsi="Times New Roman" w:cs="Times New Roman" w:hint="eastAsia"/>
          <w:sz w:val="24"/>
          <w:szCs w:val="24"/>
        </w:rPr>
        <w:t>, o</w:t>
      </w:r>
      <w:r w:rsidR="00D20164" w:rsidRPr="00AA5E35">
        <w:rPr>
          <w:rFonts w:ascii="Times New Roman" w:hAnsi="Times New Roman" w:cs="Times New Roman"/>
          <w:sz w:val="24"/>
          <w:szCs w:val="24"/>
        </w:rPr>
        <w:t xml:space="preserve">pinion shift rate (OSR) </w:t>
      </w:r>
      <w:r w:rsidR="00D77CCB" w:rsidRPr="00AA5E35">
        <w:rPr>
          <w:rFonts w:ascii="Times New Roman" w:hAnsi="Times New Roman" w:cs="Times New Roman"/>
          <w:sz w:val="24"/>
          <w:szCs w:val="24"/>
        </w:rPr>
        <w:t>was</w:t>
      </w:r>
      <w:r w:rsidR="00D20164" w:rsidRPr="00AA5E35">
        <w:rPr>
          <w:rFonts w:ascii="Times New Roman" w:hAnsi="Times New Roman" w:cs="Times New Roman" w:hint="eastAsia"/>
          <w:sz w:val="24"/>
          <w:szCs w:val="24"/>
        </w:rPr>
        <w:t xml:space="preserve"> computed</w:t>
      </w:r>
      <w:r w:rsidR="00870BEB">
        <w:rPr>
          <w:rFonts w:ascii="Times New Roman" w:hAnsi="Times New Roman" w:cs="Times New Roman" w:hint="eastAsia"/>
          <w:sz w:val="24"/>
          <w:szCs w:val="24"/>
        </w:rPr>
        <w:t xml:space="preserve"> to </w:t>
      </w:r>
      <w:r w:rsidR="00D20164" w:rsidRPr="00AA5E35">
        <w:rPr>
          <w:rFonts w:ascii="Times New Roman" w:hAnsi="Times New Roman" w:cs="Times New Roman"/>
          <w:sz w:val="24"/>
          <w:szCs w:val="24"/>
        </w:rPr>
        <w:t>quantif</w:t>
      </w:r>
      <w:r w:rsidR="00D20164" w:rsidRPr="00AA5E35">
        <w:rPr>
          <w:rFonts w:ascii="Times New Roman" w:hAnsi="Times New Roman" w:cs="Times New Roman" w:hint="eastAsia"/>
          <w:sz w:val="24"/>
          <w:szCs w:val="24"/>
        </w:rPr>
        <w:t>y</w:t>
      </w:r>
      <w:r w:rsidR="00D20164" w:rsidRPr="00AA5E35">
        <w:rPr>
          <w:rFonts w:ascii="Times New Roman" w:hAnsi="Times New Roman" w:cs="Times New Roman"/>
          <w:sz w:val="24"/>
          <w:szCs w:val="24"/>
        </w:rPr>
        <w:t xml:space="preserve"> the </w:t>
      </w:r>
      <w:r w:rsidR="00D20164" w:rsidRPr="00AA5E35">
        <w:rPr>
          <w:rFonts w:ascii="Times New Roman" w:hAnsi="Times New Roman" w:cs="Times New Roman" w:hint="eastAsia"/>
          <w:sz w:val="24"/>
          <w:szCs w:val="24"/>
        </w:rPr>
        <w:t xml:space="preserve">ratio </w:t>
      </w:r>
      <w:r w:rsidR="00D20164" w:rsidRPr="00AA5E35">
        <w:rPr>
          <w:rFonts w:ascii="Times New Roman" w:hAnsi="Times New Roman" w:cs="Times New Roman"/>
          <w:sz w:val="24"/>
          <w:szCs w:val="24"/>
        </w:rPr>
        <w:t>extent to which advice shifts towards (OSR &gt; 0) or deviates from (OSR &lt; 0) the advisees’ opinions</w:t>
      </w:r>
      <w:r w:rsidR="00397AE6" w:rsidRPr="00AA5E35">
        <w:rPr>
          <w:rFonts w:ascii="Times New Roman" w:hAnsi="Times New Roman" w:cs="Times New Roman" w:hint="eastAsia"/>
          <w:sz w:val="24"/>
          <w:szCs w:val="24"/>
        </w:rPr>
        <w:t xml:space="preserve"> </w:t>
      </w:r>
      <w:r w:rsidR="00397AE6" w:rsidRPr="00AA5E35">
        <w:rPr>
          <w:rFonts w:ascii="Times New Roman" w:hAnsi="Times New Roman" w:cs="Times New Roman"/>
          <w:sz w:val="24"/>
          <w:szCs w:val="24"/>
        </w:rPr>
        <w:t>(</w:t>
      </w:r>
      <w:r w:rsidR="00397AE6" w:rsidRPr="00AA5E35">
        <w:rPr>
          <w:rFonts w:ascii="Times New Roman" w:hAnsi="Times New Roman" w:cs="Times New Roman"/>
          <w:b/>
          <w:bCs/>
          <w:sz w:val="24"/>
          <w:szCs w:val="24"/>
        </w:rPr>
        <w:t>Fig. 1b</w:t>
      </w:r>
      <w:r w:rsidR="00397AE6" w:rsidRPr="00AA5E35">
        <w:rPr>
          <w:rFonts w:ascii="Times New Roman" w:hAnsi="Times New Roman" w:cs="Times New Roman"/>
          <w:sz w:val="24"/>
          <w:szCs w:val="24"/>
        </w:rPr>
        <w:t>)</w:t>
      </w:r>
      <w:r w:rsidR="00D20164" w:rsidRPr="00AA5E35">
        <w:rPr>
          <w:rFonts w:ascii="Times New Roman" w:hAnsi="Times New Roman" w:cs="Times New Roman"/>
          <w:sz w:val="24"/>
          <w:szCs w:val="24"/>
        </w:rPr>
        <w:t>.</w:t>
      </w:r>
      <w:r w:rsidR="00792090" w:rsidRPr="00792090">
        <w:rPr>
          <w:rFonts w:ascii="Times New Roman" w:hAnsi="Times New Roman" w:cs="Times New Roman" w:hint="eastAsia"/>
          <w:sz w:val="24"/>
          <w:szCs w:val="24"/>
        </w:rPr>
        <w:t xml:space="preserve"> </w:t>
      </w:r>
    </w:p>
    <w:p w14:paraId="45D57626" w14:textId="36564A15" w:rsidR="00067662" w:rsidRPr="00AA5E35" w:rsidRDefault="00D77CCB" w:rsidP="008A55DC">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To investigate </w:t>
      </w:r>
      <w:r w:rsidR="00870BEB">
        <w:rPr>
          <w:rFonts w:ascii="Times New Roman" w:hAnsi="Times New Roman" w:cs="Times New Roman" w:hint="eastAsia"/>
          <w:sz w:val="24"/>
          <w:szCs w:val="24"/>
        </w:rPr>
        <w:t>what</w:t>
      </w:r>
      <w:r w:rsidRPr="00AA5E35">
        <w:rPr>
          <w:rFonts w:ascii="Times New Roman" w:hAnsi="Times New Roman" w:cs="Times New Roman"/>
          <w:sz w:val="24"/>
          <w:szCs w:val="24"/>
        </w:rPr>
        <w:t xml:space="preserve"> </w:t>
      </w:r>
      <w:r w:rsidR="0010482C" w:rsidRPr="00AA5E35">
        <w:rPr>
          <w:rFonts w:ascii="Times New Roman" w:hAnsi="Times New Roman" w:cs="Times New Roman"/>
          <w:sz w:val="24"/>
          <w:szCs w:val="24"/>
        </w:rPr>
        <w:t xml:space="preserve">pursuit </w:t>
      </w:r>
      <w:r w:rsidR="00870BEB">
        <w:rPr>
          <w:rFonts w:ascii="Times New Roman" w:hAnsi="Times New Roman" w:cs="Times New Roman" w:hint="eastAsia"/>
          <w:sz w:val="24"/>
          <w:szCs w:val="24"/>
        </w:rPr>
        <w:t>(</w:t>
      </w:r>
      <w:r w:rsidRPr="00AA5E35">
        <w:rPr>
          <w:rFonts w:ascii="Times New Roman" w:hAnsi="Times New Roman" w:cs="Times New Roman"/>
          <w:sz w:val="24"/>
          <w:szCs w:val="24"/>
        </w:rPr>
        <w:t xml:space="preserve">opinion conformity </w:t>
      </w:r>
      <w:r w:rsidR="00870BEB">
        <w:rPr>
          <w:rFonts w:ascii="Times New Roman" w:hAnsi="Times New Roman" w:cs="Times New Roman" w:hint="eastAsia"/>
          <w:sz w:val="24"/>
          <w:szCs w:val="24"/>
        </w:rPr>
        <w:t>vs.</w:t>
      </w:r>
      <w:r w:rsidRPr="00AA5E35">
        <w:rPr>
          <w:rFonts w:ascii="Times New Roman" w:hAnsi="Times New Roman" w:cs="Times New Roman"/>
          <w:sz w:val="24"/>
          <w:szCs w:val="24"/>
        </w:rPr>
        <w:t xml:space="preserve"> advice accuracy</w:t>
      </w:r>
      <w:r w:rsidR="00870BEB">
        <w:rPr>
          <w:rFonts w:ascii="Times New Roman" w:hAnsi="Times New Roman" w:cs="Times New Roman" w:hint="eastAsia"/>
          <w:sz w:val="24"/>
          <w:szCs w:val="24"/>
        </w:rPr>
        <w:t>)</w:t>
      </w:r>
      <w:r w:rsidRPr="00AA5E35">
        <w:rPr>
          <w:rFonts w:ascii="Times New Roman" w:hAnsi="Times New Roman" w:cs="Times New Roman"/>
          <w:sz w:val="24"/>
          <w:szCs w:val="24"/>
        </w:rPr>
        <w:t xml:space="preserve"> </w:t>
      </w:r>
      <w:r w:rsidR="008A55DC" w:rsidRPr="00AA5E35">
        <w:rPr>
          <w:rFonts w:ascii="Times New Roman" w:hAnsi="Times New Roman" w:cs="Times New Roman" w:hint="eastAsia"/>
          <w:sz w:val="24"/>
          <w:szCs w:val="24"/>
        </w:rPr>
        <w:t xml:space="preserve">primarily </w:t>
      </w:r>
      <w:r w:rsidRPr="00AA5E35">
        <w:rPr>
          <w:rFonts w:ascii="Times New Roman" w:hAnsi="Times New Roman" w:cs="Times New Roman"/>
          <w:sz w:val="24"/>
          <w:szCs w:val="24"/>
        </w:rPr>
        <w:t xml:space="preserve">leads to alignment bias, </w:t>
      </w:r>
      <w:r w:rsidR="008A55DC" w:rsidRPr="00AA5E35">
        <w:rPr>
          <w:rFonts w:ascii="Times New Roman" w:hAnsi="Times New Roman" w:cs="Times New Roman" w:hint="eastAsia"/>
          <w:sz w:val="24"/>
          <w:szCs w:val="24"/>
        </w:rPr>
        <w:t>w</w:t>
      </w:r>
      <w:r w:rsidR="008A55DC" w:rsidRPr="00AA5E35">
        <w:rPr>
          <w:rFonts w:ascii="Times New Roman" w:hAnsi="Times New Roman" w:cs="Times New Roman"/>
          <w:sz w:val="24"/>
          <w:szCs w:val="24"/>
        </w:rPr>
        <w:t xml:space="preserve">e examined the impact of </w:t>
      </w:r>
      <w:bookmarkStart w:id="31" w:name="OLE_LINK8"/>
      <w:r w:rsidR="008A55DC" w:rsidRPr="00AA5E35">
        <w:rPr>
          <w:rFonts w:ascii="Times New Roman" w:hAnsi="Times New Roman" w:cs="Times New Roman"/>
          <w:sz w:val="24"/>
          <w:szCs w:val="24"/>
        </w:rPr>
        <w:t>judgment congruency</w:t>
      </w:r>
      <w:bookmarkEnd w:id="31"/>
      <w:r w:rsidR="004C3DD0" w:rsidRPr="00AA5E35">
        <w:rPr>
          <w:rFonts w:ascii="Times New Roman" w:hAnsi="Times New Roman" w:cs="Times New Roman" w:hint="eastAsia"/>
          <w:sz w:val="24"/>
          <w:szCs w:val="24"/>
        </w:rPr>
        <w:t xml:space="preserve"> </w:t>
      </w:r>
      <w:r w:rsidR="004C3DD0" w:rsidRPr="00AA5E35">
        <w:rPr>
          <w:rFonts w:ascii="Times New Roman" w:hAnsi="Times New Roman" w:cs="Times New Roman"/>
          <w:iCs/>
          <w:kern w:val="0"/>
          <w:sz w:val="24"/>
          <w:szCs w:val="24"/>
        </w:rPr>
        <w:t>(in the non-social scenario)</w:t>
      </w:r>
      <w:r w:rsidR="008A55DC" w:rsidRPr="00AA5E35">
        <w:rPr>
          <w:rFonts w:ascii="Times New Roman" w:hAnsi="Times New Roman" w:cs="Times New Roman"/>
          <w:sz w:val="24"/>
          <w:szCs w:val="24"/>
        </w:rPr>
        <w:t xml:space="preserve"> and advisees’ judgment accuracy on judgment switch </w:t>
      </w:r>
      <w:r w:rsidR="00320269">
        <w:rPr>
          <w:rFonts w:ascii="Times New Roman" w:hAnsi="Times New Roman" w:cs="Times New Roman" w:hint="eastAsia"/>
          <w:sz w:val="24"/>
          <w:szCs w:val="24"/>
        </w:rPr>
        <w:t xml:space="preserve">from session 1 to session 2 </w:t>
      </w:r>
      <w:r w:rsidR="008A55DC" w:rsidRPr="00AA5E35">
        <w:rPr>
          <w:rFonts w:ascii="Times New Roman" w:hAnsi="Times New Roman" w:cs="Times New Roman"/>
          <w:sz w:val="24"/>
          <w:szCs w:val="24"/>
        </w:rPr>
        <w:t>(</w:t>
      </w:r>
      <w:r w:rsidR="008A55DC" w:rsidRPr="00AA5E35">
        <w:rPr>
          <w:rFonts w:ascii="Times New Roman" w:hAnsi="Times New Roman" w:cs="Times New Roman"/>
          <w:b/>
          <w:bCs/>
          <w:sz w:val="24"/>
          <w:szCs w:val="24"/>
        </w:rPr>
        <w:t>Fig. 1b</w:t>
      </w:r>
      <w:r w:rsidR="008A55DC" w:rsidRPr="00AA5E35">
        <w:rPr>
          <w:rFonts w:ascii="Times New Roman" w:hAnsi="Times New Roman" w:cs="Times New Roman"/>
          <w:sz w:val="24"/>
          <w:szCs w:val="24"/>
        </w:rPr>
        <w:t>).</w:t>
      </w:r>
      <w:r w:rsidR="008A55DC" w:rsidRPr="00AA5E35">
        <w:rPr>
          <w:rFonts w:ascii="Times New Roman" w:hAnsi="Times New Roman" w:cs="Times New Roman" w:hint="eastAsia"/>
          <w:sz w:val="24"/>
          <w:szCs w:val="24"/>
        </w:rPr>
        <w:t xml:space="preserve"> </w:t>
      </w:r>
      <w:r w:rsidR="008A55DC" w:rsidRPr="00AA5E35">
        <w:rPr>
          <w:rFonts w:ascii="Times New Roman" w:hAnsi="Times New Roman" w:cs="Times New Roman"/>
          <w:sz w:val="24"/>
          <w:szCs w:val="24"/>
        </w:rPr>
        <w:t>If opinion conformity</w:t>
      </w:r>
      <w:r w:rsidR="00870BEB" w:rsidRPr="00870BEB">
        <w:rPr>
          <w:rFonts w:ascii="Times New Roman" w:hAnsi="Times New Roman" w:cs="Times New Roman"/>
          <w:sz w:val="24"/>
          <w:szCs w:val="24"/>
        </w:rPr>
        <w:t xml:space="preserve"> </w:t>
      </w:r>
      <w:r w:rsidR="00870BEB">
        <w:rPr>
          <w:rFonts w:ascii="Times New Roman" w:hAnsi="Times New Roman" w:cs="Times New Roman" w:hint="eastAsia"/>
          <w:sz w:val="24"/>
          <w:szCs w:val="24"/>
        </w:rPr>
        <w:t xml:space="preserve">was </w:t>
      </w:r>
      <w:r w:rsidR="00870BEB" w:rsidRPr="00AA5E35">
        <w:rPr>
          <w:rFonts w:ascii="Times New Roman" w:hAnsi="Times New Roman" w:cs="Times New Roman"/>
          <w:sz w:val="24"/>
          <w:szCs w:val="24"/>
        </w:rPr>
        <w:t>prioritize</w:t>
      </w:r>
      <w:r w:rsidR="00870BEB" w:rsidRPr="00AA5E35">
        <w:rPr>
          <w:rFonts w:ascii="Times New Roman" w:hAnsi="Times New Roman" w:cs="Times New Roman" w:hint="eastAsia"/>
          <w:sz w:val="24"/>
          <w:szCs w:val="24"/>
        </w:rPr>
        <w:t>d</w:t>
      </w:r>
      <w:r w:rsidR="008A55DC" w:rsidRPr="00AA5E35">
        <w:rPr>
          <w:rFonts w:ascii="Times New Roman" w:hAnsi="Times New Roman" w:cs="Times New Roman"/>
          <w:sz w:val="24"/>
          <w:szCs w:val="24"/>
        </w:rPr>
        <w:t xml:space="preserve">, </w:t>
      </w:r>
      <w:r w:rsidR="00870BEB" w:rsidRPr="00AA5E35">
        <w:rPr>
          <w:rFonts w:ascii="Times New Roman" w:hAnsi="Times New Roman" w:cs="Times New Roman" w:hint="eastAsia"/>
          <w:sz w:val="24"/>
          <w:szCs w:val="24"/>
        </w:rPr>
        <w:t>participants</w:t>
      </w:r>
      <w:r w:rsidR="008A55DC" w:rsidRPr="00AA5E35">
        <w:rPr>
          <w:rFonts w:ascii="Times New Roman" w:hAnsi="Times New Roman" w:cs="Times New Roman"/>
          <w:sz w:val="24"/>
          <w:szCs w:val="24"/>
        </w:rPr>
        <w:t xml:space="preserve"> would </w:t>
      </w:r>
      <w:r w:rsidR="00870BEB" w:rsidRPr="00AA5E35">
        <w:rPr>
          <w:rFonts w:ascii="Times New Roman" w:hAnsi="Times New Roman" w:cs="Times New Roman"/>
          <w:sz w:val="24"/>
          <w:szCs w:val="24"/>
        </w:rPr>
        <w:t xml:space="preserve">globally </w:t>
      </w:r>
      <w:r w:rsidR="008A55DC" w:rsidRPr="00AA5E35">
        <w:rPr>
          <w:rFonts w:ascii="Times New Roman" w:hAnsi="Times New Roman" w:cs="Times New Roman"/>
          <w:sz w:val="24"/>
          <w:szCs w:val="24"/>
        </w:rPr>
        <w:t xml:space="preserve">demonstrate </w:t>
      </w:r>
      <w:r w:rsidR="00870BEB">
        <w:rPr>
          <w:rFonts w:ascii="Times New Roman" w:hAnsi="Times New Roman" w:cs="Times New Roman" w:hint="eastAsia"/>
          <w:sz w:val="24"/>
          <w:szCs w:val="24"/>
        </w:rPr>
        <w:t xml:space="preserve">an increased judgement switch as they found their </w:t>
      </w:r>
      <w:bookmarkStart w:id="32" w:name="OLE_LINK1"/>
      <w:r w:rsidR="00870BEB">
        <w:rPr>
          <w:rFonts w:ascii="Times New Roman" w:hAnsi="Times New Roman" w:cs="Times New Roman" w:hint="eastAsia"/>
          <w:sz w:val="24"/>
          <w:szCs w:val="24"/>
        </w:rPr>
        <w:t>initial opinions</w:t>
      </w:r>
      <w:bookmarkEnd w:id="32"/>
      <w:r w:rsidR="008A55DC" w:rsidRPr="00AA5E35">
        <w:rPr>
          <w:rFonts w:ascii="Times New Roman" w:hAnsi="Times New Roman" w:cs="Times New Roman"/>
          <w:sz w:val="24"/>
          <w:szCs w:val="24"/>
        </w:rPr>
        <w:t xml:space="preserve"> </w:t>
      </w:r>
      <w:r w:rsidR="00870BEB">
        <w:rPr>
          <w:rFonts w:ascii="Times New Roman" w:hAnsi="Times New Roman" w:cs="Times New Roman" w:hint="eastAsia"/>
          <w:sz w:val="24"/>
          <w:szCs w:val="24"/>
        </w:rPr>
        <w:t xml:space="preserve">(i.e., non-social advice in session 1) </w:t>
      </w:r>
      <w:r w:rsidR="008A55DC" w:rsidRPr="00AA5E35">
        <w:rPr>
          <w:rFonts w:ascii="Times New Roman" w:hAnsi="Times New Roman" w:cs="Times New Roman"/>
          <w:sz w:val="24"/>
          <w:szCs w:val="24"/>
        </w:rPr>
        <w:t>incongruent with advisees</w:t>
      </w:r>
      <w:r w:rsidR="00374547" w:rsidRPr="00AA5E35">
        <w:rPr>
          <w:rFonts w:ascii="Times New Roman" w:hAnsi="Times New Roman" w:cs="Times New Roman"/>
          <w:sz w:val="24"/>
          <w:szCs w:val="24"/>
        </w:rPr>
        <w:t>’</w:t>
      </w:r>
      <w:r w:rsidR="008A55DC" w:rsidRPr="00AA5E35">
        <w:rPr>
          <w:rFonts w:ascii="Times New Roman" w:hAnsi="Times New Roman" w:cs="Times New Roman"/>
          <w:sz w:val="24"/>
          <w:szCs w:val="24"/>
        </w:rPr>
        <w:t xml:space="preserve"> judgments regardless of its accuracy.</w:t>
      </w:r>
      <w:r w:rsidR="008A55DC" w:rsidRPr="00AA5E35">
        <w:rPr>
          <w:rFonts w:ascii="Times New Roman" w:hAnsi="Times New Roman" w:cs="Times New Roman" w:hint="eastAsia"/>
          <w:sz w:val="24"/>
          <w:szCs w:val="24"/>
        </w:rPr>
        <w:t xml:space="preserve"> </w:t>
      </w:r>
      <w:r w:rsidR="008A55DC" w:rsidRPr="00AA5E35">
        <w:rPr>
          <w:rFonts w:ascii="Times New Roman" w:hAnsi="Times New Roman" w:cs="Times New Roman"/>
          <w:sz w:val="24"/>
          <w:szCs w:val="24"/>
        </w:rPr>
        <w:t>However</w:t>
      </w:r>
      <w:r w:rsidR="008A55DC" w:rsidRPr="00AA5E35">
        <w:rPr>
          <w:rFonts w:ascii="Times New Roman" w:hAnsi="Times New Roman" w:cs="Times New Roman" w:hint="eastAsia"/>
          <w:sz w:val="24"/>
          <w:szCs w:val="24"/>
        </w:rPr>
        <w:t>, i</w:t>
      </w:r>
      <w:r w:rsidR="008A55DC" w:rsidRPr="00AA5E35">
        <w:rPr>
          <w:rFonts w:ascii="Times New Roman" w:hAnsi="Times New Roman" w:cs="Times New Roman"/>
          <w:sz w:val="24"/>
          <w:szCs w:val="24"/>
        </w:rPr>
        <w:t xml:space="preserve">f </w:t>
      </w:r>
      <w:r w:rsidR="0010482C" w:rsidRPr="00AA5E35">
        <w:rPr>
          <w:rFonts w:ascii="Times New Roman" w:hAnsi="Times New Roman" w:cs="Times New Roman" w:hint="eastAsia"/>
          <w:sz w:val="24"/>
          <w:szCs w:val="24"/>
        </w:rPr>
        <w:t>participants</w:t>
      </w:r>
      <w:r w:rsidR="0010482C" w:rsidRPr="00AA5E35">
        <w:rPr>
          <w:rFonts w:ascii="Times New Roman" w:hAnsi="Times New Roman" w:cs="Times New Roman"/>
          <w:sz w:val="24"/>
          <w:szCs w:val="24"/>
        </w:rPr>
        <w:t xml:space="preserve"> </w:t>
      </w:r>
      <w:r w:rsidR="008A55DC" w:rsidRPr="00AA5E35">
        <w:rPr>
          <w:rFonts w:ascii="Times New Roman" w:hAnsi="Times New Roman" w:cs="Times New Roman"/>
          <w:sz w:val="24"/>
          <w:szCs w:val="24"/>
        </w:rPr>
        <w:t>prioritize</w:t>
      </w:r>
      <w:r w:rsidR="0010482C" w:rsidRPr="00AA5E35">
        <w:rPr>
          <w:rFonts w:ascii="Times New Roman" w:hAnsi="Times New Roman" w:cs="Times New Roman" w:hint="eastAsia"/>
          <w:sz w:val="24"/>
          <w:szCs w:val="24"/>
        </w:rPr>
        <w:t>d</w:t>
      </w:r>
      <w:r w:rsidR="00374547" w:rsidRPr="00AA5E35">
        <w:rPr>
          <w:rFonts w:ascii="Times New Roman" w:hAnsi="Times New Roman" w:cs="Times New Roman"/>
          <w:sz w:val="24"/>
          <w:szCs w:val="24"/>
        </w:rPr>
        <w:t xml:space="preserve"> advice accuracy</w:t>
      </w:r>
      <w:r w:rsidR="008A55DC" w:rsidRPr="00AA5E35">
        <w:rPr>
          <w:rFonts w:ascii="Times New Roman" w:hAnsi="Times New Roman" w:cs="Times New Roman"/>
          <w:sz w:val="24"/>
          <w:szCs w:val="24"/>
        </w:rPr>
        <w:t xml:space="preserve">, they would demonstrate a </w:t>
      </w:r>
      <w:r w:rsidR="00374547" w:rsidRPr="00AA5E35">
        <w:rPr>
          <w:rFonts w:ascii="Times New Roman" w:hAnsi="Times New Roman" w:cs="Times New Roman" w:hint="eastAsia"/>
          <w:sz w:val="24"/>
          <w:szCs w:val="24"/>
        </w:rPr>
        <w:t xml:space="preserve">selective </w:t>
      </w:r>
      <w:r w:rsidR="00870BEB">
        <w:rPr>
          <w:rFonts w:ascii="Times New Roman" w:hAnsi="Times New Roman" w:cs="Times New Roman"/>
          <w:sz w:val="24"/>
          <w:szCs w:val="24"/>
        </w:rPr>
        <w:t>propensity</w:t>
      </w:r>
      <w:r w:rsidR="008A55DC" w:rsidRPr="00AA5E35">
        <w:rPr>
          <w:rFonts w:ascii="Times New Roman" w:hAnsi="Times New Roman" w:cs="Times New Roman"/>
          <w:sz w:val="24"/>
          <w:szCs w:val="24"/>
        </w:rPr>
        <w:t xml:space="preserve"> to </w:t>
      </w:r>
      <w:r w:rsidR="000D5C86">
        <w:rPr>
          <w:rFonts w:ascii="Times New Roman" w:hAnsi="Times New Roman" w:cs="Times New Roman"/>
          <w:sz w:val="24"/>
          <w:szCs w:val="24"/>
        </w:rPr>
        <w:t>switch</w:t>
      </w:r>
      <w:r w:rsidR="000D5C86">
        <w:rPr>
          <w:rFonts w:ascii="Times New Roman" w:hAnsi="Times New Roman" w:cs="Times New Roman" w:hint="eastAsia"/>
          <w:sz w:val="24"/>
          <w:szCs w:val="24"/>
        </w:rPr>
        <w:t xml:space="preserve"> to</w:t>
      </w:r>
      <w:r w:rsidR="00DD77D7">
        <w:rPr>
          <w:rFonts w:ascii="Times New Roman" w:hAnsi="Times New Roman" w:cs="Times New Roman" w:hint="eastAsia"/>
          <w:sz w:val="24"/>
          <w:szCs w:val="24"/>
        </w:rPr>
        <w:t xml:space="preserve"> </w:t>
      </w:r>
      <w:r w:rsidR="00374547" w:rsidRPr="00AA5E35">
        <w:rPr>
          <w:rFonts w:ascii="Times New Roman" w:hAnsi="Times New Roman" w:cs="Times New Roman" w:hint="eastAsia"/>
          <w:sz w:val="24"/>
          <w:szCs w:val="24"/>
        </w:rPr>
        <w:t>advisees</w:t>
      </w:r>
      <w:r w:rsidR="00374547" w:rsidRPr="00AA5E35">
        <w:rPr>
          <w:rFonts w:ascii="Times New Roman" w:hAnsi="Times New Roman" w:cs="Times New Roman"/>
          <w:sz w:val="24"/>
          <w:szCs w:val="24"/>
        </w:rPr>
        <w:t>’</w:t>
      </w:r>
      <w:r w:rsidR="00374547" w:rsidRPr="00AA5E35">
        <w:rPr>
          <w:rFonts w:ascii="Times New Roman" w:hAnsi="Times New Roman" w:cs="Times New Roman" w:hint="eastAsia"/>
          <w:sz w:val="24"/>
          <w:szCs w:val="24"/>
        </w:rPr>
        <w:t xml:space="preserve"> </w:t>
      </w:r>
      <w:bookmarkStart w:id="33" w:name="OLE_LINK44"/>
      <w:r w:rsidR="00374547" w:rsidRPr="00AA5E35">
        <w:rPr>
          <w:rFonts w:ascii="Times New Roman" w:hAnsi="Times New Roman" w:cs="Times New Roman" w:hint="eastAsia"/>
          <w:sz w:val="24"/>
          <w:szCs w:val="24"/>
        </w:rPr>
        <w:t xml:space="preserve">accurate </w:t>
      </w:r>
      <w:r w:rsidR="000D5C86">
        <w:rPr>
          <w:rFonts w:ascii="Times New Roman" w:hAnsi="Times New Roman" w:cs="Times New Roman" w:hint="eastAsia"/>
          <w:sz w:val="24"/>
          <w:szCs w:val="24"/>
        </w:rPr>
        <w:t xml:space="preserve">but incongruent </w:t>
      </w:r>
      <w:bookmarkEnd w:id="33"/>
      <w:proofErr w:type="gramStart"/>
      <w:r w:rsidR="00374547" w:rsidRPr="00AA5E35">
        <w:rPr>
          <w:rFonts w:ascii="Times New Roman" w:hAnsi="Times New Roman" w:cs="Times New Roman" w:hint="eastAsia"/>
          <w:sz w:val="24"/>
          <w:szCs w:val="24"/>
        </w:rPr>
        <w:t>opinions</w:t>
      </w:r>
      <w:r w:rsidR="000D5C86">
        <w:rPr>
          <w:rFonts w:ascii="Times New Roman" w:hAnsi="Times New Roman" w:cs="Times New Roman" w:hint="eastAsia"/>
          <w:sz w:val="24"/>
          <w:szCs w:val="24"/>
        </w:rPr>
        <w:t>, yet</w:t>
      </w:r>
      <w:proofErr w:type="gramEnd"/>
      <w:r w:rsidR="000D5C86">
        <w:rPr>
          <w:rFonts w:ascii="Times New Roman" w:hAnsi="Times New Roman" w:cs="Times New Roman" w:hint="eastAsia"/>
          <w:sz w:val="24"/>
          <w:szCs w:val="24"/>
        </w:rPr>
        <w:t xml:space="preserve"> </w:t>
      </w:r>
      <w:r w:rsidR="000D5C86" w:rsidRPr="000D5C86">
        <w:rPr>
          <w:rFonts w:ascii="Times New Roman" w:hAnsi="Times New Roman" w:cs="Times New Roman" w:hint="eastAsia"/>
          <w:sz w:val="24"/>
          <w:szCs w:val="24"/>
        </w:rPr>
        <w:t>refrain</w:t>
      </w:r>
      <w:r w:rsidR="000D5C86">
        <w:rPr>
          <w:rFonts w:ascii="Times New Roman" w:hAnsi="Times New Roman" w:cs="Times New Roman" w:hint="eastAsia"/>
          <w:sz w:val="24"/>
          <w:szCs w:val="24"/>
        </w:rPr>
        <w:t xml:space="preserve"> from being congruent with </w:t>
      </w:r>
      <w:r w:rsidR="000D5C86" w:rsidRPr="00AA5E35">
        <w:rPr>
          <w:rFonts w:ascii="Times New Roman" w:hAnsi="Times New Roman" w:cs="Times New Roman" w:hint="eastAsia"/>
          <w:sz w:val="24"/>
          <w:szCs w:val="24"/>
        </w:rPr>
        <w:t>advisees</w:t>
      </w:r>
      <w:r w:rsidR="000D5C86" w:rsidRPr="00AA5E35">
        <w:rPr>
          <w:rFonts w:ascii="Times New Roman" w:hAnsi="Times New Roman" w:cs="Times New Roman"/>
          <w:sz w:val="24"/>
          <w:szCs w:val="24"/>
        </w:rPr>
        <w:t>’</w:t>
      </w:r>
      <w:r w:rsidR="000D5C86" w:rsidRPr="00AA5E35">
        <w:rPr>
          <w:rFonts w:ascii="Times New Roman" w:hAnsi="Times New Roman" w:cs="Times New Roman" w:hint="eastAsia"/>
          <w:sz w:val="24"/>
          <w:szCs w:val="24"/>
        </w:rPr>
        <w:t xml:space="preserve"> </w:t>
      </w:r>
      <w:r w:rsidR="000D5C86">
        <w:rPr>
          <w:rFonts w:ascii="Times New Roman" w:hAnsi="Times New Roman" w:cs="Times New Roman" w:hint="eastAsia"/>
          <w:sz w:val="24"/>
          <w:szCs w:val="24"/>
        </w:rPr>
        <w:t>in</w:t>
      </w:r>
      <w:r w:rsidR="000D5C86" w:rsidRPr="00AA5E35">
        <w:rPr>
          <w:rFonts w:ascii="Times New Roman" w:hAnsi="Times New Roman" w:cs="Times New Roman" w:hint="eastAsia"/>
          <w:sz w:val="24"/>
          <w:szCs w:val="24"/>
        </w:rPr>
        <w:t>accurate opinions</w:t>
      </w:r>
      <w:r w:rsidR="00374547" w:rsidRPr="00AA5E35">
        <w:rPr>
          <w:rFonts w:ascii="Times New Roman" w:hAnsi="Times New Roman" w:cs="Times New Roman" w:hint="eastAsia"/>
          <w:sz w:val="24"/>
          <w:szCs w:val="24"/>
        </w:rPr>
        <w:t>.</w:t>
      </w:r>
    </w:p>
    <w:p w14:paraId="4DFC2723" w14:textId="77777777" w:rsidR="008A55DC" w:rsidRPr="00AA5E35" w:rsidRDefault="008A55DC" w:rsidP="008A55DC">
      <w:pPr>
        <w:adjustRightInd w:val="0"/>
        <w:snapToGrid w:val="0"/>
        <w:spacing w:line="360" w:lineRule="auto"/>
        <w:ind w:firstLine="420"/>
        <w:rPr>
          <w:rFonts w:ascii="Times New Roman" w:hAnsi="Times New Roman" w:cs="Times New Roman"/>
          <w:sz w:val="24"/>
          <w:szCs w:val="24"/>
        </w:rPr>
      </w:pPr>
    </w:p>
    <w:p w14:paraId="228DDD50" w14:textId="258CD9CE" w:rsidR="00067662" w:rsidRPr="00AA5E35" w:rsidRDefault="00067662" w:rsidP="00780C33">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 xml:space="preserve">Data </w:t>
      </w:r>
      <w:r w:rsidR="00DD24FA" w:rsidRPr="00AA5E35">
        <w:rPr>
          <w:rFonts w:ascii="Times New Roman" w:hAnsi="Times New Roman" w:cs="Times New Roman" w:hint="eastAsia"/>
          <w:b/>
          <w:bCs/>
          <w:i/>
          <w:iCs/>
          <w:sz w:val="24"/>
          <w:szCs w:val="24"/>
        </w:rPr>
        <w:t xml:space="preserve">exclusions </w:t>
      </w:r>
      <w:r w:rsidRPr="00AA5E35">
        <w:rPr>
          <w:rFonts w:ascii="Times New Roman" w:hAnsi="Times New Roman" w:cs="Times New Roman" w:hint="eastAsia"/>
          <w:b/>
          <w:bCs/>
          <w:i/>
          <w:iCs/>
          <w:sz w:val="24"/>
          <w:szCs w:val="24"/>
        </w:rPr>
        <w:t>and statistical analyses</w:t>
      </w:r>
      <w:r w:rsidR="00780C33" w:rsidRPr="00AA5E35">
        <w:rPr>
          <w:rFonts w:ascii="Times New Roman" w:hAnsi="Times New Roman" w:cs="Times New Roman" w:hint="eastAsia"/>
          <w:b/>
          <w:bCs/>
          <w:i/>
          <w:iCs/>
          <w:sz w:val="24"/>
          <w:szCs w:val="24"/>
        </w:rPr>
        <w:t xml:space="preserve">. </w:t>
      </w:r>
      <w:r w:rsidRPr="00AA5E35">
        <w:rPr>
          <w:rFonts w:ascii="Times New Roman" w:hAnsi="Times New Roman" w:cs="Times New Roman"/>
          <w:kern w:val="0"/>
          <w:sz w:val="24"/>
          <w:szCs w:val="24"/>
        </w:rPr>
        <w:t xml:space="preserve">Before conducting data analyses, we excluded trials where the value of the examined variable was missing, or where the value exceeded the constraint scales (e.g., investments </w:t>
      </w:r>
      <w:r w:rsidR="00E874E7" w:rsidRPr="00AA5E35">
        <w:rPr>
          <w:rFonts w:ascii="Times New Roman" w:hAnsi="Times New Roman" w:cs="Times New Roman" w:hint="eastAsia"/>
          <w:kern w:val="0"/>
          <w:sz w:val="24"/>
          <w:szCs w:val="24"/>
        </w:rPr>
        <w:t xml:space="preserve">value </w:t>
      </w:r>
      <w:r w:rsidRPr="00AA5E35">
        <w:rPr>
          <w:rFonts w:ascii="Times New Roman" w:hAnsi="Times New Roman" w:cs="Times New Roman"/>
          <w:kern w:val="0"/>
          <w:sz w:val="24"/>
          <w:szCs w:val="24"/>
        </w:rPr>
        <w:t>outside the range of 1-60).</w:t>
      </w:r>
      <w:r w:rsidR="00B443C7" w:rsidRPr="00AA5E35">
        <w:rPr>
          <w:rFonts w:ascii="Segoe UI" w:hAnsi="Segoe UI" w:cs="Segoe UI"/>
          <w:sz w:val="20"/>
          <w:szCs w:val="20"/>
          <w:shd w:val="clear" w:color="auto" w:fill="FFFFFF"/>
        </w:rPr>
        <w:t xml:space="preserve"> </w:t>
      </w:r>
      <w:r w:rsidR="00B443C7" w:rsidRPr="00AA5E35">
        <w:rPr>
          <w:rFonts w:ascii="Times New Roman" w:hAnsi="Times New Roman" w:cs="Times New Roman" w:hint="eastAsia"/>
          <w:kern w:val="0"/>
          <w:sz w:val="24"/>
          <w:szCs w:val="24"/>
        </w:rPr>
        <w:t>Under the</w:t>
      </w:r>
      <w:r w:rsidR="00B443C7" w:rsidRPr="00AA5E35">
        <w:rPr>
          <w:rFonts w:ascii="Times New Roman" w:hAnsi="Times New Roman" w:cs="Times New Roman"/>
          <w:kern w:val="0"/>
          <w:sz w:val="24"/>
          <w:szCs w:val="24"/>
        </w:rPr>
        <w:t xml:space="preserve"> consideration of the fractional property, we incorporated additional exclusion criteria for </w:t>
      </w:r>
      <w:r w:rsidR="000F43EC" w:rsidRPr="00AA5E35">
        <w:rPr>
          <w:rFonts w:ascii="Times New Roman" w:hAnsi="Times New Roman" w:cs="Times New Roman" w:hint="eastAsia"/>
          <w:kern w:val="0"/>
          <w:sz w:val="24"/>
          <w:szCs w:val="24"/>
        </w:rPr>
        <w:t>OSR</w:t>
      </w:r>
      <w:r w:rsidR="00DD24FA" w:rsidRPr="00AA5E35">
        <w:rPr>
          <w:rFonts w:ascii="Times New Roman" w:hAnsi="Times New Roman" w:cs="Times New Roman" w:hint="eastAsia"/>
          <w:kern w:val="0"/>
          <w:sz w:val="24"/>
          <w:szCs w:val="24"/>
        </w:rPr>
        <w:t xml:space="preserve"> (</w:t>
      </w:r>
      <w:r w:rsidR="00D73D84" w:rsidRPr="00D73D84">
        <w:rPr>
          <w:rFonts w:ascii="Times New Roman" w:hAnsi="Times New Roman" w:cs="Times New Roman"/>
          <w:b/>
          <w:bCs/>
          <w:kern w:val="0"/>
          <w:sz w:val="24"/>
          <w:szCs w:val="24"/>
        </w:rPr>
        <w:t xml:space="preserve">Supplementary Text </w:t>
      </w:r>
      <w:r w:rsidR="002255C2">
        <w:rPr>
          <w:rFonts w:ascii="Times New Roman" w:hAnsi="Times New Roman" w:cs="Times New Roman" w:hint="eastAsia"/>
          <w:b/>
          <w:bCs/>
          <w:kern w:val="0"/>
          <w:sz w:val="24"/>
          <w:szCs w:val="24"/>
        </w:rPr>
        <w:t>2</w:t>
      </w:r>
      <w:r w:rsidR="00DD24FA" w:rsidRPr="00AA5E35">
        <w:rPr>
          <w:rFonts w:ascii="Times New Roman" w:hAnsi="Times New Roman" w:cs="Times New Roman" w:hint="eastAsia"/>
          <w:kern w:val="0"/>
          <w:sz w:val="24"/>
          <w:szCs w:val="24"/>
        </w:rPr>
        <w:t>).</w:t>
      </w:r>
    </w:p>
    <w:p w14:paraId="5CE28875" w14:textId="2F808986" w:rsidR="00067662" w:rsidRPr="00AA5E35" w:rsidRDefault="00DB0E15" w:rsidP="00B457ED">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 xml:space="preserve">After data </w:t>
      </w:r>
      <w:r w:rsidR="00DD24FA" w:rsidRPr="00AA5E35">
        <w:rPr>
          <w:rFonts w:ascii="Times New Roman" w:hAnsi="Times New Roman" w:cs="Times New Roman" w:hint="eastAsia"/>
          <w:sz w:val="24"/>
          <w:szCs w:val="24"/>
        </w:rPr>
        <w:t>exclusions</w:t>
      </w:r>
      <w:r w:rsidRPr="00AA5E35">
        <w:rPr>
          <w:rFonts w:ascii="Times New Roman" w:hAnsi="Times New Roman" w:cs="Times New Roman" w:hint="eastAsia"/>
          <w:sz w:val="24"/>
          <w:szCs w:val="24"/>
        </w:rPr>
        <w:t>, w</w:t>
      </w:r>
      <w:r w:rsidR="00067662" w:rsidRPr="00AA5E35">
        <w:rPr>
          <w:rFonts w:ascii="Times New Roman" w:hAnsi="Times New Roman" w:cs="Times New Roman"/>
          <w:sz w:val="24"/>
          <w:szCs w:val="24"/>
        </w:rPr>
        <w:t xml:space="preserve">e constructed linear mixed-effects model to conduct statistical analysis using the </w:t>
      </w:r>
      <w:r w:rsidR="00067662" w:rsidRPr="00AA5E35">
        <w:rPr>
          <w:rFonts w:ascii="Times New Roman" w:hAnsi="Times New Roman" w:cs="Times New Roman"/>
          <w:i/>
          <w:sz w:val="24"/>
          <w:szCs w:val="24"/>
        </w:rPr>
        <w:t>lme4</w:t>
      </w:r>
      <w:r w:rsidR="00067662" w:rsidRPr="00AA5E35">
        <w:rPr>
          <w:rFonts w:ascii="Times New Roman" w:hAnsi="Times New Roman" w:cs="Times New Roman"/>
          <w:sz w:val="24"/>
          <w:szCs w:val="24"/>
        </w:rPr>
        <w:t xml:space="preserve"> package</w:t>
      </w:r>
      <w:r w:rsidR="00AA5E35" w:rsidRPr="00AA5E35">
        <w:rPr>
          <w:rFonts w:ascii="Times New Roman" w:hAnsi="Times New Roman" w:cs="Times New Roman" w:hint="eastAsia"/>
          <w:sz w:val="24"/>
          <w:szCs w:val="24"/>
        </w:rPr>
        <w:t xml:space="preserve"> </w:t>
      </w:r>
      <w:r w:rsidR="00067662"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{"citationID":"FVtRa4nb","properties":{"formattedCitation":"(Bates et al., 2015)","plainCitation":"(Bates et al., 2015)","noteIndex":0},"citationItems":[{"id":1938,"uris":["http://zotero.org/users/10125738/items/3I44YX2S"],"itemData":{"id":1938,"type":"article-journal","container-title":"convergence","issue":"1","page":"2","title":"Package ‘lme4’","volume":"12","author":[{"family":"Bates","given":"Douglas"},{"family":"Maechler","given":"Martin"},{"family":"Bolker","given":"Ben"},{"family":"Walker","given":"Steven"},{"family":"Christensen","given":"Rune Haubo Bojesen"},{"family":"Singmann","given":"Henrik"},{"family":"Dai","given":"Bin"},{"family":"Grothendieck","given":"Gabor"},{"family":"Green","given":"Peter"},{"family":"Bolker","given":"M Ben"}],"issued":{"date-parts":[["2015"]]}},"label":"page"}],"schema":"https://github.com/citation-style-language/schema/raw/master/csl-citation.json"} </w:instrText>
      </w:r>
      <w:r w:rsidR="00067662"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(Bates et al., 2015)</w:t>
      </w:r>
      <w:r w:rsidR="00067662" w:rsidRPr="00AA5E35">
        <w:rPr>
          <w:rFonts w:ascii="Times New Roman" w:hAnsi="Times New Roman" w:cs="Times New Roman"/>
          <w:sz w:val="24"/>
          <w:szCs w:val="24"/>
        </w:rPr>
        <w:fldChar w:fldCharType="end"/>
      </w:r>
      <w:r w:rsidR="00067662" w:rsidRPr="00AA5E35">
        <w:rPr>
          <w:rFonts w:ascii="Times New Roman" w:hAnsi="Times New Roman" w:cs="Times New Roman"/>
          <w:sz w:val="24"/>
          <w:szCs w:val="24"/>
        </w:rPr>
        <w:t xml:space="preserve"> </w:t>
      </w:r>
      <w:r w:rsidR="00067662" w:rsidRPr="00AA5E35">
        <w:rPr>
          <w:rFonts w:ascii="Times New Roman" w:hAnsi="Times New Roman" w:cs="Times New Roman" w:hint="eastAsia"/>
          <w:sz w:val="24"/>
          <w:szCs w:val="24"/>
        </w:rPr>
        <w:t>in</w:t>
      </w:r>
      <w:r w:rsidR="00067662" w:rsidRPr="00AA5E35">
        <w:rPr>
          <w:rFonts w:ascii="Times New Roman" w:hAnsi="Times New Roman" w:cs="Times New Roman"/>
          <w:sz w:val="24"/>
          <w:szCs w:val="24"/>
        </w:rPr>
        <w:t xml:space="preserve"> </w:t>
      </w:r>
      <w:r w:rsidR="00067662" w:rsidRPr="00AA5E35">
        <w:rPr>
          <w:rFonts w:ascii="Times New Roman" w:hAnsi="Times New Roman" w:cs="Times New Roman" w:hint="eastAsia"/>
          <w:sz w:val="24"/>
          <w:szCs w:val="24"/>
        </w:rPr>
        <w:t>R 4.3.1</w:t>
      </w:r>
      <w:r w:rsidR="00067662" w:rsidRPr="00AA5E35">
        <w:rPr>
          <w:rFonts w:ascii="Times New Roman" w:hAnsi="Times New Roman" w:cs="Times New Roman"/>
          <w:sz w:val="24"/>
          <w:szCs w:val="24"/>
        </w:rPr>
        <w:t xml:space="preserve">. Post-hoc comparisons were performed using the </w:t>
      </w:r>
      <w:r w:rsidR="00067662" w:rsidRPr="00AA5E35">
        <w:rPr>
          <w:rFonts w:ascii="Times New Roman" w:hAnsi="Times New Roman" w:cs="Times New Roman"/>
          <w:i/>
          <w:sz w:val="24"/>
          <w:szCs w:val="24"/>
        </w:rPr>
        <w:t>emmeans</w:t>
      </w:r>
      <w:r w:rsidR="00067662" w:rsidRPr="00AA5E35">
        <w:rPr>
          <w:rFonts w:ascii="Times New Roman" w:hAnsi="Times New Roman" w:cs="Times New Roman"/>
          <w:sz w:val="24"/>
          <w:szCs w:val="24"/>
        </w:rPr>
        <w:t xml:space="preserve"> package</w:t>
      </w:r>
      <w:r w:rsidR="00AA5E35" w:rsidRPr="00AA5E35">
        <w:rPr>
          <w:rFonts w:ascii="Times New Roman" w:hAnsi="Times New Roman" w:cs="Times New Roman" w:hint="eastAsia"/>
          <w:sz w:val="24"/>
          <w:szCs w:val="24"/>
        </w:rPr>
        <w:t xml:space="preserve"> </w:t>
      </w:r>
      <w:r w:rsidR="00067662"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{"citationID":"jMZIKmkB","properties":{"formattedCitation":"(Lenth, 2019)","plainCitation":"(Lenth, 2019)","noteIndex":0},"citationItems":[{"id":1918,"uris":["http://zotero.org/users/10125738/items/XAZ5WFL3"],"itemData":{"id":1918,"type":"document","title":"emmeans: estimated marginal means, aka least-squares means. R package version 1.4. 3.01","author":[{"family":"Lenth","given":"Russell"}],"issued":{"date-parts":[["2019"]]}},"label":"page"}],"schema":"https://github.com/citation-style-language/schema/raw/master/csl-citation.json"} </w:instrText>
      </w:r>
      <w:r w:rsidR="00067662"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(Lenth, 2019)</w:t>
      </w:r>
      <w:r w:rsidR="00067662" w:rsidRPr="00AA5E35">
        <w:rPr>
          <w:rFonts w:ascii="Times New Roman" w:hAnsi="Times New Roman" w:cs="Times New Roman"/>
          <w:sz w:val="24"/>
          <w:szCs w:val="24"/>
        </w:rPr>
        <w:fldChar w:fldCharType="end"/>
      </w:r>
      <w:r w:rsidR="00067662" w:rsidRPr="00AA5E35">
        <w:rPr>
          <w:rFonts w:ascii="Times New Roman" w:hAnsi="Times New Roman" w:cs="Times New Roman"/>
          <w:sz w:val="24"/>
          <w:szCs w:val="24"/>
        </w:rPr>
        <w:t xml:space="preserve">. </w:t>
      </w:r>
      <w:r w:rsidR="00EF17F1" w:rsidRPr="00AA5E35">
        <w:rPr>
          <w:rFonts w:ascii="Times New Roman" w:hAnsi="Times New Roman" w:cs="Times New Roman" w:hint="eastAsia"/>
          <w:sz w:val="24"/>
          <w:szCs w:val="24"/>
        </w:rPr>
        <w:t>P</w:t>
      </w:r>
      <w:r w:rsidR="00067662" w:rsidRPr="00AA5E35">
        <w:rPr>
          <w:rFonts w:ascii="Times New Roman" w:hAnsi="Times New Roman" w:cs="Times New Roman"/>
          <w:sz w:val="24"/>
          <w:szCs w:val="24"/>
        </w:rPr>
        <w:t>articipants and stimuli were considered as random factors for all main effects and interactions. F</w:t>
      </w:r>
      <w:r w:rsidR="00067662" w:rsidRPr="00AA5E35">
        <w:rPr>
          <w:rFonts w:ascii="Times New Roman" w:hAnsi="Times New Roman" w:cs="Times New Roman" w:hint="eastAsia"/>
          <w:sz w:val="24"/>
          <w:szCs w:val="24"/>
        </w:rPr>
        <w:t>o</w:t>
      </w:r>
      <w:r w:rsidR="00067662" w:rsidRPr="00AA5E35">
        <w:rPr>
          <w:rFonts w:ascii="Times New Roman" w:hAnsi="Times New Roman" w:cs="Times New Roman"/>
          <w:sz w:val="24"/>
          <w:szCs w:val="24"/>
        </w:rPr>
        <w:t xml:space="preserve">r each analysis, we constructed 3 candidate models with different assumptions </w:t>
      </w:r>
      <w:r w:rsidR="0027195E" w:rsidRPr="00AA5E35">
        <w:rPr>
          <w:rFonts w:ascii="Times New Roman" w:hAnsi="Times New Roman" w:cs="Times New Roman" w:hint="eastAsia"/>
          <w:sz w:val="24"/>
          <w:szCs w:val="24"/>
        </w:rPr>
        <w:t>on</w:t>
      </w:r>
      <w:r w:rsidR="00067662" w:rsidRPr="00AA5E35">
        <w:rPr>
          <w:rFonts w:ascii="Times New Roman" w:hAnsi="Times New Roman" w:cs="Times New Roman"/>
          <w:sz w:val="24"/>
          <w:szCs w:val="24"/>
        </w:rPr>
        <w:t xml:space="preserve"> the random effects: (1) random intercepts; (2) random slopes; and (3) random intercepts and random slopes. The best-fit</w:t>
      </w:r>
      <w:r w:rsidR="003C097B">
        <w:rPr>
          <w:rFonts w:ascii="Times New Roman" w:hAnsi="Times New Roman" w:cs="Times New Roman"/>
          <w:sz w:val="24"/>
          <w:szCs w:val="24"/>
        </w:rPr>
        <w:t>ting</w:t>
      </w:r>
      <w:r w:rsidR="00067662" w:rsidRPr="00AA5E35">
        <w:rPr>
          <w:rFonts w:ascii="Times New Roman" w:hAnsi="Times New Roman" w:cs="Times New Roman"/>
          <w:sz w:val="24"/>
          <w:szCs w:val="24"/>
        </w:rPr>
        <w:t xml:space="preserve"> model was chosen to present the results of effect estimations.</w:t>
      </w:r>
      <w:r w:rsidR="00D31288" w:rsidRPr="00AA5E35">
        <w:rPr>
          <w:rFonts w:ascii="Times New Roman" w:hAnsi="Times New Roman" w:cs="Times New Roman" w:hint="eastAsia"/>
          <w:sz w:val="24"/>
          <w:szCs w:val="24"/>
        </w:rPr>
        <w:t xml:space="preserve"> All </w:t>
      </w:r>
      <w:r w:rsidR="00D31288" w:rsidRPr="00AA5E35">
        <w:rPr>
          <w:rFonts w:ascii="Times New Roman" w:hAnsi="Times New Roman" w:cs="Times New Roman"/>
          <w:sz w:val="24"/>
          <w:szCs w:val="24"/>
        </w:rPr>
        <w:t>variables</w:t>
      </w:r>
      <w:r w:rsidR="00D31288" w:rsidRPr="00AA5E35">
        <w:rPr>
          <w:rFonts w:ascii="Times New Roman" w:hAnsi="Times New Roman" w:cs="Times New Roman" w:hint="eastAsia"/>
          <w:sz w:val="24"/>
          <w:szCs w:val="24"/>
        </w:rPr>
        <w:t xml:space="preserve"> were </w:t>
      </w:r>
      <w:r w:rsidR="0027195E" w:rsidRPr="00AA5E35">
        <w:rPr>
          <w:rFonts w:ascii="Times New Roman" w:hAnsi="Times New Roman" w:cs="Times New Roman" w:hint="eastAsia"/>
          <w:sz w:val="24"/>
          <w:szCs w:val="24"/>
        </w:rPr>
        <w:t>mean-</w:t>
      </w:r>
      <w:r w:rsidR="00D31288" w:rsidRPr="00AA5E35">
        <w:rPr>
          <w:rFonts w:ascii="Times New Roman" w:hAnsi="Times New Roman" w:cs="Times New Roman" w:hint="eastAsia"/>
          <w:sz w:val="24"/>
          <w:szCs w:val="24"/>
        </w:rPr>
        <w:t>centered.</w:t>
      </w:r>
      <w:r w:rsidR="00B457ED" w:rsidRPr="00AA5E35">
        <w:rPr>
          <w:rFonts w:ascii="Times New Roman" w:hAnsi="Times New Roman" w:cs="Times New Roman" w:hint="eastAsia"/>
          <w:sz w:val="24"/>
          <w:szCs w:val="24"/>
        </w:rPr>
        <w:t xml:space="preserve"> </w:t>
      </w:r>
      <w:r w:rsidR="00067662" w:rsidRPr="00AA5E35">
        <w:rPr>
          <w:rFonts w:ascii="Times New Roman" w:hAnsi="Times New Roman" w:cs="Times New Roman"/>
          <w:sz w:val="24"/>
          <w:szCs w:val="24"/>
        </w:rPr>
        <w:t xml:space="preserve">For statistical analysis involving only one observation per participant (e.g., individual-level </w:t>
      </w:r>
      <w:r w:rsidR="00B457ED" w:rsidRPr="00AA5E35">
        <w:rPr>
          <w:rFonts w:ascii="Times New Roman" w:hAnsi="Times New Roman" w:cs="Times New Roman"/>
          <w:sz w:val="24"/>
          <w:szCs w:val="24"/>
        </w:rPr>
        <w:t xml:space="preserve">computational </w:t>
      </w:r>
      <w:r w:rsidR="00067662" w:rsidRPr="00AA5E35">
        <w:rPr>
          <w:rFonts w:ascii="Times New Roman" w:hAnsi="Times New Roman" w:cs="Times New Roman"/>
          <w:sz w:val="24"/>
          <w:szCs w:val="24"/>
        </w:rPr>
        <w:t xml:space="preserve">parameters), we </w:t>
      </w:r>
      <w:r w:rsidR="00067662" w:rsidRPr="00AA5E35">
        <w:rPr>
          <w:rFonts w:ascii="Times New Roman" w:hAnsi="Times New Roman" w:cs="Times New Roman"/>
          <w:sz w:val="24"/>
          <w:szCs w:val="24"/>
        </w:rPr>
        <w:lastRenderedPageBreak/>
        <w:t xml:space="preserve">employed conventional statistical approaches </w:t>
      </w:r>
      <w:r w:rsidR="005D0A59">
        <w:rPr>
          <w:rFonts w:ascii="Times New Roman" w:hAnsi="Times New Roman" w:cs="Times New Roman" w:hint="eastAsia"/>
          <w:sz w:val="24"/>
          <w:szCs w:val="24"/>
        </w:rPr>
        <w:t xml:space="preserve">(e.g., ANOVA) </w:t>
      </w:r>
      <w:r w:rsidR="00067662" w:rsidRPr="00AA5E35">
        <w:rPr>
          <w:rFonts w:ascii="Times New Roman" w:hAnsi="Times New Roman" w:cs="Times New Roman"/>
          <w:sz w:val="24"/>
          <w:szCs w:val="24"/>
        </w:rPr>
        <w:t xml:space="preserve">using Jamovi </w:t>
      </w:r>
      <w:r w:rsidRPr="00AA5E35">
        <w:rPr>
          <w:rFonts w:ascii="Times New Roman" w:hAnsi="Times New Roman" w:cs="Times New Roman"/>
          <w:sz w:val="24"/>
          <w:szCs w:val="24"/>
        </w:rPr>
        <w:t>computer software</w:t>
      </w:r>
      <w:r w:rsidR="00AA5E35" w:rsidRPr="00AA5E35">
        <w:rPr>
          <w:rFonts w:ascii="Times New Roman" w:hAnsi="Times New Roman" w:cs="Times New Roman" w:hint="eastAsia"/>
          <w:sz w:val="24"/>
          <w:szCs w:val="24"/>
        </w:rPr>
        <w:t xml:space="preserve"> </w:t>
      </w:r>
      <w:r w:rsidR="00067662"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{"citationID":"KTIon1vh","properties":{"formattedCitation":"(The jamovi project, 2024)","plainCitation":"(The jamovi project, 2024)","noteIndex":0},"citationItems":[{"id":1966,"uris":["http://zotero.org/users/10125738/items/KFKVIMN5"],"itemData":{"id":1966,"type":"article-journal","title":"jamovi (Version 2.3) [Computer Software]. Retrieved from https://www.jamovi.org","author":[{"family":"The jamovi project","given":""}],"issued":{"date-parts":[["2024"]]}}}],"schema":"https://github.com/citation-style-language/schema/raw/master/csl-citation.json"} </w:instrText>
      </w:r>
      <w:r w:rsidR="00067662"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 xml:space="preserve">(The </w:t>
      </w:r>
      <w:proofErr w:type="spellStart"/>
      <w:r w:rsidR="00007013" w:rsidRPr="00AA5E35">
        <w:rPr>
          <w:rFonts w:ascii="Times New Roman" w:hAnsi="Times New Roman" w:cs="Times New Roman"/>
          <w:sz w:val="24"/>
        </w:rPr>
        <w:t>jamovi</w:t>
      </w:r>
      <w:proofErr w:type="spellEnd"/>
      <w:r w:rsidR="00007013" w:rsidRPr="00AA5E35">
        <w:rPr>
          <w:rFonts w:ascii="Times New Roman" w:hAnsi="Times New Roman" w:cs="Times New Roman"/>
          <w:sz w:val="24"/>
        </w:rPr>
        <w:t xml:space="preserve"> project, 2024)</w:t>
      </w:r>
      <w:r w:rsidR="00067662" w:rsidRPr="00AA5E35">
        <w:rPr>
          <w:rFonts w:ascii="Times New Roman" w:hAnsi="Times New Roman" w:cs="Times New Roman"/>
          <w:sz w:val="24"/>
          <w:szCs w:val="24"/>
        </w:rPr>
        <w:fldChar w:fldCharType="end"/>
      </w:r>
      <w:r w:rsidR="00067662" w:rsidRPr="00AA5E35">
        <w:rPr>
          <w:rFonts w:ascii="Times New Roman" w:hAnsi="Times New Roman" w:cs="Times New Roman"/>
          <w:sz w:val="24"/>
          <w:szCs w:val="24"/>
        </w:rPr>
        <w:t>.</w:t>
      </w:r>
    </w:p>
    <w:p w14:paraId="268F0C34" w14:textId="77777777" w:rsidR="00077893" w:rsidRPr="00AA5E35" w:rsidRDefault="00077893" w:rsidP="00077893">
      <w:pPr>
        <w:adjustRightInd w:val="0"/>
        <w:snapToGrid w:val="0"/>
        <w:spacing w:line="360" w:lineRule="auto"/>
        <w:rPr>
          <w:rFonts w:ascii="Times New Roman" w:hAnsi="Times New Roman" w:cs="Times New Roman"/>
          <w:b/>
          <w:bCs/>
          <w:i/>
          <w:iCs/>
          <w:sz w:val="24"/>
          <w:szCs w:val="24"/>
        </w:rPr>
      </w:pPr>
    </w:p>
    <w:p w14:paraId="3D6BF3A0" w14:textId="5ECBC676" w:rsidR="00067662" w:rsidRPr="00AA5E35" w:rsidRDefault="000E4D94" w:rsidP="00077893">
      <w:pPr>
        <w:adjustRightInd w:val="0"/>
        <w:snapToGrid w:val="0"/>
        <w:spacing w:line="360" w:lineRule="auto"/>
        <w:rPr>
          <w:rFonts w:ascii="Times New Roman" w:hAnsi="Times New Roman" w:cs="Times New Roman"/>
          <w:b/>
          <w:bCs/>
          <w:sz w:val="24"/>
          <w:szCs w:val="24"/>
        </w:rPr>
      </w:pPr>
      <w:r w:rsidRPr="00AA5E35">
        <w:rPr>
          <w:rFonts w:ascii="Times New Roman" w:hAnsi="Times New Roman" w:cs="Times New Roman" w:hint="eastAsia"/>
          <w:b/>
          <w:bCs/>
          <w:sz w:val="24"/>
          <w:szCs w:val="24"/>
        </w:rPr>
        <w:t>Results</w:t>
      </w:r>
    </w:p>
    <w:p w14:paraId="63FDCD72" w14:textId="637693FE" w:rsidR="000B2C45" w:rsidRPr="00AA5E35" w:rsidRDefault="00182BC3" w:rsidP="004554D8">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b/>
          <w:bCs/>
          <w:i/>
          <w:kern w:val="0"/>
          <w:sz w:val="24"/>
          <w:szCs w:val="24"/>
        </w:rPr>
        <w:t xml:space="preserve">Advisors </w:t>
      </w:r>
      <w:r w:rsidR="00C376E7">
        <w:rPr>
          <w:rFonts w:ascii="Times New Roman" w:hAnsi="Times New Roman" w:cs="Times New Roman" w:hint="eastAsia"/>
          <w:b/>
          <w:bCs/>
          <w:i/>
          <w:kern w:val="0"/>
          <w:sz w:val="24"/>
          <w:szCs w:val="24"/>
        </w:rPr>
        <w:t>inclined</w:t>
      </w:r>
      <w:r w:rsidR="000F2991" w:rsidRPr="00AA5E35">
        <w:rPr>
          <w:rFonts w:ascii="Times New Roman" w:hAnsi="Times New Roman" w:cs="Times New Roman"/>
          <w:b/>
          <w:bCs/>
          <w:i/>
          <w:kern w:val="0"/>
          <w:sz w:val="24"/>
          <w:szCs w:val="24"/>
        </w:rPr>
        <w:t xml:space="preserve"> to </w:t>
      </w:r>
      <w:r w:rsidRPr="00AA5E35">
        <w:rPr>
          <w:rFonts w:ascii="Times New Roman" w:hAnsi="Times New Roman" w:cs="Times New Roman"/>
          <w:b/>
          <w:bCs/>
          <w:i/>
          <w:kern w:val="0"/>
          <w:sz w:val="24"/>
          <w:szCs w:val="24"/>
        </w:rPr>
        <w:t xml:space="preserve">align their advice </w:t>
      </w:r>
      <w:r w:rsidR="00E10B0E">
        <w:rPr>
          <w:rFonts w:ascii="Times New Roman" w:hAnsi="Times New Roman" w:cs="Times New Roman" w:hint="eastAsia"/>
          <w:b/>
          <w:bCs/>
          <w:i/>
          <w:kern w:val="0"/>
          <w:sz w:val="24"/>
          <w:szCs w:val="24"/>
        </w:rPr>
        <w:t>towards</w:t>
      </w:r>
      <w:r w:rsidRPr="00AA5E35">
        <w:rPr>
          <w:rFonts w:ascii="Times New Roman" w:hAnsi="Times New Roman" w:cs="Times New Roman"/>
          <w:b/>
          <w:bCs/>
          <w:i/>
          <w:kern w:val="0"/>
          <w:sz w:val="24"/>
          <w:szCs w:val="24"/>
        </w:rPr>
        <w:t xml:space="preserve"> advisee</w:t>
      </w:r>
      <w:r w:rsidR="003D50B0" w:rsidRPr="00AA5E35">
        <w:rPr>
          <w:rFonts w:ascii="Times New Roman" w:hAnsi="Times New Roman" w:cs="Times New Roman"/>
          <w:b/>
          <w:bCs/>
          <w:i/>
          <w:kern w:val="0"/>
          <w:sz w:val="24"/>
          <w:szCs w:val="24"/>
        </w:rPr>
        <w:t>s</w:t>
      </w:r>
      <w:r w:rsidR="00EA5117" w:rsidRPr="00AA5E35">
        <w:rPr>
          <w:rFonts w:ascii="Times New Roman" w:hAnsi="Times New Roman" w:cs="Times New Roman"/>
          <w:b/>
          <w:bCs/>
          <w:i/>
          <w:kern w:val="0"/>
          <w:sz w:val="24"/>
          <w:szCs w:val="24"/>
        </w:rPr>
        <w:t>’</w:t>
      </w:r>
      <w:r w:rsidRPr="00AA5E35">
        <w:rPr>
          <w:rFonts w:ascii="Times New Roman" w:hAnsi="Times New Roman" w:cs="Times New Roman"/>
          <w:b/>
          <w:bCs/>
          <w:i/>
          <w:kern w:val="0"/>
          <w:sz w:val="24"/>
          <w:szCs w:val="24"/>
        </w:rPr>
        <w:t xml:space="preserve"> opinions</w:t>
      </w:r>
      <w:r w:rsidR="000F2991" w:rsidRPr="00AA5E35">
        <w:rPr>
          <w:rFonts w:ascii="Times New Roman" w:hAnsi="Times New Roman" w:cs="Times New Roman"/>
          <w:b/>
          <w:bCs/>
          <w:i/>
          <w:kern w:val="0"/>
          <w:sz w:val="24"/>
          <w:szCs w:val="24"/>
        </w:rPr>
        <w:t xml:space="preserve"> </w:t>
      </w:r>
    </w:p>
    <w:p w14:paraId="2F0AB5F2" w14:textId="3D63F054" w:rsidR="00182BC3" w:rsidRPr="00AA5E35" w:rsidRDefault="002F5340" w:rsidP="0058587C">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iCs/>
          <w:kern w:val="0"/>
          <w:sz w:val="24"/>
          <w:szCs w:val="24"/>
        </w:rPr>
        <w:t>A</w:t>
      </w:r>
      <w:r w:rsidR="00182BC3" w:rsidRPr="00AA5E35">
        <w:rPr>
          <w:rFonts w:ascii="Times New Roman" w:hAnsi="Times New Roman" w:cs="Times New Roman"/>
          <w:iCs/>
          <w:kern w:val="0"/>
          <w:sz w:val="24"/>
          <w:szCs w:val="24"/>
        </w:rPr>
        <w:t>dvisors</w:t>
      </w:r>
      <w:r w:rsidR="00192F34" w:rsidRPr="00AA5E35">
        <w:rPr>
          <w:rFonts w:ascii="Times New Roman" w:hAnsi="Times New Roman" w:cs="Times New Roman"/>
          <w:iCs/>
          <w:kern w:val="0"/>
          <w:sz w:val="24"/>
          <w:szCs w:val="24"/>
        </w:rPr>
        <w:t xml:space="preserve"> </w:t>
      </w:r>
      <w:r w:rsidR="0042364A" w:rsidRPr="00AA5E35">
        <w:rPr>
          <w:rFonts w:ascii="Times New Roman" w:hAnsi="Times New Roman" w:cs="Times New Roman" w:hint="eastAsia"/>
          <w:iCs/>
          <w:kern w:val="0"/>
          <w:sz w:val="24"/>
          <w:szCs w:val="24"/>
        </w:rPr>
        <w:t>demonstrated alignment bias</w:t>
      </w:r>
      <w:r w:rsidR="00182BC3" w:rsidRPr="00AA5E35">
        <w:rPr>
          <w:rFonts w:ascii="Times New Roman" w:hAnsi="Times New Roman" w:cs="Times New Roman"/>
          <w:iCs/>
          <w:kern w:val="0"/>
          <w:sz w:val="24"/>
          <w:szCs w:val="24"/>
        </w:rPr>
        <w:t xml:space="preserve"> </w:t>
      </w:r>
      <w:r w:rsidR="0042364A" w:rsidRPr="00AA5E35">
        <w:rPr>
          <w:rFonts w:ascii="Times New Roman" w:hAnsi="Times New Roman" w:cs="Times New Roman" w:hint="eastAsia"/>
          <w:iCs/>
          <w:kern w:val="0"/>
          <w:sz w:val="24"/>
          <w:szCs w:val="24"/>
        </w:rPr>
        <w:t>towards</w:t>
      </w:r>
      <w:r w:rsidR="00182BC3" w:rsidRPr="00AA5E35">
        <w:rPr>
          <w:rFonts w:ascii="Times New Roman" w:hAnsi="Times New Roman" w:cs="Times New Roman"/>
          <w:iCs/>
          <w:kern w:val="0"/>
          <w:sz w:val="24"/>
          <w:szCs w:val="24"/>
        </w:rPr>
        <w:t xml:space="preserve"> advisees</w:t>
      </w:r>
      <w:r w:rsidR="00EA5117" w:rsidRPr="00AA5E35">
        <w:rPr>
          <w:rFonts w:ascii="Times New Roman" w:hAnsi="Times New Roman" w:cs="Times New Roman"/>
          <w:iCs/>
          <w:kern w:val="0"/>
          <w:sz w:val="24"/>
          <w:szCs w:val="24"/>
        </w:rPr>
        <w:t>’</w:t>
      </w:r>
      <w:r w:rsidR="00182BC3" w:rsidRPr="00AA5E35">
        <w:rPr>
          <w:rFonts w:ascii="Times New Roman" w:hAnsi="Times New Roman" w:cs="Times New Roman"/>
          <w:iCs/>
          <w:kern w:val="0"/>
          <w:sz w:val="24"/>
          <w:szCs w:val="24"/>
        </w:rPr>
        <w:t xml:space="preserve"> opinions</w:t>
      </w:r>
      <w:r w:rsidR="00792090">
        <w:rPr>
          <w:rFonts w:ascii="Times New Roman" w:hAnsi="Times New Roman" w:cs="Times New Roman" w:hint="eastAsia"/>
          <w:iCs/>
          <w:kern w:val="0"/>
          <w:sz w:val="24"/>
          <w:szCs w:val="24"/>
        </w:rPr>
        <w:t xml:space="preserve"> (</w:t>
      </w:r>
      <w:r w:rsidR="00792090" w:rsidRPr="00AA5E35">
        <w:rPr>
          <w:rFonts w:ascii="Times New Roman" w:hAnsi="Times New Roman" w:cs="Times New Roman"/>
          <w:b/>
          <w:bCs/>
          <w:iCs/>
          <w:kern w:val="0"/>
          <w:sz w:val="24"/>
          <w:szCs w:val="24"/>
        </w:rPr>
        <w:t>Fig. 2</w:t>
      </w:r>
      <w:r w:rsidR="00792090">
        <w:rPr>
          <w:rFonts w:ascii="Times New Roman" w:hAnsi="Times New Roman" w:cs="Times New Roman" w:hint="eastAsia"/>
          <w:b/>
          <w:bCs/>
          <w:iCs/>
          <w:kern w:val="0"/>
          <w:sz w:val="24"/>
          <w:szCs w:val="24"/>
        </w:rPr>
        <w:t>a</w:t>
      </w:r>
      <w:r w:rsidR="00792090">
        <w:rPr>
          <w:rFonts w:ascii="Times New Roman" w:hAnsi="Times New Roman" w:cs="Times New Roman" w:hint="eastAsia"/>
          <w:iCs/>
          <w:kern w:val="0"/>
          <w:sz w:val="24"/>
          <w:szCs w:val="24"/>
        </w:rPr>
        <w:t>)</w:t>
      </w:r>
      <w:r w:rsidR="00182BC3" w:rsidRPr="00AA5E35">
        <w:rPr>
          <w:rFonts w:ascii="Times New Roman" w:hAnsi="Times New Roman" w:cs="Times New Roman"/>
          <w:iCs/>
          <w:kern w:val="0"/>
          <w:sz w:val="24"/>
          <w:szCs w:val="24"/>
        </w:rPr>
        <w:t xml:space="preserve">, </w:t>
      </w:r>
      <w:r w:rsidR="00FE645F" w:rsidRPr="00AA5E35">
        <w:rPr>
          <w:rFonts w:ascii="Times New Roman" w:hAnsi="Times New Roman" w:cs="Times New Roman" w:hint="eastAsia"/>
          <w:iCs/>
          <w:kern w:val="0"/>
          <w:sz w:val="24"/>
          <w:szCs w:val="24"/>
        </w:rPr>
        <w:t>as</w:t>
      </w:r>
      <w:r w:rsidR="00FE645F" w:rsidRPr="00AA5E35">
        <w:rPr>
          <w:rFonts w:ascii="Times New Roman" w:hAnsi="Times New Roman" w:cs="Times New Roman"/>
          <w:iCs/>
          <w:kern w:val="0"/>
          <w:sz w:val="24"/>
          <w:szCs w:val="24"/>
        </w:rPr>
        <w:t xml:space="preserve"> </w:t>
      </w:r>
      <w:r w:rsidR="00BF59D2" w:rsidRPr="00AA5E35">
        <w:rPr>
          <w:rFonts w:ascii="Times New Roman" w:hAnsi="Times New Roman" w:cs="Times New Roman"/>
          <w:iCs/>
          <w:kern w:val="0"/>
          <w:sz w:val="24"/>
          <w:szCs w:val="24"/>
        </w:rPr>
        <w:t>evidenced</w:t>
      </w:r>
      <w:r w:rsidR="00182BC3" w:rsidRPr="00AA5E35">
        <w:rPr>
          <w:rFonts w:ascii="Times New Roman" w:hAnsi="Times New Roman" w:cs="Times New Roman"/>
          <w:iCs/>
          <w:kern w:val="0"/>
          <w:sz w:val="24"/>
          <w:szCs w:val="24"/>
        </w:rPr>
        <w:t xml:space="preserve"> by </w:t>
      </w:r>
      <w:r w:rsidR="00CE6F74" w:rsidRPr="00AA5E35">
        <w:rPr>
          <w:rFonts w:ascii="Times New Roman" w:hAnsi="Times New Roman" w:cs="Times New Roman"/>
          <w:iCs/>
          <w:kern w:val="0"/>
          <w:sz w:val="24"/>
          <w:szCs w:val="24"/>
        </w:rPr>
        <w:t xml:space="preserve">the </w:t>
      </w:r>
      <w:r w:rsidR="00665327" w:rsidRPr="00AA5E35">
        <w:rPr>
          <w:rFonts w:ascii="Times New Roman" w:hAnsi="Times New Roman" w:cs="Times New Roman"/>
          <w:iCs/>
          <w:kern w:val="0"/>
          <w:sz w:val="24"/>
          <w:szCs w:val="24"/>
        </w:rPr>
        <w:t>increased</w:t>
      </w:r>
      <w:r w:rsidR="009408E0" w:rsidRPr="00AA5E35">
        <w:rPr>
          <w:rFonts w:ascii="Times New Roman" w:hAnsi="Times New Roman" w:cs="Times New Roman"/>
          <w:iCs/>
          <w:kern w:val="0"/>
          <w:sz w:val="24"/>
          <w:szCs w:val="24"/>
        </w:rPr>
        <w:t xml:space="preserve"> judgement</w:t>
      </w:r>
      <w:r w:rsidR="00182BC3" w:rsidRPr="00AA5E35">
        <w:rPr>
          <w:rFonts w:ascii="Times New Roman" w:hAnsi="Times New Roman" w:cs="Times New Roman"/>
          <w:iCs/>
          <w:kern w:val="0"/>
          <w:sz w:val="24"/>
          <w:szCs w:val="24"/>
        </w:rPr>
        <w:t xml:space="preserve"> congruency</w:t>
      </w:r>
      <w:r w:rsidR="004500DA" w:rsidRPr="00AA5E35">
        <w:rPr>
          <w:rFonts w:ascii="Times New Roman" w:hAnsi="Times New Roman" w:cs="Times New Roman"/>
          <w:iCs/>
          <w:kern w:val="0"/>
          <w:sz w:val="24"/>
          <w:szCs w:val="24"/>
        </w:rPr>
        <w:t xml:space="preserve"> </w:t>
      </w:r>
      <w:r w:rsidR="005C3A40" w:rsidRPr="00AA5E35">
        <w:rPr>
          <w:rFonts w:ascii="Times New Roman" w:hAnsi="Times New Roman" w:cs="Times New Roman"/>
          <w:iCs/>
          <w:kern w:val="0"/>
          <w:sz w:val="24"/>
          <w:szCs w:val="24"/>
        </w:rPr>
        <w:t>with the advisee</w:t>
      </w:r>
      <w:r w:rsidR="007E7182" w:rsidRPr="00AA5E35">
        <w:rPr>
          <w:rFonts w:ascii="Times New Roman" w:hAnsi="Times New Roman" w:cs="Times New Roman"/>
          <w:iCs/>
          <w:kern w:val="0"/>
          <w:sz w:val="24"/>
          <w:szCs w:val="24"/>
        </w:rPr>
        <w:t>s</w:t>
      </w:r>
      <w:r w:rsidR="00985FCF" w:rsidRPr="00AA5E35">
        <w:rPr>
          <w:rFonts w:ascii="Times New Roman" w:hAnsi="Times New Roman" w:cs="Times New Roman"/>
          <w:iCs/>
          <w:kern w:val="0"/>
          <w:sz w:val="24"/>
          <w:szCs w:val="24"/>
        </w:rPr>
        <w:t>’</w:t>
      </w:r>
      <w:r w:rsidR="00985FCF" w:rsidRPr="00AA5E35">
        <w:rPr>
          <w:rFonts w:ascii="Times New Roman" w:hAnsi="Times New Roman" w:cs="Times New Roman" w:hint="eastAsia"/>
          <w:iCs/>
          <w:kern w:val="0"/>
          <w:sz w:val="24"/>
          <w:szCs w:val="24"/>
        </w:rPr>
        <w:t xml:space="preserve"> opinions</w:t>
      </w:r>
      <w:r w:rsidR="005C3A40" w:rsidRPr="00AA5E35">
        <w:rPr>
          <w:rFonts w:ascii="Times New Roman" w:hAnsi="Times New Roman" w:cs="Times New Roman"/>
          <w:iCs/>
          <w:kern w:val="0"/>
          <w:sz w:val="24"/>
          <w:szCs w:val="24"/>
        </w:rPr>
        <w:t xml:space="preserve"> </w:t>
      </w:r>
      <w:r w:rsidRPr="00AA5E35">
        <w:rPr>
          <w:rFonts w:ascii="Times New Roman" w:hAnsi="Times New Roman" w:cs="Times New Roman"/>
          <w:iCs/>
          <w:kern w:val="0"/>
          <w:sz w:val="24"/>
          <w:szCs w:val="24"/>
        </w:rPr>
        <w:t xml:space="preserve">in </w:t>
      </w:r>
      <w:r w:rsidR="00981E73" w:rsidRPr="00AA5E35">
        <w:rPr>
          <w:rFonts w:ascii="Times New Roman" w:hAnsi="Times New Roman" w:cs="Times New Roman"/>
          <w:iCs/>
          <w:kern w:val="0"/>
          <w:sz w:val="24"/>
          <w:szCs w:val="24"/>
        </w:rPr>
        <w:t xml:space="preserve">the </w:t>
      </w:r>
      <w:r w:rsidRPr="00AA5E35">
        <w:rPr>
          <w:rFonts w:ascii="Times New Roman" w:hAnsi="Times New Roman" w:cs="Times New Roman"/>
          <w:iCs/>
          <w:kern w:val="0"/>
          <w:sz w:val="24"/>
          <w:szCs w:val="24"/>
        </w:rPr>
        <w:t xml:space="preserve">social </w:t>
      </w:r>
      <w:bookmarkStart w:id="34" w:name="OLE_LINK25"/>
      <w:r w:rsidR="00661BBC" w:rsidRPr="00AA5E35">
        <w:rPr>
          <w:rFonts w:ascii="Times New Roman" w:hAnsi="Times New Roman" w:cs="Times New Roman"/>
          <w:iCs/>
          <w:kern w:val="0"/>
          <w:sz w:val="24"/>
          <w:szCs w:val="24"/>
        </w:rPr>
        <w:t>compared to</w:t>
      </w:r>
      <w:bookmarkEnd w:id="34"/>
      <w:r w:rsidRPr="00AA5E35">
        <w:rPr>
          <w:rFonts w:ascii="Times New Roman" w:hAnsi="Times New Roman" w:cs="Times New Roman"/>
          <w:iCs/>
          <w:kern w:val="0"/>
          <w:sz w:val="24"/>
          <w:szCs w:val="24"/>
        </w:rPr>
        <w:t xml:space="preserve"> non-social scenario</w:t>
      </w:r>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i/>
          <w:kern w:val="0"/>
          <w:sz w:val="24"/>
          <w:szCs w:val="24"/>
        </w:rPr>
        <w:t>b</w:t>
      </w:r>
      <w:r w:rsidR="00182BC3" w:rsidRPr="00AA5E35">
        <w:rPr>
          <w:rFonts w:ascii="Times New Roman" w:hAnsi="Times New Roman" w:cs="Times New Roman"/>
          <w:iCs/>
          <w:kern w:val="0"/>
          <w:sz w:val="24"/>
          <w:szCs w:val="24"/>
        </w:rPr>
        <w:t xml:space="preserve"> = 0.</w:t>
      </w:r>
      <w:r w:rsidR="001A1310" w:rsidRPr="00AA5E35">
        <w:rPr>
          <w:rFonts w:ascii="Times New Roman" w:hAnsi="Times New Roman" w:cs="Times New Roman" w:hint="eastAsia"/>
          <w:iCs/>
          <w:kern w:val="0"/>
          <w:sz w:val="24"/>
          <w:szCs w:val="24"/>
        </w:rPr>
        <w:t>64</w:t>
      </w:r>
      <w:r w:rsidR="00182BC3" w:rsidRPr="00AA5E35">
        <w:rPr>
          <w:rFonts w:ascii="Times New Roman" w:hAnsi="Times New Roman" w:cs="Times New Roman"/>
          <w:iCs/>
          <w:kern w:val="0"/>
          <w:sz w:val="24"/>
          <w:szCs w:val="24"/>
        </w:rPr>
        <w:t xml:space="preserve">, </w:t>
      </w:r>
      <w:r w:rsidR="001A1310" w:rsidRPr="00AA5E35">
        <w:rPr>
          <w:rFonts w:ascii="Times New Roman" w:hAnsi="Times New Roman" w:cs="Times New Roman" w:hint="eastAsia"/>
          <w:i/>
          <w:kern w:val="0"/>
          <w:sz w:val="24"/>
          <w:szCs w:val="24"/>
        </w:rPr>
        <w:t>z</w:t>
      </w:r>
      <w:r w:rsidR="00182BC3" w:rsidRPr="00AA5E35">
        <w:rPr>
          <w:rFonts w:ascii="Times New Roman" w:hAnsi="Times New Roman" w:cs="Times New Roman"/>
          <w:i/>
          <w:kern w:val="0"/>
          <w:sz w:val="24"/>
          <w:szCs w:val="24"/>
        </w:rPr>
        <w:t xml:space="preserve"> </w:t>
      </w:r>
      <w:r w:rsidR="00182BC3" w:rsidRPr="00AA5E35">
        <w:rPr>
          <w:rFonts w:ascii="Times New Roman" w:hAnsi="Times New Roman" w:cs="Times New Roman"/>
          <w:iCs/>
          <w:kern w:val="0"/>
          <w:sz w:val="24"/>
          <w:szCs w:val="24"/>
        </w:rPr>
        <w:t xml:space="preserve">= </w:t>
      </w:r>
      <w:r w:rsidR="001A1310" w:rsidRPr="00AA5E35">
        <w:rPr>
          <w:rFonts w:ascii="Times New Roman" w:hAnsi="Times New Roman" w:cs="Times New Roman" w:hint="eastAsia"/>
          <w:iCs/>
          <w:kern w:val="0"/>
          <w:sz w:val="24"/>
          <w:szCs w:val="24"/>
        </w:rPr>
        <w:t>8.14</w:t>
      </w:r>
      <w:r w:rsidR="00182BC3" w:rsidRPr="00AA5E35">
        <w:rPr>
          <w:rFonts w:ascii="Times New Roman" w:hAnsi="Times New Roman" w:cs="Times New Roman"/>
          <w:iCs/>
          <w:kern w:val="0"/>
          <w:sz w:val="24"/>
          <w:szCs w:val="24"/>
        </w:rPr>
        <w:t>, 95% CI = [0.</w:t>
      </w:r>
      <w:r w:rsidR="001A1310" w:rsidRPr="00AA5E35">
        <w:rPr>
          <w:rFonts w:ascii="Times New Roman" w:hAnsi="Times New Roman" w:cs="Times New Roman" w:hint="eastAsia"/>
          <w:iCs/>
          <w:kern w:val="0"/>
          <w:sz w:val="24"/>
          <w:szCs w:val="24"/>
        </w:rPr>
        <w:t>48</w:t>
      </w:r>
      <w:r w:rsidR="00182BC3" w:rsidRPr="00AA5E35">
        <w:rPr>
          <w:rFonts w:ascii="Times New Roman" w:hAnsi="Times New Roman" w:cs="Times New Roman"/>
          <w:iCs/>
          <w:kern w:val="0"/>
          <w:sz w:val="24"/>
          <w:szCs w:val="24"/>
        </w:rPr>
        <w:t>, 0.</w:t>
      </w:r>
      <w:r w:rsidR="001A1310" w:rsidRPr="00AA5E35">
        <w:rPr>
          <w:rFonts w:ascii="Times New Roman" w:hAnsi="Times New Roman" w:cs="Times New Roman" w:hint="eastAsia"/>
          <w:iCs/>
          <w:kern w:val="0"/>
          <w:sz w:val="24"/>
          <w:szCs w:val="24"/>
        </w:rPr>
        <w:t>79</w:t>
      </w:r>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i/>
          <w:kern w:val="0"/>
          <w:sz w:val="24"/>
          <w:szCs w:val="24"/>
        </w:rPr>
        <w:t>p</w:t>
      </w:r>
      <w:r w:rsidR="00182BC3"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b/>
          <w:bCs/>
          <w:iCs/>
          <w:kern w:val="0"/>
          <w:sz w:val="24"/>
          <w:szCs w:val="24"/>
        </w:rPr>
        <w:t>Fig. 2</w:t>
      </w:r>
      <w:r w:rsidR="00792090">
        <w:rPr>
          <w:rFonts w:ascii="Times New Roman" w:hAnsi="Times New Roman" w:cs="Times New Roman" w:hint="eastAsia"/>
          <w:b/>
          <w:bCs/>
          <w:iCs/>
          <w:kern w:val="0"/>
          <w:sz w:val="24"/>
          <w:szCs w:val="24"/>
        </w:rPr>
        <w:t>b</w:t>
      </w:r>
      <w:r w:rsidR="00182BC3" w:rsidRPr="00AA5E35">
        <w:rPr>
          <w:rFonts w:ascii="Times New Roman" w:hAnsi="Times New Roman" w:cs="Times New Roman"/>
          <w:iCs/>
          <w:kern w:val="0"/>
          <w:sz w:val="24"/>
          <w:szCs w:val="24"/>
        </w:rPr>
        <w:t>).</w:t>
      </w:r>
      <w:r w:rsidR="0035036E" w:rsidRPr="00AA5E35">
        <w:rPr>
          <w:rFonts w:ascii="Times New Roman" w:hAnsi="Times New Roman" w:cs="Times New Roman"/>
          <w:iCs/>
          <w:kern w:val="0"/>
          <w:sz w:val="24"/>
          <w:szCs w:val="24"/>
        </w:rPr>
        <w:t xml:space="preserve"> </w:t>
      </w:r>
      <w:r w:rsidR="00182BC3" w:rsidRPr="00AA5E35">
        <w:rPr>
          <w:rFonts w:ascii="Times New Roman" w:hAnsi="Times New Roman" w:cs="Times New Roman"/>
          <w:iCs/>
          <w:kern w:val="0"/>
          <w:sz w:val="24"/>
          <w:szCs w:val="24"/>
        </w:rPr>
        <w:t xml:space="preserve">The </w:t>
      </w:r>
      <w:r w:rsidR="00A17BF9" w:rsidRPr="00AA5E35">
        <w:rPr>
          <w:rFonts w:ascii="Times New Roman" w:hAnsi="Times New Roman" w:cs="Times New Roman"/>
          <w:iCs/>
          <w:kern w:val="0"/>
          <w:sz w:val="24"/>
          <w:szCs w:val="24"/>
        </w:rPr>
        <w:t>alignment bias</w:t>
      </w:r>
      <w:r w:rsidR="00182BC3" w:rsidRPr="00AA5E35">
        <w:rPr>
          <w:rFonts w:ascii="Times New Roman" w:hAnsi="Times New Roman" w:cs="Times New Roman"/>
          <w:iCs/>
          <w:kern w:val="0"/>
          <w:sz w:val="24"/>
          <w:szCs w:val="24"/>
        </w:rPr>
        <w:t xml:space="preserve"> was also evident </w:t>
      </w:r>
      <w:r w:rsidR="00661BBC" w:rsidRPr="00AA5E35">
        <w:rPr>
          <w:rFonts w:ascii="Times New Roman" w:hAnsi="Times New Roman" w:cs="Times New Roman"/>
          <w:iCs/>
          <w:kern w:val="0"/>
          <w:sz w:val="24"/>
          <w:szCs w:val="24"/>
        </w:rPr>
        <w:t>on</w:t>
      </w:r>
      <w:r w:rsidR="00182BC3" w:rsidRPr="00AA5E35">
        <w:rPr>
          <w:rFonts w:ascii="Times New Roman" w:hAnsi="Times New Roman" w:cs="Times New Roman"/>
          <w:iCs/>
          <w:kern w:val="0"/>
          <w:sz w:val="24"/>
          <w:szCs w:val="24"/>
        </w:rPr>
        <w:t xml:space="preserve"> a fine-grained scale, </w:t>
      </w:r>
      <w:r w:rsidR="00661BBC" w:rsidRPr="00AA5E35">
        <w:rPr>
          <w:rFonts w:ascii="Times New Roman" w:hAnsi="Times New Roman" w:cs="Times New Roman"/>
          <w:iCs/>
          <w:kern w:val="0"/>
          <w:sz w:val="24"/>
          <w:szCs w:val="24"/>
        </w:rPr>
        <w:t>as indicated</w:t>
      </w:r>
      <w:r w:rsidR="00182BC3" w:rsidRPr="00AA5E35">
        <w:rPr>
          <w:rFonts w:ascii="Times New Roman" w:hAnsi="Times New Roman" w:cs="Times New Roman"/>
          <w:iCs/>
          <w:kern w:val="0"/>
          <w:sz w:val="24"/>
          <w:szCs w:val="24"/>
        </w:rPr>
        <w:t xml:space="preserve"> by </w:t>
      </w:r>
      <w:r w:rsidR="00661BBC" w:rsidRPr="00AA5E35">
        <w:rPr>
          <w:rFonts w:ascii="Times New Roman" w:hAnsi="Times New Roman" w:cs="Times New Roman"/>
          <w:iCs/>
          <w:kern w:val="0"/>
          <w:sz w:val="24"/>
          <w:szCs w:val="24"/>
        </w:rPr>
        <w:t>the reduced</w:t>
      </w:r>
      <w:r w:rsidR="00182BC3" w:rsidRPr="00AA5E35">
        <w:rPr>
          <w:rFonts w:ascii="Times New Roman" w:hAnsi="Times New Roman" w:cs="Times New Roman"/>
          <w:iCs/>
          <w:kern w:val="0"/>
          <w:sz w:val="24"/>
          <w:szCs w:val="24"/>
        </w:rPr>
        <w:t xml:space="preserve"> opinion discrepanc</w:t>
      </w:r>
      <w:r w:rsidR="00BF59D2" w:rsidRPr="00AA5E35">
        <w:rPr>
          <w:rFonts w:ascii="Times New Roman" w:hAnsi="Times New Roman" w:cs="Times New Roman"/>
          <w:iCs/>
          <w:kern w:val="0"/>
          <w:sz w:val="24"/>
          <w:szCs w:val="24"/>
        </w:rPr>
        <w:t>y</w:t>
      </w:r>
      <w:r w:rsidR="005B5565" w:rsidRPr="00AA5E35">
        <w:rPr>
          <w:rFonts w:ascii="Times New Roman" w:hAnsi="Times New Roman" w:cs="Times New Roman" w:hint="eastAsia"/>
          <w:iCs/>
          <w:kern w:val="0"/>
          <w:sz w:val="24"/>
          <w:szCs w:val="24"/>
        </w:rPr>
        <w:t xml:space="preserve"> </w:t>
      </w:r>
      <w:r w:rsidR="009C3997" w:rsidRPr="00AA5E35">
        <w:rPr>
          <w:rFonts w:ascii="Times New Roman" w:hAnsi="Times New Roman" w:cs="Times New Roman"/>
          <w:iCs/>
          <w:kern w:val="0"/>
          <w:sz w:val="24"/>
          <w:szCs w:val="24"/>
        </w:rPr>
        <w:t>with the advisee</w:t>
      </w:r>
      <w:r w:rsidR="005B4B01" w:rsidRPr="00AA5E35">
        <w:rPr>
          <w:rFonts w:ascii="Times New Roman" w:hAnsi="Times New Roman" w:cs="Times New Roman"/>
          <w:iCs/>
          <w:kern w:val="0"/>
          <w:sz w:val="24"/>
          <w:szCs w:val="24"/>
        </w:rPr>
        <w:t>s</w:t>
      </w:r>
      <w:r w:rsidR="00F120C7" w:rsidRPr="00AA5E35">
        <w:rPr>
          <w:rFonts w:ascii="Times New Roman" w:hAnsi="Times New Roman" w:cs="Times New Roman"/>
          <w:iCs/>
          <w:kern w:val="0"/>
          <w:sz w:val="24"/>
          <w:szCs w:val="24"/>
        </w:rPr>
        <w:t xml:space="preserve"> </w:t>
      </w:r>
      <w:r w:rsidR="00182BC3" w:rsidRPr="001244DC">
        <w:rPr>
          <w:rFonts w:ascii="Times New Roman" w:hAnsi="Times New Roman" w:cs="Times New Roman"/>
          <w:iCs/>
          <w:kern w:val="0"/>
          <w:sz w:val="24"/>
          <w:szCs w:val="24"/>
        </w:rPr>
        <w:t>(</w:t>
      </w:r>
      <w:bookmarkStart w:id="35" w:name="_Hlk173774772"/>
      <w:r w:rsidR="001244DC" w:rsidRPr="001244DC">
        <w:rPr>
          <w:rFonts w:ascii="Times New Roman" w:hAnsi="Times New Roman" w:cs="Times New Roman"/>
          <w:i/>
          <w:kern w:val="0"/>
          <w:sz w:val="24"/>
          <w:szCs w:val="24"/>
        </w:rPr>
        <w:t>b</w:t>
      </w:r>
      <w:r w:rsidR="001244DC" w:rsidRPr="001244DC">
        <w:rPr>
          <w:rFonts w:ascii="Times New Roman" w:hAnsi="Times New Roman" w:cs="Times New Roman"/>
          <w:iCs/>
          <w:kern w:val="0"/>
          <w:sz w:val="24"/>
          <w:szCs w:val="24"/>
        </w:rPr>
        <w:t xml:space="preserve"> = -12.6</w:t>
      </w:r>
      <w:r w:rsidR="001244DC" w:rsidRPr="001244DC">
        <w:rPr>
          <w:rFonts w:ascii="Times New Roman" w:hAnsi="Times New Roman" w:cs="Times New Roman" w:hint="eastAsia"/>
          <w:iCs/>
          <w:kern w:val="0"/>
          <w:sz w:val="24"/>
          <w:szCs w:val="24"/>
        </w:rPr>
        <w:t>1</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i/>
          <w:kern w:val="0"/>
          <w:sz w:val="24"/>
          <w:szCs w:val="24"/>
        </w:rPr>
        <w:t>t</w:t>
      </w:r>
      <w:r w:rsidR="001244DC" w:rsidRPr="001244DC">
        <w:rPr>
          <w:rFonts w:ascii="Times New Roman" w:hAnsi="Times New Roman" w:cs="Times New Roman"/>
          <w:iCs/>
          <w:kern w:val="0"/>
          <w:sz w:val="24"/>
          <w:szCs w:val="24"/>
        </w:rPr>
        <w:t xml:space="preserve"> = -15.0</w:t>
      </w:r>
      <w:r w:rsidR="001244DC" w:rsidRPr="001244DC">
        <w:rPr>
          <w:rFonts w:ascii="Times New Roman" w:hAnsi="Times New Roman" w:cs="Times New Roman" w:hint="eastAsia"/>
          <w:iCs/>
          <w:kern w:val="0"/>
          <w:sz w:val="24"/>
          <w:szCs w:val="24"/>
        </w:rPr>
        <w:t>0</w:t>
      </w:r>
      <w:r w:rsidR="001244DC" w:rsidRPr="001244DC">
        <w:rPr>
          <w:rFonts w:ascii="Times New Roman" w:hAnsi="Times New Roman" w:cs="Times New Roman"/>
          <w:iCs/>
          <w:kern w:val="0"/>
          <w:sz w:val="24"/>
          <w:szCs w:val="24"/>
        </w:rPr>
        <w:t>, 95% CI = [-14.2</w:t>
      </w:r>
      <w:r w:rsidR="001244DC" w:rsidRPr="001244DC">
        <w:rPr>
          <w:rFonts w:ascii="Times New Roman" w:hAnsi="Times New Roman" w:cs="Times New Roman" w:hint="eastAsia"/>
          <w:iCs/>
          <w:kern w:val="0"/>
          <w:sz w:val="24"/>
          <w:szCs w:val="24"/>
        </w:rPr>
        <w:t>6</w:t>
      </w:r>
      <w:r w:rsidR="001244DC" w:rsidRPr="001244DC">
        <w:rPr>
          <w:rFonts w:ascii="Times New Roman" w:hAnsi="Times New Roman" w:cs="Times New Roman"/>
          <w:iCs/>
          <w:kern w:val="0"/>
          <w:sz w:val="24"/>
          <w:szCs w:val="24"/>
        </w:rPr>
        <w:t xml:space="preserve">, -10.96], </w:t>
      </w:r>
      <w:r w:rsidR="001244DC" w:rsidRPr="001244DC">
        <w:rPr>
          <w:rFonts w:ascii="Times New Roman" w:hAnsi="Times New Roman" w:cs="Times New Roman"/>
          <w:i/>
          <w:kern w:val="0"/>
          <w:sz w:val="24"/>
          <w:szCs w:val="24"/>
        </w:rPr>
        <w:t>p</w:t>
      </w:r>
      <w:r w:rsidR="001244DC" w:rsidRPr="001244DC">
        <w:rPr>
          <w:rFonts w:ascii="Times New Roman" w:hAnsi="Times New Roman" w:cs="Times New Roman"/>
          <w:iCs/>
          <w:kern w:val="0"/>
          <w:sz w:val="24"/>
          <w:szCs w:val="24"/>
        </w:rPr>
        <w:t xml:space="preserve"> &lt; .001</w:t>
      </w:r>
      <w:bookmarkEnd w:id="35"/>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b/>
          <w:bCs/>
          <w:iCs/>
          <w:kern w:val="0"/>
          <w:sz w:val="24"/>
          <w:szCs w:val="24"/>
        </w:rPr>
        <w:t>Fig. 2</w:t>
      </w:r>
      <w:r w:rsidR="00792090">
        <w:rPr>
          <w:rFonts w:ascii="Times New Roman" w:hAnsi="Times New Roman" w:cs="Times New Roman" w:hint="eastAsia"/>
          <w:b/>
          <w:bCs/>
          <w:iCs/>
          <w:kern w:val="0"/>
          <w:sz w:val="24"/>
          <w:szCs w:val="24"/>
        </w:rPr>
        <w:t>c</w:t>
      </w:r>
      <w:r w:rsidR="00182BC3" w:rsidRPr="00AA5E35">
        <w:rPr>
          <w:rFonts w:ascii="Times New Roman" w:hAnsi="Times New Roman" w:cs="Times New Roman"/>
          <w:iCs/>
          <w:kern w:val="0"/>
          <w:sz w:val="24"/>
          <w:szCs w:val="24"/>
        </w:rPr>
        <w:t>).</w:t>
      </w:r>
      <w:bookmarkStart w:id="36" w:name="OLE_LINK29"/>
      <w:r w:rsidR="004C0FC7" w:rsidRPr="00AA5E35">
        <w:rPr>
          <w:rFonts w:ascii="Times New Roman" w:hAnsi="Times New Roman" w:cs="Times New Roman"/>
          <w:iCs/>
          <w:kern w:val="0"/>
          <w:sz w:val="24"/>
          <w:szCs w:val="24"/>
        </w:rPr>
        <w:t xml:space="preserve"> </w:t>
      </w:r>
      <w:bookmarkStart w:id="37" w:name="OLE_LINK20"/>
      <w:bookmarkEnd w:id="36"/>
      <w:r w:rsidR="005B0835">
        <w:rPr>
          <w:rFonts w:ascii="Times New Roman" w:hAnsi="Times New Roman" w:cs="Times New Roman" w:hint="eastAsia"/>
          <w:iCs/>
          <w:kern w:val="0"/>
          <w:sz w:val="24"/>
          <w:szCs w:val="24"/>
        </w:rPr>
        <w:t xml:space="preserve">The calculation of Opinion Shift Rate </w:t>
      </w:r>
      <w:r w:rsidR="003C097B">
        <w:rPr>
          <w:rFonts w:ascii="Times New Roman" w:hAnsi="Times New Roman" w:cs="Times New Roman"/>
          <w:iCs/>
          <w:kern w:val="0"/>
          <w:sz w:val="24"/>
          <w:szCs w:val="24"/>
        </w:rPr>
        <w:t xml:space="preserve">(OSR) </w:t>
      </w:r>
      <w:r w:rsidR="005B0835">
        <w:rPr>
          <w:rFonts w:ascii="Times New Roman" w:hAnsi="Times New Roman" w:cs="Times New Roman" w:hint="eastAsia"/>
          <w:iCs/>
          <w:kern w:val="0"/>
          <w:sz w:val="24"/>
          <w:szCs w:val="24"/>
        </w:rPr>
        <w:t>allowed us to parse the to what extent did participants shift towards advisees</w:t>
      </w:r>
      <w:r w:rsidR="005B0835">
        <w:rPr>
          <w:rFonts w:ascii="Times New Roman" w:hAnsi="Times New Roman" w:cs="Times New Roman"/>
          <w:iCs/>
          <w:kern w:val="0"/>
          <w:sz w:val="24"/>
          <w:szCs w:val="24"/>
        </w:rPr>
        <w:t>’</w:t>
      </w:r>
      <w:r w:rsidR="005B0835">
        <w:rPr>
          <w:rFonts w:ascii="Times New Roman" w:hAnsi="Times New Roman" w:cs="Times New Roman" w:hint="eastAsia"/>
          <w:iCs/>
          <w:kern w:val="0"/>
          <w:sz w:val="24"/>
          <w:szCs w:val="24"/>
        </w:rPr>
        <w:t xml:space="preserve"> opinion </w:t>
      </w:r>
      <w:r w:rsidR="006E1522">
        <w:rPr>
          <w:rFonts w:ascii="Times New Roman" w:hAnsi="Times New Roman" w:cs="Times New Roman" w:hint="eastAsia"/>
          <w:iCs/>
          <w:kern w:val="0"/>
          <w:sz w:val="24"/>
          <w:szCs w:val="24"/>
        </w:rPr>
        <w:t xml:space="preserve">that </w:t>
      </w:r>
      <w:r w:rsidR="005B0835">
        <w:rPr>
          <w:rFonts w:ascii="Times New Roman" w:hAnsi="Times New Roman" w:cs="Times New Roman" w:hint="eastAsia"/>
          <w:iCs/>
          <w:kern w:val="0"/>
          <w:sz w:val="24"/>
          <w:szCs w:val="24"/>
        </w:rPr>
        <w:t>contribut</w:t>
      </w:r>
      <w:r w:rsidR="006E1522">
        <w:rPr>
          <w:rFonts w:ascii="Times New Roman" w:hAnsi="Times New Roman" w:cs="Times New Roman" w:hint="eastAsia"/>
          <w:iCs/>
          <w:kern w:val="0"/>
          <w:sz w:val="24"/>
          <w:szCs w:val="24"/>
        </w:rPr>
        <w:t>ed</w:t>
      </w:r>
      <w:r w:rsidR="005B0835">
        <w:rPr>
          <w:rFonts w:ascii="Times New Roman" w:hAnsi="Times New Roman" w:cs="Times New Roman" w:hint="eastAsia"/>
          <w:iCs/>
          <w:kern w:val="0"/>
          <w:sz w:val="24"/>
          <w:szCs w:val="24"/>
        </w:rPr>
        <w:t xml:space="preserve"> to the decreased opinion discrepancy. </w:t>
      </w:r>
      <w:r w:rsidR="004678CA" w:rsidRPr="00AA5E35">
        <w:rPr>
          <w:rFonts w:ascii="Times New Roman" w:hAnsi="Times New Roman" w:cs="Times New Roman"/>
          <w:iCs/>
          <w:kern w:val="0"/>
          <w:sz w:val="24"/>
          <w:szCs w:val="24"/>
        </w:rPr>
        <w:t xml:space="preserve">The analysis of </w:t>
      </w:r>
      <w:r w:rsidR="0008708C">
        <w:rPr>
          <w:rFonts w:ascii="Times New Roman" w:hAnsi="Times New Roman" w:cs="Times New Roman"/>
          <w:iCs/>
          <w:kern w:val="0"/>
          <w:sz w:val="24"/>
          <w:szCs w:val="24"/>
        </w:rPr>
        <w:t>OSR</w:t>
      </w:r>
      <w:r w:rsidR="004678CA" w:rsidRPr="00AA5E35">
        <w:rPr>
          <w:rFonts w:ascii="Times New Roman" w:hAnsi="Times New Roman" w:cs="Times New Roman"/>
          <w:iCs/>
          <w:kern w:val="0"/>
          <w:sz w:val="24"/>
          <w:szCs w:val="24"/>
        </w:rPr>
        <w:t xml:space="preserve"> revealed that advisors shifted towards (OSR &gt; 0) advisees’ opinions in</w:t>
      </w:r>
      <w:r w:rsidR="004678CA" w:rsidRPr="00AA5E35">
        <w:rPr>
          <w:rFonts w:ascii="Times New Roman" w:hAnsi="Times New Roman" w:cs="Times New Roman" w:hint="eastAsia"/>
          <w:iCs/>
          <w:kern w:val="0"/>
          <w:sz w:val="24"/>
          <w:szCs w:val="24"/>
        </w:rPr>
        <w:t xml:space="preserve"> most of the trials </w:t>
      </w:r>
      <w:r w:rsidR="004678CA" w:rsidRPr="00AA5E35">
        <w:rPr>
          <w:rFonts w:ascii="Times New Roman" w:hAnsi="Times New Roman" w:cs="Times New Roman"/>
          <w:iCs/>
          <w:kern w:val="0"/>
          <w:sz w:val="24"/>
          <w:szCs w:val="24"/>
        </w:rPr>
        <w:t>(</w:t>
      </w:r>
      <w:r w:rsidR="004678CA" w:rsidRPr="00AA5E35">
        <w:rPr>
          <w:rFonts w:ascii="Times New Roman" w:hAnsi="Times New Roman" w:cs="Times New Roman"/>
          <w:b/>
          <w:bCs/>
          <w:iCs/>
          <w:kern w:val="0"/>
          <w:sz w:val="24"/>
          <w:szCs w:val="24"/>
        </w:rPr>
        <w:t>Fig. 2</w:t>
      </w:r>
      <w:r w:rsidR="00792090">
        <w:rPr>
          <w:rFonts w:ascii="Times New Roman" w:hAnsi="Times New Roman" w:cs="Times New Roman" w:hint="eastAsia"/>
          <w:b/>
          <w:bCs/>
          <w:iCs/>
          <w:kern w:val="0"/>
          <w:sz w:val="24"/>
          <w:szCs w:val="24"/>
        </w:rPr>
        <w:t>d</w:t>
      </w:r>
      <w:r w:rsidR="004678CA" w:rsidRPr="00AA5E35">
        <w:rPr>
          <w:rFonts w:ascii="Times New Roman" w:hAnsi="Times New Roman" w:cs="Times New Roman"/>
          <w:iCs/>
          <w:kern w:val="0"/>
          <w:sz w:val="24"/>
          <w:szCs w:val="24"/>
        </w:rPr>
        <w:t xml:space="preserve">). </w:t>
      </w:r>
      <w:r w:rsidR="004678CA" w:rsidRPr="00AA5E35">
        <w:rPr>
          <w:rFonts w:ascii="Times New Roman" w:hAnsi="Times New Roman" w:cs="Times New Roman" w:hint="eastAsia"/>
          <w:iCs/>
          <w:kern w:val="0"/>
          <w:sz w:val="24"/>
          <w:szCs w:val="24"/>
        </w:rPr>
        <w:t xml:space="preserve">Notably, </w:t>
      </w:r>
      <w:r w:rsidR="004678CA" w:rsidRPr="00AA5E35">
        <w:rPr>
          <w:rFonts w:ascii="Times New Roman" w:hAnsi="Times New Roman" w:cs="Times New Roman"/>
          <w:iCs/>
          <w:kern w:val="0"/>
          <w:sz w:val="24"/>
          <w:szCs w:val="24"/>
        </w:rPr>
        <w:t xml:space="preserve">advisors </w:t>
      </w:r>
      <w:r w:rsidR="004678CA" w:rsidRPr="00AA5E35">
        <w:rPr>
          <w:rFonts w:ascii="Times New Roman" w:hAnsi="Times New Roman" w:cs="Times New Roman" w:hint="eastAsia"/>
          <w:iCs/>
          <w:kern w:val="0"/>
          <w:sz w:val="24"/>
          <w:szCs w:val="24"/>
        </w:rPr>
        <w:t>frequently</w:t>
      </w:r>
      <w:r w:rsidR="004678CA" w:rsidRPr="00AA5E35">
        <w:rPr>
          <w:rFonts w:ascii="Times New Roman" w:hAnsi="Times New Roman" w:cs="Times New Roman"/>
          <w:iCs/>
          <w:kern w:val="0"/>
          <w:sz w:val="24"/>
          <w:szCs w:val="24"/>
        </w:rPr>
        <w:t xml:space="preserve"> over-weighed advisees’ opinions than their own (OSR &gt; </w:t>
      </w:r>
      <w:r w:rsidR="004678CA">
        <w:rPr>
          <w:rFonts w:ascii="Times New Roman" w:hAnsi="Times New Roman" w:cs="Times New Roman" w:hint="eastAsia"/>
          <w:iCs/>
          <w:kern w:val="0"/>
          <w:sz w:val="24"/>
          <w:szCs w:val="24"/>
        </w:rPr>
        <w:t>0.5</w:t>
      </w:r>
      <w:r w:rsidR="004678CA" w:rsidRPr="00AA5E35">
        <w:rPr>
          <w:rFonts w:ascii="Times New Roman" w:hAnsi="Times New Roman" w:cs="Times New Roman"/>
          <w:iCs/>
          <w:kern w:val="0"/>
          <w:sz w:val="24"/>
          <w:szCs w:val="24"/>
        </w:rPr>
        <w:t xml:space="preserve">) and </w:t>
      </w:r>
      <w:r w:rsidR="00B86F5C" w:rsidRPr="00AA5E35">
        <w:rPr>
          <w:rFonts w:ascii="Times New Roman" w:hAnsi="Times New Roman" w:cs="Times New Roman" w:hint="eastAsia"/>
          <w:iCs/>
          <w:kern w:val="0"/>
          <w:sz w:val="24"/>
          <w:szCs w:val="24"/>
        </w:rPr>
        <w:t xml:space="preserve">even </w:t>
      </w:r>
      <w:r w:rsidR="004678CA" w:rsidRPr="00AA5E35">
        <w:rPr>
          <w:rFonts w:ascii="Times New Roman" w:hAnsi="Times New Roman" w:cs="Times New Roman"/>
          <w:iCs/>
          <w:kern w:val="0"/>
          <w:sz w:val="24"/>
          <w:szCs w:val="24"/>
        </w:rPr>
        <w:t>excessively agreed with advisees’ opinions (OSR &gt; 1).</w:t>
      </w:r>
      <w:r w:rsidR="004678CA">
        <w:rPr>
          <w:rFonts w:ascii="Times New Roman" w:hAnsi="Times New Roman" w:cs="Times New Roman" w:hint="eastAsia"/>
          <w:iCs/>
          <w:kern w:val="0"/>
          <w:sz w:val="24"/>
          <w:szCs w:val="24"/>
        </w:rPr>
        <w:t xml:space="preserve"> </w:t>
      </w:r>
      <w:r w:rsidR="00792090">
        <w:rPr>
          <w:rFonts w:ascii="Times New Roman" w:hAnsi="Times New Roman" w:cs="Times New Roman" w:hint="eastAsia"/>
          <w:iCs/>
          <w:kern w:val="0"/>
          <w:sz w:val="24"/>
          <w:szCs w:val="24"/>
        </w:rPr>
        <w:t xml:space="preserve">Moreover, </w:t>
      </w:r>
      <w:bookmarkStart w:id="38" w:name="OLE_LINK42"/>
      <w:r w:rsidR="00C668E8">
        <w:rPr>
          <w:rFonts w:ascii="Times New Roman" w:hAnsi="Times New Roman" w:cs="Times New Roman" w:hint="eastAsia"/>
          <w:iCs/>
          <w:kern w:val="0"/>
          <w:sz w:val="24"/>
          <w:szCs w:val="24"/>
        </w:rPr>
        <w:t xml:space="preserve">the investment magnitude of advisors </w:t>
      </w:r>
      <w:bookmarkEnd w:id="38"/>
      <w:r w:rsidR="00C668E8">
        <w:rPr>
          <w:rFonts w:ascii="Times New Roman" w:hAnsi="Times New Roman" w:cs="Times New Roman" w:hint="eastAsia"/>
          <w:iCs/>
          <w:kern w:val="0"/>
          <w:sz w:val="24"/>
          <w:szCs w:val="24"/>
        </w:rPr>
        <w:t>was</w:t>
      </w:r>
      <w:r w:rsidR="0028723A" w:rsidRPr="00AA5E35">
        <w:rPr>
          <w:rFonts w:ascii="Times New Roman" w:hAnsi="Times New Roman" w:cs="Times New Roman" w:hint="eastAsia"/>
          <w:iCs/>
          <w:kern w:val="0"/>
          <w:sz w:val="24"/>
          <w:szCs w:val="24"/>
        </w:rPr>
        <w:t xml:space="preserve"> also shown to be </w:t>
      </w:r>
      <w:r w:rsidR="00C668E8">
        <w:rPr>
          <w:rFonts w:ascii="Times New Roman" w:hAnsi="Times New Roman" w:cs="Times New Roman" w:hint="eastAsia"/>
          <w:iCs/>
          <w:kern w:val="0"/>
          <w:sz w:val="24"/>
          <w:szCs w:val="24"/>
        </w:rPr>
        <w:t>gravitated</w:t>
      </w:r>
      <w:r w:rsidR="0028723A" w:rsidRPr="00AA5E35">
        <w:rPr>
          <w:rFonts w:ascii="Times New Roman" w:hAnsi="Times New Roman" w:cs="Times New Roman" w:hint="eastAsia"/>
          <w:iCs/>
          <w:kern w:val="0"/>
          <w:sz w:val="24"/>
          <w:szCs w:val="24"/>
        </w:rPr>
        <w:t xml:space="preserve"> </w:t>
      </w:r>
      <w:r w:rsidR="00C668E8">
        <w:rPr>
          <w:rFonts w:ascii="Times New Roman" w:hAnsi="Times New Roman" w:cs="Times New Roman" w:hint="eastAsia"/>
          <w:iCs/>
          <w:kern w:val="0"/>
          <w:sz w:val="24"/>
          <w:szCs w:val="24"/>
        </w:rPr>
        <w:t>towards</w:t>
      </w:r>
      <w:r w:rsidR="0028723A" w:rsidRPr="00AA5E35">
        <w:rPr>
          <w:rFonts w:ascii="Times New Roman" w:hAnsi="Times New Roman" w:cs="Times New Roman" w:hint="eastAsia"/>
          <w:iCs/>
          <w:kern w:val="0"/>
          <w:sz w:val="24"/>
          <w:szCs w:val="24"/>
        </w:rPr>
        <w:t xml:space="preserve"> </w:t>
      </w:r>
      <w:r w:rsidR="00B1598C" w:rsidRPr="00AA5E35">
        <w:rPr>
          <w:rFonts w:ascii="Times New Roman" w:hAnsi="Times New Roman" w:cs="Times New Roman"/>
          <w:iCs/>
          <w:kern w:val="0"/>
          <w:sz w:val="24"/>
          <w:szCs w:val="24"/>
        </w:rPr>
        <w:t xml:space="preserve">advisees’ investment </w:t>
      </w:r>
      <w:r w:rsidR="00DC032B" w:rsidRPr="00AA5E35">
        <w:rPr>
          <w:rFonts w:ascii="Times New Roman" w:hAnsi="Times New Roman" w:cs="Times New Roman" w:hint="eastAsia"/>
          <w:iCs/>
          <w:kern w:val="0"/>
          <w:sz w:val="24"/>
          <w:szCs w:val="24"/>
        </w:rPr>
        <w:t>preferences</w:t>
      </w:r>
      <w:bookmarkEnd w:id="37"/>
      <w:r w:rsidR="00465E65">
        <w:rPr>
          <w:rFonts w:ascii="Times New Roman" w:hAnsi="Times New Roman" w:cs="Times New Roman" w:hint="eastAsia"/>
          <w:iCs/>
          <w:kern w:val="0"/>
          <w:sz w:val="24"/>
          <w:szCs w:val="24"/>
        </w:rPr>
        <w:t>:</w:t>
      </w:r>
      <w:r w:rsidR="00792090">
        <w:rPr>
          <w:rFonts w:ascii="Times New Roman" w:hAnsi="Times New Roman" w:cs="Times New Roman" w:hint="eastAsia"/>
          <w:iCs/>
          <w:kern w:val="0"/>
          <w:sz w:val="24"/>
          <w:szCs w:val="24"/>
        </w:rPr>
        <w:t xml:space="preserve"> </w:t>
      </w:r>
      <w:r w:rsidR="00C668E8">
        <w:rPr>
          <w:rFonts w:ascii="Times New Roman" w:hAnsi="Times New Roman" w:cs="Times New Roman" w:hint="eastAsia"/>
          <w:iCs/>
          <w:kern w:val="0"/>
          <w:sz w:val="24"/>
          <w:szCs w:val="24"/>
        </w:rPr>
        <w:t>I</w:t>
      </w:r>
      <w:r w:rsidR="001916E8" w:rsidRPr="00AA5E35">
        <w:rPr>
          <w:rFonts w:ascii="Times New Roman" w:hAnsi="Times New Roman" w:cs="Times New Roman"/>
          <w:iCs/>
          <w:kern w:val="0"/>
          <w:sz w:val="24"/>
          <w:szCs w:val="24"/>
        </w:rPr>
        <w:t>n trials where advisees’ opinions were masked</w:t>
      </w:r>
      <w:r w:rsidR="001916E8">
        <w:rPr>
          <w:rFonts w:ascii="Times New Roman" w:hAnsi="Times New Roman" w:cs="Times New Roman" w:hint="eastAsia"/>
          <w:iCs/>
          <w:kern w:val="0"/>
          <w:sz w:val="24"/>
          <w:szCs w:val="24"/>
        </w:rPr>
        <w:t xml:space="preserve">, </w:t>
      </w:r>
      <w:r w:rsidR="00C668E8">
        <w:rPr>
          <w:rFonts w:ascii="Times New Roman" w:hAnsi="Times New Roman" w:cs="Times New Roman" w:hint="eastAsia"/>
          <w:iCs/>
          <w:kern w:val="0"/>
          <w:sz w:val="24"/>
          <w:szCs w:val="24"/>
        </w:rPr>
        <w:t xml:space="preserve">the investment magnitude of advisors </w:t>
      </w:r>
      <w:r w:rsidR="00792090">
        <w:rPr>
          <w:rFonts w:ascii="Times New Roman" w:hAnsi="Times New Roman" w:cs="Times New Roman" w:hint="eastAsia"/>
          <w:iCs/>
          <w:kern w:val="0"/>
          <w:sz w:val="24"/>
          <w:szCs w:val="24"/>
        </w:rPr>
        <w:t>decreased or</w:t>
      </w:r>
      <w:r w:rsidR="00792090" w:rsidRPr="00792090">
        <w:rPr>
          <w:rFonts w:ascii="Times New Roman" w:hAnsi="Times New Roman" w:cs="Times New Roman" w:hint="eastAsia"/>
          <w:iCs/>
          <w:kern w:val="0"/>
          <w:sz w:val="24"/>
          <w:szCs w:val="24"/>
        </w:rPr>
        <w:t xml:space="preserve"> </w:t>
      </w:r>
      <w:r w:rsidR="00792090">
        <w:rPr>
          <w:rFonts w:ascii="Times New Roman" w:hAnsi="Times New Roman" w:cs="Times New Roman" w:hint="eastAsia"/>
          <w:iCs/>
          <w:kern w:val="0"/>
          <w:sz w:val="24"/>
          <w:szCs w:val="24"/>
        </w:rPr>
        <w:t xml:space="preserve">increased when they were interacting with </w:t>
      </w:r>
      <w:r w:rsidR="002904EC" w:rsidRPr="00AA5E35">
        <w:rPr>
          <w:rFonts w:ascii="Times New Roman" w:hAnsi="Times New Roman" w:cs="Times New Roman"/>
          <w:iCs/>
          <w:kern w:val="0"/>
          <w:sz w:val="24"/>
          <w:szCs w:val="24"/>
        </w:rPr>
        <w:t>risk-avoiding</w:t>
      </w:r>
      <w:r w:rsidR="00B1598C" w:rsidRPr="00AA5E35">
        <w:rPr>
          <w:rFonts w:ascii="Times New Roman" w:hAnsi="Times New Roman" w:cs="Times New Roman" w:hint="eastAsia"/>
          <w:iCs/>
          <w:kern w:val="0"/>
          <w:sz w:val="24"/>
          <w:szCs w:val="24"/>
        </w:rPr>
        <w:t xml:space="preserve"> advisee</w:t>
      </w:r>
      <w:r w:rsidR="00792090">
        <w:rPr>
          <w:rFonts w:ascii="Times New Roman" w:hAnsi="Times New Roman" w:cs="Times New Roman" w:hint="eastAsia"/>
          <w:iCs/>
          <w:kern w:val="0"/>
          <w:sz w:val="24"/>
          <w:szCs w:val="24"/>
        </w:rPr>
        <w:t xml:space="preserve"> (</w:t>
      </w:r>
      <w:r w:rsidR="002904EC" w:rsidRPr="00AA5E35">
        <w:rPr>
          <w:rFonts w:ascii="Times New Roman" w:hAnsi="Times New Roman" w:cs="Times New Roman"/>
          <w:i/>
          <w:kern w:val="0"/>
          <w:sz w:val="24"/>
          <w:szCs w:val="24"/>
        </w:rPr>
        <w:t>b</w:t>
      </w:r>
      <w:r w:rsidR="002904EC" w:rsidRPr="00AA5E35">
        <w:rPr>
          <w:rFonts w:ascii="Times New Roman" w:hAnsi="Times New Roman" w:cs="Times New Roman"/>
          <w:iCs/>
          <w:kern w:val="0"/>
          <w:sz w:val="24"/>
          <w:szCs w:val="24"/>
        </w:rPr>
        <w:t xml:space="preserve"> = -</w:t>
      </w:r>
      <w:r w:rsidR="002D4AF5" w:rsidRPr="00AA5E35">
        <w:rPr>
          <w:rFonts w:ascii="Times New Roman" w:hAnsi="Times New Roman" w:cs="Times New Roman"/>
          <w:iCs/>
          <w:kern w:val="0"/>
          <w:sz w:val="24"/>
          <w:szCs w:val="24"/>
        </w:rPr>
        <w:t>10.27</w:t>
      </w:r>
      <w:r w:rsidR="002904EC" w:rsidRPr="00AA5E35">
        <w:rPr>
          <w:rFonts w:ascii="Times New Roman" w:hAnsi="Times New Roman" w:cs="Times New Roman"/>
          <w:iCs/>
          <w:kern w:val="0"/>
          <w:sz w:val="24"/>
          <w:szCs w:val="24"/>
        </w:rPr>
        <w:t xml:space="preserve">, </w:t>
      </w:r>
      <w:r w:rsidR="002904EC" w:rsidRPr="00AA5E35">
        <w:rPr>
          <w:rFonts w:ascii="Times New Roman" w:hAnsi="Times New Roman" w:cs="Times New Roman"/>
          <w:i/>
          <w:kern w:val="0"/>
          <w:sz w:val="24"/>
          <w:szCs w:val="24"/>
        </w:rPr>
        <w:t xml:space="preserve">t </w:t>
      </w:r>
      <w:r w:rsidR="002904EC" w:rsidRPr="00AA5E35">
        <w:rPr>
          <w:rFonts w:ascii="Times New Roman" w:hAnsi="Times New Roman" w:cs="Times New Roman"/>
          <w:iCs/>
          <w:kern w:val="0"/>
          <w:sz w:val="24"/>
          <w:szCs w:val="24"/>
        </w:rPr>
        <w:t xml:space="preserve">= </w:t>
      </w:r>
      <w:r w:rsidR="002D4AF5" w:rsidRPr="00AA5E35">
        <w:rPr>
          <w:rFonts w:ascii="Times New Roman" w:hAnsi="Times New Roman" w:cs="Times New Roman"/>
          <w:iCs/>
          <w:kern w:val="0"/>
          <w:sz w:val="24"/>
          <w:szCs w:val="24"/>
        </w:rPr>
        <w:t>-11.64</w:t>
      </w:r>
      <w:r w:rsidR="002904EC" w:rsidRPr="00AA5E35">
        <w:rPr>
          <w:rFonts w:ascii="Times New Roman" w:hAnsi="Times New Roman" w:cs="Times New Roman"/>
          <w:iCs/>
          <w:kern w:val="0"/>
          <w:sz w:val="24"/>
          <w:szCs w:val="24"/>
        </w:rPr>
        <w:t>, 95% CI = [-1</w:t>
      </w:r>
      <w:r w:rsidR="002D4AF5" w:rsidRPr="00AA5E35">
        <w:rPr>
          <w:rFonts w:ascii="Times New Roman" w:hAnsi="Times New Roman" w:cs="Times New Roman"/>
          <w:iCs/>
          <w:kern w:val="0"/>
          <w:sz w:val="24"/>
          <w:szCs w:val="24"/>
        </w:rPr>
        <w:t>2.00</w:t>
      </w:r>
      <w:r w:rsidR="002904EC" w:rsidRPr="00AA5E35">
        <w:rPr>
          <w:rFonts w:ascii="Times New Roman" w:hAnsi="Times New Roman" w:cs="Times New Roman"/>
          <w:iCs/>
          <w:kern w:val="0"/>
          <w:sz w:val="24"/>
          <w:szCs w:val="24"/>
        </w:rPr>
        <w:t>, -</w:t>
      </w:r>
      <w:r w:rsidR="002D4AF5" w:rsidRPr="00AA5E35">
        <w:rPr>
          <w:rFonts w:ascii="Times New Roman" w:hAnsi="Times New Roman" w:cs="Times New Roman"/>
          <w:iCs/>
          <w:kern w:val="0"/>
          <w:sz w:val="24"/>
          <w:szCs w:val="24"/>
        </w:rPr>
        <w:t>8.54</w:t>
      </w:r>
      <w:r w:rsidR="002904EC"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792090">
        <w:rPr>
          <w:rFonts w:ascii="Times New Roman" w:hAnsi="Times New Roman" w:cs="Times New Roman" w:hint="eastAsia"/>
          <w:iCs/>
          <w:kern w:val="0"/>
          <w:sz w:val="24"/>
          <w:szCs w:val="24"/>
        </w:rPr>
        <w:t>) or</w:t>
      </w:r>
      <w:r w:rsidR="002904EC" w:rsidRPr="00AA5E35">
        <w:rPr>
          <w:rFonts w:ascii="Times New Roman" w:hAnsi="Times New Roman" w:cs="Times New Roman"/>
          <w:iCs/>
          <w:kern w:val="0"/>
          <w:sz w:val="24"/>
          <w:szCs w:val="24"/>
        </w:rPr>
        <w:t xml:space="preserve"> risk-seeking</w:t>
      </w:r>
      <w:r w:rsidR="00B1598C" w:rsidRPr="00AA5E35">
        <w:rPr>
          <w:rFonts w:ascii="Times New Roman" w:hAnsi="Times New Roman" w:cs="Times New Roman" w:hint="eastAsia"/>
          <w:iCs/>
          <w:kern w:val="0"/>
          <w:sz w:val="24"/>
          <w:szCs w:val="24"/>
        </w:rPr>
        <w:t xml:space="preserve"> advisee</w:t>
      </w:r>
      <w:r w:rsidR="00792090">
        <w:rPr>
          <w:rFonts w:ascii="Times New Roman" w:hAnsi="Times New Roman" w:cs="Times New Roman" w:hint="eastAsia"/>
          <w:iCs/>
          <w:kern w:val="0"/>
          <w:sz w:val="24"/>
          <w:szCs w:val="24"/>
        </w:rPr>
        <w:t xml:space="preserve"> (</w:t>
      </w:r>
      <w:r w:rsidR="00182BC3" w:rsidRPr="00AA5E35">
        <w:rPr>
          <w:rFonts w:ascii="Times New Roman" w:hAnsi="Times New Roman" w:cs="Times New Roman"/>
          <w:i/>
          <w:kern w:val="0"/>
          <w:sz w:val="24"/>
          <w:szCs w:val="24"/>
        </w:rPr>
        <w:t>b</w:t>
      </w:r>
      <w:r w:rsidR="00182BC3" w:rsidRPr="00AA5E35">
        <w:rPr>
          <w:rFonts w:ascii="Times New Roman" w:hAnsi="Times New Roman" w:cs="Times New Roman"/>
          <w:iCs/>
          <w:kern w:val="0"/>
          <w:sz w:val="24"/>
          <w:szCs w:val="24"/>
        </w:rPr>
        <w:t xml:space="preserve"> = </w:t>
      </w:r>
      <w:r w:rsidR="002D4AF5" w:rsidRPr="00AA5E35">
        <w:rPr>
          <w:rFonts w:ascii="Times New Roman" w:hAnsi="Times New Roman" w:cs="Times New Roman"/>
          <w:iCs/>
          <w:kern w:val="0"/>
          <w:sz w:val="24"/>
          <w:szCs w:val="24"/>
        </w:rPr>
        <w:t>3.38</w:t>
      </w:r>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i/>
          <w:kern w:val="0"/>
          <w:sz w:val="24"/>
          <w:szCs w:val="24"/>
        </w:rPr>
        <w:t xml:space="preserve">t </w:t>
      </w:r>
      <w:r w:rsidR="00182BC3" w:rsidRPr="00AA5E35">
        <w:rPr>
          <w:rFonts w:ascii="Times New Roman" w:hAnsi="Times New Roman" w:cs="Times New Roman"/>
          <w:iCs/>
          <w:kern w:val="0"/>
          <w:sz w:val="24"/>
          <w:szCs w:val="24"/>
        </w:rPr>
        <w:t xml:space="preserve">= </w:t>
      </w:r>
      <w:r w:rsidR="002D4AF5" w:rsidRPr="00AA5E35">
        <w:rPr>
          <w:rFonts w:ascii="Times New Roman" w:hAnsi="Times New Roman" w:cs="Times New Roman"/>
          <w:iCs/>
          <w:kern w:val="0"/>
          <w:sz w:val="24"/>
          <w:szCs w:val="24"/>
        </w:rPr>
        <w:t>3.78</w:t>
      </w:r>
      <w:r w:rsidR="00182BC3" w:rsidRPr="00AA5E35">
        <w:rPr>
          <w:rFonts w:ascii="Times New Roman" w:hAnsi="Times New Roman" w:cs="Times New Roman"/>
          <w:iCs/>
          <w:kern w:val="0"/>
          <w:sz w:val="24"/>
          <w:szCs w:val="24"/>
        </w:rPr>
        <w:t>, 95% CI = [</w:t>
      </w:r>
      <w:r w:rsidR="006B01D2" w:rsidRPr="00AA5E35">
        <w:rPr>
          <w:rFonts w:ascii="Times New Roman" w:hAnsi="Times New Roman" w:cs="Times New Roman"/>
          <w:iCs/>
          <w:kern w:val="0"/>
          <w:sz w:val="24"/>
          <w:szCs w:val="24"/>
        </w:rPr>
        <w:t>1.62</w:t>
      </w:r>
      <w:r w:rsidR="00182BC3" w:rsidRPr="00AA5E35">
        <w:rPr>
          <w:rFonts w:ascii="Times New Roman" w:hAnsi="Times New Roman" w:cs="Times New Roman"/>
          <w:iCs/>
          <w:kern w:val="0"/>
          <w:sz w:val="24"/>
          <w:szCs w:val="24"/>
        </w:rPr>
        <w:t>,</w:t>
      </w:r>
      <w:r w:rsidR="006B01D2" w:rsidRPr="00AA5E35">
        <w:rPr>
          <w:rFonts w:ascii="Times New Roman" w:hAnsi="Times New Roman" w:cs="Times New Roman"/>
          <w:iCs/>
          <w:kern w:val="0"/>
          <w:sz w:val="24"/>
          <w:szCs w:val="24"/>
        </w:rPr>
        <w:t xml:space="preserve"> 5.14</w:t>
      </w:r>
      <w:r w:rsidR="00182BC3" w:rsidRPr="00AA5E35">
        <w:rPr>
          <w:rFonts w:ascii="Times New Roman" w:hAnsi="Times New Roman" w:cs="Times New Roman"/>
          <w:iCs/>
          <w:kern w:val="0"/>
          <w:sz w:val="24"/>
          <w:szCs w:val="24"/>
        </w:rPr>
        <w:t xml:space="preserve">], </w:t>
      </w:r>
      <w:r w:rsidR="00182BC3" w:rsidRPr="00AA5E35">
        <w:rPr>
          <w:rFonts w:ascii="Times New Roman" w:hAnsi="Times New Roman" w:cs="Times New Roman"/>
          <w:i/>
          <w:kern w:val="0"/>
          <w:sz w:val="24"/>
          <w:szCs w:val="24"/>
        </w:rPr>
        <w:t>p</w:t>
      </w:r>
      <w:r w:rsidR="00182BC3"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182BC3" w:rsidRPr="00AA5E35">
        <w:rPr>
          <w:rFonts w:ascii="Times New Roman" w:hAnsi="Times New Roman" w:cs="Times New Roman"/>
          <w:iCs/>
          <w:kern w:val="0"/>
          <w:sz w:val="24"/>
          <w:szCs w:val="24"/>
        </w:rPr>
        <w:t>)</w:t>
      </w:r>
      <w:r w:rsidR="00465E65">
        <w:rPr>
          <w:rFonts w:ascii="Times New Roman" w:hAnsi="Times New Roman" w:cs="Times New Roman" w:hint="eastAsia"/>
          <w:iCs/>
          <w:kern w:val="0"/>
          <w:sz w:val="24"/>
          <w:szCs w:val="24"/>
        </w:rPr>
        <w:t xml:space="preserve">, </w:t>
      </w:r>
      <w:r w:rsidR="00465E65">
        <w:rPr>
          <w:rFonts w:ascii="Times New Roman" w:hAnsi="Times New Roman" w:cs="Times New Roman"/>
          <w:iCs/>
          <w:kern w:val="0"/>
          <w:sz w:val="24"/>
          <w:szCs w:val="24"/>
        </w:rPr>
        <w:t>respectively</w:t>
      </w:r>
      <w:r w:rsidR="00182BC3" w:rsidRPr="00AA5E35">
        <w:rPr>
          <w:rFonts w:ascii="Times New Roman" w:hAnsi="Times New Roman" w:cs="Times New Roman"/>
          <w:iCs/>
          <w:kern w:val="0"/>
          <w:sz w:val="24"/>
          <w:szCs w:val="24"/>
        </w:rPr>
        <w:t xml:space="preserve">. </w:t>
      </w:r>
      <w:r w:rsidR="004E6422" w:rsidRPr="00AA5E35">
        <w:rPr>
          <w:rFonts w:ascii="Times New Roman" w:hAnsi="Times New Roman" w:cs="Times New Roman"/>
          <w:iCs/>
          <w:kern w:val="0"/>
          <w:sz w:val="24"/>
          <w:szCs w:val="24"/>
        </w:rPr>
        <w:t xml:space="preserve"> </w:t>
      </w:r>
    </w:p>
    <w:p w14:paraId="1459BDFA" w14:textId="77777777" w:rsidR="0006429A" w:rsidRPr="00AA5E35" w:rsidRDefault="0006429A" w:rsidP="0006429A">
      <w:pPr>
        <w:adjustRightInd w:val="0"/>
        <w:snapToGrid w:val="0"/>
        <w:spacing w:line="360" w:lineRule="auto"/>
        <w:rPr>
          <w:rFonts w:ascii="Times New Roman" w:hAnsi="Times New Roman" w:cs="Times New Roman"/>
          <w:iCs/>
          <w:kern w:val="0"/>
          <w:sz w:val="24"/>
          <w:szCs w:val="24"/>
        </w:rPr>
      </w:pPr>
    </w:p>
    <w:p w14:paraId="7148313B" w14:textId="0EE338BB" w:rsidR="0006429A" w:rsidRPr="00AA5E35" w:rsidRDefault="005B115C" w:rsidP="0006429A">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b/>
          <w:bCs/>
          <w:i/>
          <w:kern w:val="0"/>
          <w:sz w:val="24"/>
          <w:szCs w:val="24"/>
        </w:rPr>
        <w:t xml:space="preserve">Advisors </w:t>
      </w:r>
      <w:r w:rsidR="008506A4" w:rsidRPr="00AA5E35">
        <w:rPr>
          <w:rFonts w:ascii="Times New Roman" w:hAnsi="Times New Roman" w:cs="Times New Roman"/>
          <w:b/>
          <w:bCs/>
          <w:i/>
          <w:kern w:val="0"/>
          <w:sz w:val="24"/>
          <w:szCs w:val="24"/>
        </w:rPr>
        <w:t>prioritized</w:t>
      </w:r>
      <w:r w:rsidRPr="00AA5E35">
        <w:rPr>
          <w:rFonts w:ascii="Times New Roman" w:hAnsi="Times New Roman" w:cs="Times New Roman"/>
          <w:b/>
          <w:bCs/>
          <w:i/>
          <w:kern w:val="0"/>
          <w:sz w:val="24"/>
          <w:szCs w:val="24"/>
        </w:rPr>
        <w:t xml:space="preserve"> </w:t>
      </w:r>
      <w:r w:rsidR="00204CD5" w:rsidRPr="00AA5E35">
        <w:rPr>
          <w:rFonts w:ascii="Times New Roman" w:hAnsi="Times New Roman" w:cs="Times New Roman" w:hint="eastAsia"/>
          <w:b/>
          <w:bCs/>
          <w:i/>
          <w:kern w:val="0"/>
          <w:sz w:val="24"/>
          <w:szCs w:val="24"/>
        </w:rPr>
        <w:t>opinion conformity</w:t>
      </w:r>
      <w:r w:rsidRPr="00AA5E35">
        <w:rPr>
          <w:rFonts w:ascii="Times New Roman" w:hAnsi="Times New Roman" w:cs="Times New Roman"/>
          <w:b/>
          <w:bCs/>
          <w:i/>
          <w:kern w:val="0"/>
          <w:sz w:val="24"/>
          <w:szCs w:val="24"/>
        </w:rPr>
        <w:t xml:space="preserve"> with advisees</w:t>
      </w:r>
      <w:r w:rsidR="00204CD5" w:rsidRPr="00AA5E35">
        <w:rPr>
          <w:rFonts w:ascii="Times New Roman" w:hAnsi="Times New Roman" w:cs="Times New Roman" w:hint="eastAsia"/>
          <w:b/>
          <w:bCs/>
          <w:i/>
          <w:kern w:val="0"/>
          <w:sz w:val="24"/>
          <w:szCs w:val="24"/>
        </w:rPr>
        <w:t xml:space="preserve"> over </w:t>
      </w:r>
      <w:r w:rsidR="005E437E" w:rsidRPr="00AA5E35">
        <w:rPr>
          <w:rFonts w:ascii="Times New Roman" w:hAnsi="Times New Roman" w:cs="Times New Roman" w:hint="eastAsia"/>
          <w:b/>
          <w:bCs/>
          <w:i/>
          <w:kern w:val="0"/>
          <w:sz w:val="24"/>
          <w:szCs w:val="24"/>
        </w:rPr>
        <w:t xml:space="preserve">advice </w:t>
      </w:r>
      <w:r w:rsidR="00D361B0" w:rsidRPr="00AA5E35">
        <w:rPr>
          <w:rFonts w:ascii="Times New Roman" w:hAnsi="Times New Roman" w:cs="Times New Roman"/>
          <w:b/>
          <w:bCs/>
          <w:i/>
          <w:kern w:val="0"/>
          <w:sz w:val="24"/>
          <w:szCs w:val="24"/>
        </w:rPr>
        <w:t>accuracy</w:t>
      </w:r>
      <w:r w:rsidR="0006429A" w:rsidRPr="00AA5E35">
        <w:rPr>
          <w:rFonts w:ascii="Times New Roman" w:hAnsi="Times New Roman" w:cs="Times New Roman"/>
          <w:b/>
          <w:bCs/>
          <w:i/>
          <w:kern w:val="0"/>
          <w:sz w:val="24"/>
          <w:szCs w:val="24"/>
        </w:rPr>
        <w:t xml:space="preserve"> </w:t>
      </w:r>
    </w:p>
    <w:p w14:paraId="3AE62D96" w14:textId="702097AA" w:rsidR="005B115C" w:rsidRPr="00AA5E35" w:rsidRDefault="00182BC3" w:rsidP="00561CC5">
      <w:pPr>
        <w:adjustRightInd w:val="0"/>
        <w:snapToGrid w:val="0"/>
        <w:spacing w:line="360" w:lineRule="auto"/>
        <w:ind w:firstLine="420"/>
        <w:rPr>
          <w:rFonts w:ascii="Times New Roman" w:hAnsi="Times New Roman" w:cs="Times New Roman" w:hint="eastAsia"/>
          <w:iCs/>
          <w:kern w:val="0"/>
          <w:sz w:val="24"/>
          <w:szCs w:val="24"/>
        </w:rPr>
      </w:pPr>
      <w:r w:rsidRPr="00AA5E35">
        <w:rPr>
          <w:rFonts w:ascii="Times New Roman" w:hAnsi="Times New Roman" w:cs="Times New Roman"/>
          <w:iCs/>
          <w:kern w:val="0"/>
          <w:sz w:val="24"/>
          <w:szCs w:val="24"/>
        </w:rPr>
        <w:t xml:space="preserve">Next, </w:t>
      </w:r>
      <w:r w:rsidR="00E16CB5" w:rsidRPr="00AA5E35">
        <w:rPr>
          <w:rFonts w:ascii="Times New Roman" w:hAnsi="Times New Roman" w:cs="Times New Roman"/>
          <w:iCs/>
          <w:kern w:val="0"/>
          <w:sz w:val="24"/>
          <w:szCs w:val="24"/>
        </w:rPr>
        <w:t xml:space="preserve">we investigated whether the alignment bias </w:t>
      </w:r>
      <w:r w:rsidR="00780C33" w:rsidRPr="00AA5E35">
        <w:rPr>
          <w:rFonts w:ascii="Times New Roman" w:hAnsi="Times New Roman" w:cs="Times New Roman" w:hint="eastAsia"/>
          <w:iCs/>
          <w:kern w:val="0"/>
          <w:sz w:val="24"/>
          <w:szCs w:val="24"/>
        </w:rPr>
        <w:t xml:space="preserve">primarily </w:t>
      </w:r>
      <w:r w:rsidR="00B1598C" w:rsidRPr="00AA5E35">
        <w:rPr>
          <w:rFonts w:ascii="Times New Roman" w:hAnsi="Times New Roman" w:cs="Times New Roman" w:hint="eastAsia"/>
          <w:iCs/>
          <w:kern w:val="0"/>
          <w:sz w:val="24"/>
          <w:szCs w:val="24"/>
        </w:rPr>
        <w:t>stemmed from</w:t>
      </w:r>
      <w:r w:rsidR="00E16CB5" w:rsidRPr="00AA5E35">
        <w:rPr>
          <w:rFonts w:ascii="Times New Roman" w:hAnsi="Times New Roman" w:cs="Times New Roman"/>
          <w:iCs/>
          <w:kern w:val="0"/>
          <w:sz w:val="24"/>
          <w:szCs w:val="24"/>
        </w:rPr>
        <w:t xml:space="preserve"> advisors</w:t>
      </w:r>
      <w:r w:rsidR="00EA5117" w:rsidRPr="00AA5E35">
        <w:rPr>
          <w:rFonts w:ascii="Times New Roman" w:hAnsi="Times New Roman" w:cs="Times New Roman"/>
          <w:iCs/>
          <w:kern w:val="0"/>
          <w:sz w:val="24"/>
          <w:szCs w:val="24"/>
        </w:rPr>
        <w:t>’</w:t>
      </w:r>
      <w:r w:rsidR="00E16CB5" w:rsidRPr="00AA5E35">
        <w:rPr>
          <w:rFonts w:ascii="Times New Roman" w:hAnsi="Times New Roman" w:cs="Times New Roman"/>
          <w:iCs/>
          <w:kern w:val="0"/>
          <w:sz w:val="24"/>
          <w:szCs w:val="24"/>
        </w:rPr>
        <w:t xml:space="preserve"> </w:t>
      </w:r>
      <w:r w:rsidR="00B157B0" w:rsidRPr="00AA5E35">
        <w:rPr>
          <w:rFonts w:ascii="Times New Roman" w:hAnsi="Times New Roman" w:cs="Times New Roman"/>
          <w:iCs/>
          <w:kern w:val="0"/>
          <w:sz w:val="24"/>
          <w:szCs w:val="24"/>
        </w:rPr>
        <w:t>conformity</w:t>
      </w:r>
      <w:r w:rsidR="00465E65">
        <w:rPr>
          <w:rFonts w:ascii="Times New Roman" w:hAnsi="Times New Roman" w:cs="Times New Roman" w:hint="eastAsia"/>
          <w:iCs/>
          <w:kern w:val="0"/>
          <w:sz w:val="24"/>
          <w:szCs w:val="24"/>
        </w:rPr>
        <w:t xml:space="preserve"> to</w:t>
      </w:r>
      <w:r w:rsidR="004805C6" w:rsidRPr="00AA5E35">
        <w:rPr>
          <w:rFonts w:ascii="Times New Roman" w:hAnsi="Times New Roman" w:cs="Times New Roman" w:hint="eastAsia"/>
          <w:iCs/>
          <w:kern w:val="0"/>
          <w:sz w:val="24"/>
          <w:szCs w:val="24"/>
        </w:rPr>
        <w:t>,</w:t>
      </w:r>
      <w:r w:rsidR="004805C6" w:rsidRPr="00AA5E35">
        <w:rPr>
          <w:rFonts w:ascii="Times New Roman" w:hAnsi="Times New Roman" w:cs="Times New Roman"/>
          <w:iCs/>
          <w:kern w:val="0"/>
          <w:sz w:val="24"/>
          <w:szCs w:val="24"/>
        </w:rPr>
        <w:t xml:space="preserve"> or </w:t>
      </w:r>
      <w:r w:rsidR="00465E65">
        <w:rPr>
          <w:rFonts w:ascii="Times New Roman" w:hAnsi="Times New Roman" w:cs="Times New Roman" w:hint="eastAsia"/>
          <w:iCs/>
          <w:kern w:val="0"/>
          <w:sz w:val="24"/>
          <w:szCs w:val="24"/>
        </w:rPr>
        <w:t xml:space="preserve">optimal </w:t>
      </w:r>
      <w:r w:rsidR="0059397F" w:rsidRPr="00AA5E35">
        <w:rPr>
          <w:rFonts w:ascii="Times New Roman" w:hAnsi="Times New Roman" w:cs="Times New Roman" w:hint="eastAsia"/>
          <w:iCs/>
          <w:kern w:val="0"/>
          <w:sz w:val="24"/>
          <w:szCs w:val="24"/>
        </w:rPr>
        <w:t>utiliz</w:t>
      </w:r>
      <w:r w:rsidR="00465E65">
        <w:rPr>
          <w:rFonts w:ascii="Times New Roman" w:hAnsi="Times New Roman" w:cs="Times New Roman" w:hint="eastAsia"/>
          <w:iCs/>
          <w:kern w:val="0"/>
          <w:sz w:val="24"/>
          <w:szCs w:val="24"/>
        </w:rPr>
        <w:t>ations of</w:t>
      </w:r>
      <w:r w:rsidR="0059397F" w:rsidRPr="00AA5E35">
        <w:rPr>
          <w:rFonts w:ascii="Times New Roman" w:hAnsi="Times New Roman" w:cs="Times New Roman" w:hint="eastAsia"/>
          <w:iCs/>
          <w:kern w:val="0"/>
          <w:sz w:val="24"/>
          <w:szCs w:val="24"/>
        </w:rPr>
        <w:t xml:space="preserve"> advisees</w:t>
      </w:r>
      <w:r w:rsidR="0059397F" w:rsidRPr="00AA5E35">
        <w:rPr>
          <w:rFonts w:ascii="Times New Roman" w:hAnsi="Times New Roman" w:cs="Times New Roman"/>
          <w:iCs/>
          <w:kern w:val="0"/>
          <w:sz w:val="24"/>
          <w:szCs w:val="24"/>
        </w:rPr>
        <w:t>’</w:t>
      </w:r>
      <w:r w:rsidR="0059397F" w:rsidRPr="00AA5E35">
        <w:rPr>
          <w:rFonts w:ascii="Times New Roman" w:hAnsi="Times New Roman" w:cs="Times New Roman" w:hint="eastAsia"/>
          <w:iCs/>
          <w:kern w:val="0"/>
          <w:sz w:val="24"/>
          <w:szCs w:val="24"/>
        </w:rPr>
        <w:t xml:space="preserve"> opinions</w:t>
      </w:r>
      <w:r w:rsidR="00567F74" w:rsidRPr="00AA5E35">
        <w:rPr>
          <w:rFonts w:ascii="Times New Roman" w:hAnsi="Times New Roman" w:cs="Times New Roman" w:hint="eastAsia"/>
          <w:iCs/>
          <w:kern w:val="0"/>
          <w:sz w:val="24"/>
          <w:szCs w:val="24"/>
        </w:rPr>
        <w:t xml:space="preserve"> </w:t>
      </w:r>
      <w:r w:rsidR="004846A0" w:rsidRPr="00AA5E35">
        <w:rPr>
          <w:rFonts w:ascii="Times New Roman" w:hAnsi="Times New Roman" w:cs="Times New Roman"/>
          <w:iCs/>
          <w:kern w:val="0"/>
          <w:sz w:val="24"/>
          <w:szCs w:val="24"/>
        </w:rPr>
        <w:t xml:space="preserve">to </w:t>
      </w:r>
      <w:r w:rsidR="000C18FB" w:rsidRPr="00AA5E35">
        <w:rPr>
          <w:rFonts w:ascii="Times New Roman" w:hAnsi="Times New Roman" w:cs="Times New Roman" w:hint="eastAsia"/>
          <w:iCs/>
          <w:kern w:val="0"/>
          <w:sz w:val="24"/>
          <w:szCs w:val="24"/>
        </w:rPr>
        <w:t xml:space="preserve">improve </w:t>
      </w:r>
      <w:r w:rsidR="0014738A" w:rsidRPr="00AA5E35">
        <w:rPr>
          <w:rFonts w:ascii="Times New Roman" w:hAnsi="Times New Roman" w:cs="Times New Roman" w:hint="eastAsia"/>
          <w:iCs/>
          <w:kern w:val="0"/>
          <w:sz w:val="24"/>
          <w:szCs w:val="24"/>
        </w:rPr>
        <w:t>advice</w:t>
      </w:r>
      <w:r w:rsidR="000C18FB" w:rsidRPr="00AA5E35">
        <w:rPr>
          <w:rFonts w:ascii="Times New Roman" w:hAnsi="Times New Roman" w:cs="Times New Roman" w:hint="eastAsia"/>
          <w:iCs/>
          <w:kern w:val="0"/>
          <w:sz w:val="24"/>
          <w:szCs w:val="24"/>
        </w:rPr>
        <w:t xml:space="preserve"> accuracy</w:t>
      </w:r>
      <w:bookmarkStart w:id="39" w:name="_Hlk161596855"/>
      <w:r w:rsidR="0014738A" w:rsidRPr="00AA5E35">
        <w:rPr>
          <w:rFonts w:ascii="Times New Roman" w:hAnsi="Times New Roman" w:cs="Times New Roman" w:hint="eastAsia"/>
          <w:iCs/>
          <w:kern w:val="0"/>
          <w:sz w:val="24"/>
          <w:szCs w:val="24"/>
        </w:rPr>
        <w:t xml:space="preserve"> </w:t>
      </w:r>
      <w:r w:rsidR="00A57DAF" w:rsidRPr="00AA5E35">
        <w:rPr>
          <w:rFonts w:ascii="Times New Roman" w:hAnsi="Times New Roman" w:cs="Times New Roman" w:hint="eastAsia"/>
          <w:iCs/>
          <w:kern w:val="0"/>
          <w:sz w:val="24"/>
          <w:szCs w:val="24"/>
        </w:rPr>
        <w:t>(</w:t>
      </w:r>
      <w:r w:rsidR="00A57DAF" w:rsidRPr="00AA5E35">
        <w:rPr>
          <w:rFonts w:ascii="Times New Roman" w:hAnsi="Times New Roman" w:cs="Times New Roman"/>
          <w:b/>
          <w:bCs/>
          <w:iCs/>
          <w:kern w:val="0"/>
          <w:sz w:val="24"/>
          <w:szCs w:val="24"/>
        </w:rPr>
        <w:t xml:space="preserve">Fig. </w:t>
      </w:r>
      <w:r w:rsidR="009806F8" w:rsidRPr="00AA5E35">
        <w:rPr>
          <w:rFonts w:ascii="Times New Roman" w:hAnsi="Times New Roman" w:cs="Times New Roman" w:hint="eastAsia"/>
          <w:b/>
          <w:bCs/>
          <w:iCs/>
          <w:kern w:val="0"/>
          <w:sz w:val="24"/>
          <w:szCs w:val="24"/>
        </w:rPr>
        <w:t>2</w:t>
      </w:r>
      <w:r w:rsidR="008A6454">
        <w:rPr>
          <w:rFonts w:ascii="Times New Roman" w:hAnsi="Times New Roman" w:cs="Times New Roman" w:hint="eastAsia"/>
          <w:b/>
          <w:bCs/>
          <w:iCs/>
          <w:kern w:val="0"/>
          <w:sz w:val="24"/>
          <w:szCs w:val="24"/>
        </w:rPr>
        <w:t>e</w:t>
      </w:r>
      <w:r w:rsidR="00A57DAF" w:rsidRPr="00AA5E35">
        <w:rPr>
          <w:rFonts w:ascii="Times New Roman" w:hAnsi="Times New Roman" w:cs="Times New Roman" w:hint="eastAsia"/>
          <w:iCs/>
          <w:kern w:val="0"/>
          <w:sz w:val="24"/>
          <w:szCs w:val="24"/>
        </w:rPr>
        <w:t>)</w:t>
      </w:r>
      <w:r w:rsidR="00A57DAF" w:rsidRPr="00AA5E35">
        <w:rPr>
          <w:rFonts w:ascii="Times New Roman" w:hAnsi="Times New Roman" w:cs="Times New Roman"/>
          <w:iCs/>
          <w:kern w:val="0"/>
          <w:sz w:val="24"/>
          <w:szCs w:val="24"/>
        </w:rPr>
        <w:t>.</w:t>
      </w:r>
      <w:r w:rsidR="0098480E">
        <w:rPr>
          <w:rFonts w:ascii="Times New Roman" w:hAnsi="Times New Roman" w:cs="Times New Roman" w:hint="eastAsia"/>
          <w:iCs/>
          <w:kern w:val="0"/>
          <w:sz w:val="24"/>
          <w:szCs w:val="24"/>
        </w:rPr>
        <w:t xml:space="preserve"> More specifically, </w:t>
      </w:r>
      <w:r w:rsidR="005A68B9" w:rsidRPr="00AA5E35">
        <w:rPr>
          <w:rFonts w:ascii="Times New Roman" w:hAnsi="Times New Roman" w:cs="Times New Roman" w:hint="eastAsia"/>
          <w:iCs/>
          <w:kern w:val="0"/>
          <w:sz w:val="24"/>
          <w:szCs w:val="24"/>
        </w:rPr>
        <w:t>by</w:t>
      </w:r>
      <w:r w:rsidR="005A68B9" w:rsidRPr="00AA5E35">
        <w:rPr>
          <w:rFonts w:ascii="Times New Roman" w:hAnsi="Times New Roman" w:cs="Times New Roman"/>
          <w:iCs/>
          <w:kern w:val="0"/>
          <w:sz w:val="24"/>
          <w:szCs w:val="24"/>
        </w:rPr>
        <w:t xml:space="preserve"> analyz</w:t>
      </w:r>
      <w:r w:rsidR="005A68B9" w:rsidRPr="00AA5E35">
        <w:rPr>
          <w:rFonts w:ascii="Times New Roman" w:hAnsi="Times New Roman" w:cs="Times New Roman" w:hint="eastAsia"/>
          <w:iCs/>
          <w:kern w:val="0"/>
          <w:sz w:val="24"/>
          <w:szCs w:val="24"/>
        </w:rPr>
        <w:t>ing</w:t>
      </w:r>
      <w:r w:rsidR="005A68B9" w:rsidRPr="00AA5E35">
        <w:rPr>
          <w:rFonts w:ascii="Times New Roman" w:hAnsi="Times New Roman" w:cs="Times New Roman"/>
          <w:iCs/>
          <w:kern w:val="0"/>
          <w:sz w:val="24"/>
          <w:szCs w:val="24"/>
        </w:rPr>
        <w:t xml:space="preserve"> the </w:t>
      </w:r>
      <w:r w:rsidR="005A68B9">
        <w:rPr>
          <w:rFonts w:ascii="Times New Roman" w:hAnsi="Times New Roman" w:cs="Times New Roman" w:hint="eastAsia"/>
          <w:iCs/>
          <w:kern w:val="0"/>
          <w:sz w:val="24"/>
          <w:szCs w:val="24"/>
        </w:rPr>
        <w:t>impacts</w:t>
      </w:r>
      <w:r w:rsidR="005A68B9" w:rsidRPr="00AA5E35">
        <w:rPr>
          <w:rFonts w:ascii="Times New Roman" w:hAnsi="Times New Roman" w:cs="Times New Roman"/>
          <w:iCs/>
          <w:kern w:val="0"/>
          <w:sz w:val="24"/>
          <w:szCs w:val="24"/>
        </w:rPr>
        <w:t xml:space="preserve"> of judgment congruency and advisees’ accuracy on </w:t>
      </w:r>
      <w:r w:rsidR="005A68B9">
        <w:rPr>
          <w:rFonts w:ascii="Times New Roman" w:hAnsi="Times New Roman" w:cs="Times New Roman" w:hint="eastAsia"/>
          <w:iCs/>
          <w:kern w:val="0"/>
          <w:sz w:val="24"/>
          <w:szCs w:val="24"/>
        </w:rPr>
        <w:t>participants</w:t>
      </w:r>
      <w:r w:rsidR="005A68B9">
        <w:rPr>
          <w:rFonts w:ascii="Times New Roman" w:hAnsi="Times New Roman" w:cs="Times New Roman"/>
          <w:iCs/>
          <w:kern w:val="0"/>
          <w:sz w:val="24"/>
          <w:szCs w:val="24"/>
        </w:rPr>
        <w:t>’</w:t>
      </w:r>
      <w:r w:rsidR="005A68B9">
        <w:rPr>
          <w:rFonts w:ascii="Times New Roman" w:hAnsi="Times New Roman" w:cs="Times New Roman" w:hint="eastAsia"/>
          <w:iCs/>
          <w:kern w:val="0"/>
          <w:sz w:val="24"/>
          <w:szCs w:val="24"/>
        </w:rPr>
        <w:t xml:space="preserve"> </w:t>
      </w:r>
      <w:r w:rsidR="005A68B9" w:rsidRPr="00AA5E35">
        <w:rPr>
          <w:rFonts w:ascii="Times New Roman" w:hAnsi="Times New Roman" w:cs="Times New Roman"/>
          <w:iCs/>
          <w:kern w:val="0"/>
          <w:sz w:val="24"/>
          <w:szCs w:val="24"/>
        </w:rPr>
        <w:t>judgment switch</w:t>
      </w:r>
      <w:r w:rsidR="005A68B9" w:rsidRPr="00AA5E35">
        <w:rPr>
          <w:rFonts w:ascii="Times New Roman" w:hAnsi="Times New Roman" w:cs="Times New Roman" w:hint="eastAsia"/>
          <w:iCs/>
          <w:kern w:val="0"/>
          <w:sz w:val="24"/>
          <w:szCs w:val="24"/>
        </w:rPr>
        <w:t xml:space="preserve"> </w:t>
      </w:r>
      <w:r w:rsidR="005A68B9">
        <w:rPr>
          <w:rFonts w:ascii="Times New Roman" w:hAnsi="Times New Roman" w:cs="Times New Roman" w:hint="eastAsia"/>
          <w:iCs/>
          <w:kern w:val="0"/>
          <w:sz w:val="24"/>
          <w:szCs w:val="24"/>
        </w:rPr>
        <w:t>in session 2</w:t>
      </w:r>
      <w:r w:rsidR="005A68B9">
        <w:rPr>
          <w:rFonts w:ascii="Times New Roman" w:hAnsi="Times New Roman" w:cs="Times New Roman" w:hint="eastAsia"/>
          <w:iCs/>
          <w:kern w:val="0"/>
          <w:sz w:val="24"/>
          <w:szCs w:val="24"/>
        </w:rPr>
        <w:t xml:space="preserve">, </w:t>
      </w:r>
      <w:r w:rsidR="0098480E">
        <w:rPr>
          <w:rFonts w:ascii="Times New Roman" w:hAnsi="Times New Roman" w:cs="Times New Roman" w:hint="eastAsia"/>
          <w:iCs/>
          <w:kern w:val="0"/>
          <w:sz w:val="24"/>
          <w:szCs w:val="24"/>
        </w:rPr>
        <w:t xml:space="preserve">we </w:t>
      </w:r>
      <w:r w:rsidR="005A68B9">
        <w:rPr>
          <w:rFonts w:ascii="Times New Roman" w:hAnsi="Times New Roman" w:cs="Times New Roman" w:hint="eastAsia"/>
          <w:iCs/>
          <w:kern w:val="0"/>
          <w:sz w:val="24"/>
          <w:szCs w:val="24"/>
        </w:rPr>
        <w:t>tested</w:t>
      </w:r>
      <w:r w:rsidR="00792DA5">
        <w:rPr>
          <w:rFonts w:ascii="Times New Roman" w:hAnsi="Times New Roman" w:cs="Times New Roman" w:hint="eastAsia"/>
          <w:iCs/>
          <w:kern w:val="0"/>
          <w:sz w:val="24"/>
          <w:szCs w:val="24"/>
        </w:rPr>
        <w:t xml:space="preserve"> </w:t>
      </w:r>
      <w:r w:rsidR="00792DA5">
        <w:rPr>
          <w:rFonts w:ascii="Times New Roman" w:hAnsi="Times New Roman" w:cs="Times New Roman" w:hint="eastAsia"/>
          <w:iCs/>
          <w:kern w:val="0"/>
          <w:sz w:val="24"/>
          <w:szCs w:val="24"/>
        </w:rPr>
        <w:t xml:space="preserve">whether </w:t>
      </w:r>
      <w:r w:rsidR="00792DA5">
        <w:rPr>
          <w:rFonts w:ascii="Times New Roman" w:hAnsi="Times New Roman" w:cs="Times New Roman" w:hint="eastAsia"/>
          <w:iCs/>
          <w:kern w:val="0"/>
          <w:sz w:val="24"/>
          <w:szCs w:val="24"/>
        </w:rPr>
        <w:t xml:space="preserve">participants </w:t>
      </w:r>
      <w:r w:rsidR="00792DA5">
        <w:rPr>
          <w:rFonts w:ascii="Times New Roman" w:hAnsi="Times New Roman" w:cs="Times New Roman" w:hint="eastAsia"/>
          <w:iCs/>
          <w:kern w:val="0"/>
          <w:sz w:val="24"/>
          <w:szCs w:val="24"/>
        </w:rPr>
        <w:t>prioritized</w:t>
      </w:r>
      <w:r w:rsidR="00792DA5">
        <w:rPr>
          <w:rFonts w:ascii="Times New Roman" w:hAnsi="Times New Roman" w:cs="Times New Roman" w:hint="eastAsia"/>
          <w:iCs/>
          <w:kern w:val="0"/>
          <w:sz w:val="24"/>
          <w:szCs w:val="24"/>
        </w:rPr>
        <w:t xml:space="preserve"> </w:t>
      </w:r>
      <w:r w:rsidR="00792DA5">
        <w:rPr>
          <w:rFonts w:ascii="Times New Roman" w:hAnsi="Times New Roman" w:cs="Times New Roman" w:hint="eastAsia"/>
          <w:iCs/>
          <w:kern w:val="0"/>
          <w:sz w:val="24"/>
          <w:szCs w:val="24"/>
        </w:rPr>
        <w:t xml:space="preserve">resolving misalignment with </w:t>
      </w:r>
      <w:r w:rsidR="00CB3133">
        <w:rPr>
          <w:rFonts w:ascii="Times New Roman" w:hAnsi="Times New Roman" w:cs="Times New Roman" w:hint="eastAsia"/>
          <w:iCs/>
          <w:kern w:val="0"/>
          <w:sz w:val="24"/>
          <w:szCs w:val="24"/>
        </w:rPr>
        <w:t xml:space="preserve">their </w:t>
      </w:r>
      <w:r w:rsidR="00792DA5">
        <w:rPr>
          <w:rFonts w:ascii="Times New Roman" w:hAnsi="Times New Roman" w:cs="Times New Roman" w:hint="eastAsia"/>
          <w:iCs/>
          <w:kern w:val="0"/>
          <w:sz w:val="24"/>
          <w:szCs w:val="24"/>
        </w:rPr>
        <w:t xml:space="preserve">advisees (i.e., to switch) </w:t>
      </w:r>
      <w:r w:rsidR="00A022F0">
        <w:rPr>
          <w:rFonts w:ascii="Times New Roman" w:hAnsi="Times New Roman" w:cs="Times New Roman" w:hint="eastAsia"/>
          <w:iCs/>
          <w:kern w:val="0"/>
          <w:sz w:val="24"/>
          <w:szCs w:val="24"/>
        </w:rPr>
        <w:t>or</w:t>
      </w:r>
      <w:r w:rsidR="00792DA5">
        <w:rPr>
          <w:rFonts w:ascii="Times New Roman" w:hAnsi="Times New Roman" w:cs="Times New Roman" w:hint="eastAsia"/>
          <w:iCs/>
          <w:kern w:val="0"/>
          <w:sz w:val="24"/>
          <w:szCs w:val="24"/>
        </w:rPr>
        <w:t xml:space="preserve"> maintain</w:t>
      </w:r>
      <w:r w:rsidR="00A022F0">
        <w:rPr>
          <w:rFonts w:ascii="Times New Roman" w:hAnsi="Times New Roman" w:cs="Times New Roman" w:hint="eastAsia"/>
          <w:iCs/>
          <w:kern w:val="0"/>
          <w:sz w:val="24"/>
          <w:szCs w:val="24"/>
        </w:rPr>
        <w:t>ing their</w:t>
      </w:r>
      <w:r w:rsidR="00792DA5">
        <w:rPr>
          <w:rFonts w:ascii="Times New Roman" w:hAnsi="Times New Roman" w:cs="Times New Roman" w:hint="eastAsia"/>
          <w:iCs/>
          <w:kern w:val="0"/>
          <w:sz w:val="24"/>
          <w:szCs w:val="24"/>
        </w:rPr>
        <w:t xml:space="preserve"> advice accuracy </w:t>
      </w:r>
      <w:r w:rsidR="00792DA5">
        <w:rPr>
          <w:rFonts w:ascii="Times New Roman" w:hAnsi="Times New Roman" w:cs="Times New Roman" w:hint="eastAsia"/>
          <w:iCs/>
          <w:kern w:val="0"/>
          <w:sz w:val="24"/>
          <w:szCs w:val="24"/>
        </w:rPr>
        <w:t xml:space="preserve">(i.e., </w:t>
      </w:r>
      <w:r w:rsidR="00792DA5">
        <w:rPr>
          <w:rFonts w:ascii="Times New Roman" w:hAnsi="Times New Roman" w:cs="Times New Roman" w:hint="eastAsia"/>
          <w:iCs/>
          <w:kern w:val="0"/>
          <w:sz w:val="24"/>
          <w:szCs w:val="24"/>
        </w:rPr>
        <w:t xml:space="preserve">not to </w:t>
      </w:r>
      <w:r w:rsidR="00792DA5">
        <w:rPr>
          <w:rFonts w:ascii="Times New Roman" w:hAnsi="Times New Roman" w:cs="Times New Roman"/>
          <w:iCs/>
          <w:kern w:val="0"/>
          <w:sz w:val="24"/>
          <w:szCs w:val="24"/>
        </w:rPr>
        <w:t>switch</w:t>
      </w:r>
      <w:r w:rsidR="00792DA5">
        <w:rPr>
          <w:rFonts w:ascii="Times New Roman" w:hAnsi="Times New Roman" w:cs="Times New Roman" w:hint="eastAsia"/>
          <w:iCs/>
          <w:kern w:val="0"/>
          <w:sz w:val="24"/>
          <w:szCs w:val="24"/>
        </w:rPr>
        <w:t>)</w:t>
      </w:r>
      <w:r w:rsidR="00792DA5">
        <w:rPr>
          <w:rFonts w:ascii="Times New Roman" w:hAnsi="Times New Roman" w:cs="Times New Roman" w:hint="eastAsia"/>
          <w:iCs/>
          <w:kern w:val="0"/>
          <w:sz w:val="24"/>
          <w:szCs w:val="24"/>
        </w:rPr>
        <w:t xml:space="preserve"> when </w:t>
      </w:r>
      <w:r w:rsidR="00A022F0">
        <w:rPr>
          <w:rFonts w:ascii="Times New Roman" w:hAnsi="Times New Roman" w:cs="Times New Roman" w:hint="eastAsia"/>
          <w:iCs/>
          <w:kern w:val="0"/>
          <w:sz w:val="24"/>
          <w:szCs w:val="24"/>
        </w:rPr>
        <w:t xml:space="preserve">these two aims </w:t>
      </w:r>
      <w:r w:rsidR="00792DA5">
        <w:rPr>
          <w:rFonts w:ascii="Times New Roman" w:hAnsi="Times New Roman" w:cs="Times New Roman" w:hint="eastAsia"/>
          <w:iCs/>
          <w:kern w:val="0"/>
          <w:sz w:val="24"/>
          <w:szCs w:val="24"/>
        </w:rPr>
        <w:t>were in conflict</w:t>
      </w:r>
      <w:r w:rsidR="005A68B9">
        <w:rPr>
          <w:rFonts w:ascii="Times New Roman" w:hAnsi="Times New Roman" w:cs="Times New Roman" w:hint="eastAsia"/>
          <w:iCs/>
          <w:kern w:val="0"/>
          <w:sz w:val="24"/>
          <w:szCs w:val="24"/>
        </w:rPr>
        <w:t xml:space="preserve"> (i.e., </w:t>
      </w:r>
      <w:r w:rsidR="005A68B9">
        <w:rPr>
          <w:rFonts w:ascii="Times New Roman" w:hAnsi="Times New Roman" w:cs="Times New Roman" w:hint="eastAsia"/>
          <w:iCs/>
          <w:kern w:val="0"/>
          <w:sz w:val="24"/>
          <w:szCs w:val="24"/>
        </w:rPr>
        <w:t>advisees</w:t>
      </w:r>
      <w:r w:rsidR="005A68B9">
        <w:rPr>
          <w:rFonts w:ascii="Times New Roman" w:hAnsi="Times New Roman" w:cs="Times New Roman" w:hint="eastAsia"/>
          <w:iCs/>
          <w:kern w:val="0"/>
          <w:sz w:val="24"/>
          <w:szCs w:val="24"/>
        </w:rPr>
        <w:t xml:space="preserve"> </w:t>
      </w:r>
      <w:r w:rsidR="005A68B9">
        <w:rPr>
          <w:rFonts w:ascii="Times New Roman" w:hAnsi="Times New Roman" w:cs="Times New Roman"/>
          <w:iCs/>
          <w:kern w:val="0"/>
          <w:sz w:val="24"/>
          <w:szCs w:val="24"/>
        </w:rPr>
        <w:t>hold</w:t>
      </w:r>
      <w:r w:rsidR="005A68B9">
        <w:rPr>
          <w:rFonts w:ascii="Times New Roman" w:hAnsi="Times New Roman" w:cs="Times New Roman" w:hint="eastAsia"/>
          <w:iCs/>
          <w:kern w:val="0"/>
          <w:sz w:val="24"/>
          <w:szCs w:val="24"/>
        </w:rPr>
        <w:t xml:space="preserve"> an</w:t>
      </w:r>
      <w:r w:rsidR="005A68B9">
        <w:rPr>
          <w:rFonts w:ascii="Times New Roman" w:hAnsi="Times New Roman" w:cs="Times New Roman" w:hint="eastAsia"/>
          <w:iCs/>
          <w:kern w:val="0"/>
          <w:sz w:val="24"/>
          <w:szCs w:val="24"/>
        </w:rPr>
        <w:t xml:space="preserve"> </w:t>
      </w:r>
      <w:r w:rsidR="005A68B9">
        <w:rPr>
          <w:rFonts w:ascii="Times New Roman" w:hAnsi="Times New Roman" w:cs="Times New Roman" w:hint="eastAsia"/>
          <w:iCs/>
          <w:kern w:val="0"/>
          <w:sz w:val="24"/>
          <w:szCs w:val="24"/>
        </w:rPr>
        <w:t xml:space="preserve">inaccurate </w:t>
      </w:r>
      <w:r w:rsidR="005A68B9">
        <w:rPr>
          <w:rFonts w:ascii="Times New Roman" w:hAnsi="Times New Roman" w:cs="Times New Roman"/>
          <w:iCs/>
          <w:kern w:val="0"/>
          <w:sz w:val="24"/>
          <w:szCs w:val="24"/>
        </w:rPr>
        <w:t>opinion</w:t>
      </w:r>
      <w:r w:rsidR="005A68B9" w:rsidRPr="005A68B9">
        <w:rPr>
          <w:rFonts w:ascii="Times New Roman" w:hAnsi="Times New Roman" w:cs="Times New Roman"/>
          <w:iCs/>
          <w:kern w:val="0"/>
          <w:sz w:val="24"/>
          <w:szCs w:val="24"/>
        </w:rPr>
        <w:t xml:space="preserve"> </w:t>
      </w:r>
      <w:r w:rsidR="005A68B9">
        <w:rPr>
          <w:rFonts w:ascii="Times New Roman" w:hAnsi="Times New Roman" w:cs="Times New Roman"/>
          <w:iCs/>
          <w:kern w:val="0"/>
          <w:sz w:val="24"/>
          <w:szCs w:val="24"/>
        </w:rPr>
        <w:t>incongruent</w:t>
      </w:r>
      <w:r w:rsidR="005A68B9">
        <w:rPr>
          <w:rFonts w:ascii="Times New Roman" w:hAnsi="Times New Roman" w:cs="Times New Roman" w:hint="eastAsia"/>
          <w:iCs/>
          <w:kern w:val="0"/>
          <w:sz w:val="24"/>
          <w:szCs w:val="24"/>
        </w:rPr>
        <w:t xml:space="preserve"> with participants</w:t>
      </w:r>
      <w:r w:rsidR="005A68B9">
        <w:rPr>
          <w:rFonts w:ascii="Times New Roman" w:hAnsi="Times New Roman" w:cs="Times New Roman"/>
          <w:iCs/>
          <w:kern w:val="0"/>
          <w:sz w:val="24"/>
          <w:szCs w:val="24"/>
        </w:rPr>
        <w:t>’</w:t>
      </w:r>
      <w:r w:rsidR="005A68B9">
        <w:rPr>
          <w:rFonts w:ascii="Times New Roman" w:hAnsi="Times New Roman" w:cs="Times New Roman" w:hint="eastAsia"/>
          <w:iCs/>
          <w:kern w:val="0"/>
          <w:sz w:val="24"/>
          <w:szCs w:val="24"/>
        </w:rPr>
        <w:t>)</w:t>
      </w:r>
      <w:r w:rsidR="00792DA5">
        <w:rPr>
          <w:rFonts w:ascii="Times New Roman" w:hAnsi="Times New Roman" w:cs="Times New Roman" w:hint="eastAsia"/>
          <w:iCs/>
          <w:kern w:val="0"/>
          <w:sz w:val="24"/>
          <w:szCs w:val="24"/>
        </w:rPr>
        <w:t>.</w:t>
      </w:r>
    </w:p>
    <w:p w14:paraId="58E754BF" w14:textId="4CD7B6E7" w:rsidR="003256A2" w:rsidRPr="00AA5E35" w:rsidRDefault="00367DF7" w:rsidP="003560FA">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iCs/>
          <w:kern w:val="0"/>
          <w:sz w:val="24"/>
          <w:szCs w:val="24"/>
        </w:rPr>
        <w:t xml:space="preserve">The </w:t>
      </w:r>
      <w:r w:rsidR="003D31D4" w:rsidRPr="00AA5E35">
        <w:rPr>
          <w:rFonts w:ascii="Times New Roman" w:hAnsi="Times New Roman" w:cs="Times New Roman" w:hint="eastAsia"/>
          <w:iCs/>
          <w:kern w:val="0"/>
          <w:sz w:val="24"/>
          <w:szCs w:val="24"/>
        </w:rPr>
        <w:t>results</w:t>
      </w:r>
      <w:r w:rsidRPr="00AA5E35">
        <w:rPr>
          <w:rFonts w:ascii="Times New Roman" w:hAnsi="Times New Roman" w:cs="Times New Roman"/>
          <w:iCs/>
          <w:kern w:val="0"/>
          <w:sz w:val="24"/>
          <w:szCs w:val="24"/>
        </w:rPr>
        <w:t xml:space="preserve"> showed that advisors switched their judgments more frequently when their </w:t>
      </w:r>
      <w:r w:rsidR="0036538E">
        <w:rPr>
          <w:rFonts w:ascii="Times New Roman" w:hAnsi="Times New Roman" w:cs="Times New Roman" w:hint="eastAsia"/>
          <w:iCs/>
          <w:kern w:val="0"/>
          <w:sz w:val="24"/>
          <w:szCs w:val="24"/>
        </w:rPr>
        <w:t xml:space="preserve">original </w:t>
      </w:r>
      <w:r w:rsidRPr="00AA5E35">
        <w:rPr>
          <w:rFonts w:ascii="Times New Roman" w:hAnsi="Times New Roman" w:cs="Times New Roman"/>
          <w:iCs/>
          <w:kern w:val="0"/>
          <w:sz w:val="24"/>
          <w:szCs w:val="24"/>
        </w:rPr>
        <w:t>judgments (in the non-social scenario) were incongruent</w:t>
      </w:r>
      <w:r w:rsidR="002A430B" w:rsidRPr="00AA5E35">
        <w:rPr>
          <w:rFonts w:ascii="Times New Roman" w:hAnsi="Times New Roman" w:cs="Times New Roman"/>
          <w:iCs/>
          <w:kern w:val="0"/>
          <w:sz w:val="24"/>
          <w:szCs w:val="24"/>
        </w:rPr>
        <w:t>, as opposed to congruent, with the advisee’s judgement</w:t>
      </w:r>
      <w:r w:rsidR="00A140AA" w:rsidRPr="00AA5E35">
        <w:rPr>
          <w:rFonts w:ascii="Times New Roman" w:hAnsi="Times New Roman" w:cs="Times New Roman" w:hint="eastAsia"/>
          <w:iCs/>
          <w:kern w:val="0"/>
          <w:sz w:val="24"/>
          <w:szCs w:val="24"/>
        </w:rPr>
        <w:t xml:space="preserve"> </w:t>
      </w:r>
      <w:r w:rsidR="00A140AA" w:rsidRPr="00AA5E35">
        <w:rPr>
          <w:rFonts w:ascii="Times New Roman" w:hAnsi="Times New Roman" w:cs="Times New Roman"/>
          <w:iCs/>
          <w:kern w:val="0"/>
          <w:sz w:val="24"/>
          <w:szCs w:val="24"/>
        </w:rPr>
        <w:t>(</w:t>
      </w:r>
      <w:r w:rsidR="00A140AA" w:rsidRPr="00AA5E35">
        <w:rPr>
          <w:rFonts w:ascii="Times New Roman" w:hAnsi="Times New Roman" w:cs="Times New Roman"/>
          <w:i/>
          <w:kern w:val="0"/>
          <w:sz w:val="24"/>
          <w:szCs w:val="24"/>
        </w:rPr>
        <w:t>b</w:t>
      </w:r>
      <w:r w:rsidR="00A140AA" w:rsidRPr="00AA5E35">
        <w:rPr>
          <w:rFonts w:ascii="Times New Roman" w:hAnsi="Times New Roman" w:cs="Times New Roman"/>
          <w:iCs/>
          <w:kern w:val="0"/>
          <w:sz w:val="24"/>
          <w:szCs w:val="24"/>
        </w:rPr>
        <w:t xml:space="preserve"> = 1.</w:t>
      </w:r>
      <w:r w:rsidR="00B84263">
        <w:rPr>
          <w:rFonts w:ascii="Times New Roman" w:hAnsi="Times New Roman" w:cs="Times New Roman" w:hint="eastAsia"/>
          <w:iCs/>
          <w:kern w:val="0"/>
          <w:sz w:val="24"/>
          <w:szCs w:val="24"/>
        </w:rPr>
        <w:t>97</w:t>
      </w:r>
      <w:r w:rsidR="00A140AA" w:rsidRPr="00AA5E35">
        <w:rPr>
          <w:rFonts w:ascii="Times New Roman" w:hAnsi="Times New Roman" w:cs="Times New Roman"/>
          <w:iCs/>
          <w:kern w:val="0"/>
          <w:sz w:val="24"/>
          <w:szCs w:val="24"/>
        </w:rPr>
        <w:t xml:space="preserve">, </w:t>
      </w:r>
      <w:r w:rsidR="00A140AA" w:rsidRPr="00AA5E35">
        <w:rPr>
          <w:rFonts w:ascii="Times New Roman" w:hAnsi="Times New Roman" w:cs="Times New Roman" w:hint="eastAsia"/>
          <w:i/>
          <w:kern w:val="0"/>
          <w:sz w:val="24"/>
          <w:szCs w:val="24"/>
        </w:rPr>
        <w:t>z</w:t>
      </w:r>
      <w:r w:rsidR="00A140AA" w:rsidRPr="00AA5E35">
        <w:rPr>
          <w:rFonts w:ascii="Times New Roman" w:hAnsi="Times New Roman" w:cs="Times New Roman"/>
          <w:iCs/>
          <w:kern w:val="0"/>
          <w:sz w:val="24"/>
          <w:szCs w:val="24"/>
        </w:rPr>
        <w:t xml:space="preserve"> = </w:t>
      </w:r>
      <w:r w:rsidR="00B84263">
        <w:rPr>
          <w:rFonts w:ascii="Times New Roman" w:hAnsi="Times New Roman" w:cs="Times New Roman" w:hint="eastAsia"/>
          <w:iCs/>
          <w:kern w:val="0"/>
          <w:sz w:val="24"/>
          <w:szCs w:val="24"/>
        </w:rPr>
        <w:t>13.52</w:t>
      </w:r>
      <w:r w:rsidR="00A140AA" w:rsidRPr="00AA5E35">
        <w:rPr>
          <w:rFonts w:ascii="Times New Roman" w:hAnsi="Times New Roman" w:cs="Times New Roman"/>
          <w:iCs/>
          <w:kern w:val="0"/>
          <w:sz w:val="24"/>
          <w:szCs w:val="24"/>
        </w:rPr>
        <w:t>, 95% CI = [</w:t>
      </w:r>
      <w:r w:rsidR="00B84263">
        <w:rPr>
          <w:rFonts w:ascii="Times New Roman" w:hAnsi="Times New Roman" w:cs="Times New Roman" w:hint="eastAsia"/>
          <w:iCs/>
          <w:kern w:val="0"/>
          <w:sz w:val="24"/>
          <w:szCs w:val="24"/>
        </w:rPr>
        <w:t>1.69</w:t>
      </w:r>
      <w:r w:rsidR="00A140AA" w:rsidRPr="00AA5E35">
        <w:rPr>
          <w:rFonts w:ascii="Times New Roman" w:hAnsi="Times New Roman" w:cs="Times New Roman"/>
          <w:iCs/>
          <w:kern w:val="0"/>
          <w:sz w:val="24"/>
          <w:szCs w:val="24"/>
        </w:rPr>
        <w:t>, 2.</w:t>
      </w:r>
      <w:r w:rsidR="00B84263">
        <w:rPr>
          <w:rFonts w:ascii="Times New Roman" w:hAnsi="Times New Roman" w:cs="Times New Roman" w:hint="eastAsia"/>
          <w:iCs/>
          <w:kern w:val="0"/>
          <w:sz w:val="24"/>
          <w:szCs w:val="24"/>
        </w:rPr>
        <w:t>26</w:t>
      </w:r>
      <w:r w:rsidR="00A140AA"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lastRenderedPageBreak/>
        <w:t>&lt; .001</w:t>
      </w:r>
      <w:r w:rsidR="00A140AA" w:rsidRPr="00AA5E35">
        <w:rPr>
          <w:rFonts w:ascii="Times New Roman" w:hAnsi="Times New Roman" w:cs="Times New Roman"/>
          <w:iCs/>
          <w:kern w:val="0"/>
          <w:sz w:val="24"/>
          <w:szCs w:val="24"/>
        </w:rPr>
        <w:t>)</w:t>
      </w:r>
      <w:r w:rsidR="009E7ED6" w:rsidRPr="00AA5E35">
        <w:rPr>
          <w:rFonts w:ascii="Times New Roman" w:hAnsi="Times New Roman" w:cs="Times New Roman" w:hint="eastAsia"/>
          <w:iCs/>
          <w:kern w:val="0"/>
          <w:sz w:val="24"/>
          <w:szCs w:val="24"/>
        </w:rPr>
        <w:t xml:space="preserve">, </w:t>
      </w:r>
      <w:r w:rsidR="00981A2E">
        <w:rPr>
          <w:rFonts w:ascii="Times New Roman" w:hAnsi="Times New Roman" w:cs="Times New Roman" w:hint="eastAsia"/>
          <w:iCs/>
          <w:kern w:val="0"/>
          <w:sz w:val="24"/>
          <w:szCs w:val="24"/>
        </w:rPr>
        <w:t>indicating</w:t>
      </w:r>
      <w:r w:rsidR="009E7ED6" w:rsidRPr="00AA5E35">
        <w:rPr>
          <w:rFonts w:ascii="Times New Roman" w:hAnsi="Times New Roman" w:cs="Times New Roman" w:hint="eastAsia"/>
          <w:iCs/>
          <w:kern w:val="0"/>
          <w:sz w:val="24"/>
          <w:szCs w:val="24"/>
        </w:rPr>
        <w:t xml:space="preserve"> </w:t>
      </w:r>
      <w:r w:rsidR="00FE1FDC" w:rsidRPr="00AA5E35">
        <w:rPr>
          <w:rFonts w:ascii="Times New Roman" w:hAnsi="Times New Roman" w:cs="Times New Roman" w:hint="eastAsia"/>
          <w:iCs/>
          <w:kern w:val="0"/>
          <w:sz w:val="24"/>
          <w:szCs w:val="24"/>
        </w:rPr>
        <w:t>an</w:t>
      </w:r>
      <w:r w:rsidR="009E7ED6" w:rsidRPr="00AA5E35">
        <w:rPr>
          <w:rFonts w:ascii="Times New Roman" w:hAnsi="Times New Roman" w:cs="Times New Roman" w:hint="eastAsia"/>
          <w:iCs/>
          <w:kern w:val="0"/>
          <w:sz w:val="24"/>
          <w:szCs w:val="24"/>
        </w:rPr>
        <w:t xml:space="preserve"> inclination to realign with advisees</w:t>
      </w:r>
      <w:r w:rsidR="009E7ED6" w:rsidRPr="00AA5E35">
        <w:rPr>
          <w:rFonts w:ascii="Times New Roman" w:hAnsi="Times New Roman" w:cs="Times New Roman"/>
          <w:iCs/>
          <w:kern w:val="0"/>
          <w:sz w:val="24"/>
          <w:szCs w:val="24"/>
        </w:rPr>
        <w:t>’</w:t>
      </w:r>
      <w:r w:rsidR="009E7ED6" w:rsidRPr="00AA5E35">
        <w:rPr>
          <w:rFonts w:ascii="Times New Roman" w:hAnsi="Times New Roman" w:cs="Times New Roman" w:hint="eastAsia"/>
          <w:iCs/>
          <w:kern w:val="0"/>
          <w:sz w:val="24"/>
          <w:szCs w:val="24"/>
        </w:rPr>
        <w:t xml:space="preserve"> judgements</w:t>
      </w:r>
      <w:r w:rsidR="003256A2" w:rsidRPr="00AA5E35">
        <w:rPr>
          <w:rFonts w:ascii="Times New Roman" w:hAnsi="Times New Roman" w:cs="Times New Roman"/>
          <w:iCs/>
          <w:kern w:val="0"/>
          <w:sz w:val="24"/>
          <w:szCs w:val="24"/>
        </w:rPr>
        <w:t xml:space="preserve">. </w:t>
      </w:r>
      <w:r w:rsidR="006071D3" w:rsidRPr="00AA5E35">
        <w:rPr>
          <w:rFonts w:ascii="Times New Roman" w:hAnsi="Times New Roman" w:cs="Times New Roman" w:hint="eastAsia"/>
          <w:iCs/>
          <w:kern w:val="0"/>
          <w:sz w:val="24"/>
          <w:szCs w:val="24"/>
        </w:rPr>
        <w:t>The results from</w:t>
      </w:r>
      <w:r w:rsidR="003256A2" w:rsidRPr="00AA5E35">
        <w:rPr>
          <w:rFonts w:ascii="Times New Roman" w:hAnsi="Times New Roman" w:cs="Times New Roman"/>
          <w:iCs/>
          <w:kern w:val="0"/>
          <w:sz w:val="24"/>
          <w:szCs w:val="24"/>
        </w:rPr>
        <w:t xml:space="preserve"> interaction (</w:t>
      </w:r>
      <w:r w:rsidR="003256A2" w:rsidRPr="00AA5E35">
        <w:rPr>
          <w:rFonts w:ascii="Times New Roman" w:hAnsi="Times New Roman" w:cs="Times New Roman"/>
          <w:i/>
          <w:kern w:val="0"/>
          <w:sz w:val="24"/>
          <w:szCs w:val="24"/>
        </w:rPr>
        <w:t>b</w:t>
      </w:r>
      <w:r w:rsidR="003256A2" w:rsidRPr="00AA5E35">
        <w:rPr>
          <w:rFonts w:ascii="Times New Roman" w:hAnsi="Times New Roman" w:cs="Times New Roman"/>
          <w:iCs/>
          <w:kern w:val="0"/>
          <w:sz w:val="24"/>
          <w:szCs w:val="24"/>
        </w:rPr>
        <w:t xml:space="preserve"> = </w:t>
      </w:r>
      <w:r w:rsidR="002B5C54" w:rsidRPr="00AA5E35">
        <w:rPr>
          <w:rFonts w:ascii="Times New Roman" w:hAnsi="Times New Roman" w:cs="Times New Roman" w:hint="eastAsia"/>
          <w:iCs/>
          <w:kern w:val="0"/>
          <w:sz w:val="24"/>
          <w:szCs w:val="24"/>
        </w:rPr>
        <w:t>1.28</w:t>
      </w:r>
      <w:r w:rsidR="003256A2" w:rsidRPr="00AA5E35">
        <w:rPr>
          <w:rFonts w:ascii="Times New Roman" w:hAnsi="Times New Roman" w:cs="Times New Roman"/>
          <w:iCs/>
          <w:kern w:val="0"/>
          <w:sz w:val="24"/>
          <w:szCs w:val="24"/>
        </w:rPr>
        <w:t xml:space="preserve">, </w:t>
      </w:r>
      <w:r w:rsidR="002B5C54" w:rsidRPr="00AA5E35">
        <w:rPr>
          <w:rFonts w:ascii="Times New Roman" w:hAnsi="Times New Roman" w:cs="Times New Roman" w:hint="eastAsia"/>
          <w:i/>
          <w:kern w:val="0"/>
          <w:sz w:val="24"/>
          <w:szCs w:val="24"/>
        </w:rPr>
        <w:t>z</w:t>
      </w:r>
      <w:r w:rsidR="003256A2" w:rsidRPr="00AA5E35">
        <w:rPr>
          <w:rFonts w:ascii="Times New Roman" w:hAnsi="Times New Roman" w:cs="Times New Roman"/>
          <w:iCs/>
          <w:kern w:val="0"/>
          <w:sz w:val="24"/>
          <w:szCs w:val="24"/>
        </w:rPr>
        <w:t xml:space="preserve"> = 2.</w:t>
      </w:r>
      <w:r w:rsidR="002B5C54" w:rsidRPr="00AA5E35">
        <w:rPr>
          <w:rFonts w:ascii="Times New Roman" w:hAnsi="Times New Roman" w:cs="Times New Roman" w:hint="eastAsia"/>
          <w:iCs/>
          <w:kern w:val="0"/>
          <w:sz w:val="24"/>
          <w:szCs w:val="24"/>
        </w:rPr>
        <w:t>24</w:t>
      </w:r>
      <w:r w:rsidR="003256A2" w:rsidRPr="00AA5E35">
        <w:rPr>
          <w:rFonts w:ascii="Times New Roman" w:hAnsi="Times New Roman" w:cs="Times New Roman"/>
          <w:iCs/>
          <w:kern w:val="0"/>
          <w:sz w:val="24"/>
          <w:szCs w:val="24"/>
        </w:rPr>
        <w:t>, 95% CI = [0.1</w:t>
      </w:r>
      <w:r w:rsidR="002B5C54" w:rsidRPr="00AA5E35">
        <w:rPr>
          <w:rFonts w:ascii="Times New Roman" w:hAnsi="Times New Roman" w:cs="Times New Roman" w:hint="eastAsia"/>
          <w:iCs/>
          <w:kern w:val="0"/>
          <w:sz w:val="24"/>
          <w:szCs w:val="24"/>
        </w:rPr>
        <w:t>6</w:t>
      </w:r>
      <w:r w:rsidR="003256A2" w:rsidRPr="00AA5E35">
        <w:rPr>
          <w:rFonts w:ascii="Times New Roman" w:hAnsi="Times New Roman" w:cs="Times New Roman"/>
          <w:iCs/>
          <w:kern w:val="0"/>
          <w:sz w:val="24"/>
          <w:szCs w:val="24"/>
        </w:rPr>
        <w:t>, 2.3</w:t>
      </w:r>
      <w:r w:rsidR="002B5C54" w:rsidRPr="00AA5E35">
        <w:rPr>
          <w:rFonts w:ascii="Times New Roman" w:hAnsi="Times New Roman" w:cs="Times New Roman" w:hint="eastAsia"/>
          <w:iCs/>
          <w:kern w:val="0"/>
          <w:sz w:val="24"/>
          <w:szCs w:val="24"/>
        </w:rPr>
        <w:t>9</w:t>
      </w:r>
      <w:r w:rsidR="003256A2" w:rsidRPr="00AA5E35">
        <w:rPr>
          <w:rFonts w:ascii="Times New Roman" w:hAnsi="Times New Roman" w:cs="Times New Roman"/>
          <w:iCs/>
          <w:kern w:val="0"/>
          <w:sz w:val="24"/>
          <w:szCs w:val="24"/>
        </w:rPr>
        <w:t xml:space="preserve">], </w:t>
      </w:r>
      <w:r w:rsidR="003256A2" w:rsidRPr="00AA5E35">
        <w:rPr>
          <w:rFonts w:ascii="Times New Roman" w:hAnsi="Times New Roman" w:cs="Times New Roman"/>
          <w:i/>
          <w:kern w:val="0"/>
          <w:sz w:val="24"/>
          <w:szCs w:val="24"/>
        </w:rPr>
        <w:t>p</w:t>
      </w:r>
      <w:r w:rsidR="003256A2" w:rsidRPr="00AA5E35">
        <w:rPr>
          <w:rFonts w:ascii="Times New Roman" w:hAnsi="Times New Roman" w:cs="Times New Roman"/>
          <w:iCs/>
          <w:kern w:val="0"/>
          <w:sz w:val="24"/>
          <w:szCs w:val="24"/>
        </w:rPr>
        <w:t xml:space="preserve"> = .03) revealed that</w:t>
      </w:r>
      <w:r w:rsidR="0008562B" w:rsidRPr="00AA5E35">
        <w:rPr>
          <w:rFonts w:ascii="Times New Roman" w:hAnsi="Times New Roman" w:cs="Times New Roman" w:hint="eastAsia"/>
          <w:iCs/>
          <w:kern w:val="0"/>
          <w:sz w:val="24"/>
          <w:szCs w:val="24"/>
        </w:rPr>
        <w:t>,</w:t>
      </w:r>
      <w:r w:rsidR="009E7ED6" w:rsidRPr="00AA5E35">
        <w:rPr>
          <w:rFonts w:ascii="Times New Roman" w:hAnsi="Times New Roman" w:cs="Times New Roman" w:hint="eastAsia"/>
          <w:iCs/>
          <w:kern w:val="0"/>
          <w:sz w:val="24"/>
          <w:szCs w:val="24"/>
        </w:rPr>
        <w:t xml:space="preserve"> </w:t>
      </w:r>
      <w:r w:rsidR="002B5C54" w:rsidRPr="00AA5E35">
        <w:rPr>
          <w:rFonts w:ascii="Times New Roman" w:hAnsi="Times New Roman" w:cs="Times New Roman" w:hint="eastAsia"/>
          <w:iCs/>
          <w:kern w:val="0"/>
          <w:sz w:val="24"/>
          <w:szCs w:val="24"/>
        </w:rPr>
        <w:t>participants re</w:t>
      </w:r>
      <w:r w:rsidR="0065095A" w:rsidRPr="00AA5E35">
        <w:rPr>
          <w:rFonts w:ascii="Times New Roman" w:hAnsi="Times New Roman" w:cs="Times New Roman" w:hint="eastAsia"/>
          <w:iCs/>
          <w:kern w:val="0"/>
          <w:sz w:val="24"/>
          <w:szCs w:val="24"/>
        </w:rPr>
        <w:t>-</w:t>
      </w:r>
      <w:r w:rsidR="002B5C54" w:rsidRPr="00AA5E35">
        <w:rPr>
          <w:rFonts w:ascii="Times New Roman" w:hAnsi="Times New Roman" w:cs="Times New Roman" w:hint="eastAsia"/>
          <w:iCs/>
          <w:kern w:val="0"/>
          <w:sz w:val="24"/>
          <w:szCs w:val="24"/>
        </w:rPr>
        <w:t>aligned their judgements more frequently when advisees</w:t>
      </w:r>
      <w:r w:rsidR="002B5C54" w:rsidRPr="00AA5E35">
        <w:rPr>
          <w:rFonts w:ascii="Times New Roman" w:hAnsi="Times New Roman" w:cs="Times New Roman"/>
          <w:iCs/>
          <w:kern w:val="0"/>
          <w:sz w:val="24"/>
          <w:szCs w:val="24"/>
        </w:rPr>
        <w:t>’</w:t>
      </w:r>
      <w:r w:rsidR="002B5C54" w:rsidRPr="00AA5E35">
        <w:rPr>
          <w:rFonts w:ascii="Times New Roman" w:hAnsi="Times New Roman" w:cs="Times New Roman" w:hint="eastAsia"/>
          <w:iCs/>
          <w:kern w:val="0"/>
          <w:sz w:val="24"/>
          <w:szCs w:val="24"/>
        </w:rPr>
        <w:t xml:space="preserve"> judgements were correct </w:t>
      </w:r>
      <w:r w:rsidR="002B5C54" w:rsidRPr="00AA5E35">
        <w:rPr>
          <w:rFonts w:ascii="Times New Roman" w:hAnsi="Times New Roman" w:cs="Times New Roman"/>
          <w:iCs/>
          <w:kern w:val="0"/>
          <w:sz w:val="24"/>
          <w:szCs w:val="24"/>
        </w:rPr>
        <w:t>(</w:t>
      </w:r>
      <w:r w:rsidR="002B5C54" w:rsidRPr="00AA5E35">
        <w:rPr>
          <w:rFonts w:ascii="Times New Roman" w:hAnsi="Times New Roman" w:cs="Times New Roman"/>
          <w:i/>
          <w:kern w:val="0"/>
          <w:sz w:val="24"/>
          <w:szCs w:val="24"/>
        </w:rPr>
        <w:t>b</w:t>
      </w:r>
      <w:r w:rsidR="002B5C54" w:rsidRPr="00AA5E35">
        <w:rPr>
          <w:rFonts w:ascii="Times New Roman" w:hAnsi="Times New Roman" w:cs="Times New Roman"/>
          <w:iCs/>
          <w:kern w:val="0"/>
          <w:sz w:val="24"/>
          <w:szCs w:val="24"/>
        </w:rPr>
        <w:t xml:space="preserve"> = </w:t>
      </w:r>
      <w:r w:rsidR="002B5C54" w:rsidRPr="00AA5E35">
        <w:rPr>
          <w:rFonts w:ascii="Times New Roman" w:hAnsi="Times New Roman" w:cs="Times New Roman" w:hint="eastAsia"/>
          <w:iCs/>
          <w:kern w:val="0"/>
          <w:sz w:val="24"/>
          <w:szCs w:val="24"/>
        </w:rPr>
        <w:t>2.61</w:t>
      </w:r>
      <w:r w:rsidR="002B5C54" w:rsidRPr="00AA5E35">
        <w:rPr>
          <w:rFonts w:ascii="Times New Roman" w:hAnsi="Times New Roman" w:cs="Times New Roman"/>
          <w:iCs/>
          <w:kern w:val="0"/>
          <w:sz w:val="24"/>
          <w:szCs w:val="24"/>
        </w:rPr>
        <w:t xml:space="preserve">, </w:t>
      </w:r>
      <w:r w:rsidR="002B5C54" w:rsidRPr="00AA5E35">
        <w:rPr>
          <w:rFonts w:ascii="Times New Roman" w:hAnsi="Times New Roman" w:cs="Times New Roman" w:hint="eastAsia"/>
          <w:i/>
          <w:kern w:val="0"/>
          <w:sz w:val="24"/>
          <w:szCs w:val="24"/>
        </w:rPr>
        <w:t>z</w:t>
      </w:r>
      <w:r w:rsidR="002B5C54" w:rsidRPr="00AA5E35">
        <w:rPr>
          <w:rFonts w:ascii="Times New Roman" w:hAnsi="Times New Roman" w:cs="Times New Roman"/>
          <w:iCs/>
          <w:kern w:val="0"/>
          <w:sz w:val="24"/>
          <w:szCs w:val="24"/>
        </w:rPr>
        <w:t xml:space="preserve"> = </w:t>
      </w:r>
      <w:r w:rsidR="002B5C54" w:rsidRPr="00AA5E35">
        <w:rPr>
          <w:rFonts w:ascii="Times New Roman" w:hAnsi="Times New Roman" w:cs="Times New Roman" w:hint="eastAsia"/>
          <w:iCs/>
          <w:kern w:val="0"/>
          <w:sz w:val="24"/>
          <w:szCs w:val="24"/>
        </w:rPr>
        <w:t>8.40</w:t>
      </w:r>
      <w:r w:rsidR="002B5C54" w:rsidRPr="00AA5E35">
        <w:rPr>
          <w:rFonts w:ascii="Times New Roman" w:hAnsi="Times New Roman" w:cs="Times New Roman"/>
          <w:iCs/>
          <w:kern w:val="0"/>
          <w:sz w:val="24"/>
          <w:szCs w:val="24"/>
        </w:rPr>
        <w:t>, 95% CI = [</w:t>
      </w:r>
      <w:r w:rsidR="002B5C54" w:rsidRPr="00AA5E35">
        <w:rPr>
          <w:rFonts w:ascii="Times New Roman" w:hAnsi="Times New Roman" w:cs="Times New Roman" w:hint="eastAsia"/>
          <w:iCs/>
          <w:kern w:val="0"/>
          <w:sz w:val="24"/>
          <w:szCs w:val="24"/>
        </w:rPr>
        <w:t>2.00</w:t>
      </w:r>
      <w:r w:rsidR="002B5C54" w:rsidRPr="00AA5E35">
        <w:rPr>
          <w:rFonts w:ascii="Times New Roman" w:hAnsi="Times New Roman" w:cs="Times New Roman"/>
          <w:iCs/>
          <w:kern w:val="0"/>
          <w:sz w:val="24"/>
          <w:szCs w:val="24"/>
        </w:rPr>
        <w:t xml:space="preserve">, </w:t>
      </w:r>
      <w:r w:rsidR="002B5C54" w:rsidRPr="00AA5E35">
        <w:rPr>
          <w:rFonts w:ascii="Times New Roman" w:hAnsi="Times New Roman" w:cs="Times New Roman" w:hint="eastAsia"/>
          <w:iCs/>
          <w:kern w:val="0"/>
          <w:sz w:val="24"/>
          <w:szCs w:val="24"/>
        </w:rPr>
        <w:t>3.22</w:t>
      </w:r>
      <w:r w:rsidR="002B5C54"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2B5C54" w:rsidRPr="00AA5E35">
        <w:rPr>
          <w:rFonts w:ascii="Times New Roman" w:hAnsi="Times New Roman" w:cs="Times New Roman"/>
          <w:iCs/>
          <w:kern w:val="0"/>
          <w:sz w:val="24"/>
          <w:szCs w:val="24"/>
        </w:rPr>
        <w:t>)</w:t>
      </w:r>
      <w:r w:rsidR="00C37E42" w:rsidRPr="00AA5E35">
        <w:rPr>
          <w:rFonts w:ascii="Times New Roman" w:hAnsi="Times New Roman" w:cs="Times New Roman" w:hint="eastAsia"/>
          <w:iCs/>
          <w:kern w:val="0"/>
          <w:sz w:val="24"/>
          <w:szCs w:val="24"/>
        </w:rPr>
        <w:t xml:space="preserve">, </w:t>
      </w:r>
      <w:r w:rsidR="00C37E42">
        <w:rPr>
          <w:rFonts w:ascii="Times New Roman" w:hAnsi="Times New Roman" w:cs="Times New Roman" w:hint="eastAsia"/>
          <w:iCs/>
          <w:kern w:val="0"/>
          <w:sz w:val="24"/>
          <w:szCs w:val="24"/>
        </w:rPr>
        <w:t>indicating</w:t>
      </w:r>
      <w:r w:rsidR="00C37E42" w:rsidRPr="00AA5E35">
        <w:rPr>
          <w:rFonts w:ascii="Times New Roman" w:hAnsi="Times New Roman" w:cs="Times New Roman" w:hint="eastAsia"/>
          <w:iCs/>
          <w:kern w:val="0"/>
          <w:sz w:val="24"/>
          <w:szCs w:val="24"/>
        </w:rPr>
        <w:t xml:space="preserve"> participants</w:t>
      </w:r>
      <w:r w:rsidR="00C37E42" w:rsidRPr="00AA5E35">
        <w:rPr>
          <w:rFonts w:ascii="Times New Roman" w:hAnsi="Times New Roman" w:cs="Times New Roman"/>
          <w:iCs/>
          <w:kern w:val="0"/>
          <w:sz w:val="24"/>
          <w:szCs w:val="24"/>
        </w:rPr>
        <w:t>’</w:t>
      </w:r>
      <w:r w:rsidR="00C37E42" w:rsidRPr="00AA5E35">
        <w:rPr>
          <w:rFonts w:ascii="Times New Roman" w:hAnsi="Times New Roman" w:cs="Times New Roman" w:hint="eastAsia"/>
          <w:iCs/>
          <w:kern w:val="0"/>
          <w:sz w:val="24"/>
          <w:szCs w:val="24"/>
        </w:rPr>
        <w:t xml:space="preserve"> awareness of the accuracy of judgements</w:t>
      </w:r>
      <w:r w:rsidR="00C37E42">
        <w:rPr>
          <w:rFonts w:ascii="Times New Roman" w:hAnsi="Times New Roman" w:cs="Times New Roman" w:hint="eastAsia"/>
          <w:iCs/>
          <w:kern w:val="0"/>
          <w:sz w:val="24"/>
          <w:szCs w:val="24"/>
        </w:rPr>
        <w:t xml:space="preserve">. However, </w:t>
      </w:r>
      <w:r w:rsidR="009E7ED6" w:rsidRPr="00AA5E35">
        <w:rPr>
          <w:rFonts w:ascii="Times New Roman" w:hAnsi="Times New Roman" w:cs="Times New Roman" w:hint="eastAsia"/>
          <w:iCs/>
          <w:kern w:val="0"/>
          <w:sz w:val="24"/>
          <w:szCs w:val="24"/>
        </w:rPr>
        <w:t>when advisees</w:t>
      </w:r>
      <w:r w:rsidR="009E7ED6" w:rsidRPr="00AA5E35">
        <w:rPr>
          <w:rFonts w:ascii="Times New Roman" w:hAnsi="Times New Roman" w:cs="Times New Roman"/>
          <w:iCs/>
          <w:kern w:val="0"/>
          <w:sz w:val="24"/>
          <w:szCs w:val="24"/>
        </w:rPr>
        <w:t>’</w:t>
      </w:r>
      <w:r w:rsidR="009E7ED6" w:rsidRPr="00AA5E35">
        <w:rPr>
          <w:rFonts w:ascii="Times New Roman" w:hAnsi="Times New Roman" w:cs="Times New Roman" w:hint="eastAsia"/>
          <w:iCs/>
          <w:kern w:val="0"/>
          <w:sz w:val="24"/>
          <w:szCs w:val="24"/>
        </w:rPr>
        <w:t xml:space="preserve"> judgements were </w:t>
      </w:r>
      <w:r w:rsidRPr="00AA5E35">
        <w:rPr>
          <w:rFonts w:ascii="Times New Roman" w:hAnsi="Times New Roman" w:cs="Times New Roman" w:hint="eastAsia"/>
          <w:iCs/>
          <w:kern w:val="0"/>
          <w:sz w:val="24"/>
          <w:szCs w:val="24"/>
        </w:rPr>
        <w:t>incorrect</w:t>
      </w:r>
      <w:r w:rsidR="00C37E42">
        <w:rPr>
          <w:rFonts w:ascii="Times New Roman" w:hAnsi="Times New Roman" w:cs="Times New Roman" w:hint="eastAsia"/>
          <w:iCs/>
          <w:kern w:val="0"/>
          <w:sz w:val="24"/>
          <w:szCs w:val="24"/>
        </w:rPr>
        <w:t>, the</w:t>
      </w:r>
      <w:r w:rsidR="009E7ED6" w:rsidRPr="00AA5E35">
        <w:rPr>
          <w:rFonts w:ascii="Times New Roman" w:hAnsi="Times New Roman" w:cs="Times New Roman" w:hint="eastAsia"/>
          <w:iCs/>
          <w:kern w:val="0"/>
          <w:sz w:val="24"/>
          <w:szCs w:val="24"/>
        </w:rPr>
        <w:t xml:space="preserve"> </w:t>
      </w:r>
      <w:r w:rsidR="00C37E42" w:rsidRPr="00AA5E35">
        <w:rPr>
          <w:rFonts w:ascii="Times New Roman" w:hAnsi="Times New Roman" w:cs="Times New Roman" w:hint="eastAsia"/>
          <w:iCs/>
          <w:kern w:val="0"/>
          <w:sz w:val="24"/>
          <w:szCs w:val="24"/>
        </w:rPr>
        <w:t>inclination to realign with advisees</w:t>
      </w:r>
      <w:r w:rsidR="00C37E42" w:rsidRPr="00AA5E35">
        <w:rPr>
          <w:rFonts w:ascii="Times New Roman" w:hAnsi="Times New Roman" w:cs="Times New Roman"/>
          <w:iCs/>
          <w:kern w:val="0"/>
          <w:sz w:val="24"/>
          <w:szCs w:val="24"/>
        </w:rPr>
        <w:t>’</w:t>
      </w:r>
      <w:r w:rsidR="00C37E42" w:rsidRPr="00AA5E35">
        <w:rPr>
          <w:rFonts w:ascii="Times New Roman" w:hAnsi="Times New Roman" w:cs="Times New Roman" w:hint="eastAsia"/>
          <w:iCs/>
          <w:kern w:val="0"/>
          <w:sz w:val="24"/>
          <w:szCs w:val="24"/>
        </w:rPr>
        <w:t xml:space="preserve"> judgements</w:t>
      </w:r>
      <w:r w:rsidR="00C37E42" w:rsidRPr="00AA5E35">
        <w:rPr>
          <w:rFonts w:ascii="Times New Roman" w:hAnsi="Times New Roman" w:cs="Times New Roman"/>
          <w:iCs/>
          <w:kern w:val="0"/>
          <w:sz w:val="24"/>
          <w:szCs w:val="24"/>
        </w:rPr>
        <w:t xml:space="preserve"> </w:t>
      </w:r>
      <w:r w:rsidR="00C37E42">
        <w:rPr>
          <w:rFonts w:ascii="Times New Roman" w:hAnsi="Times New Roman" w:cs="Times New Roman"/>
          <w:iCs/>
          <w:kern w:val="0"/>
          <w:sz w:val="24"/>
          <w:szCs w:val="24"/>
        </w:rPr>
        <w:t>persisted</w:t>
      </w:r>
      <w:r w:rsidR="00C37E42">
        <w:rPr>
          <w:rFonts w:ascii="Times New Roman" w:hAnsi="Times New Roman" w:cs="Times New Roman" w:hint="eastAsia"/>
          <w:iCs/>
          <w:kern w:val="0"/>
          <w:sz w:val="24"/>
          <w:szCs w:val="24"/>
        </w:rPr>
        <w:t xml:space="preserve"> </w:t>
      </w:r>
      <w:r w:rsidR="00A140AA" w:rsidRPr="00AA5E35">
        <w:rPr>
          <w:rFonts w:ascii="Times New Roman" w:hAnsi="Times New Roman" w:cs="Times New Roman"/>
          <w:iCs/>
          <w:kern w:val="0"/>
          <w:sz w:val="24"/>
          <w:szCs w:val="24"/>
        </w:rPr>
        <w:t>(</w:t>
      </w:r>
      <w:r w:rsidR="00A140AA" w:rsidRPr="00AA5E35">
        <w:rPr>
          <w:rFonts w:ascii="Times New Roman" w:hAnsi="Times New Roman" w:cs="Times New Roman"/>
          <w:i/>
          <w:kern w:val="0"/>
          <w:sz w:val="24"/>
          <w:szCs w:val="24"/>
        </w:rPr>
        <w:t>b</w:t>
      </w:r>
      <w:r w:rsidR="00A140AA" w:rsidRPr="00AA5E35">
        <w:rPr>
          <w:rFonts w:ascii="Times New Roman" w:hAnsi="Times New Roman" w:cs="Times New Roman"/>
          <w:iCs/>
          <w:kern w:val="0"/>
          <w:sz w:val="24"/>
          <w:szCs w:val="24"/>
        </w:rPr>
        <w:t xml:space="preserve"> = 1.3</w:t>
      </w:r>
      <w:r w:rsidR="00977A35">
        <w:rPr>
          <w:rFonts w:ascii="Times New Roman" w:hAnsi="Times New Roman" w:cs="Times New Roman" w:hint="eastAsia"/>
          <w:iCs/>
          <w:kern w:val="0"/>
          <w:sz w:val="24"/>
          <w:szCs w:val="24"/>
        </w:rPr>
        <w:t>3</w:t>
      </w:r>
      <w:r w:rsidR="00A140AA" w:rsidRPr="00AA5E35">
        <w:rPr>
          <w:rFonts w:ascii="Times New Roman" w:hAnsi="Times New Roman" w:cs="Times New Roman"/>
          <w:iCs/>
          <w:kern w:val="0"/>
          <w:sz w:val="24"/>
          <w:szCs w:val="24"/>
        </w:rPr>
        <w:t xml:space="preserve">, </w:t>
      </w:r>
      <w:r w:rsidR="00A140AA" w:rsidRPr="00AA5E35">
        <w:rPr>
          <w:rFonts w:ascii="Times New Roman" w:hAnsi="Times New Roman" w:cs="Times New Roman" w:hint="eastAsia"/>
          <w:i/>
          <w:kern w:val="0"/>
          <w:sz w:val="24"/>
          <w:szCs w:val="24"/>
        </w:rPr>
        <w:t>z</w:t>
      </w:r>
      <w:r w:rsidR="00A140AA" w:rsidRPr="00AA5E35">
        <w:rPr>
          <w:rFonts w:ascii="Times New Roman" w:hAnsi="Times New Roman" w:cs="Times New Roman"/>
          <w:iCs/>
          <w:kern w:val="0"/>
          <w:sz w:val="24"/>
          <w:szCs w:val="24"/>
        </w:rPr>
        <w:t xml:space="preserve"> = </w:t>
      </w:r>
      <w:r w:rsidR="00977A35">
        <w:rPr>
          <w:rFonts w:ascii="Times New Roman" w:hAnsi="Times New Roman" w:cs="Times New Roman" w:hint="eastAsia"/>
          <w:iCs/>
          <w:kern w:val="0"/>
          <w:sz w:val="24"/>
          <w:szCs w:val="24"/>
        </w:rPr>
        <w:t>4.05</w:t>
      </w:r>
      <w:r w:rsidR="00A140AA" w:rsidRPr="00AA5E35">
        <w:rPr>
          <w:rFonts w:ascii="Times New Roman" w:hAnsi="Times New Roman" w:cs="Times New Roman"/>
          <w:iCs/>
          <w:kern w:val="0"/>
          <w:sz w:val="24"/>
          <w:szCs w:val="24"/>
        </w:rPr>
        <w:t>, 95% CI = [0.6</w:t>
      </w:r>
      <w:r w:rsidR="00977A35">
        <w:rPr>
          <w:rFonts w:ascii="Times New Roman" w:hAnsi="Times New Roman" w:cs="Times New Roman" w:hint="eastAsia"/>
          <w:iCs/>
          <w:kern w:val="0"/>
          <w:sz w:val="24"/>
          <w:szCs w:val="24"/>
        </w:rPr>
        <w:t>9</w:t>
      </w:r>
      <w:r w:rsidR="00A140AA" w:rsidRPr="00AA5E35">
        <w:rPr>
          <w:rFonts w:ascii="Times New Roman" w:hAnsi="Times New Roman" w:cs="Times New Roman"/>
          <w:iCs/>
          <w:kern w:val="0"/>
          <w:sz w:val="24"/>
          <w:szCs w:val="24"/>
        </w:rPr>
        <w:t xml:space="preserve">, </w:t>
      </w:r>
      <w:r w:rsidR="00977A35">
        <w:rPr>
          <w:rFonts w:ascii="Times New Roman" w:hAnsi="Times New Roman" w:cs="Times New Roman" w:hint="eastAsia"/>
          <w:iCs/>
          <w:kern w:val="0"/>
          <w:sz w:val="24"/>
          <w:szCs w:val="24"/>
        </w:rPr>
        <w:t>1.98</w:t>
      </w:r>
      <w:r w:rsidR="00A140AA"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A140AA" w:rsidRPr="00AA5E35">
        <w:rPr>
          <w:rFonts w:ascii="Times New Roman" w:hAnsi="Times New Roman" w:cs="Times New Roman"/>
          <w:iCs/>
          <w:kern w:val="0"/>
          <w:sz w:val="24"/>
          <w:szCs w:val="24"/>
        </w:rPr>
        <w:t>)</w:t>
      </w:r>
      <w:r w:rsidR="00C37E42">
        <w:rPr>
          <w:rFonts w:ascii="Times New Roman" w:hAnsi="Times New Roman" w:cs="Times New Roman" w:hint="eastAsia"/>
          <w:iCs/>
          <w:kern w:val="0"/>
          <w:sz w:val="24"/>
          <w:szCs w:val="24"/>
        </w:rPr>
        <w:t>,</w:t>
      </w:r>
      <w:r w:rsidR="004012B7" w:rsidRPr="00AA5E35">
        <w:rPr>
          <w:rFonts w:ascii="Times New Roman" w:hAnsi="Times New Roman" w:cs="Times New Roman" w:hint="eastAsia"/>
          <w:iCs/>
          <w:kern w:val="0"/>
          <w:sz w:val="24"/>
          <w:szCs w:val="24"/>
        </w:rPr>
        <w:t xml:space="preserve"> </w:t>
      </w:r>
      <w:r w:rsidR="00181CBC" w:rsidRPr="00AA5E35">
        <w:rPr>
          <w:rFonts w:ascii="Times New Roman" w:hAnsi="Times New Roman" w:cs="Times New Roman" w:hint="eastAsia"/>
          <w:iCs/>
          <w:kern w:val="0"/>
          <w:sz w:val="24"/>
          <w:szCs w:val="24"/>
        </w:rPr>
        <w:t>echo</w:t>
      </w:r>
      <w:r w:rsidR="00C37E42">
        <w:rPr>
          <w:rFonts w:ascii="Times New Roman" w:hAnsi="Times New Roman" w:cs="Times New Roman" w:hint="eastAsia"/>
          <w:iCs/>
          <w:kern w:val="0"/>
          <w:sz w:val="24"/>
          <w:szCs w:val="24"/>
        </w:rPr>
        <w:t>ing</w:t>
      </w:r>
      <w:r w:rsidR="00181CBC" w:rsidRPr="00AA5E35">
        <w:rPr>
          <w:rFonts w:ascii="Times New Roman" w:hAnsi="Times New Roman" w:cs="Times New Roman" w:hint="eastAsia"/>
          <w:iCs/>
          <w:kern w:val="0"/>
          <w:sz w:val="24"/>
          <w:szCs w:val="24"/>
        </w:rPr>
        <w:t xml:space="preserve"> </w:t>
      </w:r>
      <w:r w:rsidR="004A0572" w:rsidRPr="00AA5E35">
        <w:rPr>
          <w:rFonts w:ascii="Times New Roman" w:hAnsi="Times New Roman" w:cs="Times New Roman" w:hint="eastAsia"/>
          <w:iCs/>
          <w:kern w:val="0"/>
          <w:sz w:val="24"/>
          <w:szCs w:val="24"/>
        </w:rPr>
        <w:t xml:space="preserve">with the </w:t>
      </w:r>
      <w:r w:rsidR="004012B7" w:rsidRPr="00AA5E35">
        <w:rPr>
          <w:rFonts w:ascii="Times New Roman" w:hAnsi="Times New Roman" w:cs="Times New Roman" w:hint="eastAsia"/>
          <w:iCs/>
          <w:kern w:val="0"/>
          <w:sz w:val="24"/>
          <w:szCs w:val="24"/>
        </w:rPr>
        <w:t>hypothe</w:t>
      </w:r>
      <w:r w:rsidR="00C37E42">
        <w:rPr>
          <w:rFonts w:ascii="Times New Roman" w:hAnsi="Times New Roman" w:cs="Times New Roman" w:hint="eastAsia"/>
          <w:iCs/>
          <w:kern w:val="0"/>
          <w:sz w:val="24"/>
          <w:szCs w:val="24"/>
        </w:rPr>
        <w:t>sis</w:t>
      </w:r>
      <w:r w:rsidR="004012B7" w:rsidRPr="00AA5E35">
        <w:rPr>
          <w:rFonts w:ascii="Times New Roman" w:hAnsi="Times New Roman" w:cs="Times New Roman" w:hint="eastAsia"/>
          <w:iCs/>
          <w:kern w:val="0"/>
          <w:sz w:val="24"/>
          <w:szCs w:val="24"/>
        </w:rPr>
        <w:t xml:space="preserve"> </w:t>
      </w:r>
      <w:r w:rsidR="004A0572" w:rsidRPr="00AA5E35">
        <w:rPr>
          <w:rFonts w:ascii="Times New Roman" w:hAnsi="Times New Roman" w:cs="Times New Roman" w:hint="eastAsia"/>
          <w:iCs/>
          <w:kern w:val="0"/>
          <w:sz w:val="24"/>
          <w:szCs w:val="24"/>
        </w:rPr>
        <w:t>on</w:t>
      </w:r>
      <w:r w:rsidRPr="00AA5E35">
        <w:rPr>
          <w:rFonts w:ascii="Times New Roman" w:hAnsi="Times New Roman" w:cs="Times New Roman"/>
          <w:iCs/>
          <w:kern w:val="0"/>
          <w:sz w:val="24"/>
          <w:szCs w:val="24"/>
        </w:rPr>
        <w:t xml:space="preserve"> </w:t>
      </w:r>
      <w:r w:rsidR="00745647" w:rsidRPr="00AA5E35">
        <w:rPr>
          <w:rFonts w:ascii="Times New Roman" w:hAnsi="Times New Roman" w:cs="Times New Roman" w:hint="eastAsia"/>
          <w:iCs/>
          <w:kern w:val="0"/>
          <w:sz w:val="24"/>
          <w:szCs w:val="24"/>
        </w:rPr>
        <w:t xml:space="preserve">the </w:t>
      </w:r>
      <w:r w:rsidR="001244DC" w:rsidRPr="001244DC">
        <w:rPr>
          <w:rFonts w:ascii="Times New Roman" w:hAnsi="Times New Roman" w:cs="Times New Roman" w:hint="eastAsia"/>
          <w:iCs/>
          <w:kern w:val="0"/>
          <w:sz w:val="24"/>
          <w:szCs w:val="24"/>
        </w:rPr>
        <w:t xml:space="preserve">prioritization </w:t>
      </w:r>
      <w:r w:rsidRPr="00AA5E35">
        <w:rPr>
          <w:rFonts w:ascii="Times New Roman" w:hAnsi="Times New Roman" w:cs="Times New Roman"/>
          <w:iCs/>
          <w:kern w:val="0"/>
          <w:sz w:val="24"/>
          <w:szCs w:val="24"/>
        </w:rPr>
        <w:t xml:space="preserve">for </w:t>
      </w:r>
      <w:r w:rsidR="0065095A" w:rsidRPr="00AA5E35">
        <w:rPr>
          <w:rFonts w:ascii="Times New Roman" w:hAnsi="Times New Roman" w:cs="Times New Roman" w:hint="eastAsia"/>
          <w:iCs/>
          <w:kern w:val="0"/>
          <w:sz w:val="24"/>
          <w:szCs w:val="24"/>
        </w:rPr>
        <w:t xml:space="preserve">the pursuit of </w:t>
      </w:r>
      <w:r w:rsidRPr="00AA5E35">
        <w:rPr>
          <w:rFonts w:ascii="Times New Roman" w:hAnsi="Times New Roman" w:cs="Times New Roman"/>
          <w:iCs/>
          <w:kern w:val="0"/>
          <w:sz w:val="24"/>
          <w:szCs w:val="24"/>
        </w:rPr>
        <w:t xml:space="preserve">opinion conformity </w:t>
      </w:r>
      <w:r w:rsidR="004012B7" w:rsidRPr="00AA5E35">
        <w:rPr>
          <w:rFonts w:ascii="Times New Roman" w:hAnsi="Times New Roman" w:cs="Times New Roman" w:hint="eastAsia"/>
          <w:iCs/>
          <w:kern w:val="0"/>
          <w:sz w:val="24"/>
          <w:szCs w:val="24"/>
        </w:rPr>
        <w:t xml:space="preserve">over advice accuracy </w:t>
      </w:r>
      <w:r w:rsidR="00187A39" w:rsidRPr="00AA5E35">
        <w:rPr>
          <w:rFonts w:ascii="Times New Roman" w:hAnsi="Times New Roman" w:cs="Times New Roman" w:hint="eastAsia"/>
          <w:iCs/>
          <w:kern w:val="0"/>
          <w:sz w:val="24"/>
          <w:szCs w:val="24"/>
        </w:rPr>
        <w:t xml:space="preserve">(see </w:t>
      </w:r>
      <w:r w:rsidR="00187A39" w:rsidRPr="00AA5E35">
        <w:rPr>
          <w:rFonts w:ascii="Times New Roman" w:hAnsi="Times New Roman" w:cs="Times New Roman" w:hint="eastAsia"/>
          <w:b/>
          <w:bCs/>
          <w:i/>
          <w:iCs/>
          <w:sz w:val="24"/>
          <w:szCs w:val="24"/>
        </w:rPr>
        <w:t>Design and variables.</w:t>
      </w:r>
      <w:r w:rsidR="00187A39" w:rsidRPr="00AA5E35">
        <w:rPr>
          <w:rFonts w:ascii="Times New Roman" w:hAnsi="Times New Roman" w:cs="Times New Roman" w:hint="eastAsia"/>
          <w:sz w:val="24"/>
          <w:szCs w:val="24"/>
        </w:rPr>
        <w:t xml:space="preserve"> for details</w:t>
      </w:r>
      <w:r w:rsidR="00187A39" w:rsidRPr="00AA5E35">
        <w:rPr>
          <w:rFonts w:ascii="Times New Roman" w:hAnsi="Times New Roman" w:cs="Times New Roman" w:hint="eastAsia"/>
          <w:iCs/>
          <w:kern w:val="0"/>
          <w:sz w:val="24"/>
          <w:szCs w:val="24"/>
        </w:rPr>
        <w:t>)</w:t>
      </w:r>
      <w:r w:rsidR="00D72F30" w:rsidRPr="00AA5E35">
        <w:rPr>
          <w:rFonts w:ascii="Times New Roman" w:hAnsi="Times New Roman" w:cs="Times New Roman" w:hint="eastAsia"/>
          <w:iCs/>
          <w:kern w:val="0"/>
          <w:sz w:val="24"/>
          <w:szCs w:val="24"/>
        </w:rPr>
        <w:t xml:space="preserve">. </w:t>
      </w:r>
    </w:p>
    <w:p w14:paraId="70CAFF94" w14:textId="47F53CCF" w:rsidR="00EC02B1" w:rsidRPr="00AA5E35" w:rsidRDefault="00181CBC" w:rsidP="009E7ED6">
      <w:pPr>
        <w:adjustRightInd w:val="0"/>
        <w:snapToGrid w:val="0"/>
        <w:spacing w:line="360" w:lineRule="auto"/>
        <w:ind w:firstLine="420"/>
        <w:rPr>
          <w:rFonts w:ascii="Times New Roman" w:hAnsi="Times New Roman" w:cs="Times New Roman"/>
          <w:iCs/>
          <w:kern w:val="0"/>
          <w:sz w:val="24"/>
          <w:szCs w:val="24"/>
        </w:rPr>
      </w:pPr>
      <w:bookmarkStart w:id="40" w:name="OLE_LINK57"/>
      <w:r w:rsidRPr="00AA5E35">
        <w:rPr>
          <w:rFonts w:ascii="Times New Roman" w:hAnsi="Times New Roman" w:cs="Times New Roman"/>
          <w:iCs/>
          <w:kern w:val="0"/>
          <w:sz w:val="24"/>
          <w:szCs w:val="24"/>
        </w:rPr>
        <w:t>Despite the observed</w:t>
      </w:r>
      <w:r w:rsidR="001758AC" w:rsidRPr="00AA5E35">
        <w:rPr>
          <w:rFonts w:ascii="Times New Roman" w:hAnsi="Times New Roman" w:cs="Times New Roman" w:hint="eastAsia"/>
          <w:iCs/>
          <w:kern w:val="0"/>
          <w:sz w:val="24"/>
          <w:szCs w:val="24"/>
        </w:rPr>
        <w:t xml:space="preserve"> </w:t>
      </w:r>
      <w:r w:rsidR="00E06C10">
        <w:rPr>
          <w:rFonts w:ascii="Times New Roman" w:hAnsi="Times New Roman" w:cs="Times New Roman" w:hint="eastAsia"/>
          <w:iCs/>
          <w:kern w:val="0"/>
          <w:sz w:val="24"/>
          <w:szCs w:val="24"/>
        </w:rPr>
        <w:t>propensity</w:t>
      </w:r>
      <w:r w:rsidR="001758AC" w:rsidRPr="00AA5E35">
        <w:rPr>
          <w:rFonts w:ascii="Times New Roman" w:hAnsi="Times New Roman" w:cs="Times New Roman" w:hint="eastAsia"/>
          <w:iCs/>
          <w:kern w:val="0"/>
          <w:sz w:val="24"/>
          <w:szCs w:val="24"/>
        </w:rPr>
        <w:t xml:space="preserve"> of</w:t>
      </w:r>
      <w:r w:rsidRPr="00AA5E35">
        <w:rPr>
          <w:rFonts w:ascii="Times New Roman" w:hAnsi="Times New Roman" w:cs="Times New Roman"/>
          <w:iCs/>
          <w:kern w:val="0"/>
          <w:sz w:val="24"/>
          <w:szCs w:val="24"/>
        </w:rPr>
        <w:t xml:space="preserve"> </w:t>
      </w:r>
      <w:r w:rsidR="00D92BB0" w:rsidRPr="00AA5E35">
        <w:rPr>
          <w:rFonts w:ascii="Times New Roman" w:hAnsi="Times New Roman" w:cs="Times New Roman" w:hint="eastAsia"/>
          <w:iCs/>
          <w:kern w:val="0"/>
          <w:sz w:val="24"/>
          <w:szCs w:val="24"/>
        </w:rPr>
        <w:t>re-alig</w:t>
      </w:r>
      <w:r w:rsidR="00D21BAC">
        <w:rPr>
          <w:rFonts w:ascii="Times New Roman" w:hAnsi="Times New Roman" w:cs="Times New Roman" w:hint="eastAsia"/>
          <w:iCs/>
          <w:kern w:val="0"/>
          <w:sz w:val="24"/>
          <w:szCs w:val="24"/>
        </w:rPr>
        <w:t>ning with</w:t>
      </w:r>
      <w:r w:rsidRPr="00AA5E35">
        <w:rPr>
          <w:rFonts w:ascii="Times New Roman" w:hAnsi="Times New Roman" w:cs="Times New Roman"/>
          <w:iCs/>
          <w:kern w:val="0"/>
          <w:sz w:val="24"/>
          <w:szCs w:val="24"/>
        </w:rPr>
        <w:t xml:space="preserve"> advisees’ </w:t>
      </w:r>
      <w:r w:rsidR="00071E65">
        <w:rPr>
          <w:rFonts w:ascii="Times New Roman" w:hAnsi="Times New Roman" w:cs="Times New Roman" w:hint="eastAsia"/>
          <w:iCs/>
          <w:kern w:val="0"/>
          <w:sz w:val="24"/>
          <w:szCs w:val="24"/>
        </w:rPr>
        <w:t xml:space="preserve">inaccurate </w:t>
      </w:r>
      <w:r w:rsidRPr="00AA5E35">
        <w:rPr>
          <w:rFonts w:ascii="Times New Roman" w:hAnsi="Times New Roman" w:cs="Times New Roman"/>
          <w:iCs/>
          <w:kern w:val="0"/>
          <w:sz w:val="24"/>
          <w:szCs w:val="24"/>
        </w:rPr>
        <w:t xml:space="preserve">opinions, </w:t>
      </w:r>
      <w:bookmarkEnd w:id="40"/>
      <w:r w:rsidR="001758AC" w:rsidRPr="00AA5E35">
        <w:rPr>
          <w:rFonts w:ascii="Times New Roman" w:hAnsi="Times New Roman" w:cs="Times New Roman"/>
          <w:iCs/>
          <w:kern w:val="0"/>
          <w:sz w:val="24"/>
          <w:szCs w:val="24"/>
        </w:rPr>
        <w:t xml:space="preserve">it could be argued that participants </w:t>
      </w:r>
      <w:r w:rsidR="004F436C">
        <w:rPr>
          <w:rFonts w:ascii="Times New Roman" w:hAnsi="Times New Roman" w:cs="Times New Roman" w:hint="eastAsia"/>
          <w:iCs/>
          <w:kern w:val="0"/>
          <w:sz w:val="24"/>
          <w:szCs w:val="24"/>
        </w:rPr>
        <w:t>were merely</w:t>
      </w:r>
      <w:r w:rsidR="001758AC" w:rsidRPr="00AA5E35">
        <w:rPr>
          <w:rFonts w:ascii="Times New Roman" w:hAnsi="Times New Roman" w:cs="Times New Roman"/>
          <w:iCs/>
          <w:kern w:val="0"/>
          <w:sz w:val="24"/>
          <w:szCs w:val="24"/>
        </w:rPr>
        <w:t xml:space="preserve"> </w:t>
      </w:r>
      <w:r w:rsidR="00AD1733">
        <w:rPr>
          <w:rFonts w:ascii="Times New Roman" w:hAnsi="Times New Roman" w:cs="Times New Roman" w:hint="eastAsia"/>
          <w:iCs/>
          <w:kern w:val="0"/>
          <w:sz w:val="24"/>
          <w:szCs w:val="24"/>
        </w:rPr>
        <w:t>persuaded by advisees</w:t>
      </w:r>
      <w:r w:rsidR="001758AC" w:rsidRPr="00AA5E35">
        <w:rPr>
          <w:rFonts w:ascii="Times New Roman" w:hAnsi="Times New Roman" w:cs="Times New Roman"/>
          <w:iCs/>
          <w:kern w:val="0"/>
          <w:sz w:val="24"/>
          <w:szCs w:val="24"/>
        </w:rPr>
        <w:t xml:space="preserve">, thereby </w:t>
      </w:r>
      <w:r w:rsidR="000D54B2">
        <w:rPr>
          <w:rFonts w:ascii="Times New Roman" w:hAnsi="Times New Roman" w:cs="Times New Roman" w:hint="eastAsia"/>
          <w:iCs/>
          <w:kern w:val="0"/>
          <w:sz w:val="24"/>
          <w:szCs w:val="24"/>
        </w:rPr>
        <w:t>largely</w:t>
      </w:r>
      <w:r w:rsidR="000D54B2" w:rsidRPr="00AA5E35">
        <w:rPr>
          <w:rFonts w:ascii="Times New Roman" w:hAnsi="Times New Roman" w:cs="Times New Roman" w:hint="eastAsia"/>
          <w:iCs/>
          <w:kern w:val="0"/>
          <w:sz w:val="24"/>
          <w:szCs w:val="24"/>
        </w:rPr>
        <w:t xml:space="preserve"> </w:t>
      </w:r>
      <w:r w:rsidR="00DC7E72" w:rsidRPr="00AA5E35">
        <w:rPr>
          <w:rFonts w:ascii="Times New Roman" w:hAnsi="Times New Roman" w:cs="Times New Roman" w:hint="eastAsia"/>
          <w:iCs/>
          <w:kern w:val="0"/>
          <w:sz w:val="24"/>
          <w:szCs w:val="24"/>
        </w:rPr>
        <w:t>switch</w:t>
      </w:r>
      <w:r w:rsidR="00A95D66">
        <w:rPr>
          <w:rFonts w:ascii="Times New Roman" w:hAnsi="Times New Roman" w:cs="Times New Roman" w:hint="eastAsia"/>
          <w:iCs/>
          <w:kern w:val="0"/>
          <w:sz w:val="24"/>
          <w:szCs w:val="24"/>
        </w:rPr>
        <w:t>ed</w:t>
      </w:r>
      <w:r w:rsidR="00DC7E72" w:rsidRPr="00AA5E35">
        <w:rPr>
          <w:rFonts w:ascii="Times New Roman" w:hAnsi="Times New Roman" w:cs="Times New Roman"/>
          <w:iCs/>
          <w:kern w:val="0"/>
          <w:sz w:val="24"/>
          <w:szCs w:val="24"/>
        </w:rPr>
        <w:t xml:space="preserve"> </w:t>
      </w:r>
      <w:r w:rsidR="000D54B2">
        <w:rPr>
          <w:rFonts w:ascii="Times New Roman" w:hAnsi="Times New Roman" w:cs="Times New Roman" w:hint="eastAsia"/>
          <w:iCs/>
          <w:kern w:val="0"/>
          <w:sz w:val="24"/>
          <w:szCs w:val="24"/>
        </w:rPr>
        <w:t xml:space="preserve">their initial </w:t>
      </w:r>
      <w:r w:rsidR="001758AC" w:rsidRPr="00AA5E35">
        <w:rPr>
          <w:rFonts w:ascii="Times New Roman" w:hAnsi="Times New Roman" w:cs="Times New Roman"/>
          <w:iCs/>
          <w:kern w:val="0"/>
          <w:sz w:val="24"/>
          <w:szCs w:val="24"/>
        </w:rPr>
        <w:t>judgment</w:t>
      </w:r>
      <w:r w:rsidR="00DC7E72" w:rsidRPr="00AA5E35">
        <w:rPr>
          <w:rFonts w:ascii="Times New Roman" w:hAnsi="Times New Roman" w:cs="Times New Roman" w:hint="eastAsia"/>
          <w:iCs/>
          <w:kern w:val="0"/>
          <w:sz w:val="24"/>
          <w:szCs w:val="24"/>
        </w:rPr>
        <w:t>s</w:t>
      </w:r>
      <w:r w:rsidR="001758AC" w:rsidRPr="00AA5E35">
        <w:rPr>
          <w:rFonts w:ascii="Times New Roman" w:hAnsi="Times New Roman" w:cs="Times New Roman"/>
          <w:iCs/>
          <w:kern w:val="0"/>
          <w:sz w:val="24"/>
          <w:szCs w:val="24"/>
        </w:rPr>
        <w:t>.</w:t>
      </w:r>
      <w:r w:rsidR="004D3056" w:rsidRPr="00AA5E35">
        <w:rPr>
          <w:rFonts w:ascii="Times New Roman" w:hAnsi="Times New Roman" w:cs="Times New Roman"/>
          <w:iCs/>
          <w:kern w:val="0"/>
          <w:sz w:val="24"/>
          <w:szCs w:val="24"/>
        </w:rPr>
        <w:t xml:space="preserve"> </w:t>
      </w:r>
      <w:r w:rsidR="001758AC" w:rsidRPr="00AA5E35">
        <w:rPr>
          <w:rFonts w:ascii="Times New Roman" w:hAnsi="Times New Roman" w:cs="Times New Roman" w:hint="eastAsia"/>
          <w:iCs/>
          <w:kern w:val="0"/>
          <w:sz w:val="24"/>
          <w:szCs w:val="24"/>
        </w:rPr>
        <w:t>If so</w:t>
      </w:r>
      <w:r w:rsidR="004D3056" w:rsidRPr="00AA5E35">
        <w:rPr>
          <w:rFonts w:ascii="Times New Roman" w:hAnsi="Times New Roman" w:cs="Times New Roman"/>
          <w:iCs/>
          <w:kern w:val="0"/>
          <w:sz w:val="24"/>
          <w:szCs w:val="24"/>
        </w:rPr>
        <w:t xml:space="preserve">, </w:t>
      </w:r>
      <w:r w:rsidR="004F436C">
        <w:rPr>
          <w:rFonts w:ascii="Times New Roman" w:hAnsi="Times New Roman" w:cs="Times New Roman" w:hint="eastAsia"/>
          <w:iCs/>
          <w:kern w:val="0"/>
          <w:sz w:val="24"/>
          <w:szCs w:val="24"/>
        </w:rPr>
        <w:t xml:space="preserve">according to the </w:t>
      </w:r>
      <w:r w:rsidR="004F436C" w:rsidRPr="007748DC">
        <w:rPr>
          <w:rFonts w:ascii="Times New Roman" w:hAnsi="Times New Roman" w:cs="Times New Roman" w:hint="eastAsia"/>
          <w:iCs/>
          <w:kern w:val="0"/>
          <w:sz w:val="24"/>
          <w:szCs w:val="24"/>
        </w:rPr>
        <w:t>confiden</w:t>
      </w:r>
      <w:r w:rsidR="004F436C" w:rsidRPr="007748DC">
        <w:rPr>
          <w:rFonts w:ascii="Times New Roman" w:hAnsi="Times New Roman" w:cs="Times New Roman"/>
          <w:iCs/>
          <w:kern w:val="0"/>
          <w:sz w:val="24"/>
          <w:szCs w:val="24"/>
        </w:rPr>
        <w:t>ce–pers</w:t>
      </w:r>
      <w:r w:rsidR="004F436C" w:rsidRPr="007748DC">
        <w:rPr>
          <w:rFonts w:ascii="Times New Roman" w:hAnsi="Times New Roman" w:cs="Times New Roman" w:hint="eastAsia"/>
          <w:iCs/>
          <w:kern w:val="0"/>
          <w:sz w:val="24"/>
          <w:szCs w:val="24"/>
        </w:rPr>
        <w:t xml:space="preserve">uasiveness </w:t>
      </w:r>
      <w:r w:rsidR="004F436C">
        <w:rPr>
          <w:rFonts w:ascii="Times New Roman" w:hAnsi="Times New Roman" w:cs="Times New Roman" w:hint="eastAsia"/>
          <w:iCs/>
          <w:kern w:val="0"/>
          <w:sz w:val="24"/>
          <w:szCs w:val="24"/>
        </w:rPr>
        <w:t xml:space="preserve">effect </w:t>
      </w:r>
      <w:r w:rsidR="004F436C" w:rsidRPr="00AA5E35">
        <w:rPr>
          <w:rFonts w:ascii="Times New Roman" w:hAnsi="Times New Roman" w:cs="Times New Roman"/>
          <w:iCs/>
          <w:kern w:val="0"/>
          <w:sz w:val="24"/>
          <w:szCs w:val="24"/>
        </w:rPr>
        <w:fldChar w:fldCharType="begin"/>
      </w:r>
      <w:r w:rsidR="004F436C">
        <w:rPr>
          <w:rFonts w:ascii="Times New Roman" w:hAnsi="Times New Roman" w:cs="Times New Roman"/>
          <w:iCs/>
          <w:kern w:val="0"/>
          <w:sz w:val="24"/>
          <w:szCs w:val="24"/>
        </w:rPr>
        <w:instrText xml:space="preserve"> ADDIN ZOTERO_ITEM CSL_CITATION {"citationID":"ue3h2xMU","properties":{"formattedCitation":"(Pulford et al., 2018; Sah et al., 2013)","plainCitation":"(Pulford et al., 2018; Sah et al., 2013)","noteIndex":0},"citationItems":[{"id":1903,"uris":["http://zotero.org/users/10125738/items/44GN2BJZ"],"itemData":{"id":1903,"type":"article-journal","container-title":"Journal of Experimental Psychology: General","DOI":"10.1037/xge0000471","ISSN":"1939-2222, 0096-3445","issue":"10","journalAbbreviation":"Journal of Experimental Psychology: General","language":"en","page":"1431-1444","source":"DOI.org (Crossref)","title":"The persuasive power of knowledge: Testing the confidence heuristic.","title-short":"The persuasive power of knowledge","volume":"147","author":[{"family":"Pulford","given":"Briony D."},{"family":"Colman","given":"Andrew M."},{"family":"Buabang","given":"Eike K."},{"family":"Krockow","given":"Eva M."}],"issued":{"date-parts":[["2018",10]]}}},{"id":108,"uris":["http://zotero.org/users/10125738/items/4HIHRPAL"],"itemData":{"id":108,"type":"article-journal","abstract":"Is it possible to increase one’s influence simply by behaving more confidently? Prior research presents two competing hypotheses: (1) the confidence heuristic holds that more confidence increases credibility, and (2) the calibration hypothesis asserts that overconfidence will backfire when others find out. Study 1 reveals that, consistent with the calibration hypothesis, while accurate advisors benefit from displaying confidence, confident but inaccurate advisors receive low credibility ratings. However, Study 2 shows that when feedback on advisor accuracy is unavailable or costly, confident advisors hold sway regardless of accuracy. People also made less effort to determine the accuracy of confident advisors; interest in buying advisor performance data decreased as the advisor’s confidence went up. These results add to our understanding of how advisor confidence, accuracy, and calibration influence others.","container-title":"Organizational Behavior and Human Decision Processes","DOI":"10.1016/j.obhdp.2013.02.001","ISSN":"0749-5978","issue":"2","journalAbbreviation":"Organizational Behavior and Human Decision Processes","language":"en","page":"246-255","source":"ScienceDirect","title":"Cheap talk and credibility: The consequences of confidence and accuracy on advisor credibility and persuasiveness","title-short":"Cheap talk and credibility","volume":"121","author":[{"family":"Sah","given":"Sunita"},{"family":"Moore","given":"Don A."},{"family":"MacCoun","given":"Robert J."}],"issued":{"date-parts":[["2013",7,1]]}}}],"schema":"https://github.com/citation-style-language/schema/raw/master/csl-citation.json"} </w:instrText>
      </w:r>
      <w:r w:rsidR="004F436C" w:rsidRPr="00AA5E35">
        <w:rPr>
          <w:rFonts w:ascii="Times New Roman" w:hAnsi="Times New Roman" w:cs="Times New Roman"/>
          <w:iCs/>
          <w:kern w:val="0"/>
          <w:sz w:val="24"/>
          <w:szCs w:val="24"/>
        </w:rPr>
        <w:fldChar w:fldCharType="separate"/>
      </w:r>
      <w:r w:rsidR="004F436C" w:rsidRPr="00A42A37">
        <w:rPr>
          <w:rFonts w:ascii="Times New Roman" w:hAnsi="Times New Roman" w:cs="Times New Roman" w:hint="eastAsia"/>
          <w:sz w:val="24"/>
        </w:rPr>
        <w:t>(Pulford et al., 2018; Sah et al., 2013)</w:t>
      </w:r>
      <w:r w:rsidR="004F436C" w:rsidRPr="00AA5E35">
        <w:rPr>
          <w:rFonts w:ascii="Times New Roman" w:hAnsi="Times New Roman" w:cs="Times New Roman"/>
          <w:iCs/>
          <w:kern w:val="0"/>
          <w:sz w:val="24"/>
          <w:szCs w:val="24"/>
        </w:rPr>
        <w:fldChar w:fldCharType="end"/>
      </w:r>
      <w:r w:rsidR="004F436C">
        <w:rPr>
          <w:rFonts w:ascii="Times New Roman" w:hAnsi="Times New Roman" w:cs="Times New Roman" w:hint="eastAsia"/>
          <w:iCs/>
          <w:kern w:val="0"/>
          <w:sz w:val="24"/>
          <w:szCs w:val="24"/>
        </w:rPr>
        <w:t xml:space="preserve">, </w:t>
      </w:r>
      <w:r w:rsidR="00E85DCF" w:rsidRPr="00E85DCF">
        <w:rPr>
          <w:rFonts w:ascii="Times New Roman" w:hAnsi="Times New Roman" w:cs="Times New Roman"/>
          <w:iCs/>
          <w:kern w:val="0"/>
          <w:sz w:val="24"/>
          <w:szCs w:val="24"/>
        </w:rPr>
        <w:t>advisees</w:t>
      </w:r>
      <w:r w:rsidR="00E85DCF">
        <w:rPr>
          <w:rFonts w:ascii="Times New Roman" w:hAnsi="Times New Roman" w:cs="Times New Roman"/>
          <w:iCs/>
          <w:kern w:val="0"/>
          <w:sz w:val="24"/>
          <w:szCs w:val="24"/>
        </w:rPr>
        <w:t>’</w:t>
      </w:r>
      <w:r w:rsidR="00E85DCF" w:rsidRPr="00E85DCF">
        <w:rPr>
          <w:rFonts w:ascii="Times New Roman" w:hAnsi="Times New Roman" w:cs="Times New Roman"/>
          <w:iCs/>
          <w:kern w:val="0"/>
          <w:sz w:val="24"/>
          <w:szCs w:val="24"/>
        </w:rPr>
        <w:t xml:space="preserve"> confidence in their opinions that are incongruent with participants</w:t>
      </w:r>
      <w:r w:rsidR="00E85DCF">
        <w:rPr>
          <w:rFonts w:ascii="Times New Roman" w:hAnsi="Times New Roman" w:cs="Times New Roman"/>
          <w:iCs/>
          <w:kern w:val="0"/>
          <w:sz w:val="24"/>
          <w:szCs w:val="24"/>
        </w:rPr>
        <w:t>’</w:t>
      </w:r>
      <w:r w:rsidR="00E85DCF" w:rsidRPr="00E85DCF">
        <w:rPr>
          <w:rFonts w:ascii="Times New Roman" w:hAnsi="Times New Roman" w:cs="Times New Roman"/>
          <w:iCs/>
          <w:kern w:val="0"/>
          <w:sz w:val="24"/>
          <w:szCs w:val="24"/>
        </w:rPr>
        <w:t xml:space="preserve"> could </w:t>
      </w:r>
      <w:r w:rsidR="00E85DCF">
        <w:rPr>
          <w:rFonts w:ascii="Times New Roman" w:hAnsi="Times New Roman" w:cs="Times New Roman" w:hint="eastAsia"/>
          <w:iCs/>
          <w:kern w:val="0"/>
          <w:sz w:val="24"/>
          <w:szCs w:val="24"/>
        </w:rPr>
        <w:t>be indicative</w:t>
      </w:r>
      <w:r w:rsidR="00E85DCF" w:rsidRPr="00E85DCF">
        <w:rPr>
          <w:rFonts w:ascii="Times New Roman" w:hAnsi="Times New Roman" w:cs="Times New Roman"/>
          <w:iCs/>
          <w:kern w:val="0"/>
          <w:sz w:val="24"/>
          <w:szCs w:val="24"/>
        </w:rPr>
        <w:t xml:space="preserve"> of participants</w:t>
      </w:r>
      <w:r w:rsidR="00E85DCF">
        <w:rPr>
          <w:rFonts w:ascii="Times New Roman" w:hAnsi="Times New Roman" w:cs="Times New Roman"/>
          <w:iCs/>
          <w:kern w:val="0"/>
          <w:sz w:val="24"/>
          <w:szCs w:val="24"/>
        </w:rPr>
        <w:t>’</w:t>
      </w:r>
      <w:r w:rsidR="00E85DCF" w:rsidRPr="00E85DCF">
        <w:rPr>
          <w:rFonts w:ascii="Times New Roman" w:hAnsi="Times New Roman" w:cs="Times New Roman"/>
          <w:iCs/>
          <w:kern w:val="0"/>
          <w:sz w:val="24"/>
          <w:szCs w:val="24"/>
        </w:rPr>
        <w:t xml:space="preserve"> judgment </w:t>
      </w:r>
      <w:r w:rsidR="009651EA">
        <w:rPr>
          <w:rFonts w:ascii="Times New Roman" w:hAnsi="Times New Roman" w:cs="Times New Roman" w:hint="eastAsia"/>
          <w:iCs/>
          <w:kern w:val="0"/>
          <w:sz w:val="24"/>
          <w:szCs w:val="24"/>
        </w:rPr>
        <w:t>re-alignment.</w:t>
      </w:r>
      <w:r w:rsidR="000D6BBF" w:rsidRPr="00AA5E35">
        <w:rPr>
          <w:rFonts w:ascii="Times New Roman" w:hAnsi="Times New Roman" w:cs="Times New Roman"/>
          <w:iCs/>
          <w:kern w:val="0"/>
          <w:sz w:val="24"/>
          <w:szCs w:val="24"/>
        </w:rPr>
        <w:t xml:space="preserve"> </w:t>
      </w:r>
      <w:r w:rsidR="008F272D">
        <w:rPr>
          <w:rFonts w:ascii="Times New Roman" w:hAnsi="Times New Roman" w:cs="Times New Roman" w:hint="eastAsia"/>
          <w:iCs/>
          <w:kern w:val="0"/>
          <w:sz w:val="24"/>
          <w:szCs w:val="24"/>
        </w:rPr>
        <w:t>To test this conjecture</w:t>
      </w:r>
      <w:r w:rsidR="004F436C">
        <w:rPr>
          <w:rFonts w:ascii="Times New Roman" w:hAnsi="Times New Roman" w:cs="Times New Roman" w:hint="eastAsia"/>
          <w:iCs/>
          <w:kern w:val="0"/>
          <w:sz w:val="24"/>
          <w:szCs w:val="24"/>
        </w:rPr>
        <w:t>, w</w:t>
      </w:r>
      <w:r w:rsidR="00EC02B1" w:rsidRPr="00AA5E35">
        <w:rPr>
          <w:rFonts w:ascii="Times New Roman" w:hAnsi="Times New Roman" w:cs="Times New Roman" w:hint="eastAsia"/>
          <w:iCs/>
          <w:kern w:val="0"/>
          <w:sz w:val="24"/>
          <w:szCs w:val="24"/>
        </w:rPr>
        <w:t>e</w:t>
      </w:r>
      <w:r w:rsidR="008C7B0D" w:rsidRPr="00AA5E35">
        <w:rPr>
          <w:rFonts w:ascii="Times New Roman" w:hAnsi="Times New Roman" w:cs="Times New Roman" w:hint="eastAsia"/>
          <w:iCs/>
          <w:kern w:val="0"/>
          <w:sz w:val="24"/>
          <w:szCs w:val="24"/>
        </w:rPr>
        <w:t xml:space="preserve"> </w:t>
      </w:r>
      <w:r w:rsidR="0005736B" w:rsidRPr="00AA5E35">
        <w:rPr>
          <w:rFonts w:ascii="Times New Roman" w:hAnsi="Times New Roman" w:cs="Times New Roman" w:hint="eastAsia"/>
          <w:iCs/>
          <w:kern w:val="0"/>
          <w:sz w:val="24"/>
          <w:szCs w:val="24"/>
        </w:rPr>
        <w:t xml:space="preserve">conducted mixed-effect logistic </w:t>
      </w:r>
      <w:r w:rsidR="0005736B" w:rsidRPr="00AA5E35">
        <w:rPr>
          <w:rFonts w:ascii="Times New Roman" w:hAnsi="Times New Roman" w:cs="Times New Roman"/>
          <w:iCs/>
          <w:kern w:val="0"/>
          <w:sz w:val="24"/>
          <w:szCs w:val="24"/>
        </w:rPr>
        <w:t>regression</w:t>
      </w:r>
      <w:r w:rsidR="00B93E9A">
        <w:rPr>
          <w:rFonts w:ascii="Times New Roman" w:hAnsi="Times New Roman" w:cs="Times New Roman" w:hint="eastAsia"/>
          <w:iCs/>
          <w:kern w:val="0"/>
          <w:sz w:val="24"/>
          <w:szCs w:val="24"/>
        </w:rPr>
        <w:t>s</w:t>
      </w:r>
      <w:r w:rsidR="0005736B" w:rsidRPr="00AA5E35">
        <w:rPr>
          <w:rFonts w:ascii="Times New Roman" w:hAnsi="Times New Roman" w:cs="Times New Roman" w:hint="eastAsia"/>
          <w:iCs/>
          <w:kern w:val="0"/>
          <w:sz w:val="24"/>
          <w:szCs w:val="24"/>
        </w:rPr>
        <w:t xml:space="preserve"> to examine the </w:t>
      </w:r>
      <w:r w:rsidR="0005736B" w:rsidRPr="00AA5E35">
        <w:rPr>
          <w:rFonts w:ascii="Times New Roman" w:hAnsi="Times New Roman" w:cs="Times New Roman"/>
          <w:iCs/>
          <w:kern w:val="0"/>
          <w:sz w:val="24"/>
          <w:szCs w:val="24"/>
        </w:rPr>
        <w:t>impact</w:t>
      </w:r>
      <w:r w:rsidR="0005736B" w:rsidRPr="00AA5E35">
        <w:rPr>
          <w:rFonts w:ascii="Times New Roman" w:hAnsi="Times New Roman" w:cs="Times New Roman" w:hint="eastAsia"/>
          <w:iCs/>
          <w:kern w:val="0"/>
          <w:sz w:val="24"/>
          <w:szCs w:val="24"/>
        </w:rPr>
        <w:t xml:space="preserve"> of</w:t>
      </w:r>
      <w:r w:rsidR="00EC02B1" w:rsidRPr="00AA5E35">
        <w:rPr>
          <w:rFonts w:ascii="Times New Roman" w:hAnsi="Times New Roman" w:cs="Times New Roman"/>
          <w:iCs/>
          <w:kern w:val="0"/>
          <w:sz w:val="24"/>
          <w:szCs w:val="24"/>
        </w:rPr>
        <w:t xml:space="preserve"> </w:t>
      </w:r>
      <w:r w:rsidR="00A422BB" w:rsidRPr="00AA5E35">
        <w:rPr>
          <w:rFonts w:ascii="Times New Roman" w:hAnsi="Times New Roman" w:cs="Times New Roman"/>
          <w:iCs/>
          <w:kern w:val="0"/>
          <w:sz w:val="24"/>
          <w:szCs w:val="24"/>
        </w:rPr>
        <w:t>advisees’</w:t>
      </w:r>
      <w:r w:rsidR="00A422BB" w:rsidRPr="00AA5E35">
        <w:rPr>
          <w:rFonts w:ascii="Times New Roman" w:hAnsi="Times New Roman" w:cs="Times New Roman" w:hint="eastAsia"/>
          <w:iCs/>
          <w:kern w:val="0"/>
          <w:sz w:val="24"/>
          <w:szCs w:val="24"/>
        </w:rPr>
        <w:t xml:space="preserve"> </w:t>
      </w:r>
      <w:r w:rsidR="00EC02B1" w:rsidRPr="00AA5E35">
        <w:rPr>
          <w:rFonts w:ascii="Times New Roman" w:hAnsi="Times New Roman" w:cs="Times New Roman"/>
          <w:iCs/>
          <w:kern w:val="0"/>
          <w:sz w:val="24"/>
          <w:szCs w:val="24"/>
        </w:rPr>
        <w:t xml:space="preserve">confidence </w:t>
      </w:r>
      <w:r w:rsidR="00EC02B1" w:rsidRPr="00AA5E35">
        <w:rPr>
          <w:rFonts w:ascii="Times New Roman" w:hAnsi="Times New Roman" w:cs="Times New Roman" w:hint="eastAsia"/>
          <w:iCs/>
          <w:kern w:val="0"/>
          <w:sz w:val="24"/>
          <w:szCs w:val="24"/>
        </w:rPr>
        <w:t>(</w:t>
      </w:r>
      <w:r w:rsidR="00D05FE2" w:rsidRPr="00AA5E35">
        <w:rPr>
          <w:rFonts w:ascii="Times New Roman" w:hAnsi="Times New Roman" w:cs="Times New Roman" w:hint="eastAsia"/>
          <w:iCs/>
          <w:kern w:val="0"/>
          <w:sz w:val="24"/>
          <w:szCs w:val="24"/>
        </w:rPr>
        <w:t xml:space="preserve">measured by </w:t>
      </w:r>
      <w:r w:rsidR="00A42A37">
        <w:rPr>
          <w:rFonts w:ascii="Times New Roman" w:hAnsi="Times New Roman" w:cs="Times New Roman" w:hint="eastAsia"/>
          <w:iCs/>
          <w:kern w:val="0"/>
          <w:sz w:val="24"/>
          <w:szCs w:val="24"/>
        </w:rPr>
        <w:t xml:space="preserve">their </w:t>
      </w:r>
      <w:r w:rsidR="00D05FE2" w:rsidRPr="00AA5E35">
        <w:rPr>
          <w:rFonts w:ascii="Times New Roman" w:hAnsi="Times New Roman" w:cs="Times New Roman" w:hint="eastAsia"/>
          <w:iCs/>
          <w:kern w:val="0"/>
          <w:sz w:val="24"/>
          <w:szCs w:val="24"/>
        </w:rPr>
        <w:t>investment magnitude</w:t>
      </w:r>
      <w:r w:rsidR="00EC02B1" w:rsidRPr="00AA5E35">
        <w:rPr>
          <w:rFonts w:ascii="Times New Roman" w:hAnsi="Times New Roman" w:cs="Times New Roman" w:hint="eastAsia"/>
          <w:iCs/>
          <w:kern w:val="0"/>
          <w:sz w:val="24"/>
          <w:szCs w:val="24"/>
        </w:rPr>
        <w:t>)</w:t>
      </w:r>
      <w:r w:rsidR="00EC02B1" w:rsidRPr="00AA5E35">
        <w:rPr>
          <w:rFonts w:ascii="Times New Roman" w:hAnsi="Times New Roman" w:cs="Times New Roman"/>
          <w:iCs/>
          <w:kern w:val="0"/>
          <w:sz w:val="24"/>
          <w:szCs w:val="24"/>
        </w:rPr>
        <w:t>, controlling for advisors’ confidence</w:t>
      </w:r>
      <w:r w:rsidR="00EC02B1" w:rsidRPr="00AA5E35">
        <w:rPr>
          <w:rFonts w:ascii="Times New Roman" w:hAnsi="Times New Roman" w:cs="Times New Roman" w:hint="eastAsia"/>
          <w:iCs/>
          <w:kern w:val="0"/>
          <w:sz w:val="24"/>
          <w:szCs w:val="24"/>
        </w:rPr>
        <w:t xml:space="preserve"> </w:t>
      </w:r>
      <w:r w:rsidR="00EC02B1" w:rsidRPr="00AA5E35">
        <w:rPr>
          <w:rFonts w:ascii="Times New Roman" w:hAnsi="Times New Roman" w:cs="Times New Roman"/>
          <w:iCs/>
          <w:kern w:val="0"/>
          <w:sz w:val="24"/>
          <w:szCs w:val="24"/>
        </w:rPr>
        <w:t xml:space="preserve">in </w:t>
      </w:r>
      <w:r w:rsidR="00A422BB" w:rsidRPr="00AA5E35">
        <w:rPr>
          <w:rFonts w:ascii="Times New Roman" w:hAnsi="Times New Roman" w:cs="Times New Roman"/>
          <w:iCs/>
          <w:kern w:val="0"/>
          <w:sz w:val="24"/>
          <w:szCs w:val="24"/>
        </w:rPr>
        <w:t>their initial judgments</w:t>
      </w:r>
      <w:r w:rsidR="00EC02B1" w:rsidRPr="00AA5E35">
        <w:rPr>
          <w:rFonts w:ascii="Times New Roman" w:hAnsi="Times New Roman" w:cs="Times New Roman" w:hint="eastAsia"/>
          <w:iCs/>
          <w:kern w:val="0"/>
          <w:sz w:val="24"/>
          <w:szCs w:val="24"/>
        </w:rPr>
        <w:t>.</w:t>
      </w:r>
      <w:r w:rsidR="00EC02B1" w:rsidRPr="00AA5E35">
        <w:rPr>
          <w:rFonts w:ascii="Times New Roman" w:hAnsi="Times New Roman" w:cs="Times New Roman"/>
          <w:iCs/>
          <w:kern w:val="0"/>
          <w:sz w:val="24"/>
          <w:szCs w:val="24"/>
        </w:rPr>
        <w:t xml:space="preserve"> </w:t>
      </w:r>
      <w:r w:rsidR="00F86198" w:rsidRPr="00AA5E35">
        <w:rPr>
          <w:rFonts w:ascii="Times New Roman" w:hAnsi="Times New Roman" w:cs="Times New Roman" w:hint="eastAsia"/>
          <w:iCs/>
          <w:kern w:val="0"/>
          <w:sz w:val="24"/>
          <w:szCs w:val="24"/>
        </w:rPr>
        <w:t>A</w:t>
      </w:r>
      <w:r w:rsidR="00EC02B1" w:rsidRPr="00AA5E35">
        <w:rPr>
          <w:rFonts w:ascii="Times New Roman" w:hAnsi="Times New Roman" w:cs="Times New Roman" w:hint="eastAsia"/>
          <w:iCs/>
          <w:kern w:val="0"/>
          <w:sz w:val="24"/>
          <w:szCs w:val="24"/>
        </w:rPr>
        <w:t>dvisees</w:t>
      </w:r>
      <w:r w:rsidR="00EC02B1" w:rsidRPr="00AA5E35">
        <w:rPr>
          <w:rFonts w:ascii="Times New Roman" w:hAnsi="Times New Roman" w:cs="Times New Roman"/>
          <w:iCs/>
          <w:kern w:val="0"/>
          <w:sz w:val="24"/>
          <w:szCs w:val="24"/>
        </w:rPr>
        <w:t>’</w:t>
      </w:r>
      <w:r w:rsidR="00EC02B1" w:rsidRPr="00AA5E35">
        <w:rPr>
          <w:rFonts w:ascii="Times New Roman" w:hAnsi="Times New Roman" w:cs="Times New Roman" w:hint="eastAsia"/>
          <w:iCs/>
          <w:kern w:val="0"/>
          <w:sz w:val="24"/>
          <w:szCs w:val="24"/>
        </w:rPr>
        <w:t xml:space="preserve"> confidence </w:t>
      </w:r>
      <w:r w:rsidR="00A422BB" w:rsidRPr="00AA5E35">
        <w:rPr>
          <w:rFonts w:ascii="Times New Roman" w:hAnsi="Times New Roman" w:cs="Times New Roman" w:hint="eastAsia"/>
          <w:iCs/>
          <w:kern w:val="0"/>
          <w:sz w:val="24"/>
          <w:szCs w:val="24"/>
        </w:rPr>
        <w:t xml:space="preserve">merely </w:t>
      </w:r>
      <w:r w:rsidR="00E13675">
        <w:rPr>
          <w:rFonts w:ascii="Times New Roman" w:hAnsi="Times New Roman" w:cs="Times New Roman" w:hint="eastAsia"/>
          <w:iCs/>
          <w:kern w:val="0"/>
          <w:sz w:val="24"/>
          <w:szCs w:val="24"/>
        </w:rPr>
        <w:t>had</w:t>
      </w:r>
      <w:r w:rsidR="00C23B24" w:rsidRPr="00AA5E35">
        <w:rPr>
          <w:rFonts w:ascii="Times New Roman" w:hAnsi="Times New Roman" w:cs="Times New Roman" w:hint="eastAsia"/>
          <w:iCs/>
          <w:kern w:val="0"/>
          <w:sz w:val="24"/>
          <w:szCs w:val="24"/>
        </w:rPr>
        <w:t xml:space="preserve"> </w:t>
      </w:r>
      <w:r w:rsidR="00A422BB" w:rsidRPr="00AA5E35">
        <w:rPr>
          <w:rFonts w:ascii="Times New Roman" w:hAnsi="Times New Roman" w:cs="Times New Roman" w:hint="eastAsia"/>
          <w:iCs/>
          <w:kern w:val="0"/>
          <w:sz w:val="24"/>
          <w:szCs w:val="24"/>
        </w:rPr>
        <w:t>marginal</w:t>
      </w:r>
      <w:r w:rsidR="00EC02B1" w:rsidRPr="00AA5E35">
        <w:rPr>
          <w:rFonts w:ascii="Times New Roman" w:hAnsi="Times New Roman" w:cs="Times New Roman"/>
          <w:iCs/>
          <w:kern w:val="0"/>
          <w:sz w:val="24"/>
          <w:szCs w:val="24"/>
        </w:rPr>
        <w:t xml:space="preserve"> </w:t>
      </w:r>
      <w:r w:rsidR="00C23B24" w:rsidRPr="00AA5E35">
        <w:rPr>
          <w:rFonts w:ascii="Times New Roman" w:hAnsi="Times New Roman" w:cs="Times New Roman" w:hint="eastAsia"/>
          <w:iCs/>
          <w:kern w:val="0"/>
          <w:sz w:val="24"/>
          <w:szCs w:val="24"/>
        </w:rPr>
        <w:t>influence on</w:t>
      </w:r>
      <w:r w:rsidR="00EC02B1" w:rsidRPr="00AA5E35">
        <w:rPr>
          <w:rFonts w:ascii="Times New Roman" w:hAnsi="Times New Roman" w:cs="Times New Roman" w:hint="eastAsia"/>
          <w:iCs/>
          <w:kern w:val="0"/>
          <w:sz w:val="24"/>
          <w:szCs w:val="24"/>
        </w:rPr>
        <w:t xml:space="preserve"> </w:t>
      </w:r>
      <w:r w:rsidR="00EC02B1" w:rsidRPr="00AA5E35">
        <w:rPr>
          <w:rFonts w:ascii="Times New Roman" w:hAnsi="Times New Roman" w:cs="Times New Roman"/>
          <w:iCs/>
          <w:kern w:val="0"/>
          <w:sz w:val="24"/>
          <w:szCs w:val="24"/>
        </w:rPr>
        <w:t>advisors’ judgement re-alignment (</w:t>
      </w:r>
      <w:r w:rsidR="00EC02B1" w:rsidRPr="00AA5E35">
        <w:rPr>
          <w:rFonts w:ascii="Times New Roman" w:hAnsi="Times New Roman" w:cs="Times New Roman"/>
          <w:i/>
          <w:kern w:val="0"/>
          <w:sz w:val="24"/>
          <w:szCs w:val="24"/>
        </w:rPr>
        <w:t xml:space="preserve">b </w:t>
      </w:r>
      <w:r w:rsidR="00EC02B1" w:rsidRPr="00AA5E35">
        <w:rPr>
          <w:rFonts w:ascii="Times New Roman" w:hAnsi="Times New Roman" w:cs="Times New Roman"/>
          <w:iCs/>
          <w:kern w:val="0"/>
          <w:sz w:val="24"/>
          <w:szCs w:val="24"/>
        </w:rPr>
        <w:t>= -7.4 × 10</w:t>
      </w:r>
      <w:r w:rsidR="00EC02B1" w:rsidRPr="00AA5E35">
        <w:rPr>
          <w:rFonts w:ascii="Times New Roman" w:hAnsi="Times New Roman" w:cs="Times New Roman"/>
          <w:iCs/>
          <w:kern w:val="0"/>
          <w:sz w:val="24"/>
          <w:szCs w:val="24"/>
          <w:vertAlign w:val="superscript"/>
        </w:rPr>
        <w:t>-3</w:t>
      </w:r>
      <w:r w:rsidR="00EC02B1" w:rsidRPr="00AA5E35">
        <w:rPr>
          <w:rFonts w:ascii="Times New Roman" w:hAnsi="Times New Roman" w:cs="Times New Roman"/>
          <w:iCs/>
          <w:kern w:val="0"/>
          <w:sz w:val="24"/>
          <w:szCs w:val="24"/>
        </w:rPr>
        <w:t xml:space="preserve">, </w:t>
      </w:r>
      <w:r w:rsidR="00EC02B1" w:rsidRPr="00AA5E35">
        <w:rPr>
          <w:rFonts w:ascii="Times New Roman" w:hAnsi="Times New Roman" w:cs="Times New Roman"/>
          <w:i/>
          <w:kern w:val="0"/>
          <w:sz w:val="24"/>
          <w:szCs w:val="24"/>
        </w:rPr>
        <w:t>z</w:t>
      </w:r>
      <w:r w:rsidR="00EC02B1" w:rsidRPr="00AA5E35">
        <w:rPr>
          <w:rFonts w:ascii="Times New Roman" w:hAnsi="Times New Roman" w:cs="Times New Roman"/>
          <w:iCs/>
          <w:kern w:val="0"/>
          <w:sz w:val="24"/>
          <w:szCs w:val="24"/>
        </w:rPr>
        <w:t xml:space="preserve"> = -1.7</w:t>
      </w:r>
      <w:r w:rsidR="00EC02B1" w:rsidRPr="00AA5E35">
        <w:rPr>
          <w:rFonts w:ascii="Times New Roman" w:hAnsi="Times New Roman" w:cs="Times New Roman" w:hint="eastAsia"/>
          <w:iCs/>
          <w:kern w:val="0"/>
          <w:sz w:val="24"/>
          <w:szCs w:val="24"/>
        </w:rPr>
        <w:t>8</w:t>
      </w:r>
      <w:r w:rsidR="00EC02B1" w:rsidRPr="00AA5E35">
        <w:rPr>
          <w:rFonts w:ascii="Times New Roman" w:hAnsi="Times New Roman" w:cs="Times New Roman"/>
          <w:iCs/>
          <w:kern w:val="0"/>
          <w:sz w:val="24"/>
          <w:szCs w:val="24"/>
        </w:rPr>
        <w:t xml:space="preserve">, 95% CI = [-0.02, 0.0007], </w:t>
      </w:r>
      <w:r w:rsidR="00EC02B1" w:rsidRPr="00AA5E35">
        <w:rPr>
          <w:rFonts w:ascii="Times New Roman" w:hAnsi="Times New Roman" w:cs="Times New Roman"/>
          <w:i/>
          <w:kern w:val="0"/>
          <w:sz w:val="24"/>
          <w:szCs w:val="24"/>
        </w:rPr>
        <w:t>p</w:t>
      </w:r>
      <w:r w:rsidR="00EC02B1" w:rsidRPr="00AA5E35">
        <w:rPr>
          <w:rFonts w:ascii="Times New Roman" w:hAnsi="Times New Roman" w:cs="Times New Roman"/>
          <w:iCs/>
          <w:kern w:val="0"/>
          <w:sz w:val="24"/>
          <w:szCs w:val="24"/>
        </w:rPr>
        <w:t xml:space="preserve"> = .08)</w:t>
      </w:r>
      <w:r w:rsidR="00EC02B1" w:rsidRPr="00AA5E35">
        <w:rPr>
          <w:rFonts w:ascii="Times New Roman" w:hAnsi="Times New Roman" w:cs="Times New Roman" w:hint="eastAsia"/>
          <w:iCs/>
          <w:kern w:val="0"/>
          <w:sz w:val="24"/>
          <w:szCs w:val="24"/>
        </w:rPr>
        <w:t xml:space="preserve">. </w:t>
      </w:r>
      <w:r w:rsidR="004446BA">
        <w:rPr>
          <w:rFonts w:ascii="Times New Roman" w:hAnsi="Times New Roman" w:cs="Times New Roman" w:hint="eastAsia"/>
          <w:iCs/>
          <w:kern w:val="0"/>
          <w:sz w:val="24"/>
          <w:szCs w:val="24"/>
        </w:rPr>
        <w:t xml:space="preserve">This was true both for trials </w:t>
      </w:r>
      <w:r w:rsidR="00C86F2D">
        <w:rPr>
          <w:rFonts w:ascii="Times New Roman" w:hAnsi="Times New Roman" w:cs="Times New Roman" w:hint="eastAsia"/>
          <w:iCs/>
          <w:kern w:val="0"/>
          <w:sz w:val="24"/>
          <w:szCs w:val="24"/>
        </w:rPr>
        <w:t>where</w:t>
      </w:r>
      <w:r w:rsidR="004446BA">
        <w:rPr>
          <w:rFonts w:ascii="Times New Roman" w:hAnsi="Times New Roman" w:cs="Times New Roman" w:hint="eastAsia"/>
          <w:iCs/>
          <w:kern w:val="0"/>
          <w:sz w:val="24"/>
          <w:szCs w:val="24"/>
        </w:rPr>
        <w:t xml:space="preserve"> advisees</w:t>
      </w:r>
      <w:r w:rsidR="004446BA">
        <w:rPr>
          <w:rFonts w:ascii="Times New Roman" w:hAnsi="Times New Roman" w:cs="Times New Roman"/>
          <w:iCs/>
          <w:kern w:val="0"/>
          <w:sz w:val="24"/>
          <w:szCs w:val="24"/>
        </w:rPr>
        <w:t>’</w:t>
      </w:r>
      <w:r w:rsidR="004446BA">
        <w:rPr>
          <w:rFonts w:ascii="Times New Roman" w:hAnsi="Times New Roman" w:cs="Times New Roman" w:hint="eastAsia"/>
          <w:iCs/>
          <w:kern w:val="0"/>
          <w:sz w:val="24"/>
          <w:szCs w:val="24"/>
        </w:rPr>
        <w:t xml:space="preserve"> judgements were correct </w:t>
      </w:r>
      <w:r w:rsidR="004446BA" w:rsidRPr="00AA5E35">
        <w:rPr>
          <w:rFonts w:ascii="Times New Roman" w:hAnsi="Times New Roman" w:cs="Times New Roman"/>
          <w:iCs/>
          <w:kern w:val="0"/>
          <w:sz w:val="24"/>
          <w:szCs w:val="24"/>
        </w:rPr>
        <w:t>(</w:t>
      </w:r>
      <w:r w:rsidR="004446BA" w:rsidRPr="00AA5E35">
        <w:rPr>
          <w:rFonts w:ascii="Times New Roman" w:hAnsi="Times New Roman" w:cs="Times New Roman"/>
          <w:i/>
          <w:kern w:val="0"/>
          <w:sz w:val="24"/>
          <w:szCs w:val="24"/>
        </w:rPr>
        <w:t xml:space="preserve">b </w:t>
      </w:r>
      <w:r w:rsidR="004446BA" w:rsidRPr="00AA5E35">
        <w:rPr>
          <w:rFonts w:ascii="Times New Roman" w:hAnsi="Times New Roman" w:cs="Times New Roman"/>
          <w:iCs/>
          <w:kern w:val="0"/>
          <w:sz w:val="24"/>
          <w:szCs w:val="24"/>
        </w:rPr>
        <w:t>= -</w:t>
      </w:r>
      <w:r w:rsidR="004446BA">
        <w:rPr>
          <w:rFonts w:ascii="Times New Roman" w:hAnsi="Times New Roman" w:cs="Times New Roman" w:hint="eastAsia"/>
          <w:iCs/>
          <w:kern w:val="0"/>
          <w:sz w:val="24"/>
          <w:szCs w:val="24"/>
        </w:rPr>
        <w:t>8.0</w:t>
      </w:r>
      <w:r w:rsidR="004446BA" w:rsidRPr="00AA5E35">
        <w:rPr>
          <w:rFonts w:ascii="Times New Roman" w:hAnsi="Times New Roman" w:cs="Times New Roman"/>
          <w:iCs/>
          <w:kern w:val="0"/>
          <w:sz w:val="24"/>
          <w:szCs w:val="24"/>
        </w:rPr>
        <w:t>× 10</w:t>
      </w:r>
      <w:r w:rsidR="004446BA" w:rsidRPr="00AA5E35">
        <w:rPr>
          <w:rFonts w:ascii="Times New Roman" w:hAnsi="Times New Roman" w:cs="Times New Roman"/>
          <w:iCs/>
          <w:kern w:val="0"/>
          <w:sz w:val="24"/>
          <w:szCs w:val="24"/>
          <w:vertAlign w:val="superscript"/>
        </w:rPr>
        <w:t>-3</w:t>
      </w:r>
      <w:r w:rsidR="004446BA" w:rsidRPr="00AA5E35">
        <w:rPr>
          <w:rFonts w:ascii="Times New Roman" w:hAnsi="Times New Roman" w:cs="Times New Roman"/>
          <w:iCs/>
          <w:kern w:val="0"/>
          <w:sz w:val="24"/>
          <w:szCs w:val="24"/>
        </w:rPr>
        <w:t xml:space="preserve">, </w:t>
      </w:r>
      <w:r w:rsidR="004446BA" w:rsidRPr="00AA5E35">
        <w:rPr>
          <w:rFonts w:ascii="Times New Roman" w:hAnsi="Times New Roman" w:cs="Times New Roman"/>
          <w:i/>
          <w:kern w:val="0"/>
          <w:sz w:val="24"/>
          <w:szCs w:val="24"/>
        </w:rPr>
        <w:t>z</w:t>
      </w:r>
      <w:r w:rsidR="004446BA" w:rsidRPr="00AA5E35">
        <w:rPr>
          <w:rFonts w:ascii="Times New Roman" w:hAnsi="Times New Roman" w:cs="Times New Roman"/>
          <w:iCs/>
          <w:kern w:val="0"/>
          <w:sz w:val="24"/>
          <w:szCs w:val="24"/>
        </w:rPr>
        <w:t xml:space="preserve"> = -1.</w:t>
      </w:r>
      <w:r w:rsidR="004446BA">
        <w:rPr>
          <w:rFonts w:ascii="Times New Roman" w:hAnsi="Times New Roman" w:cs="Times New Roman" w:hint="eastAsia"/>
          <w:iCs/>
          <w:kern w:val="0"/>
          <w:sz w:val="24"/>
          <w:szCs w:val="24"/>
        </w:rPr>
        <w:t>48</w:t>
      </w:r>
      <w:r w:rsidR="004446BA" w:rsidRPr="00AA5E35">
        <w:rPr>
          <w:rFonts w:ascii="Times New Roman" w:hAnsi="Times New Roman" w:cs="Times New Roman"/>
          <w:iCs/>
          <w:kern w:val="0"/>
          <w:sz w:val="24"/>
          <w:szCs w:val="24"/>
        </w:rPr>
        <w:t>, 95% CI = [-0.02, 0.00</w:t>
      </w:r>
      <w:r w:rsidR="004446BA">
        <w:rPr>
          <w:rFonts w:ascii="Times New Roman" w:hAnsi="Times New Roman" w:cs="Times New Roman" w:hint="eastAsia"/>
          <w:iCs/>
          <w:kern w:val="0"/>
          <w:sz w:val="24"/>
          <w:szCs w:val="24"/>
        </w:rPr>
        <w:t>3</w:t>
      </w:r>
      <w:r w:rsidR="004446BA" w:rsidRPr="00AA5E35">
        <w:rPr>
          <w:rFonts w:ascii="Times New Roman" w:hAnsi="Times New Roman" w:cs="Times New Roman"/>
          <w:iCs/>
          <w:kern w:val="0"/>
          <w:sz w:val="24"/>
          <w:szCs w:val="24"/>
        </w:rPr>
        <w:t xml:space="preserve">], </w:t>
      </w:r>
      <w:r w:rsidR="004446BA" w:rsidRPr="00AA5E35">
        <w:rPr>
          <w:rFonts w:ascii="Times New Roman" w:hAnsi="Times New Roman" w:cs="Times New Roman"/>
          <w:i/>
          <w:kern w:val="0"/>
          <w:sz w:val="24"/>
          <w:szCs w:val="24"/>
        </w:rPr>
        <w:t>p</w:t>
      </w:r>
      <w:r w:rsidR="004446BA" w:rsidRPr="00AA5E35">
        <w:rPr>
          <w:rFonts w:ascii="Times New Roman" w:hAnsi="Times New Roman" w:cs="Times New Roman"/>
          <w:iCs/>
          <w:kern w:val="0"/>
          <w:sz w:val="24"/>
          <w:szCs w:val="24"/>
        </w:rPr>
        <w:t xml:space="preserve"> = .</w:t>
      </w:r>
      <w:r w:rsidR="004446BA">
        <w:rPr>
          <w:rFonts w:ascii="Times New Roman" w:hAnsi="Times New Roman" w:cs="Times New Roman" w:hint="eastAsia"/>
          <w:iCs/>
          <w:kern w:val="0"/>
          <w:sz w:val="24"/>
          <w:szCs w:val="24"/>
        </w:rPr>
        <w:t>14</w:t>
      </w:r>
      <w:r w:rsidR="004446BA" w:rsidRPr="00AA5E35">
        <w:rPr>
          <w:rFonts w:ascii="Times New Roman" w:hAnsi="Times New Roman" w:cs="Times New Roman"/>
          <w:iCs/>
          <w:kern w:val="0"/>
          <w:sz w:val="24"/>
          <w:szCs w:val="24"/>
        </w:rPr>
        <w:t>)</w:t>
      </w:r>
      <w:r w:rsidR="004446BA">
        <w:rPr>
          <w:rFonts w:ascii="Times New Roman" w:hAnsi="Times New Roman" w:cs="Times New Roman" w:hint="eastAsia"/>
          <w:iCs/>
          <w:kern w:val="0"/>
          <w:sz w:val="24"/>
          <w:szCs w:val="24"/>
        </w:rPr>
        <w:t xml:space="preserve"> and incorrect </w:t>
      </w:r>
      <w:r w:rsidR="004446BA" w:rsidRPr="00AA5E35">
        <w:rPr>
          <w:rFonts w:ascii="Times New Roman" w:hAnsi="Times New Roman" w:cs="Times New Roman"/>
          <w:iCs/>
          <w:kern w:val="0"/>
          <w:sz w:val="24"/>
          <w:szCs w:val="24"/>
        </w:rPr>
        <w:t>(</w:t>
      </w:r>
      <w:r w:rsidR="004446BA" w:rsidRPr="00AA5E35">
        <w:rPr>
          <w:rFonts w:ascii="Times New Roman" w:hAnsi="Times New Roman" w:cs="Times New Roman"/>
          <w:i/>
          <w:kern w:val="0"/>
          <w:sz w:val="24"/>
          <w:szCs w:val="24"/>
        </w:rPr>
        <w:t xml:space="preserve">b </w:t>
      </w:r>
      <w:r w:rsidR="004446BA" w:rsidRPr="00AA5E35">
        <w:rPr>
          <w:rFonts w:ascii="Times New Roman" w:hAnsi="Times New Roman" w:cs="Times New Roman"/>
          <w:iCs/>
          <w:kern w:val="0"/>
          <w:sz w:val="24"/>
          <w:szCs w:val="24"/>
        </w:rPr>
        <w:t>= -</w:t>
      </w:r>
      <w:r w:rsidR="004446BA">
        <w:rPr>
          <w:rFonts w:ascii="Times New Roman" w:hAnsi="Times New Roman" w:cs="Times New Roman" w:hint="eastAsia"/>
          <w:iCs/>
          <w:kern w:val="0"/>
          <w:sz w:val="24"/>
          <w:szCs w:val="24"/>
        </w:rPr>
        <w:t>9.3</w:t>
      </w:r>
      <w:r w:rsidR="004446BA" w:rsidRPr="00AA5E35">
        <w:rPr>
          <w:rFonts w:ascii="Times New Roman" w:hAnsi="Times New Roman" w:cs="Times New Roman"/>
          <w:iCs/>
          <w:kern w:val="0"/>
          <w:sz w:val="24"/>
          <w:szCs w:val="24"/>
        </w:rPr>
        <w:t>× 10</w:t>
      </w:r>
      <w:r w:rsidR="004446BA" w:rsidRPr="00AA5E35">
        <w:rPr>
          <w:rFonts w:ascii="Times New Roman" w:hAnsi="Times New Roman" w:cs="Times New Roman"/>
          <w:iCs/>
          <w:kern w:val="0"/>
          <w:sz w:val="24"/>
          <w:szCs w:val="24"/>
          <w:vertAlign w:val="superscript"/>
        </w:rPr>
        <w:t>-3</w:t>
      </w:r>
      <w:r w:rsidR="004446BA" w:rsidRPr="00AA5E35">
        <w:rPr>
          <w:rFonts w:ascii="Times New Roman" w:hAnsi="Times New Roman" w:cs="Times New Roman"/>
          <w:iCs/>
          <w:kern w:val="0"/>
          <w:sz w:val="24"/>
          <w:szCs w:val="24"/>
        </w:rPr>
        <w:t xml:space="preserve">, </w:t>
      </w:r>
      <w:r w:rsidR="004446BA" w:rsidRPr="00AA5E35">
        <w:rPr>
          <w:rFonts w:ascii="Times New Roman" w:hAnsi="Times New Roman" w:cs="Times New Roman"/>
          <w:i/>
          <w:kern w:val="0"/>
          <w:sz w:val="24"/>
          <w:szCs w:val="24"/>
        </w:rPr>
        <w:t>z</w:t>
      </w:r>
      <w:r w:rsidR="004446BA" w:rsidRPr="00AA5E35">
        <w:rPr>
          <w:rFonts w:ascii="Times New Roman" w:hAnsi="Times New Roman" w:cs="Times New Roman"/>
          <w:iCs/>
          <w:kern w:val="0"/>
          <w:sz w:val="24"/>
          <w:szCs w:val="24"/>
        </w:rPr>
        <w:t xml:space="preserve"> = -1.7</w:t>
      </w:r>
      <w:r w:rsidR="004446BA">
        <w:rPr>
          <w:rFonts w:ascii="Times New Roman" w:hAnsi="Times New Roman" w:cs="Times New Roman" w:hint="eastAsia"/>
          <w:iCs/>
          <w:kern w:val="0"/>
          <w:sz w:val="24"/>
          <w:szCs w:val="24"/>
        </w:rPr>
        <w:t>5</w:t>
      </w:r>
      <w:r w:rsidR="004446BA" w:rsidRPr="00AA5E35">
        <w:rPr>
          <w:rFonts w:ascii="Times New Roman" w:hAnsi="Times New Roman" w:cs="Times New Roman"/>
          <w:iCs/>
          <w:kern w:val="0"/>
          <w:sz w:val="24"/>
          <w:szCs w:val="24"/>
        </w:rPr>
        <w:t>, 95% CI = [-0.02, 0.00</w:t>
      </w:r>
      <w:r w:rsidR="004446BA">
        <w:rPr>
          <w:rFonts w:ascii="Times New Roman" w:hAnsi="Times New Roman" w:cs="Times New Roman" w:hint="eastAsia"/>
          <w:iCs/>
          <w:kern w:val="0"/>
          <w:sz w:val="24"/>
          <w:szCs w:val="24"/>
        </w:rPr>
        <w:t>1</w:t>
      </w:r>
      <w:r w:rsidR="004446BA" w:rsidRPr="00AA5E35">
        <w:rPr>
          <w:rFonts w:ascii="Times New Roman" w:hAnsi="Times New Roman" w:cs="Times New Roman"/>
          <w:iCs/>
          <w:kern w:val="0"/>
          <w:sz w:val="24"/>
          <w:szCs w:val="24"/>
        </w:rPr>
        <w:t xml:space="preserve">], </w:t>
      </w:r>
      <w:r w:rsidR="004446BA" w:rsidRPr="00AA5E35">
        <w:rPr>
          <w:rFonts w:ascii="Times New Roman" w:hAnsi="Times New Roman" w:cs="Times New Roman"/>
          <w:i/>
          <w:kern w:val="0"/>
          <w:sz w:val="24"/>
          <w:szCs w:val="24"/>
        </w:rPr>
        <w:t>p</w:t>
      </w:r>
      <w:r w:rsidR="004446BA" w:rsidRPr="00AA5E35">
        <w:rPr>
          <w:rFonts w:ascii="Times New Roman" w:hAnsi="Times New Roman" w:cs="Times New Roman"/>
          <w:iCs/>
          <w:kern w:val="0"/>
          <w:sz w:val="24"/>
          <w:szCs w:val="24"/>
        </w:rPr>
        <w:t xml:space="preserve"> = .08)</w:t>
      </w:r>
      <w:r w:rsidR="004446BA">
        <w:rPr>
          <w:rFonts w:ascii="Times New Roman" w:hAnsi="Times New Roman" w:cs="Times New Roman" w:hint="eastAsia"/>
          <w:iCs/>
          <w:kern w:val="0"/>
          <w:sz w:val="24"/>
          <w:szCs w:val="24"/>
        </w:rPr>
        <w:t>. The limited impact of advisees</w:t>
      </w:r>
      <w:r w:rsidR="004446BA">
        <w:rPr>
          <w:rFonts w:ascii="Times New Roman" w:hAnsi="Times New Roman" w:cs="Times New Roman"/>
          <w:iCs/>
          <w:kern w:val="0"/>
          <w:sz w:val="24"/>
          <w:szCs w:val="24"/>
        </w:rPr>
        <w:t>’</w:t>
      </w:r>
      <w:r w:rsidR="004446BA">
        <w:rPr>
          <w:rFonts w:ascii="Times New Roman" w:hAnsi="Times New Roman" w:cs="Times New Roman" w:hint="eastAsia"/>
          <w:iCs/>
          <w:kern w:val="0"/>
          <w:sz w:val="24"/>
          <w:szCs w:val="24"/>
        </w:rPr>
        <w:t xml:space="preserve"> confidence</w:t>
      </w:r>
      <w:r w:rsidR="00EC02B1" w:rsidRPr="00AA5E35">
        <w:rPr>
          <w:rFonts w:ascii="Times New Roman" w:hAnsi="Times New Roman" w:cs="Times New Roman" w:hint="eastAsia"/>
          <w:iCs/>
          <w:kern w:val="0"/>
          <w:sz w:val="24"/>
          <w:szCs w:val="24"/>
        </w:rPr>
        <w:t xml:space="preserve"> </w:t>
      </w:r>
      <w:r w:rsidR="001501C5">
        <w:rPr>
          <w:rFonts w:ascii="Times New Roman" w:hAnsi="Times New Roman" w:cs="Times New Roman" w:hint="eastAsia"/>
          <w:iCs/>
          <w:kern w:val="0"/>
          <w:sz w:val="24"/>
          <w:szCs w:val="24"/>
        </w:rPr>
        <w:t xml:space="preserve">was </w:t>
      </w:r>
      <w:r w:rsidR="00EC02B1" w:rsidRPr="00AA5E35">
        <w:rPr>
          <w:rFonts w:ascii="Times New Roman" w:hAnsi="Times New Roman" w:cs="Times New Roman" w:hint="eastAsia"/>
          <w:iCs/>
          <w:kern w:val="0"/>
          <w:sz w:val="24"/>
          <w:szCs w:val="24"/>
        </w:rPr>
        <w:t xml:space="preserve">further </w:t>
      </w:r>
      <w:r w:rsidR="004811C1">
        <w:rPr>
          <w:rFonts w:ascii="Times New Roman" w:hAnsi="Times New Roman" w:cs="Times New Roman" w:hint="eastAsia"/>
          <w:iCs/>
          <w:kern w:val="0"/>
          <w:sz w:val="24"/>
          <w:szCs w:val="24"/>
        </w:rPr>
        <w:t>confirmed</w:t>
      </w:r>
      <w:r w:rsidR="00EC02B1" w:rsidRPr="00AA5E35">
        <w:rPr>
          <w:rFonts w:ascii="Times New Roman" w:hAnsi="Times New Roman" w:cs="Times New Roman"/>
          <w:iCs/>
          <w:kern w:val="0"/>
          <w:sz w:val="24"/>
          <w:szCs w:val="24"/>
        </w:rPr>
        <w:t xml:space="preserve"> </w:t>
      </w:r>
      <w:r w:rsidR="00EC02B1" w:rsidRPr="00AA5E35">
        <w:rPr>
          <w:rFonts w:ascii="Times New Roman" w:hAnsi="Times New Roman" w:cs="Times New Roman" w:hint="eastAsia"/>
          <w:iCs/>
          <w:kern w:val="0"/>
          <w:sz w:val="24"/>
          <w:szCs w:val="24"/>
        </w:rPr>
        <w:t xml:space="preserve">by comparing </w:t>
      </w:r>
      <w:r w:rsidR="009651EA">
        <w:rPr>
          <w:rFonts w:ascii="Times New Roman" w:hAnsi="Times New Roman" w:cs="Times New Roman" w:hint="eastAsia"/>
          <w:iCs/>
          <w:kern w:val="0"/>
          <w:sz w:val="24"/>
          <w:szCs w:val="24"/>
        </w:rPr>
        <w:t>participants</w:t>
      </w:r>
      <w:r w:rsidR="009651EA">
        <w:rPr>
          <w:rFonts w:ascii="Times New Roman" w:hAnsi="Times New Roman" w:cs="Times New Roman"/>
          <w:iCs/>
          <w:kern w:val="0"/>
          <w:sz w:val="24"/>
          <w:szCs w:val="24"/>
        </w:rPr>
        <w:t>’</w:t>
      </w:r>
      <w:r w:rsidR="009651EA">
        <w:rPr>
          <w:rFonts w:ascii="Times New Roman" w:hAnsi="Times New Roman" w:cs="Times New Roman" w:hint="eastAsia"/>
          <w:iCs/>
          <w:kern w:val="0"/>
          <w:sz w:val="24"/>
          <w:szCs w:val="24"/>
        </w:rPr>
        <w:t xml:space="preserve"> overall </w:t>
      </w:r>
      <w:r w:rsidR="00EC02B1" w:rsidRPr="00AA5E35">
        <w:rPr>
          <w:rFonts w:ascii="Times New Roman" w:hAnsi="Times New Roman" w:cs="Times New Roman"/>
          <w:iCs/>
          <w:kern w:val="0"/>
          <w:sz w:val="24"/>
          <w:szCs w:val="24"/>
        </w:rPr>
        <w:t>judgement re-alignment</w:t>
      </w:r>
      <w:r w:rsidR="00EC02B1" w:rsidRPr="00AA5E35">
        <w:rPr>
          <w:rFonts w:ascii="Times New Roman" w:hAnsi="Times New Roman" w:cs="Times New Roman" w:hint="eastAsia"/>
          <w:iCs/>
          <w:kern w:val="0"/>
          <w:sz w:val="24"/>
          <w:szCs w:val="24"/>
        </w:rPr>
        <w:t xml:space="preserve"> </w:t>
      </w:r>
      <w:r w:rsidR="009651EA">
        <w:rPr>
          <w:rFonts w:ascii="Times New Roman" w:hAnsi="Times New Roman" w:cs="Times New Roman" w:hint="eastAsia"/>
          <w:iCs/>
          <w:kern w:val="0"/>
          <w:sz w:val="24"/>
          <w:szCs w:val="24"/>
        </w:rPr>
        <w:t>rare when they were interacting with</w:t>
      </w:r>
      <w:r w:rsidR="00EC02B1" w:rsidRPr="00AA5E35">
        <w:rPr>
          <w:rFonts w:ascii="Times New Roman" w:hAnsi="Times New Roman" w:cs="Times New Roman" w:hint="eastAsia"/>
          <w:iCs/>
          <w:kern w:val="0"/>
          <w:sz w:val="24"/>
          <w:szCs w:val="24"/>
        </w:rPr>
        <w:t xml:space="preserve"> risk-avoiding (advisees invested </w:t>
      </w:r>
      <w:r w:rsidR="00EC02B1" w:rsidRPr="00AA5E35">
        <w:rPr>
          <w:rFonts w:ascii="Times New Roman" w:hAnsi="Times New Roman" w:cs="Times New Roman"/>
          <w:iCs/>
          <w:kern w:val="0"/>
          <w:sz w:val="24"/>
          <w:szCs w:val="24"/>
        </w:rPr>
        <w:t>conservatively</w:t>
      </w:r>
      <w:r w:rsidR="0060736E">
        <w:rPr>
          <w:rFonts w:ascii="Times New Roman" w:hAnsi="Times New Roman" w:cs="Times New Roman" w:hint="eastAsia"/>
          <w:iCs/>
          <w:kern w:val="0"/>
          <w:sz w:val="24"/>
          <w:szCs w:val="24"/>
        </w:rPr>
        <w:t>, i.e., with low confidence</w:t>
      </w:r>
      <w:r w:rsidR="00EC02B1" w:rsidRPr="00AA5E35">
        <w:rPr>
          <w:rFonts w:ascii="Times New Roman" w:hAnsi="Times New Roman" w:cs="Times New Roman" w:hint="eastAsia"/>
          <w:iCs/>
          <w:kern w:val="0"/>
          <w:sz w:val="24"/>
          <w:szCs w:val="24"/>
        </w:rPr>
        <w:t>) vs. risk-seeking (advisees invested</w:t>
      </w:r>
      <w:r w:rsidR="00EC02B1" w:rsidRPr="00AA5E35">
        <w:t xml:space="preserve"> </w:t>
      </w:r>
      <w:r w:rsidR="00EC02B1" w:rsidRPr="00AA5E35">
        <w:rPr>
          <w:rFonts w:ascii="Times New Roman" w:hAnsi="Times New Roman" w:cs="Times New Roman"/>
          <w:iCs/>
          <w:kern w:val="0"/>
          <w:sz w:val="24"/>
          <w:szCs w:val="24"/>
        </w:rPr>
        <w:t>aggressively</w:t>
      </w:r>
      <w:r w:rsidR="0060736E">
        <w:rPr>
          <w:rFonts w:ascii="Times New Roman" w:hAnsi="Times New Roman" w:cs="Times New Roman" w:hint="eastAsia"/>
          <w:iCs/>
          <w:kern w:val="0"/>
          <w:sz w:val="24"/>
          <w:szCs w:val="24"/>
        </w:rPr>
        <w:t>, i.e., with high confidence</w:t>
      </w:r>
      <w:r w:rsidR="00EC02B1" w:rsidRPr="00AA5E35">
        <w:rPr>
          <w:rFonts w:ascii="Times New Roman" w:hAnsi="Times New Roman" w:cs="Times New Roman" w:hint="eastAsia"/>
          <w:iCs/>
          <w:kern w:val="0"/>
          <w:sz w:val="24"/>
          <w:szCs w:val="24"/>
        </w:rPr>
        <w:t>) advisees</w:t>
      </w:r>
      <w:r w:rsidR="00EC02B1" w:rsidRPr="00AA5E35">
        <w:rPr>
          <w:rFonts w:ascii="Times New Roman" w:hAnsi="Times New Roman" w:cs="Times New Roman"/>
          <w:kern w:val="0"/>
          <w:sz w:val="24"/>
          <w:szCs w:val="24"/>
        </w:rPr>
        <w:t xml:space="preserve"> (</w:t>
      </w:r>
      <w:r w:rsidR="001244DC" w:rsidRPr="001244DC">
        <w:rPr>
          <w:rFonts w:ascii="Times New Roman" w:hAnsi="Times New Roman" w:cs="Times New Roman"/>
          <w:i/>
          <w:iCs/>
          <w:kern w:val="0"/>
          <w:sz w:val="24"/>
          <w:szCs w:val="24"/>
        </w:rPr>
        <w:t>b</w:t>
      </w:r>
      <w:r w:rsidR="001244DC" w:rsidRPr="001244DC">
        <w:rPr>
          <w:rFonts w:ascii="Times New Roman" w:hAnsi="Times New Roman" w:cs="Times New Roman"/>
          <w:kern w:val="0"/>
          <w:sz w:val="24"/>
          <w:szCs w:val="24"/>
        </w:rPr>
        <w:t xml:space="preserve"> = -0.</w:t>
      </w:r>
      <w:r w:rsidR="001244DC" w:rsidRPr="001244DC">
        <w:rPr>
          <w:rFonts w:ascii="Times New Roman" w:hAnsi="Times New Roman" w:cs="Times New Roman" w:hint="eastAsia"/>
          <w:kern w:val="0"/>
          <w:sz w:val="24"/>
          <w:szCs w:val="24"/>
        </w:rPr>
        <w:t>30</w:t>
      </w:r>
      <w:r w:rsidR="001244DC" w:rsidRPr="001244DC">
        <w:rPr>
          <w:rFonts w:ascii="Times New Roman" w:hAnsi="Times New Roman" w:cs="Times New Roman"/>
          <w:kern w:val="0"/>
          <w:sz w:val="24"/>
          <w:szCs w:val="24"/>
        </w:rPr>
        <w:t xml:space="preserve">, </w:t>
      </w:r>
      <w:r w:rsidR="001244DC" w:rsidRPr="001244DC">
        <w:rPr>
          <w:rFonts w:ascii="Times New Roman" w:hAnsi="Times New Roman" w:cs="Times New Roman" w:hint="eastAsia"/>
          <w:i/>
          <w:iCs/>
          <w:kern w:val="0"/>
          <w:sz w:val="24"/>
          <w:szCs w:val="24"/>
        </w:rPr>
        <w:t>z</w:t>
      </w:r>
      <w:r w:rsidR="001244DC" w:rsidRPr="001244DC">
        <w:rPr>
          <w:rFonts w:ascii="Times New Roman" w:hAnsi="Times New Roman" w:cs="Times New Roman"/>
          <w:kern w:val="0"/>
          <w:sz w:val="24"/>
          <w:szCs w:val="24"/>
        </w:rPr>
        <w:t xml:space="preserve"> = -1.</w:t>
      </w:r>
      <w:r w:rsidR="001244DC" w:rsidRPr="001244DC">
        <w:rPr>
          <w:rFonts w:ascii="Times New Roman" w:hAnsi="Times New Roman" w:cs="Times New Roman" w:hint="eastAsia"/>
          <w:kern w:val="0"/>
          <w:sz w:val="24"/>
          <w:szCs w:val="24"/>
        </w:rPr>
        <w:t>39</w:t>
      </w:r>
      <w:r w:rsidR="001244DC" w:rsidRPr="001244DC">
        <w:rPr>
          <w:rFonts w:ascii="Times New Roman" w:hAnsi="Times New Roman" w:cs="Times New Roman"/>
          <w:kern w:val="0"/>
          <w:sz w:val="24"/>
          <w:szCs w:val="24"/>
        </w:rPr>
        <w:t>, 95% CI = [-0.</w:t>
      </w:r>
      <w:r w:rsidR="001244DC" w:rsidRPr="001244DC">
        <w:rPr>
          <w:rFonts w:ascii="Times New Roman" w:hAnsi="Times New Roman" w:cs="Times New Roman" w:hint="eastAsia"/>
          <w:kern w:val="0"/>
          <w:sz w:val="24"/>
          <w:szCs w:val="24"/>
        </w:rPr>
        <w:t>12</w:t>
      </w:r>
      <w:r w:rsidR="001244DC" w:rsidRPr="001244DC">
        <w:rPr>
          <w:rFonts w:ascii="Times New Roman" w:hAnsi="Times New Roman" w:cs="Times New Roman"/>
          <w:kern w:val="0"/>
          <w:sz w:val="24"/>
          <w:szCs w:val="24"/>
        </w:rPr>
        <w:t xml:space="preserve">, </w:t>
      </w:r>
      <w:r w:rsidR="001244DC" w:rsidRPr="001244DC">
        <w:rPr>
          <w:rFonts w:ascii="Times New Roman" w:hAnsi="Times New Roman" w:cs="Times New Roman" w:hint="eastAsia"/>
          <w:kern w:val="0"/>
          <w:sz w:val="24"/>
          <w:szCs w:val="24"/>
        </w:rPr>
        <w:t>0.72</w:t>
      </w:r>
      <w:r w:rsidR="001244DC" w:rsidRPr="001244DC">
        <w:rPr>
          <w:rFonts w:ascii="Times New Roman" w:hAnsi="Times New Roman" w:cs="Times New Roman"/>
          <w:kern w:val="0"/>
          <w:sz w:val="24"/>
          <w:szCs w:val="24"/>
        </w:rPr>
        <w:t>],</w:t>
      </w:r>
      <w:r w:rsidR="001244DC" w:rsidRPr="001244DC">
        <w:rPr>
          <w:rFonts w:ascii="Times New Roman" w:hAnsi="Times New Roman" w:cs="Times New Roman"/>
          <w:i/>
          <w:iCs/>
          <w:kern w:val="0"/>
          <w:sz w:val="24"/>
          <w:szCs w:val="24"/>
        </w:rPr>
        <w:t xml:space="preserve"> p</w:t>
      </w:r>
      <w:r w:rsidR="001244DC" w:rsidRPr="001244DC">
        <w:rPr>
          <w:rFonts w:ascii="Times New Roman" w:hAnsi="Times New Roman" w:cs="Times New Roman"/>
          <w:kern w:val="0"/>
          <w:sz w:val="24"/>
          <w:szCs w:val="24"/>
        </w:rPr>
        <w:t xml:space="preserve"> = .</w:t>
      </w:r>
      <w:r w:rsidR="001244DC" w:rsidRPr="001244DC">
        <w:rPr>
          <w:rFonts w:ascii="Times New Roman" w:hAnsi="Times New Roman" w:cs="Times New Roman" w:hint="eastAsia"/>
          <w:kern w:val="0"/>
          <w:sz w:val="24"/>
          <w:szCs w:val="24"/>
        </w:rPr>
        <w:t>17</w:t>
      </w:r>
      <w:r w:rsidR="00EC02B1" w:rsidRPr="001244DC">
        <w:rPr>
          <w:rFonts w:ascii="Times New Roman" w:hAnsi="Times New Roman" w:cs="Times New Roman"/>
          <w:kern w:val="0"/>
          <w:sz w:val="24"/>
          <w:szCs w:val="24"/>
        </w:rPr>
        <w:t>)</w:t>
      </w:r>
      <w:r w:rsidR="00EC02B1" w:rsidRPr="001244DC">
        <w:rPr>
          <w:rFonts w:ascii="Times New Roman" w:hAnsi="Times New Roman" w:cs="Times New Roman" w:hint="eastAsia"/>
          <w:iCs/>
          <w:kern w:val="0"/>
          <w:sz w:val="24"/>
          <w:szCs w:val="24"/>
        </w:rPr>
        <w:t>.</w:t>
      </w:r>
      <w:r w:rsidR="00EC02B1" w:rsidRPr="00AA5E35">
        <w:rPr>
          <w:rFonts w:ascii="Times New Roman" w:hAnsi="Times New Roman" w:cs="Times New Roman" w:hint="eastAsia"/>
          <w:iCs/>
          <w:kern w:val="0"/>
          <w:sz w:val="24"/>
          <w:szCs w:val="24"/>
        </w:rPr>
        <w:t xml:space="preserve"> </w:t>
      </w:r>
    </w:p>
    <w:p w14:paraId="10B33ED5" w14:textId="64FFD195" w:rsidR="0042110C" w:rsidRPr="00AA5E35" w:rsidRDefault="0042110C" w:rsidP="00B026C1">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hint="eastAsia"/>
          <w:iCs/>
          <w:kern w:val="0"/>
          <w:sz w:val="24"/>
          <w:szCs w:val="24"/>
        </w:rPr>
        <w:t>T</w:t>
      </w:r>
      <w:r w:rsidR="005E437E" w:rsidRPr="00AA5E35">
        <w:rPr>
          <w:rFonts w:ascii="Times New Roman" w:hAnsi="Times New Roman" w:cs="Times New Roman" w:hint="eastAsia"/>
          <w:iCs/>
          <w:kern w:val="0"/>
          <w:sz w:val="24"/>
          <w:szCs w:val="24"/>
        </w:rPr>
        <w:t xml:space="preserve">he </w:t>
      </w:r>
      <w:bookmarkStart w:id="41" w:name="OLE_LINK60"/>
      <w:r w:rsidR="009651EA">
        <w:rPr>
          <w:rFonts w:ascii="Times New Roman" w:hAnsi="Times New Roman" w:cs="Times New Roman" w:hint="eastAsia"/>
          <w:iCs/>
          <w:kern w:val="0"/>
          <w:sz w:val="24"/>
          <w:szCs w:val="24"/>
        </w:rPr>
        <w:t>prioritization</w:t>
      </w:r>
      <w:r w:rsidR="005B69EB">
        <w:rPr>
          <w:rFonts w:ascii="Times New Roman" w:hAnsi="Times New Roman" w:cs="Times New Roman" w:hint="eastAsia"/>
          <w:iCs/>
          <w:kern w:val="0"/>
          <w:sz w:val="24"/>
          <w:szCs w:val="24"/>
        </w:rPr>
        <w:t xml:space="preserve"> </w:t>
      </w:r>
      <w:bookmarkEnd w:id="41"/>
      <w:r w:rsidR="005B69EB">
        <w:rPr>
          <w:rFonts w:ascii="Times New Roman" w:hAnsi="Times New Roman" w:cs="Times New Roman" w:hint="eastAsia"/>
          <w:iCs/>
          <w:kern w:val="0"/>
          <w:sz w:val="24"/>
          <w:szCs w:val="24"/>
        </w:rPr>
        <w:t xml:space="preserve">of </w:t>
      </w:r>
      <w:r w:rsidR="005E437E" w:rsidRPr="00AA5E35">
        <w:rPr>
          <w:rFonts w:ascii="Times New Roman" w:hAnsi="Times New Roman" w:cs="Times New Roman" w:hint="eastAsia"/>
          <w:iCs/>
          <w:kern w:val="0"/>
          <w:sz w:val="24"/>
          <w:szCs w:val="24"/>
        </w:rPr>
        <w:t>opinion conformity</w:t>
      </w:r>
      <w:r w:rsidR="005B69EB">
        <w:rPr>
          <w:rFonts w:ascii="Times New Roman" w:hAnsi="Times New Roman" w:cs="Times New Roman" w:hint="eastAsia"/>
          <w:iCs/>
          <w:kern w:val="0"/>
          <w:sz w:val="24"/>
          <w:szCs w:val="24"/>
        </w:rPr>
        <w:t xml:space="preserve"> over advice accuracy</w:t>
      </w:r>
      <w:r w:rsidR="005E437E" w:rsidRPr="00AA5E35">
        <w:rPr>
          <w:rFonts w:ascii="Times New Roman" w:hAnsi="Times New Roman" w:cs="Times New Roman" w:hint="eastAsia"/>
          <w:iCs/>
          <w:kern w:val="0"/>
          <w:sz w:val="24"/>
          <w:szCs w:val="24"/>
        </w:rPr>
        <w:t xml:space="preserve"> </w:t>
      </w:r>
      <w:r w:rsidR="00B026C1" w:rsidRPr="00AA5E35">
        <w:rPr>
          <w:rFonts w:ascii="Times New Roman" w:hAnsi="Times New Roman" w:cs="Times New Roman" w:hint="eastAsia"/>
          <w:iCs/>
          <w:kern w:val="0"/>
          <w:sz w:val="24"/>
          <w:szCs w:val="24"/>
        </w:rPr>
        <w:t>was</w:t>
      </w:r>
      <w:r w:rsidRPr="00AA5E35">
        <w:rPr>
          <w:rFonts w:ascii="Times New Roman" w:hAnsi="Times New Roman" w:cs="Times New Roman" w:hint="eastAsia"/>
          <w:iCs/>
          <w:kern w:val="0"/>
          <w:sz w:val="24"/>
          <w:szCs w:val="24"/>
        </w:rPr>
        <w:t xml:space="preserve"> also </w:t>
      </w:r>
      <w:r w:rsidR="004F14EB" w:rsidRPr="00AA5E35">
        <w:rPr>
          <w:rFonts w:ascii="Times New Roman" w:hAnsi="Times New Roman" w:cs="Times New Roman" w:hint="eastAsia"/>
          <w:iCs/>
          <w:kern w:val="0"/>
          <w:sz w:val="24"/>
          <w:szCs w:val="24"/>
        </w:rPr>
        <w:t>evident</w:t>
      </w:r>
      <w:r w:rsidRPr="00AA5E35">
        <w:rPr>
          <w:rFonts w:ascii="Times New Roman" w:hAnsi="Times New Roman" w:cs="Times New Roman" w:hint="eastAsia"/>
          <w:iCs/>
          <w:kern w:val="0"/>
          <w:sz w:val="24"/>
          <w:szCs w:val="24"/>
        </w:rPr>
        <w:t xml:space="preserve"> on </w:t>
      </w:r>
      <w:r w:rsidR="00A311CE">
        <w:rPr>
          <w:rFonts w:ascii="Times New Roman" w:hAnsi="Times New Roman" w:cs="Times New Roman" w:hint="eastAsia"/>
          <w:iCs/>
          <w:kern w:val="0"/>
          <w:sz w:val="24"/>
          <w:szCs w:val="24"/>
        </w:rPr>
        <w:t xml:space="preserve">the </w:t>
      </w:r>
      <w:r w:rsidR="000119FA">
        <w:rPr>
          <w:rFonts w:ascii="Times New Roman" w:hAnsi="Times New Roman" w:cs="Times New Roman" w:hint="eastAsia"/>
          <w:iCs/>
          <w:kern w:val="0"/>
          <w:sz w:val="24"/>
          <w:szCs w:val="24"/>
        </w:rPr>
        <w:t xml:space="preserve">decrease of </w:t>
      </w:r>
      <w:r w:rsidRPr="00AA5E35">
        <w:rPr>
          <w:rFonts w:ascii="Times New Roman" w:hAnsi="Times New Roman" w:cs="Times New Roman" w:hint="eastAsia"/>
          <w:iCs/>
          <w:kern w:val="0"/>
          <w:sz w:val="24"/>
          <w:szCs w:val="24"/>
        </w:rPr>
        <w:t>advice accuracy</w:t>
      </w:r>
      <w:r w:rsidR="00287B42" w:rsidRPr="00AA5E35">
        <w:rPr>
          <w:rFonts w:ascii="Times New Roman" w:hAnsi="Times New Roman" w:cs="Times New Roman" w:hint="eastAsia"/>
          <w:iCs/>
          <w:kern w:val="0"/>
          <w:sz w:val="24"/>
          <w:szCs w:val="24"/>
        </w:rPr>
        <w:t xml:space="preserve"> (</w:t>
      </w:r>
      <w:r w:rsidR="00287B42" w:rsidRPr="00AA5E35">
        <w:rPr>
          <w:rFonts w:ascii="Times New Roman" w:hAnsi="Times New Roman" w:cs="Times New Roman"/>
          <w:b/>
          <w:bCs/>
          <w:iCs/>
          <w:kern w:val="0"/>
          <w:sz w:val="24"/>
          <w:szCs w:val="24"/>
        </w:rPr>
        <w:t xml:space="preserve">Fig. </w:t>
      </w:r>
      <w:r w:rsidR="009806F8" w:rsidRPr="00AA5E35">
        <w:rPr>
          <w:rFonts w:ascii="Times New Roman" w:hAnsi="Times New Roman" w:cs="Times New Roman" w:hint="eastAsia"/>
          <w:b/>
          <w:bCs/>
          <w:iCs/>
          <w:kern w:val="0"/>
          <w:sz w:val="24"/>
          <w:szCs w:val="24"/>
        </w:rPr>
        <w:t>2</w:t>
      </w:r>
      <w:r w:rsidR="00C76B30">
        <w:rPr>
          <w:rFonts w:ascii="Times New Roman" w:hAnsi="Times New Roman" w:cs="Times New Roman" w:hint="eastAsia"/>
          <w:b/>
          <w:bCs/>
          <w:iCs/>
          <w:kern w:val="0"/>
          <w:sz w:val="24"/>
          <w:szCs w:val="24"/>
        </w:rPr>
        <w:t>f</w:t>
      </w:r>
      <w:r w:rsidR="00287B42" w:rsidRPr="00AA5E35">
        <w:rPr>
          <w:rFonts w:ascii="Times New Roman" w:hAnsi="Times New Roman" w:cs="Times New Roman" w:hint="eastAsia"/>
          <w:iCs/>
          <w:kern w:val="0"/>
          <w:sz w:val="24"/>
          <w:szCs w:val="24"/>
        </w:rPr>
        <w:t>)</w:t>
      </w:r>
      <w:r w:rsidRPr="00AA5E35">
        <w:rPr>
          <w:rFonts w:ascii="Times New Roman" w:hAnsi="Times New Roman" w:cs="Times New Roman" w:hint="eastAsia"/>
          <w:iCs/>
          <w:kern w:val="0"/>
          <w:sz w:val="24"/>
          <w:szCs w:val="24"/>
        </w:rPr>
        <w:t xml:space="preserve">. Though </w:t>
      </w:r>
      <w:r w:rsidR="00981A3A">
        <w:rPr>
          <w:rFonts w:ascii="Times New Roman" w:hAnsi="Times New Roman" w:cs="Times New Roman" w:hint="eastAsia"/>
          <w:iCs/>
          <w:kern w:val="0"/>
          <w:sz w:val="24"/>
          <w:szCs w:val="24"/>
        </w:rPr>
        <w:t>we did not found</w:t>
      </w:r>
      <w:r w:rsidRPr="00AA5E35">
        <w:rPr>
          <w:rFonts w:ascii="Times New Roman" w:hAnsi="Times New Roman" w:cs="Times New Roman"/>
          <w:iCs/>
          <w:kern w:val="0"/>
          <w:sz w:val="24"/>
          <w:szCs w:val="24"/>
        </w:rPr>
        <w:t xml:space="preserve"> significant declines in </w:t>
      </w:r>
      <w:r w:rsidRPr="00AA5E35">
        <w:rPr>
          <w:rFonts w:ascii="Times New Roman" w:hAnsi="Times New Roman" w:cs="Times New Roman" w:hint="eastAsia"/>
          <w:iCs/>
          <w:kern w:val="0"/>
          <w:sz w:val="24"/>
          <w:szCs w:val="24"/>
        </w:rPr>
        <w:t xml:space="preserve">advice </w:t>
      </w:r>
      <w:r w:rsidR="00A311CE" w:rsidRPr="00AA5E35">
        <w:rPr>
          <w:rFonts w:ascii="Times New Roman" w:hAnsi="Times New Roman" w:cs="Times New Roman" w:hint="eastAsia"/>
          <w:iCs/>
          <w:kern w:val="0"/>
          <w:sz w:val="24"/>
          <w:szCs w:val="24"/>
        </w:rPr>
        <w:t xml:space="preserve">accuracy </w:t>
      </w:r>
      <w:r w:rsidR="00F86198" w:rsidRPr="00AA5E35">
        <w:rPr>
          <w:rFonts w:ascii="Times New Roman" w:hAnsi="Times New Roman" w:cs="Times New Roman" w:hint="eastAsia"/>
          <w:iCs/>
          <w:kern w:val="0"/>
          <w:sz w:val="24"/>
          <w:szCs w:val="24"/>
        </w:rPr>
        <w:t>across</w:t>
      </w:r>
      <w:r w:rsidRPr="00AA5E35">
        <w:rPr>
          <w:rFonts w:ascii="Times New Roman" w:hAnsi="Times New Roman" w:cs="Times New Roman" w:hint="eastAsia"/>
          <w:iCs/>
          <w:kern w:val="0"/>
          <w:sz w:val="24"/>
          <w:szCs w:val="24"/>
        </w:rPr>
        <w:t xml:space="preserve"> the whole sample </w:t>
      </w:r>
      <w:r w:rsidRPr="00AA5E35">
        <w:rPr>
          <w:rFonts w:ascii="Times New Roman" w:hAnsi="Times New Roman" w:cs="Times New Roman"/>
          <w:iCs/>
          <w:kern w:val="0"/>
          <w:sz w:val="24"/>
          <w:szCs w:val="24"/>
        </w:rPr>
        <w:t>(</w:t>
      </w:r>
      <w:r w:rsidR="001244DC" w:rsidRPr="001244DC">
        <w:rPr>
          <w:rFonts w:ascii="Times New Roman" w:hAnsi="Times New Roman" w:cs="Times New Roman"/>
          <w:i/>
          <w:kern w:val="0"/>
          <w:sz w:val="24"/>
          <w:szCs w:val="24"/>
        </w:rPr>
        <w:t>b</w:t>
      </w:r>
      <w:r w:rsidR="001244DC" w:rsidRPr="001244DC">
        <w:rPr>
          <w:rFonts w:ascii="Times New Roman" w:hAnsi="Times New Roman" w:cs="Times New Roman"/>
          <w:iCs/>
          <w:kern w:val="0"/>
          <w:sz w:val="24"/>
          <w:szCs w:val="24"/>
        </w:rPr>
        <w:t xml:space="preserve"> = -0.0</w:t>
      </w:r>
      <w:r w:rsidR="001244DC" w:rsidRPr="001244DC">
        <w:rPr>
          <w:rFonts w:ascii="Times New Roman" w:hAnsi="Times New Roman" w:cs="Times New Roman" w:hint="eastAsia"/>
          <w:iCs/>
          <w:kern w:val="0"/>
          <w:sz w:val="24"/>
          <w:szCs w:val="24"/>
        </w:rPr>
        <w:t>2</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hint="eastAsia"/>
          <w:i/>
          <w:kern w:val="0"/>
          <w:sz w:val="24"/>
          <w:szCs w:val="24"/>
        </w:rPr>
        <w:t>z</w:t>
      </w:r>
      <w:r w:rsidR="001244DC" w:rsidRPr="001244DC">
        <w:rPr>
          <w:rFonts w:ascii="Times New Roman" w:hAnsi="Times New Roman" w:cs="Times New Roman"/>
          <w:iCs/>
          <w:kern w:val="0"/>
          <w:sz w:val="24"/>
          <w:szCs w:val="24"/>
        </w:rPr>
        <w:t xml:space="preserve"> = -0.3</w:t>
      </w:r>
      <w:r w:rsidR="001244DC" w:rsidRPr="001244DC">
        <w:rPr>
          <w:rFonts w:ascii="Times New Roman" w:hAnsi="Times New Roman" w:cs="Times New Roman" w:hint="eastAsia"/>
          <w:iCs/>
          <w:kern w:val="0"/>
          <w:sz w:val="24"/>
          <w:szCs w:val="24"/>
        </w:rPr>
        <w:t>4</w:t>
      </w:r>
      <w:r w:rsidR="001244DC" w:rsidRPr="001244DC">
        <w:rPr>
          <w:rFonts w:ascii="Times New Roman" w:hAnsi="Times New Roman" w:cs="Times New Roman"/>
          <w:iCs/>
          <w:kern w:val="0"/>
          <w:sz w:val="24"/>
          <w:szCs w:val="24"/>
        </w:rPr>
        <w:t>, 95% CI = [-0.</w:t>
      </w:r>
      <w:r w:rsidR="001244DC" w:rsidRPr="001244DC">
        <w:rPr>
          <w:rFonts w:ascii="Times New Roman" w:hAnsi="Times New Roman" w:cs="Times New Roman" w:hint="eastAsia"/>
          <w:iCs/>
          <w:kern w:val="0"/>
          <w:sz w:val="24"/>
          <w:szCs w:val="24"/>
        </w:rPr>
        <w:t>12</w:t>
      </w:r>
      <w:r w:rsidR="001244DC" w:rsidRPr="001244DC">
        <w:rPr>
          <w:rFonts w:ascii="Times New Roman" w:hAnsi="Times New Roman" w:cs="Times New Roman"/>
          <w:iCs/>
          <w:kern w:val="0"/>
          <w:sz w:val="24"/>
          <w:szCs w:val="24"/>
        </w:rPr>
        <w:t>, 0.0</w:t>
      </w:r>
      <w:r w:rsidR="001244DC" w:rsidRPr="001244DC">
        <w:rPr>
          <w:rFonts w:ascii="Times New Roman" w:hAnsi="Times New Roman" w:cs="Times New Roman" w:hint="eastAsia"/>
          <w:iCs/>
          <w:kern w:val="0"/>
          <w:sz w:val="24"/>
          <w:szCs w:val="24"/>
        </w:rPr>
        <w:t>8</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i/>
          <w:kern w:val="0"/>
          <w:sz w:val="24"/>
          <w:szCs w:val="24"/>
        </w:rPr>
        <w:t>p</w:t>
      </w:r>
      <w:r w:rsidR="001244DC" w:rsidRPr="001244DC">
        <w:rPr>
          <w:rFonts w:ascii="Times New Roman" w:hAnsi="Times New Roman" w:cs="Times New Roman"/>
          <w:iCs/>
          <w:kern w:val="0"/>
          <w:sz w:val="24"/>
          <w:szCs w:val="24"/>
        </w:rPr>
        <w:t xml:space="preserve"> = .74</w:t>
      </w:r>
      <w:r w:rsidRPr="001244DC">
        <w:rPr>
          <w:rFonts w:ascii="Times New Roman" w:hAnsi="Times New Roman" w:cs="Times New Roman"/>
          <w:iCs/>
          <w:kern w:val="0"/>
          <w:sz w:val="24"/>
          <w:szCs w:val="24"/>
        </w:rPr>
        <w:t>)</w:t>
      </w:r>
      <w:r w:rsidRPr="001244DC">
        <w:rPr>
          <w:rFonts w:ascii="Times New Roman" w:hAnsi="Times New Roman" w:cs="Times New Roman" w:hint="eastAsia"/>
          <w:iCs/>
          <w:kern w:val="0"/>
          <w:sz w:val="24"/>
          <w:szCs w:val="24"/>
        </w:rPr>
        <w:t>,</w:t>
      </w:r>
      <w:r w:rsidRPr="00AA5E35">
        <w:rPr>
          <w:rFonts w:ascii="Times New Roman" w:hAnsi="Times New Roman" w:cs="Times New Roman"/>
          <w:iCs/>
          <w:kern w:val="0"/>
          <w:sz w:val="24"/>
          <w:szCs w:val="24"/>
        </w:rPr>
        <w:t xml:space="preserve"> participants </w:t>
      </w:r>
      <w:r w:rsidRPr="00AA5E35">
        <w:rPr>
          <w:rFonts w:ascii="Times New Roman" w:hAnsi="Times New Roman" w:cs="Times New Roman" w:hint="eastAsia"/>
          <w:iCs/>
          <w:kern w:val="0"/>
          <w:sz w:val="24"/>
          <w:szCs w:val="24"/>
        </w:rPr>
        <w:t>who</w:t>
      </w:r>
      <w:r w:rsidRPr="00AA5E35">
        <w:rPr>
          <w:rFonts w:ascii="Times New Roman" w:hAnsi="Times New Roman" w:cs="Times New Roman"/>
          <w:iCs/>
          <w:kern w:val="0"/>
          <w:sz w:val="24"/>
          <w:szCs w:val="24"/>
        </w:rPr>
        <w:t xml:space="preserve"> </w:t>
      </w:r>
      <w:r w:rsidR="008E730F" w:rsidRPr="00AA5E35">
        <w:rPr>
          <w:rFonts w:ascii="Times New Roman" w:hAnsi="Times New Roman" w:cs="Times New Roman" w:hint="eastAsia"/>
          <w:iCs/>
          <w:kern w:val="0"/>
          <w:sz w:val="24"/>
          <w:szCs w:val="24"/>
        </w:rPr>
        <w:t>initially</w:t>
      </w:r>
      <w:r w:rsidR="00D40007" w:rsidRPr="00AA5E35">
        <w:rPr>
          <w:rFonts w:ascii="Times New Roman" w:hAnsi="Times New Roman" w:cs="Times New Roman" w:hint="eastAsia"/>
          <w:iCs/>
          <w:kern w:val="0"/>
          <w:sz w:val="24"/>
          <w:szCs w:val="24"/>
        </w:rPr>
        <w:t xml:space="preserve"> (i.e., </w:t>
      </w:r>
      <w:r w:rsidR="00D40007" w:rsidRPr="00AA5E35">
        <w:rPr>
          <w:rFonts w:ascii="Times New Roman" w:hAnsi="Times New Roman" w:cs="Times New Roman"/>
          <w:iCs/>
          <w:kern w:val="0"/>
          <w:sz w:val="24"/>
          <w:szCs w:val="24"/>
        </w:rPr>
        <w:t>in the non-social scenario</w:t>
      </w:r>
      <w:r w:rsidR="00D40007"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demonstrated</w:t>
      </w:r>
      <w:r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higher accuracy</w:t>
      </w:r>
      <w:r w:rsidR="00D91ABD" w:rsidRPr="00AA5E35">
        <w:rPr>
          <w:rFonts w:ascii="Times New Roman" w:hAnsi="Times New Roman" w:cs="Times New Roman"/>
          <w:iCs/>
          <w:kern w:val="0"/>
          <w:sz w:val="24"/>
          <w:szCs w:val="24"/>
        </w:rPr>
        <w:t xml:space="preserve"> </w:t>
      </w:r>
      <w:r w:rsidR="00F86198" w:rsidRPr="00AA5E35">
        <w:rPr>
          <w:rFonts w:ascii="Times New Roman" w:hAnsi="Times New Roman" w:cs="Times New Roman" w:hint="eastAsia"/>
          <w:iCs/>
          <w:kern w:val="0"/>
          <w:sz w:val="24"/>
          <w:szCs w:val="24"/>
        </w:rPr>
        <w:t xml:space="preserve">in judgement </w:t>
      </w:r>
      <w:r w:rsidRPr="00AA5E35">
        <w:rPr>
          <w:rFonts w:ascii="Times New Roman" w:hAnsi="Times New Roman" w:cs="Times New Roman"/>
          <w:iCs/>
          <w:kern w:val="0"/>
          <w:sz w:val="24"/>
          <w:szCs w:val="24"/>
        </w:rPr>
        <w:t>than the advisee (</w:t>
      </w:r>
      <w:r w:rsidR="00966377" w:rsidRPr="00966377">
        <w:rPr>
          <w:rFonts w:ascii="Times New Roman" w:hAnsi="Times New Roman" w:cs="Times New Roman"/>
          <w:i/>
          <w:kern w:val="0"/>
          <w:sz w:val="24"/>
          <w:szCs w:val="24"/>
        </w:rPr>
        <w:t>n</w:t>
      </w:r>
      <w:r w:rsidRPr="00AA5E35">
        <w:rPr>
          <w:rFonts w:ascii="Times New Roman" w:hAnsi="Times New Roman" w:cs="Times New Roman"/>
          <w:iCs/>
          <w:kern w:val="0"/>
          <w:sz w:val="24"/>
          <w:szCs w:val="24"/>
        </w:rPr>
        <w:t xml:space="preserve"> = 57, out of 73</w:t>
      </w:r>
      <w:r w:rsidR="00C74C8D" w:rsidRPr="00AA5E35">
        <w:rPr>
          <w:rFonts w:ascii="Times New Roman" w:hAnsi="Times New Roman" w:cs="Times New Roman" w:hint="eastAsia"/>
          <w:iCs/>
          <w:kern w:val="0"/>
          <w:sz w:val="24"/>
          <w:szCs w:val="24"/>
        </w:rPr>
        <w:t>, referred to the outperformed sample</w:t>
      </w:r>
      <w:r w:rsidRPr="00AA5E35">
        <w:rPr>
          <w:rFonts w:ascii="Times New Roman" w:hAnsi="Times New Roman" w:cs="Times New Roman"/>
          <w:iCs/>
          <w:kern w:val="0"/>
          <w:sz w:val="24"/>
          <w:szCs w:val="24"/>
        </w:rPr>
        <w:t>) showed a significant decrease in</w:t>
      </w:r>
      <w:r w:rsidR="003D3791">
        <w:rPr>
          <w:rFonts w:ascii="Times New Roman" w:hAnsi="Times New Roman" w:cs="Times New Roman" w:hint="eastAsia"/>
          <w:iCs/>
          <w:kern w:val="0"/>
          <w:sz w:val="24"/>
          <w:szCs w:val="24"/>
        </w:rPr>
        <w:t xml:space="preserve"> </w:t>
      </w:r>
      <w:r w:rsidR="00A311CE">
        <w:rPr>
          <w:rFonts w:ascii="Times New Roman" w:hAnsi="Times New Roman" w:cs="Times New Roman" w:hint="eastAsia"/>
          <w:iCs/>
          <w:kern w:val="0"/>
          <w:sz w:val="24"/>
          <w:szCs w:val="24"/>
        </w:rPr>
        <w:t>advice</w:t>
      </w:r>
      <w:r w:rsidRPr="00AA5E35">
        <w:rPr>
          <w:rFonts w:ascii="Times New Roman" w:hAnsi="Times New Roman" w:cs="Times New Roman"/>
          <w:iCs/>
          <w:kern w:val="0"/>
          <w:sz w:val="24"/>
          <w:szCs w:val="24"/>
        </w:rPr>
        <w:t xml:space="preserve"> accuracy </w:t>
      </w:r>
      <w:r w:rsidR="00114248" w:rsidRPr="00AA5E35">
        <w:rPr>
          <w:rFonts w:ascii="Times New Roman" w:hAnsi="Times New Roman" w:cs="Times New Roman" w:hint="eastAsia"/>
          <w:iCs/>
          <w:kern w:val="0"/>
          <w:sz w:val="24"/>
          <w:szCs w:val="24"/>
        </w:rPr>
        <w:t xml:space="preserve">in session 2 </w:t>
      </w:r>
      <w:r w:rsidRPr="00AA5E35">
        <w:rPr>
          <w:rFonts w:ascii="Times New Roman" w:hAnsi="Times New Roman" w:cs="Times New Roman"/>
          <w:iCs/>
          <w:kern w:val="0"/>
          <w:sz w:val="24"/>
          <w:szCs w:val="24"/>
        </w:rPr>
        <w:t>(</w:t>
      </w:r>
      <w:r w:rsidR="001244DC" w:rsidRPr="001244DC">
        <w:rPr>
          <w:rFonts w:ascii="Times New Roman" w:hAnsi="Times New Roman" w:cs="Times New Roman"/>
          <w:i/>
          <w:kern w:val="0"/>
          <w:sz w:val="24"/>
          <w:szCs w:val="24"/>
        </w:rPr>
        <w:t>b</w:t>
      </w:r>
      <w:r w:rsidR="001244DC" w:rsidRPr="001244DC">
        <w:rPr>
          <w:rFonts w:ascii="Times New Roman" w:hAnsi="Times New Roman" w:cs="Times New Roman"/>
          <w:iCs/>
          <w:kern w:val="0"/>
          <w:sz w:val="24"/>
          <w:szCs w:val="24"/>
        </w:rPr>
        <w:t xml:space="preserve"> = -0.</w:t>
      </w:r>
      <w:r w:rsidR="001244DC" w:rsidRPr="001244DC">
        <w:rPr>
          <w:rFonts w:ascii="Times New Roman" w:hAnsi="Times New Roman" w:cs="Times New Roman" w:hint="eastAsia"/>
          <w:iCs/>
          <w:kern w:val="0"/>
          <w:sz w:val="24"/>
          <w:szCs w:val="24"/>
        </w:rPr>
        <w:t>13</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hint="eastAsia"/>
          <w:i/>
          <w:kern w:val="0"/>
          <w:sz w:val="24"/>
          <w:szCs w:val="24"/>
        </w:rPr>
        <w:t>z</w:t>
      </w:r>
      <w:r w:rsidR="001244DC" w:rsidRPr="001244DC">
        <w:rPr>
          <w:rFonts w:ascii="Times New Roman" w:hAnsi="Times New Roman" w:cs="Times New Roman"/>
          <w:iCs/>
          <w:kern w:val="0"/>
          <w:sz w:val="24"/>
          <w:szCs w:val="24"/>
        </w:rPr>
        <w:t xml:space="preserve"> = -</w:t>
      </w:r>
      <w:r w:rsidR="001244DC" w:rsidRPr="001244DC">
        <w:rPr>
          <w:rFonts w:ascii="Times New Roman" w:hAnsi="Times New Roman" w:cs="Times New Roman" w:hint="eastAsia"/>
          <w:iCs/>
          <w:kern w:val="0"/>
          <w:sz w:val="24"/>
          <w:szCs w:val="24"/>
        </w:rPr>
        <w:t>2.07</w:t>
      </w:r>
      <w:r w:rsidR="001244DC" w:rsidRPr="001244DC">
        <w:rPr>
          <w:rFonts w:ascii="Times New Roman" w:hAnsi="Times New Roman" w:cs="Times New Roman"/>
          <w:iCs/>
          <w:kern w:val="0"/>
          <w:sz w:val="24"/>
          <w:szCs w:val="24"/>
        </w:rPr>
        <w:t>, 95% CI = [-0.</w:t>
      </w:r>
      <w:r w:rsidR="001244DC" w:rsidRPr="001244DC">
        <w:rPr>
          <w:rFonts w:ascii="Times New Roman" w:hAnsi="Times New Roman" w:cs="Times New Roman" w:hint="eastAsia"/>
          <w:iCs/>
          <w:kern w:val="0"/>
          <w:sz w:val="24"/>
          <w:szCs w:val="24"/>
        </w:rPr>
        <w:t>25</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hint="eastAsia"/>
          <w:iCs/>
          <w:kern w:val="0"/>
          <w:sz w:val="24"/>
          <w:szCs w:val="24"/>
        </w:rPr>
        <w:t>-</w:t>
      </w:r>
      <w:r w:rsidR="001244DC" w:rsidRPr="001244DC">
        <w:rPr>
          <w:rFonts w:ascii="Times New Roman" w:hAnsi="Times New Roman" w:cs="Times New Roman"/>
          <w:iCs/>
          <w:kern w:val="0"/>
          <w:sz w:val="24"/>
          <w:szCs w:val="24"/>
        </w:rPr>
        <w:t>0.0</w:t>
      </w:r>
      <w:r w:rsidR="001244DC" w:rsidRPr="001244DC">
        <w:rPr>
          <w:rFonts w:ascii="Times New Roman" w:hAnsi="Times New Roman" w:cs="Times New Roman" w:hint="eastAsia"/>
          <w:iCs/>
          <w:kern w:val="0"/>
          <w:sz w:val="24"/>
          <w:szCs w:val="24"/>
        </w:rPr>
        <w:t>1</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i/>
          <w:kern w:val="0"/>
          <w:sz w:val="24"/>
          <w:szCs w:val="24"/>
        </w:rPr>
        <w:t>p</w:t>
      </w:r>
      <w:r w:rsidR="001244DC" w:rsidRPr="001244DC">
        <w:rPr>
          <w:rFonts w:ascii="Times New Roman" w:hAnsi="Times New Roman" w:cs="Times New Roman"/>
          <w:iCs/>
          <w:kern w:val="0"/>
          <w:sz w:val="24"/>
          <w:szCs w:val="24"/>
        </w:rPr>
        <w:t xml:space="preserve"> = .0</w:t>
      </w:r>
      <w:r w:rsidR="001244DC" w:rsidRPr="001244DC">
        <w:rPr>
          <w:rFonts w:ascii="Times New Roman" w:hAnsi="Times New Roman" w:cs="Times New Roman" w:hint="eastAsia"/>
          <w:iCs/>
          <w:kern w:val="0"/>
          <w:sz w:val="24"/>
          <w:szCs w:val="24"/>
        </w:rPr>
        <w:t>4</w:t>
      </w:r>
      <w:r w:rsidRPr="00AA5E35">
        <w:rPr>
          <w:rFonts w:ascii="Times New Roman" w:hAnsi="Times New Roman" w:cs="Times New Roman"/>
          <w:iCs/>
          <w:kern w:val="0"/>
          <w:sz w:val="24"/>
          <w:szCs w:val="24"/>
        </w:rPr>
        <w:t xml:space="preserve">). </w:t>
      </w:r>
      <w:r w:rsidR="00776BA5">
        <w:rPr>
          <w:rFonts w:ascii="Times New Roman" w:hAnsi="Times New Roman" w:cs="Times New Roman" w:hint="eastAsia"/>
          <w:iCs/>
          <w:kern w:val="0"/>
          <w:sz w:val="24"/>
          <w:szCs w:val="24"/>
        </w:rPr>
        <w:t xml:space="preserve">Additionally, </w:t>
      </w:r>
      <w:r w:rsidR="00A311CE">
        <w:rPr>
          <w:rFonts w:ascii="Times New Roman" w:hAnsi="Times New Roman" w:cs="Times New Roman" w:hint="eastAsia"/>
          <w:iCs/>
          <w:kern w:val="0"/>
          <w:sz w:val="24"/>
          <w:szCs w:val="24"/>
        </w:rPr>
        <w:t>a</w:t>
      </w:r>
      <w:r w:rsidR="00D14ED5" w:rsidRPr="00AA5E35">
        <w:rPr>
          <w:rFonts w:ascii="Times New Roman" w:hAnsi="Times New Roman" w:cs="Times New Roman" w:hint="eastAsia"/>
          <w:iCs/>
          <w:kern w:val="0"/>
          <w:sz w:val="24"/>
          <w:szCs w:val="24"/>
        </w:rPr>
        <w:t xml:space="preserve"> </w:t>
      </w:r>
      <w:r w:rsidR="009812A5">
        <w:rPr>
          <w:rFonts w:ascii="Times New Roman" w:hAnsi="Times New Roman" w:cs="Times New Roman" w:hint="eastAsia"/>
          <w:iCs/>
          <w:kern w:val="0"/>
          <w:sz w:val="24"/>
          <w:szCs w:val="24"/>
        </w:rPr>
        <w:t>positive</w:t>
      </w:r>
      <w:r w:rsidR="00D14ED5" w:rsidRPr="00AA5E35">
        <w:rPr>
          <w:rFonts w:ascii="Times New Roman" w:hAnsi="Times New Roman" w:cs="Times New Roman" w:hint="eastAsia"/>
          <w:iCs/>
          <w:kern w:val="0"/>
          <w:sz w:val="24"/>
          <w:szCs w:val="24"/>
        </w:rPr>
        <w:t xml:space="preserve"> </w:t>
      </w:r>
      <w:r w:rsidR="009812A5">
        <w:rPr>
          <w:rFonts w:ascii="Times New Roman" w:hAnsi="Times New Roman" w:cs="Times New Roman" w:hint="eastAsia"/>
          <w:iCs/>
          <w:kern w:val="0"/>
          <w:sz w:val="24"/>
          <w:szCs w:val="24"/>
        </w:rPr>
        <w:t>relationship</w:t>
      </w:r>
      <w:r w:rsidR="00D14ED5" w:rsidRPr="00AA5E35">
        <w:rPr>
          <w:rFonts w:ascii="Times New Roman" w:hAnsi="Times New Roman" w:cs="Times New Roman" w:hint="eastAsia"/>
          <w:iCs/>
          <w:kern w:val="0"/>
          <w:sz w:val="24"/>
          <w:szCs w:val="24"/>
        </w:rPr>
        <w:t xml:space="preserve"> between</w:t>
      </w:r>
      <w:r w:rsidRPr="00AA5E35">
        <w:rPr>
          <w:rFonts w:ascii="Times New Roman" w:hAnsi="Times New Roman" w:cs="Times New Roman"/>
          <w:iCs/>
          <w:kern w:val="0"/>
          <w:sz w:val="24"/>
          <w:szCs w:val="24"/>
        </w:rPr>
        <w:t xml:space="preserve"> </w:t>
      </w:r>
      <w:r w:rsidRPr="00AA5E35">
        <w:rPr>
          <w:rFonts w:ascii="Times New Roman" w:hAnsi="Times New Roman" w:cs="Times New Roman" w:hint="eastAsia"/>
          <w:iCs/>
          <w:kern w:val="0"/>
          <w:sz w:val="24"/>
          <w:szCs w:val="24"/>
        </w:rPr>
        <w:lastRenderedPageBreak/>
        <w:t>accuracy</w:t>
      </w:r>
      <w:r w:rsidR="000C19EA" w:rsidRPr="00AA5E35">
        <w:rPr>
          <w:rFonts w:ascii="Times New Roman" w:hAnsi="Times New Roman" w:cs="Times New Roman" w:hint="eastAsia"/>
          <w:iCs/>
          <w:kern w:val="0"/>
          <w:sz w:val="24"/>
          <w:szCs w:val="24"/>
        </w:rPr>
        <w:t xml:space="preserve"> </w:t>
      </w:r>
      <w:r w:rsidR="00776BA5" w:rsidRPr="00AA5E35">
        <w:rPr>
          <w:rFonts w:ascii="Times New Roman" w:hAnsi="Times New Roman" w:cs="Times New Roman"/>
          <w:iCs/>
          <w:kern w:val="0"/>
          <w:sz w:val="24"/>
          <w:szCs w:val="24"/>
        </w:rPr>
        <w:t>decreases</w:t>
      </w:r>
      <w:r w:rsidR="009812A5" w:rsidRPr="00AA5E35">
        <w:rPr>
          <w:rFonts w:ascii="Times New Roman" w:hAnsi="Times New Roman" w:cs="Times New Roman" w:hint="eastAsia"/>
          <w:iCs/>
          <w:kern w:val="0"/>
          <w:sz w:val="24"/>
          <w:szCs w:val="24"/>
        </w:rPr>
        <w:t xml:space="preserve"> </w:t>
      </w:r>
      <w:r w:rsidR="00776BA5">
        <w:rPr>
          <w:rFonts w:ascii="Times New Roman" w:hAnsi="Times New Roman" w:cs="Times New Roman" w:hint="eastAsia"/>
          <w:iCs/>
          <w:kern w:val="0"/>
          <w:sz w:val="24"/>
          <w:szCs w:val="24"/>
        </w:rPr>
        <w:t>and</w:t>
      </w:r>
      <w:r w:rsidRPr="00AA5E35">
        <w:rPr>
          <w:rFonts w:ascii="Times New Roman" w:hAnsi="Times New Roman" w:cs="Times New Roman"/>
          <w:iCs/>
          <w:kern w:val="0"/>
          <w:sz w:val="24"/>
          <w:szCs w:val="24"/>
        </w:rPr>
        <w:t xml:space="preserve"> </w:t>
      </w:r>
      <w:r w:rsidR="00114248" w:rsidRPr="00AA5E35">
        <w:rPr>
          <w:rFonts w:ascii="Times New Roman" w:hAnsi="Times New Roman" w:cs="Times New Roman" w:hint="eastAsia"/>
          <w:iCs/>
          <w:kern w:val="0"/>
          <w:sz w:val="24"/>
          <w:szCs w:val="24"/>
        </w:rPr>
        <w:t xml:space="preserve">judgements </w:t>
      </w:r>
      <w:r w:rsidR="003840AB" w:rsidRPr="00AA5E35">
        <w:rPr>
          <w:rFonts w:ascii="Times New Roman" w:hAnsi="Times New Roman" w:cs="Times New Roman" w:hint="eastAsia"/>
          <w:iCs/>
          <w:kern w:val="0"/>
          <w:sz w:val="24"/>
          <w:szCs w:val="24"/>
        </w:rPr>
        <w:t>re-</w:t>
      </w:r>
      <w:r w:rsidR="008E730F" w:rsidRPr="00AA5E35">
        <w:rPr>
          <w:rFonts w:ascii="Times New Roman" w:hAnsi="Times New Roman" w:cs="Times New Roman" w:hint="eastAsia"/>
          <w:iCs/>
          <w:kern w:val="0"/>
          <w:sz w:val="24"/>
          <w:szCs w:val="24"/>
        </w:rPr>
        <w:t>align</w:t>
      </w:r>
      <w:r w:rsidR="00776BA5">
        <w:rPr>
          <w:rFonts w:ascii="Times New Roman" w:hAnsi="Times New Roman" w:cs="Times New Roman" w:hint="eastAsia"/>
          <w:iCs/>
          <w:kern w:val="0"/>
          <w:sz w:val="24"/>
          <w:szCs w:val="24"/>
        </w:rPr>
        <w:t>ments</w:t>
      </w:r>
      <w:r w:rsidR="00D14ED5" w:rsidRPr="00AA5E35">
        <w:rPr>
          <w:rFonts w:ascii="Times New Roman" w:hAnsi="Times New Roman" w:cs="Times New Roman" w:hint="eastAsia"/>
          <w:iCs/>
          <w:kern w:val="0"/>
          <w:sz w:val="24"/>
          <w:szCs w:val="24"/>
        </w:rPr>
        <w:t xml:space="preserve"> </w:t>
      </w:r>
      <w:r w:rsidR="00A311CE">
        <w:rPr>
          <w:rFonts w:ascii="Times New Roman" w:hAnsi="Times New Roman" w:cs="Times New Roman" w:hint="eastAsia"/>
          <w:iCs/>
          <w:kern w:val="0"/>
          <w:sz w:val="24"/>
          <w:szCs w:val="24"/>
        </w:rPr>
        <w:t xml:space="preserve">in the </w:t>
      </w:r>
      <w:r w:rsidR="00A311CE" w:rsidRPr="00AA5E35">
        <w:rPr>
          <w:rFonts w:ascii="Times New Roman" w:hAnsi="Times New Roman" w:cs="Times New Roman" w:hint="eastAsia"/>
          <w:iCs/>
          <w:kern w:val="0"/>
          <w:sz w:val="24"/>
          <w:szCs w:val="24"/>
        </w:rPr>
        <w:t>outperformed sample</w:t>
      </w:r>
      <w:r w:rsidR="00A311CE" w:rsidRPr="00AA5E35">
        <w:rPr>
          <w:rFonts w:ascii="Times New Roman" w:hAnsi="Times New Roman" w:cs="Times New Roman"/>
          <w:iCs/>
          <w:kern w:val="0"/>
          <w:sz w:val="24"/>
          <w:szCs w:val="24"/>
        </w:rPr>
        <w:t xml:space="preserve"> </w:t>
      </w:r>
      <w:r w:rsidR="00776BA5">
        <w:rPr>
          <w:rFonts w:ascii="Times New Roman" w:hAnsi="Times New Roman" w:cs="Times New Roman" w:hint="eastAsia"/>
          <w:iCs/>
          <w:kern w:val="0"/>
          <w:sz w:val="24"/>
          <w:szCs w:val="24"/>
        </w:rPr>
        <w:t xml:space="preserve">was observed </w:t>
      </w:r>
      <w:r w:rsidRPr="00AA5E35">
        <w:rPr>
          <w:rFonts w:ascii="Times New Roman" w:hAnsi="Times New Roman" w:cs="Times New Roman"/>
          <w:iCs/>
          <w:kern w:val="0"/>
          <w:sz w:val="24"/>
          <w:szCs w:val="24"/>
        </w:rPr>
        <w:t>(</w:t>
      </w:r>
      <w:r w:rsidRPr="00AA5E35">
        <w:rPr>
          <w:rFonts w:ascii="Times New Roman" w:hAnsi="Times New Roman" w:cs="Times New Roman"/>
          <w:i/>
          <w:kern w:val="0"/>
          <w:sz w:val="24"/>
          <w:szCs w:val="24"/>
        </w:rPr>
        <w:t>b</w:t>
      </w:r>
      <w:r w:rsidRPr="00AA5E35">
        <w:rPr>
          <w:rFonts w:ascii="Times New Roman" w:hAnsi="Times New Roman" w:cs="Times New Roman"/>
          <w:iCs/>
          <w:kern w:val="0"/>
          <w:sz w:val="24"/>
          <w:szCs w:val="24"/>
        </w:rPr>
        <w:t xml:space="preserve"> = </w:t>
      </w:r>
      <w:r w:rsidR="00C74C8D" w:rsidRPr="00AA5E35">
        <w:rPr>
          <w:rFonts w:ascii="Times New Roman" w:hAnsi="Times New Roman" w:cs="Times New Roman" w:hint="eastAsia"/>
          <w:iCs/>
          <w:kern w:val="0"/>
          <w:sz w:val="24"/>
          <w:szCs w:val="24"/>
        </w:rPr>
        <w:t>0.</w:t>
      </w:r>
      <w:r w:rsidR="00C909D8" w:rsidRPr="00AA5E35">
        <w:rPr>
          <w:rFonts w:ascii="Times New Roman" w:hAnsi="Times New Roman" w:cs="Times New Roman" w:hint="eastAsia"/>
          <w:iCs/>
          <w:kern w:val="0"/>
          <w:sz w:val="24"/>
          <w:szCs w:val="24"/>
        </w:rPr>
        <w:t>18</w:t>
      </w:r>
      <w:r w:rsidRPr="00AA5E35">
        <w:rPr>
          <w:rFonts w:ascii="Times New Roman" w:hAnsi="Times New Roman" w:cs="Times New Roman"/>
          <w:iCs/>
          <w:kern w:val="0"/>
          <w:sz w:val="24"/>
          <w:szCs w:val="24"/>
        </w:rPr>
        <w:t xml:space="preserve">, </w:t>
      </w:r>
      <w:r w:rsidR="005236B5" w:rsidRPr="00AA5E35">
        <w:rPr>
          <w:rFonts w:ascii="Times New Roman" w:hAnsi="Times New Roman" w:cs="Times New Roman" w:hint="eastAsia"/>
          <w:i/>
          <w:kern w:val="0"/>
          <w:sz w:val="24"/>
          <w:szCs w:val="24"/>
        </w:rPr>
        <w:t>z</w:t>
      </w:r>
      <w:r w:rsidRPr="00AA5E35">
        <w:rPr>
          <w:rFonts w:ascii="Times New Roman" w:hAnsi="Times New Roman" w:cs="Times New Roman"/>
          <w:iCs/>
          <w:kern w:val="0"/>
          <w:sz w:val="24"/>
          <w:szCs w:val="24"/>
        </w:rPr>
        <w:t xml:space="preserve"> = </w:t>
      </w:r>
      <w:r w:rsidR="00C909D8" w:rsidRPr="00AA5E35">
        <w:rPr>
          <w:rFonts w:ascii="Times New Roman" w:hAnsi="Times New Roman" w:cs="Times New Roman" w:hint="eastAsia"/>
          <w:iCs/>
          <w:kern w:val="0"/>
          <w:sz w:val="24"/>
          <w:szCs w:val="24"/>
        </w:rPr>
        <w:t>2.09</w:t>
      </w:r>
      <w:r w:rsidRPr="00AA5E35">
        <w:rPr>
          <w:rFonts w:ascii="Times New Roman" w:hAnsi="Times New Roman" w:cs="Times New Roman"/>
          <w:iCs/>
          <w:kern w:val="0"/>
          <w:sz w:val="24"/>
          <w:szCs w:val="24"/>
        </w:rPr>
        <w:t>, 95% CI = [</w:t>
      </w:r>
      <w:r w:rsidR="009812A5">
        <w:rPr>
          <w:rFonts w:ascii="Times New Roman" w:hAnsi="Times New Roman" w:cs="Times New Roman" w:hint="eastAsia"/>
          <w:iCs/>
          <w:kern w:val="0"/>
          <w:sz w:val="24"/>
          <w:szCs w:val="24"/>
        </w:rPr>
        <w:t>0.01, 0.36</w:t>
      </w:r>
      <w:r w:rsidRPr="00AA5E35">
        <w:rPr>
          <w:rFonts w:ascii="Times New Roman" w:hAnsi="Times New Roman" w:cs="Times New Roman"/>
          <w:iCs/>
          <w:kern w:val="0"/>
          <w:sz w:val="24"/>
          <w:szCs w:val="24"/>
        </w:rPr>
        <w:t xml:space="preserve">], </w:t>
      </w:r>
      <w:r w:rsidRPr="00AA5E35">
        <w:rPr>
          <w:rFonts w:ascii="Times New Roman" w:hAnsi="Times New Roman" w:cs="Times New Roman"/>
          <w:i/>
          <w:kern w:val="0"/>
          <w:sz w:val="24"/>
          <w:szCs w:val="24"/>
        </w:rPr>
        <w:t>p</w:t>
      </w:r>
      <w:r w:rsidRPr="00AA5E35">
        <w:rPr>
          <w:rFonts w:ascii="Times New Roman" w:hAnsi="Times New Roman" w:cs="Times New Roman"/>
          <w:iCs/>
          <w:kern w:val="0"/>
          <w:sz w:val="24"/>
          <w:szCs w:val="24"/>
        </w:rPr>
        <w:t xml:space="preserve"> = </w:t>
      </w:r>
      <w:r w:rsidR="00C909D8" w:rsidRPr="00AA5E35">
        <w:rPr>
          <w:rFonts w:ascii="Times New Roman" w:hAnsi="Times New Roman" w:cs="Times New Roman" w:hint="eastAsia"/>
          <w:iCs/>
          <w:kern w:val="0"/>
          <w:sz w:val="24"/>
          <w:szCs w:val="24"/>
        </w:rPr>
        <w:t>.04</w:t>
      </w:r>
      <w:r w:rsidRPr="00AA5E35">
        <w:rPr>
          <w:rFonts w:ascii="Times New Roman" w:hAnsi="Times New Roman" w:cs="Times New Roman"/>
          <w:iCs/>
          <w:kern w:val="0"/>
          <w:sz w:val="24"/>
          <w:szCs w:val="24"/>
        </w:rPr>
        <w:t>)</w:t>
      </w:r>
      <w:r w:rsidR="00776BA5">
        <w:rPr>
          <w:rFonts w:ascii="Times New Roman" w:hAnsi="Times New Roman" w:cs="Times New Roman" w:hint="eastAsia"/>
          <w:iCs/>
          <w:kern w:val="0"/>
          <w:sz w:val="24"/>
          <w:szCs w:val="24"/>
        </w:rPr>
        <w:t>, further suggesting that advisors prioritized opinion conformity with advisees, even at cost of sacrificing advice accuracy</w:t>
      </w:r>
      <w:r w:rsidR="00F86198" w:rsidRPr="00AA5E35">
        <w:rPr>
          <w:rFonts w:ascii="Times New Roman" w:hAnsi="Times New Roman" w:cs="Times New Roman" w:hint="eastAsia"/>
          <w:iCs/>
          <w:kern w:val="0"/>
          <w:sz w:val="24"/>
          <w:szCs w:val="24"/>
        </w:rPr>
        <w:t>.</w:t>
      </w:r>
      <w:r w:rsidRPr="00AA5E35">
        <w:rPr>
          <w:rFonts w:ascii="Times New Roman" w:hAnsi="Times New Roman" w:cs="Times New Roman"/>
          <w:iCs/>
          <w:kern w:val="0"/>
          <w:sz w:val="24"/>
          <w:szCs w:val="24"/>
        </w:rPr>
        <w:t xml:space="preserve"> </w:t>
      </w:r>
    </w:p>
    <w:bookmarkEnd w:id="39"/>
    <w:p w14:paraId="34E431C4" w14:textId="77777777" w:rsidR="00182BC3" w:rsidRPr="00AA5E35" w:rsidRDefault="00182BC3" w:rsidP="004554D8">
      <w:pPr>
        <w:adjustRightInd w:val="0"/>
        <w:snapToGrid w:val="0"/>
        <w:spacing w:line="360" w:lineRule="auto"/>
        <w:rPr>
          <w:rFonts w:ascii="Times New Roman" w:hAnsi="Times New Roman" w:cs="Times New Roman"/>
          <w:iCs/>
          <w:kern w:val="0"/>
          <w:sz w:val="24"/>
          <w:szCs w:val="24"/>
        </w:rPr>
      </w:pPr>
      <w:r w:rsidRPr="00AA5E35">
        <w:rPr>
          <w:rFonts w:ascii="Times New Roman" w:hAnsi="Times New Roman" w:cs="Times New Roman"/>
          <w:iCs/>
          <w:noProof/>
          <w:kern w:val="0"/>
          <w:sz w:val="24"/>
          <w:szCs w:val="24"/>
        </w:rPr>
        <w:lastRenderedPageBreak/>
        <w:drawing>
          <wp:inline distT="0" distB="0" distL="0" distR="0" wp14:anchorId="6A91E644" wp14:editId="0E4880FA">
            <wp:extent cx="5273404" cy="8983681"/>
            <wp:effectExtent l="0" t="0" r="0" b="0"/>
            <wp:docPr id="1342823450"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23450" name="图形 2"/>
                    <pic:cNvPicPr/>
                  </pic:nvPicPr>
                  <pic:blipFill>
                    <a:blip r:embed="rId15">
                      <a:extLst>
                        <a:ext uri="{96DAC541-7B7A-43D3-8B79-37D633B846F1}">
                          <asvg:svgBlip xmlns:asvg="http://schemas.microsoft.com/office/drawing/2016/SVG/main" r:embed="rId16"/>
                        </a:ext>
                      </a:extLst>
                    </a:blip>
                    <a:stretch>
                      <a:fillRect/>
                    </a:stretch>
                  </pic:blipFill>
                  <pic:spPr>
                    <a:xfrm>
                      <a:off x="0" y="0"/>
                      <a:ext cx="5273404" cy="8983681"/>
                    </a:xfrm>
                    <a:prstGeom prst="rect">
                      <a:avLst/>
                    </a:prstGeom>
                  </pic:spPr>
                </pic:pic>
              </a:graphicData>
            </a:graphic>
          </wp:inline>
        </w:drawing>
      </w:r>
    </w:p>
    <w:p w14:paraId="717C9D25" w14:textId="4CA23C41" w:rsidR="00E217F4" w:rsidRPr="00AA5E35" w:rsidRDefault="00182BC3" w:rsidP="004554D8">
      <w:pPr>
        <w:adjustRightInd w:val="0"/>
        <w:snapToGrid w:val="0"/>
        <w:spacing w:line="360" w:lineRule="auto"/>
        <w:rPr>
          <w:rFonts w:ascii="Times New Roman" w:hAnsi="Times New Roman" w:cs="Times New Roman" w:hint="eastAsia"/>
          <w:iCs/>
          <w:kern w:val="0"/>
          <w:sz w:val="24"/>
          <w:szCs w:val="24"/>
        </w:rPr>
      </w:pPr>
      <w:r w:rsidRPr="00AA5E35">
        <w:rPr>
          <w:rFonts w:ascii="Times New Roman" w:hAnsi="Times New Roman" w:cs="Times New Roman"/>
          <w:b/>
          <w:bCs/>
          <w:sz w:val="20"/>
          <w:szCs w:val="24"/>
        </w:rPr>
        <w:lastRenderedPageBreak/>
        <w:t xml:space="preserve">Fig. 2. </w:t>
      </w:r>
      <w:r w:rsidRPr="00AA5E35">
        <w:rPr>
          <w:rFonts w:ascii="Times New Roman" w:hAnsi="Times New Roman" w:cs="Times New Roman"/>
          <w:b/>
          <w:bCs/>
          <w:iCs/>
          <w:kern w:val="0"/>
          <w:sz w:val="20"/>
          <w:szCs w:val="24"/>
        </w:rPr>
        <w:t>Advisors tended to align their advice with advisee</w:t>
      </w:r>
      <w:r w:rsidR="00EA5117" w:rsidRPr="00AA5E35">
        <w:rPr>
          <w:rFonts w:ascii="Times New Roman" w:hAnsi="Times New Roman" w:cs="Times New Roman"/>
          <w:b/>
          <w:bCs/>
          <w:iCs/>
          <w:kern w:val="0"/>
          <w:sz w:val="20"/>
          <w:szCs w:val="24"/>
        </w:rPr>
        <w:t>’</w:t>
      </w:r>
      <w:r w:rsidRPr="00AA5E35">
        <w:rPr>
          <w:rFonts w:ascii="Times New Roman" w:hAnsi="Times New Roman" w:cs="Times New Roman"/>
          <w:b/>
          <w:bCs/>
          <w:iCs/>
          <w:kern w:val="0"/>
          <w:sz w:val="20"/>
          <w:szCs w:val="24"/>
        </w:rPr>
        <w:t>s opinions.</w:t>
      </w:r>
      <w:r w:rsidR="005F1BC3" w:rsidRPr="00AA5E35">
        <w:rPr>
          <w:rFonts w:ascii="Times New Roman" w:hAnsi="Times New Roman" w:cs="Times New Roman"/>
          <w:b/>
          <w:bCs/>
          <w:iCs/>
          <w:kern w:val="0"/>
          <w:sz w:val="20"/>
          <w:szCs w:val="24"/>
        </w:rPr>
        <w:t xml:space="preserve"> </w:t>
      </w:r>
      <w:r w:rsidR="003741EF" w:rsidRPr="003741EF">
        <w:rPr>
          <w:rFonts w:ascii="Times New Roman" w:hAnsi="Times New Roman" w:cs="Times New Roman" w:hint="eastAsia"/>
          <w:iCs/>
          <w:kern w:val="0"/>
          <w:sz w:val="20"/>
          <w:szCs w:val="24"/>
        </w:rPr>
        <w:t>(</w:t>
      </w:r>
      <w:r w:rsidR="000F6769" w:rsidRPr="003741EF">
        <w:rPr>
          <w:rFonts w:ascii="Times New Roman" w:hAnsi="Times New Roman" w:cs="Times New Roman"/>
          <w:sz w:val="20"/>
          <w:szCs w:val="24"/>
        </w:rPr>
        <w:t>a</w:t>
      </w:r>
      <w:r w:rsidR="003741EF" w:rsidRPr="003741EF">
        <w:rPr>
          <w:rFonts w:ascii="Times New Roman" w:hAnsi="Times New Roman" w:cs="Times New Roman" w:hint="eastAsia"/>
          <w:sz w:val="20"/>
          <w:szCs w:val="24"/>
        </w:rPr>
        <w:t>)</w:t>
      </w:r>
      <w:r w:rsidRPr="003741EF">
        <w:rPr>
          <w:rFonts w:ascii="Times New Roman" w:hAnsi="Times New Roman" w:cs="Times New Roman"/>
          <w:sz w:val="20"/>
          <w:szCs w:val="24"/>
        </w:rPr>
        <w:t>-</w:t>
      </w:r>
      <w:r w:rsidR="003741EF" w:rsidRPr="003741EF">
        <w:rPr>
          <w:rFonts w:ascii="Times New Roman" w:hAnsi="Times New Roman" w:cs="Times New Roman" w:hint="eastAsia"/>
          <w:sz w:val="20"/>
          <w:szCs w:val="24"/>
        </w:rPr>
        <w:t>(</w:t>
      </w:r>
      <w:r w:rsidRPr="003741EF">
        <w:rPr>
          <w:rFonts w:ascii="Times New Roman" w:hAnsi="Times New Roman" w:cs="Times New Roman"/>
          <w:sz w:val="20"/>
          <w:szCs w:val="24"/>
        </w:rPr>
        <w:t>d</w:t>
      </w:r>
      <w:r w:rsidR="003741EF" w:rsidRPr="003741EF">
        <w:rPr>
          <w:rFonts w:ascii="Times New Roman" w:hAnsi="Times New Roman" w:cs="Times New Roman" w:hint="eastAsia"/>
          <w:sz w:val="20"/>
          <w:szCs w:val="24"/>
        </w:rPr>
        <w:t>)</w:t>
      </w:r>
      <w:r w:rsidRPr="003741EF">
        <w:rPr>
          <w:rFonts w:ascii="Times New Roman" w:hAnsi="Times New Roman" w:cs="Times New Roman"/>
          <w:sz w:val="20"/>
          <w:szCs w:val="24"/>
        </w:rPr>
        <w:t xml:space="preserve"> </w:t>
      </w:r>
      <w:r w:rsidR="00F6485D" w:rsidRPr="003741EF">
        <w:rPr>
          <w:rFonts w:ascii="Times New Roman" w:hAnsi="Times New Roman" w:cs="Times New Roman"/>
          <w:sz w:val="20"/>
          <w:szCs w:val="20"/>
        </w:rPr>
        <w:t>The a</w:t>
      </w:r>
      <w:r w:rsidR="00947256" w:rsidRPr="003741EF">
        <w:rPr>
          <w:rFonts w:ascii="Times New Roman" w:hAnsi="Times New Roman" w:cs="Times New Roman"/>
          <w:sz w:val="20"/>
          <w:szCs w:val="20"/>
        </w:rPr>
        <w:t xml:space="preserve">lignment bias </w:t>
      </w:r>
      <w:r w:rsidR="00FF6E00" w:rsidRPr="003741EF">
        <w:rPr>
          <w:rFonts w:ascii="Times New Roman" w:hAnsi="Times New Roman" w:cs="Times New Roman"/>
          <w:sz w:val="20"/>
          <w:szCs w:val="20"/>
        </w:rPr>
        <w:t xml:space="preserve">in </w:t>
      </w:r>
      <w:r w:rsidR="00271101" w:rsidRPr="003741EF">
        <w:rPr>
          <w:rFonts w:ascii="Times New Roman" w:hAnsi="Times New Roman" w:cs="Times New Roman" w:hint="eastAsia"/>
          <w:sz w:val="20"/>
          <w:szCs w:val="20"/>
        </w:rPr>
        <w:t xml:space="preserve">social </w:t>
      </w:r>
      <w:r w:rsidR="00947256" w:rsidRPr="003741EF">
        <w:rPr>
          <w:rFonts w:ascii="Times New Roman" w:hAnsi="Times New Roman" w:cs="Times New Roman"/>
          <w:sz w:val="20"/>
          <w:szCs w:val="20"/>
        </w:rPr>
        <w:t>advice</w:t>
      </w:r>
      <w:r w:rsidR="00271101" w:rsidRPr="003741EF">
        <w:rPr>
          <w:rFonts w:ascii="Times New Roman" w:hAnsi="Times New Roman" w:cs="Times New Roman" w:hint="eastAsia"/>
          <w:sz w:val="20"/>
          <w:szCs w:val="20"/>
        </w:rPr>
        <w:t xml:space="preserve"> </w:t>
      </w:r>
      <w:r w:rsidR="00947256" w:rsidRPr="003741EF">
        <w:rPr>
          <w:rFonts w:ascii="Times New Roman" w:hAnsi="Times New Roman" w:cs="Times New Roman"/>
          <w:sz w:val="20"/>
          <w:szCs w:val="20"/>
        </w:rPr>
        <w:t>giving</w:t>
      </w:r>
      <w:r w:rsidRPr="003741EF">
        <w:rPr>
          <w:rFonts w:ascii="Times New Roman" w:hAnsi="Times New Roman" w:cs="Times New Roman"/>
          <w:sz w:val="20"/>
          <w:szCs w:val="20"/>
        </w:rPr>
        <w:t xml:space="preserve">. </w:t>
      </w:r>
      <w:r w:rsidR="003741EF">
        <w:rPr>
          <w:rFonts w:ascii="Times New Roman" w:hAnsi="Times New Roman" w:cs="Times New Roman" w:hint="eastAsia"/>
          <w:sz w:val="20"/>
          <w:szCs w:val="20"/>
        </w:rPr>
        <w:t xml:space="preserve">(a) The schematic of alignment bias in social advice giving. </w:t>
      </w:r>
      <w:r w:rsidR="003741EF" w:rsidRPr="003741EF">
        <w:rPr>
          <w:rFonts w:ascii="Times New Roman" w:hAnsi="Times New Roman" w:cs="Times New Roman" w:hint="eastAsia"/>
          <w:sz w:val="20"/>
          <w:szCs w:val="20"/>
        </w:rPr>
        <w:t>(b)</w:t>
      </w:r>
      <w:r w:rsidRPr="003741EF">
        <w:rPr>
          <w:rFonts w:ascii="Times New Roman" w:hAnsi="Times New Roman" w:cs="Times New Roman"/>
          <w:sz w:val="20"/>
          <w:szCs w:val="20"/>
        </w:rPr>
        <w:t xml:space="preserve"> </w:t>
      </w:r>
      <w:r w:rsidR="00BA0EFB" w:rsidRPr="003741EF">
        <w:rPr>
          <w:rFonts w:ascii="Times New Roman" w:hAnsi="Times New Roman" w:cs="Times New Roman"/>
          <w:sz w:val="20"/>
          <w:szCs w:val="20"/>
        </w:rPr>
        <w:t>Judgement congruency</w:t>
      </w:r>
      <w:r w:rsidR="00D15D5F" w:rsidRPr="003741EF">
        <w:rPr>
          <w:rFonts w:ascii="Times New Roman" w:hAnsi="Times New Roman" w:cs="Times New Roman"/>
          <w:sz w:val="20"/>
          <w:szCs w:val="20"/>
        </w:rPr>
        <w:t xml:space="preserve"> and</w:t>
      </w:r>
      <w:r w:rsidR="00BA0EFB" w:rsidRPr="003741EF">
        <w:rPr>
          <w:rFonts w:ascii="Times New Roman" w:hAnsi="Times New Roman" w:cs="Times New Roman"/>
          <w:sz w:val="20"/>
          <w:szCs w:val="20"/>
        </w:rPr>
        <w:t xml:space="preserve">, </w:t>
      </w:r>
      <w:r w:rsidR="003741EF" w:rsidRPr="003741EF">
        <w:rPr>
          <w:rFonts w:ascii="Times New Roman" w:hAnsi="Times New Roman" w:cs="Times New Roman" w:hint="eastAsia"/>
          <w:sz w:val="20"/>
          <w:szCs w:val="20"/>
        </w:rPr>
        <w:t>(c)</w:t>
      </w:r>
      <w:r w:rsidR="00BA0EFB" w:rsidRPr="003741EF">
        <w:rPr>
          <w:rFonts w:ascii="Times New Roman" w:hAnsi="Times New Roman" w:cs="Times New Roman"/>
          <w:sz w:val="20"/>
          <w:szCs w:val="20"/>
        </w:rPr>
        <w:t xml:space="preserve"> opinion discrepancy with advisee</w:t>
      </w:r>
      <w:r w:rsidR="00EA5117" w:rsidRPr="003741EF">
        <w:rPr>
          <w:rFonts w:ascii="Times New Roman" w:hAnsi="Times New Roman" w:cs="Times New Roman"/>
          <w:sz w:val="20"/>
          <w:szCs w:val="20"/>
        </w:rPr>
        <w:t>’</w:t>
      </w:r>
      <w:r w:rsidR="00413203" w:rsidRPr="003741EF">
        <w:rPr>
          <w:rFonts w:ascii="Times New Roman" w:hAnsi="Times New Roman" w:cs="Times New Roman"/>
          <w:sz w:val="20"/>
          <w:szCs w:val="20"/>
        </w:rPr>
        <w:t>s opinion</w:t>
      </w:r>
      <w:r w:rsidR="00BA0EFB" w:rsidRPr="003741EF">
        <w:rPr>
          <w:rFonts w:ascii="Times New Roman" w:hAnsi="Times New Roman" w:cs="Times New Roman"/>
          <w:sz w:val="20"/>
          <w:szCs w:val="20"/>
        </w:rPr>
        <w:t xml:space="preserve"> in non-social vs. social </w:t>
      </w:r>
      <w:r w:rsidR="00036BBD" w:rsidRPr="003741EF">
        <w:rPr>
          <w:rFonts w:ascii="Times New Roman" w:hAnsi="Times New Roman" w:cs="Times New Roman"/>
          <w:sz w:val="20"/>
          <w:szCs w:val="20"/>
        </w:rPr>
        <w:t>advice</w:t>
      </w:r>
      <w:r w:rsidR="003741EF">
        <w:rPr>
          <w:rFonts w:ascii="Times New Roman" w:hAnsi="Times New Roman" w:cs="Times New Roman" w:hint="eastAsia"/>
          <w:sz w:val="20"/>
          <w:szCs w:val="20"/>
        </w:rPr>
        <w:t>-</w:t>
      </w:r>
      <w:r w:rsidR="00036BBD" w:rsidRPr="003741EF">
        <w:rPr>
          <w:rFonts w:ascii="Times New Roman" w:hAnsi="Times New Roman" w:cs="Times New Roman"/>
          <w:sz w:val="20"/>
          <w:szCs w:val="20"/>
        </w:rPr>
        <w:t>giving</w:t>
      </w:r>
      <w:r w:rsidR="00BA0EFB" w:rsidRPr="003741EF">
        <w:rPr>
          <w:rFonts w:ascii="Times New Roman" w:hAnsi="Times New Roman" w:cs="Times New Roman"/>
          <w:sz w:val="20"/>
          <w:szCs w:val="20"/>
        </w:rPr>
        <w:t xml:space="preserve"> scenario</w:t>
      </w:r>
      <w:r w:rsidR="003741EF">
        <w:rPr>
          <w:rFonts w:ascii="Times New Roman" w:hAnsi="Times New Roman" w:cs="Times New Roman" w:hint="eastAsia"/>
          <w:sz w:val="20"/>
          <w:szCs w:val="20"/>
        </w:rPr>
        <w:t xml:space="preserve"> of each participant</w:t>
      </w:r>
      <w:r w:rsidR="00BA0EFB" w:rsidRPr="003741EF">
        <w:rPr>
          <w:rFonts w:ascii="Times New Roman" w:hAnsi="Times New Roman" w:cs="Times New Roman"/>
          <w:sz w:val="20"/>
          <w:szCs w:val="20"/>
        </w:rPr>
        <w:t>.</w:t>
      </w:r>
      <w:r w:rsidR="003741EF">
        <w:rPr>
          <w:rFonts w:ascii="Times New Roman" w:hAnsi="Times New Roman" w:cs="Times New Roman" w:hint="eastAsia"/>
          <w:sz w:val="20"/>
          <w:szCs w:val="20"/>
        </w:rPr>
        <w:t xml:space="preserve"> For illustration purpose, we sorted the data according to the judgement congruency in social scenario and </w:t>
      </w:r>
      <w:r w:rsidR="003741EF">
        <w:rPr>
          <w:rFonts w:ascii="Times New Roman" w:hAnsi="Times New Roman" w:cs="Times New Roman"/>
          <w:sz w:val="20"/>
          <w:szCs w:val="20"/>
        </w:rPr>
        <w:t>opinion</w:t>
      </w:r>
      <w:r w:rsidR="003741EF">
        <w:rPr>
          <w:rFonts w:ascii="Times New Roman" w:hAnsi="Times New Roman" w:cs="Times New Roman" w:hint="eastAsia"/>
          <w:sz w:val="20"/>
          <w:szCs w:val="20"/>
        </w:rPr>
        <w:t xml:space="preserve"> discrepancy in non-social scenario, respectively. </w:t>
      </w:r>
      <w:r w:rsidRPr="003741EF">
        <w:rPr>
          <w:rFonts w:ascii="Times New Roman" w:hAnsi="Times New Roman" w:cs="Times New Roman"/>
          <w:sz w:val="20"/>
          <w:szCs w:val="20"/>
        </w:rPr>
        <w:t xml:space="preserve"> </w:t>
      </w:r>
      <w:bookmarkStart w:id="42" w:name="_Hlk172190258"/>
      <w:r w:rsidR="003741EF" w:rsidRPr="003741EF">
        <w:rPr>
          <w:rFonts w:ascii="Times New Roman" w:hAnsi="Times New Roman" w:cs="Times New Roman" w:hint="eastAsia"/>
          <w:sz w:val="20"/>
          <w:szCs w:val="20"/>
        </w:rPr>
        <w:t>(d)</w:t>
      </w:r>
      <w:r w:rsidRPr="003741EF">
        <w:rPr>
          <w:rFonts w:ascii="Times New Roman" w:hAnsi="Times New Roman" w:cs="Times New Roman"/>
          <w:sz w:val="20"/>
          <w:szCs w:val="20"/>
        </w:rPr>
        <w:t xml:space="preserve"> The frequency of opinio</w:t>
      </w:r>
      <w:r w:rsidRPr="00AA5E35">
        <w:rPr>
          <w:rFonts w:ascii="Times New Roman" w:hAnsi="Times New Roman" w:cs="Times New Roman"/>
          <w:sz w:val="20"/>
          <w:szCs w:val="20"/>
        </w:rPr>
        <w:t>n shift rate (OSR) among all trials</w:t>
      </w:r>
      <w:r w:rsidR="003741EF">
        <w:rPr>
          <w:rFonts w:ascii="Times New Roman" w:hAnsi="Times New Roman" w:cs="Times New Roman" w:hint="eastAsia"/>
          <w:sz w:val="20"/>
          <w:szCs w:val="20"/>
        </w:rPr>
        <w:t xml:space="preserve"> of each participant</w:t>
      </w:r>
      <w:r w:rsidRPr="00AA5E35">
        <w:rPr>
          <w:rFonts w:ascii="Times New Roman" w:hAnsi="Times New Roman" w:cs="Times New Roman"/>
          <w:sz w:val="20"/>
          <w:szCs w:val="20"/>
        </w:rPr>
        <w:t xml:space="preserve">. </w:t>
      </w:r>
      <w:bookmarkEnd w:id="42"/>
      <w:r w:rsidR="00300FA0" w:rsidRPr="00300FA0">
        <w:rPr>
          <w:rFonts w:ascii="Times New Roman" w:hAnsi="Times New Roman" w:cs="Times New Roman"/>
          <w:sz w:val="20"/>
          <w:szCs w:val="20"/>
        </w:rPr>
        <w:t>The OSRs exceeding the scale were consolidated into the terminal columns.</w:t>
      </w:r>
      <w:r w:rsidR="00300FA0">
        <w:rPr>
          <w:rFonts w:ascii="Times New Roman" w:hAnsi="Times New Roman" w:cs="Times New Roman" w:hint="eastAsia"/>
          <w:sz w:val="20"/>
          <w:szCs w:val="20"/>
        </w:rPr>
        <w:t xml:space="preserve"> </w:t>
      </w:r>
      <w:r w:rsidR="003741EF">
        <w:rPr>
          <w:rFonts w:ascii="Times New Roman" w:hAnsi="Times New Roman" w:cs="Times New Roman" w:hint="eastAsia"/>
          <w:sz w:val="20"/>
          <w:szCs w:val="20"/>
        </w:rPr>
        <w:t>(</w:t>
      </w:r>
      <w:r w:rsidR="000F6769" w:rsidRPr="003741EF">
        <w:rPr>
          <w:rFonts w:ascii="Times New Roman" w:hAnsi="Times New Roman" w:cs="Times New Roman"/>
          <w:sz w:val="20"/>
          <w:szCs w:val="20"/>
        </w:rPr>
        <w:t>e</w:t>
      </w:r>
      <w:r w:rsidR="003741EF">
        <w:rPr>
          <w:rFonts w:ascii="Times New Roman" w:hAnsi="Times New Roman" w:cs="Times New Roman" w:hint="eastAsia"/>
          <w:sz w:val="20"/>
          <w:szCs w:val="20"/>
        </w:rPr>
        <w:t>)</w:t>
      </w:r>
      <w:r w:rsidRPr="003741EF">
        <w:rPr>
          <w:rFonts w:ascii="Times New Roman" w:hAnsi="Times New Roman" w:cs="Times New Roman"/>
          <w:sz w:val="20"/>
          <w:szCs w:val="20"/>
        </w:rPr>
        <w:t>-</w:t>
      </w:r>
      <w:r w:rsidR="003741EF">
        <w:rPr>
          <w:rFonts w:ascii="Times New Roman" w:hAnsi="Times New Roman" w:cs="Times New Roman" w:hint="eastAsia"/>
          <w:sz w:val="20"/>
          <w:szCs w:val="20"/>
        </w:rPr>
        <w:t>(</w:t>
      </w:r>
      <w:r w:rsidR="003741EF" w:rsidRPr="003741EF">
        <w:rPr>
          <w:rFonts w:ascii="Times New Roman" w:hAnsi="Times New Roman" w:cs="Times New Roman" w:hint="eastAsia"/>
          <w:sz w:val="20"/>
          <w:szCs w:val="20"/>
        </w:rPr>
        <w:t>f</w:t>
      </w:r>
      <w:r w:rsidR="003741EF">
        <w:rPr>
          <w:rFonts w:ascii="Times New Roman" w:hAnsi="Times New Roman" w:cs="Times New Roman" w:hint="eastAsia"/>
          <w:sz w:val="20"/>
          <w:szCs w:val="20"/>
        </w:rPr>
        <w:t>)</w:t>
      </w:r>
      <w:r w:rsidRPr="00AA5E35">
        <w:rPr>
          <w:rFonts w:ascii="Times New Roman" w:hAnsi="Times New Roman" w:cs="Times New Roman"/>
          <w:sz w:val="20"/>
          <w:szCs w:val="20"/>
        </w:rPr>
        <w:t xml:space="preserve"> </w:t>
      </w:r>
      <w:bookmarkStart w:id="43" w:name="OLE_LINK65"/>
      <w:r w:rsidRPr="00AA5E35">
        <w:rPr>
          <w:rFonts w:ascii="Times New Roman" w:hAnsi="Times New Roman" w:cs="Times New Roman"/>
          <w:sz w:val="20"/>
          <w:szCs w:val="20"/>
        </w:rPr>
        <w:t xml:space="preserve">Advisors </w:t>
      </w:r>
      <w:r w:rsidR="00B55410">
        <w:rPr>
          <w:rFonts w:ascii="Times New Roman" w:hAnsi="Times New Roman" w:cs="Times New Roman" w:hint="eastAsia"/>
          <w:sz w:val="20"/>
          <w:szCs w:val="20"/>
        </w:rPr>
        <w:t>prioritized</w:t>
      </w:r>
      <w:r w:rsidR="003741EF">
        <w:rPr>
          <w:rFonts w:ascii="Times New Roman" w:hAnsi="Times New Roman" w:cs="Times New Roman" w:hint="eastAsia"/>
          <w:sz w:val="20"/>
          <w:szCs w:val="20"/>
        </w:rPr>
        <w:t xml:space="preserve"> </w:t>
      </w:r>
      <w:r w:rsidR="00245652" w:rsidRPr="00AA5E35">
        <w:rPr>
          <w:rFonts w:ascii="Times New Roman" w:hAnsi="Times New Roman" w:cs="Times New Roman"/>
          <w:sz w:val="20"/>
          <w:szCs w:val="20"/>
        </w:rPr>
        <w:t>opinion conformity with advisees</w:t>
      </w:r>
      <w:r w:rsidRPr="00AA5E35">
        <w:rPr>
          <w:rFonts w:ascii="Times New Roman" w:hAnsi="Times New Roman" w:cs="Times New Roman"/>
          <w:sz w:val="20"/>
          <w:szCs w:val="20"/>
        </w:rPr>
        <w:t>.</w:t>
      </w:r>
      <w:bookmarkEnd w:id="43"/>
      <w:r w:rsidR="001C6A7A" w:rsidRPr="00AA5E35">
        <w:rPr>
          <w:rFonts w:ascii="Times New Roman" w:hAnsi="Times New Roman" w:cs="Times New Roman"/>
          <w:sz w:val="20"/>
          <w:szCs w:val="20"/>
        </w:rPr>
        <w:t xml:space="preserve"> </w:t>
      </w:r>
      <w:r w:rsidR="003741EF" w:rsidRPr="003741EF">
        <w:rPr>
          <w:rFonts w:ascii="Times New Roman" w:hAnsi="Times New Roman" w:cs="Times New Roman" w:hint="eastAsia"/>
          <w:sz w:val="20"/>
          <w:szCs w:val="20"/>
        </w:rPr>
        <w:t>(</w:t>
      </w:r>
      <w:r w:rsidR="000F6769" w:rsidRPr="003741EF">
        <w:rPr>
          <w:rFonts w:ascii="Times New Roman" w:hAnsi="Times New Roman" w:cs="Times New Roman"/>
          <w:sz w:val="20"/>
          <w:szCs w:val="20"/>
        </w:rPr>
        <w:t>e</w:t>
      </w:r>
      <w:r w:rsidR="003741EF" w:rsidRPr="003741EF">
        <w:rPr>
          <w:rFonts w:ascii="Times New Roman" w:hAnsi="Times New Roman" w:cs="Times New Roman" w:hint="eastAsia"/>
          <w:sz w:val="20"/>
          <w:szCs w:val="20"/>
        </w:rPr>
        <w:t>)</w:t>
      </w:r>
      <w:bookmarkStart w:id="44" w:name="_Hlk162607262"/>
      <w:r w:rsidR="003741EF">
        <w:rPr>
          <w:rFonts w:ascii="Times New Roman" w:hAnsi="Times New Roman" w:cs="Times New Roman" w:hint="eastAsia"/>
          <w:sz w:val="20"/>
          <w:szCs w:val="20"/>
        </w:rPr>
        <w:t xml:space="preserve"> </w:t>
      </w:r>
      <w:r w:rsidR="00933EE4">
        <w:rPr>
          <w:rFonts w:ascii="Times New Roman" w:hAnsi="Times New Roman" w:cs="Times New Roman" w:hint="eastAsia"/>
          <w:sz w:val="20"/>
          <w:szCs w:val="20"/>
        </w:rPr>
        <w:t>A</w:t>
      </w:r>
      <w:r w:rsidR="007E563D" w:rsidRPr="00AA5E35">
        <w:rPr>
          <w:rFonts w:ascii="Times New Roman" w:hAnsi="Times New Roman" w:cs="Times New Roman"/>
          <w:sz w:val="20"/>
          <w:szCs w:val="20"/>
        </w:rPr>
        <w:t>dvisors</w:t>
      </w:r>
      <w:r w:rsidR="00933EE4">
        <w:rPr>
          <w:rFonts w:ascii="Times New Roman" w:hAnsi="Times New Roman" w:cs="Times New Roman" w:hint="eastAsia"/>
          <w:sz w:val="20"/>
          <w:szCs w:val="20"/>
        </w:rPr>
        <w:t xml:space="preserve"> globally tended to conform with advisees</w:t>
      </w:r>
      <w:r w:rsidR="00933EE4">
        <w:rPr>
          <w:rFonts w:ascii="Times New Roman" w:hAnsi="Times New Roman" w:cs="Times New Roman"/>
          <w:sz w:val="20"/>
          <w:szCs w:val="20"/>
        </w:rPr>
        <w:t>’</w:t>
      </w:r>
      <w:r w:rsidR="00933EE4">
        <w:rPr>
          <w:rFonts w:ascii="Times New Roman" w:hAnsi="Times New Roman" w:cs="Times New Roman" w:hint="eastAsia"/>
          <w:sz w:val="20"/>
          <w:szCs w:val="20"/>
        </w:rPr>
        <w:t xml:space="preserve"> opinions</w:t>
      </w:r>
      <w:r w:rsidR="00933EE4" w:rsidRPr="00933EE4">
        <w:rPr>
          <w:rFonts w:ascii="Times New Roman" w:hAnsi="Times New Roman" w:cs="Times New Roman"/>
          <w:sz w:val="20"/>
          <w:szCs w:val="20"/>
        </w:rPr>
        <w:t xml:space="preserve">—switched their </w:t>
      </w:r>
      <w:r w:rsidR="00FE4009">
        <w:rPr>
          <w:rFonts w:ascii="Times New Roman" w:hAnsi="Times New Roman" w:cs="Times New Roman" w:hint="eastAsia"/>
          <w:sz w:val="20"/>
          <w:szCs w:val="20"/>
        </w:rPr>
        <w:t xml:space="preserve">initial </w:t>
      </w:r>
      <w:r w:rsidR="00933EE4" w:rsidRPr="00933EE4">
        <w:rPr>
          <w:rFonts w:ascii="Times New Roman" w:hAnsi="Times New Roman" w:cs="Times New Roman"/>
          <w:sz w:val="20"/>
          <w:szCs w:val="20"/>
        </w:rPr>
        <w:t xml:space="preserve">judgements </w:t>
      </w:r>
      <w:r w:rsidR="00FE4009">
        <w:rPr>
          <w:rFonts w:ascii="Times New Roman" w:hAnsi="Times New Roman" w:cs="Times New Roman" w:hint="eastAsia"/>
          <w:sz w:val="20"/>
          <w:szCs w:val="20"/>
        </w:rPr>
        <w:t>(</w:t>
      </w:r>
      <w:r w:rsidR="00933EE4" w:rsidRPr="00933EE4">
        <w:rPr>
          <w:rFonts w:ascii="Times New Roman" w:hAnsi="Times New Roman" w:cs="Times New Roman"/>
          <w:sz w:val="20"/>
          <w:szCs w:val="20"/>
        </w:rPr>
        <w:t>in session 1</w:t>
      </w:r>
      <w:r w:rsidR="00FE4009">
        <w:rPr>
          <w:rFonts w:ascii="Times New Roman" w:hAnsi="Times New Roman" w:cs="Times New Roman" w:hint="eastAsia"/>
          <w:sz w:val="20"/>
          <w:szCs w:val="20"/>
        </w:rPr>
        <w:t>)</w:t>
      </w:r>
      <w:r w:rsidR="00933EE4" w:rsidRPr="00933EE4">
        <w:rPr>
          <w:rFonts w:ascii="Times New Roman" w:hAnsi="Times New Roman" w:cs="Times New Roman"/>
          <w:sz w:val="20"/>
          <w:szCs w:val="20"/>
        </w:rPr>
        <w:t xml:space="preserve"> when advisees’ judgement was incongruent (compared to congruent) with theirs—regardless of its accuracy</w:t>
      </w:r>
      <w:r w:rsidRPr="00933EE4">
        <w:rPr>
          <w:rFonts w:ascii="Times New Roman" w:hAnsi="Times New Roman" w:cs="Times New Roman"/>
          <w:sz w:val="20"/>
          <w:szCs w:val="20"/>
        </w:rPr>
        <w:t>.</w:t>
      </w:r>
      <w:bookmarkEnd w:id="44"/>
      <w:r w:rsidRPr="00933EE4">
        <w:rPr>
          <w:rFonts w:ascii="Times New Roman" w:hAnsi="Times New Roman" w:cs="Times New Roman"/>
          <w:sz w:val="20"/>
          <w:szCs w:val="20"/>
        </w:rPr>
        <w:t xml:space="preserve"> </w:t>
      </w:r>
      <w:r w:rsidR="00B55410" w:rsidRPr="00B55410">
        <w:rPr>
          <w:rFonts w:ascii="Times New Roman" w:hAnsi="Times New Roman" w:cs="Times New Roman" w:hint="eastAsia"/>
          <w:sz w:val="20"/>
          <w:szCs w:val="20"/>
        </w:rPr>
        <w:t>(</w:t>
      </w:r>
      <w:r w:rsidR="00D023E9" w:rsidRPr="00B55410">
        <w:rPr>
          <w:rFonts w:ascii="Times New Roman" w:hAnsi="Times New Roman" w:cs="Times New Roman"/>
          <w:sz w:val="20"/>
          <w:szCs w:val="20"/>
        </w:rPr>
        <w:t>f</w:t>
      </w:r>
      <w:r w:rsidR="00B55410" w:rsidRPr="00B55410">
        <w:rPr>
          <w:rFonts w:ascii="Times New Roman" w:hAnsi="Times New Roman" w:cs="Times New Roman" w:hint="eastAsia"/>
          <w:sz w:val="20"/>
          <w:szCs w:val="20"/>
        </w:rPr>
        <w:t>)</w:t>
      </w:r>
      <w:bookmarkStart w:id="45" w:name="_Hlk162607447"/>
      <w:r w:rsidR="00B55410">
        <w:rPr>
          <w:rFonts w:ascii="Times New Roman" w:hAnsi="Times New Roman" w:cs="Times New Roman" w:hint="eastAsia"/>
          <w:sz w:val="20"/>
          <w:szCs w:val="20"/>
        </w:rPr>
        <w:t xml:space="preserve"> </w:t>
      </w:r>
      <w:bookmarkEnd w:id="45"/>
      <w:r w:rsidR="00B55410">
        <w:rPr>
          <w:rFonts w:ascii="Times New Roman" w:hAnsi="Times New Roman" w:cs="Times New Roman" w:hint="eastAsia"/>
          <w:sz w:val="20"/>
          <w:szCs w:val="20"/>
        </w:rPr>
        <w:t>The pursuit of o</w:t>
      </w:r>
      <w:r w:rsidR="00B55410">
        <w:rPr>
          <w:rFonts w:ascii="Times New Roman" w:hAnsi="Times New Roman" w:cs="Times New Roman"/>
          <w:sz w:val="20"/>
          <w:szCs w:val="20"/>
        </w:rPr>
        <w:t>pinion</w:t>
      </w:r>
      <w:r w:rsidR="00B55410">
        <w:rPr>
          <w:rFonts w:ascii="Times New Roman" w:hAnsi="Times New Roman" w:cs="Times New Roman" w:hint="eastAsia"/>
          <w:sz w:val="20"/>
          <w:szCs w:val="20"/>
        </w:rPr>
        <w:t xml:space="preserve"> conformity </w:t>
      </w:r>
      <w:r w:rsidR="00B55410" w:rsidRPr="00B55410">
        <w:rPr>
          <w:rFonts w:ascii="Times New Roman" w:hAnsi="Times New Roman" w:cs="Times New Roman" w:hint="eastAsia"/>
          <w:sz w:val="20"/>
          <w:szCs w:val="20"/>
        </w:rPr>
        <w:t>counteract</w:t>
      </w:r>
      <w:r w:rsidR="00B55410">
        <w:rPr>
          <w:rFonts w:ascii="Times New Roman" w:hAnsi="Times New Roman" w:cs="Times New Roman" w:hint="eastAsia"/>
          <w:sz w:val="20"/>
          <w:szCs w:val="20"/>
        </w:rPr>
        <w:t xml:space="preserve">ed advice accuracy in the outperformed sample (right panel). </w:t>
      </w:r>
      <w:r w:rsidR="00B214B4">
        <w:rPr>
          <w:rFonts w:ascii="Times New Roman" w:hAnsi="Times New Roman" w:cs="Times New Roman" w:hint="eastAsia"/>
          <w:sz w:val="20"/>
          <w:szCs w:val="20"/>
        </w:rPr>
        <w:t>A</w:t>
      </w:r>
      <w:r w:rsidR="00B55410" w:rsidRPr="00B55410">
        <w:rPr>
          <w:rFonts w:ascii="Times New Roman" w:hAnsi="Times New Roman" w:cs="Times New Roman"/>
          <w:iCs/>
          <w:sz w:val="20"/>
          <w:szCs w:val="20"/>
        </w:rPr>
        <w:t xml:space="preserve">dvice </w:t>
      </w:r>
      <w:r w:rsidR="00B55410" w:rsidRPr="00B55410">
        <w:rPr>
          <w:rFonts w:ascii="Times New Roman" w:hAnsi="Times New Roman" w:cs="Times New Roman" w:hint="eastAsia"/>
          <w:iCs/>
          <w:sz w:val="20"/>
          <w:szCs w:val="20"/>
        </w:rPr>
        <w:t>decrease</w:t>
      </w:r>
      <w:r w:rsidR="00B214B4">
        <w:rPr>
          <w:rFonts w:ascii="Times New Roman" w:hAnsi="Times New Roman" w:cs="Times New Roman" w:hint="eastAsia"/>
          <w:iCs/>
          <w:sz w:val="20"/>
          <w:szCs w:val="20"/>
        </w:rPr>
        <w:t>s</w:t>
      </w:r>
      <w:r w:rsidR="00B55410" w:rsidRPr="00B55410">
        <w:rPr>
          <w:rFonts w:ascii="Times New Roman" w:hAnsi="Times New Roman" w:cs="Times New Roman" w:hint="eastAsia"/>
          <w:iCs/>
          <w:sz w:val="20"/>
          <w:szCs w:val="20"/>
        </w:rPr>
        <w:t xml:space="preserve"> </w:t>
      </w:r>
      <w:r w:rsidR="00B55410">
        <w:rPr>
          <w:rFonts w:ascii="Times New Roman" w:hAnsi="Times New Roman" w:cs="Times New Roman"/>
          <w:iCs/>
          <w:sz w:val="20"/>
          <w:szCs w:val="20"/>
        </w:rPr>
        <w:t>positively</w:t>
      </w:r>
      <w:r w:rsidR="00B55410">
        <w:rPr>
          <w:rFonts w:ascii="Times New Roman" w:hAnsi="Times New Roman" w:cs="Times New Roman" w:hint="eastAsia"/>
          <w:iCs/>
          <w:sz w:val="20"/>
          <w:szCs w:val="20"/>
        </w:rPr>
        <w:t xml:space="preserve"> correlated with </w:t>
      </w:r>
      <w:r w:rsidR="00B55410" w:rsidRPr="00B55410">
        <w:rPr>
          <w:rFonts w:ascii="Times New Roman" w:hAnsi="Times New Roman" w:cs="Times New Roman" w:hint="eastAsia"/>
          <w:iCs/>
          <w:sz w:val="20"/>
          <w:szCs w:val="20"/>
        </w:rPr>
        <w:t xml:space="preserve">judgement </w:t>
      </w:r>
      <w:r w:rsidR="00B214B4">
        <w:rPr>
          <w:rFonts w:ascii="Times New Roman" w:hAnsi="Times New Roman" w:cs="Times New Roman" w:hint="eastAsia"/>
          <w:iCs/>
          <w:sz w:val="20"/>
          <w:szCs w:val="20"/>
        </w:rPr>
        <w:t>re-alignment</w:t>
      </w:r>
      <w:r w:rsidR="00B55410" w:rsidRPr="00B55410">
        <w:rPr>
          <w:rFonts w:ascii="Times New Roman" w:hAnsi="Times New Roman" w:cs="Times New Roman" w:hint="eastAsia"/>
          <w:iCs/>
          <w:sz w:val="20"/>
          <w:szCs w:val="20"/>
        </w:rPr>
        <w:t xml:space="preserve"> in the outperformed sample</w:t>
      </w:r>
      <w:r w:rsidR="00B55410">
        <w:rPr>
          <w:rFonts w:ascii="Times New Roman" w:hAnsi="Times New Roman" w:cs="Times New Roman" w:hint="eastAsia"/>
          <w:iCs/>
          <w:sz w:val="20"/>
          <w:szCs w:val="20"/>
        </w:rPr>
        <w:t xml:space="preserve"> </w:t>
      </w:r>
      <w:r w:rsidR="00B55410">
        <w:rPr>
          <w:rFonts w:ascii="Times New Roman" w:hAnsi="Times New Roman" w:cs="Times New Roman" w:hint="eastAsia"/>
          <w:sz w:val="20"/>
          <w:szCs w:val="20"/>
        </w:rPr>
        <w:t>(left panel)</w:t>
      </w:r>
      <w:r w:rsidR="00B55410">
        <w:rPr>
          <w:rFonts w:ascii="Times New Roman" w:hAnsi="Times New Roman" w:cs="Times New Roman" w:hint="eastAsia"/>
          <w:iCs/>
          <w:sz w:val="20"/>
          <w:szCs w:val="20"/>
        </w:rPr>
        <w:t xml:space="preserve">. </w:t>
      </w:r>
      <w:r w:rsidR="00D023E9" w:rsidRPr="00AA5E35">
        <w:rPr>
          <w:rFonts w:ascii="Times New Roman" w:hAnsi="Times New Roman" w:cs="Times New Roman" w:hint="eastAsia"/>
          <w:sz w:val="20"/>
          <w:szCs w:val="20"/>
        </w:rPr>
        <w:t xml:space="preserve"> </w:t>
      </w:r>
      <w:r w:rsidR="00810EC3">
        <w:rPr>
          <w:rFonts w:ascii="Times New Roman" w:hAnsi="Times New Roman" w:cs="Times New Roman" w:hint="eastAsia"/>
          <w:sz w:val="20"/>
          <w:szCs w:val="20"/>
        </w:rPr>
        <w:t xml:space="preserve">(g)-(h) </w:t>
      </w:r>
      <w:r w:rsidR="00810EC3" w:rsidRPr="00AA5E35">
        <w:rPr>
          <w:rFonts w:ascii="Times New Roman" w:hAnsi="Times New Roman" w:cs="Times New Roman"/>
          <w:sz w:val="20"/>
          <w:szCs w:val="20"/>
        </w:rPr>
        <w:t xml:space="preserve">Advisors </w:t>
      </w:r>
      <w:r w:rsidR="00810EC3">
        <w:rPr>
          <w:rFonts w:ascii="Times New Roman" w:hAnsi="Times New Roman" w:cs="Times New Roman" w:hint="eastAsia"/>
          <w:sz w:val="20"/>
          <w:szCs w:val="20"/>
        </w:rPr>
        <w:t xml:space="preserve">retained on alignment only when interacting with the same </w:t>
      </w:r>
      <w:r w:rsidR="00810EC3">
        <w:rPr>
          <w:rFonts w:ascii="Times New Roman" w:hAnsi="Times New Roman" w:cs="Times New Roman" w:hint="eastAsia"/>
          <w:sz w:val="20"/>
          <w:szCs w:val="20"/>
        </w:rPr>
        <w:t>advisees</w:t>
      </w:r>
      <w:r w:rsidR="00810EC3" w:rsidRPr="00AA5E35">
        <w:rPr>
          <w:rFonts w:ascii="Times New Roman" w:hAnsi="Times New Roman" w:cs="Times New Roman"/>
          <w:sz w:val="20"/>
          <w:szCs w:val="20"/>
        </w:rPr>
        <w:t>.</w:t>
      </w:r>
      <w:r w:rsidR="00810EC3">
        <w:rPr>
          <w:rFonts w:ascii="Times New Roman" w:hAnsi="Times New Roman" w:cs="Times New Roman" w:hint="eastAsia"/>
          <w:sz w:val="20"/>
          <w:szCs w:val="20"/>
        </w:rPr>
        <w:t xml:space="preserve"> </w:t>
      </w:r>
      <w:r w:rsidR="00010889" w:rsidRPr="003741EF">
        <w:rPr>
          <w:rFonts w:ascii="Times New Roman" w:hAnsi="Times New Roman" w:cs="Times New Roman" w:hint="eastAsia"/>
          <w:sz w:val="20"/>
          <w:szCs w:val="20"/>
        </w:rPr>
        <w:t>(</w:t>
      </w:r>
      <w:r w:rsidR="00010889">
        <w:rPr>
          <w:rFonts w:ascii="Times New Roman" w:hAnsi="Times New Roman" w:cs="Times New Roman" w:hint="eastAsia"/>
          <w:sz w:val="20"/>
          <w:szCs w:val="20"/>
        </w:rPr>
        <w:t>g</w:t>
      </w:r>
      <w:r w:rsidR="00010889" w:rsidRPr="003741EF">
        <w:rPr>
          <w:rFonts w:ascii="Times New Roman" w:hAnsi="Times New Roman" w:cs="Times New Roman" w:hint="eastAsia"/>
          <w:sz w:val="20"/>
          <w:szCs w:val="20"/>
        </w:rPr>
        <w:t>)</w:t>
      </w:r>
      <w:r w:rsidR="00010889" w:rsidRPr="003741EF">
        <w:rPr>
          <w:rFonts w:ascii="Times New Roman" w:hAnsi="Times New Roman" w:cs="Times New Roman"/>
          <w:sz w:val="20"/>
          <w:szCs w:val="20"/>
        </w:rPr>
        <w:t xml:space="preserve"> Judgement congruency and, </w:t>
      </w:r>
      <w:r w:rsidR="00010889" w:rsidRPr="003741EF">
        <w:rPr>
          <w:rFonts w:ascii="Times New Roman" w:hAnsi="Times New Roman" w:cs="Times New Roman" w:hint="eastAsia"/>
          <w:sz w:val="20"/>
          <w:szCs w:val="20"/>
        </w:rPr>
        <w:t>(</w:t>
      </w:r>
      <w:r w:rsidR="00010889">
        <w:rPr>
          <w:rFonts w:ascii="Times New Roman" w:hAnsi="Times New Roman" w:cs="Times New Roman" w:hint="eastAsia"/>
          <w:sz w:val="20"/>
          <w:szCs w:val="20"/>
        </w:rPr>
        <w:t>h</w:t>
      </w:r>
      <w:r w:rsidR="00010889" w:rsidRPr="003741EF">
        <w:rPr>
          <w:rFonts w:ascii="Times New Roman" w:hAnsi="Times New Roman" w:cs="Times New Roman" w:hint="eastAsia"/>
          <w:sz w:val="20"/>
          <w:szCs w:val="20"/>
        </w:rPr>
        <w:t>)</w:t>
      </w:r>
      <w:r w:rsidR="00010889" w:rsidRPr="003741EF">
        <w:rPr>
          <w:rFonts w:ascii="Times New Roman" w:hAnsi="Times New Roman" w:cs="Times New Roman"/>
          <w:sz w:val="20"/>
          <w:szCs w:val="20"/>
        </w:rPr>
        <w:t xml:space="preserve"> opinion discrepancy with </w:t>
      </w:r>
      <w:r w:rsidR="00010889">
        <w:rPr>
          <w:rFonts w:ascii="Times New Roman" w:hAnsi="Times New Roman" w:cs="Times New Roman" w:hint="eastAsia"/>
          <w:sz w:val="20"/>
          <w:szCs w:val="20"/>
        </w:rPr>
        <w:t xml:space="preserve">the </w:t>
      </w:r>
      <w:r w:rsidR="00010889" w:rsidRPr="003741EF">
        <w:rPr>
          <w:rFonts w:ascii="Times New Roman" w:hAnsi="Times New Roman" w:cs="Times New Roman"/>
          <w:sz w:val="20"/>
          <w:szCs w:val="20"/>
        </w:rPr>
        <w:t>opinion</w:t>
      </w:r>
      <w:r w:rsidR="00010889">
        <w:rPr>
          <w:rFonts w:ascii="Times New Roman" w:hAnsi="Times New Roman" w:cs="Times New Roman" w:hint="eastAsia"/>
          <w:sz w:val="20"/>
          <w:szCs w:val="20"/>
        </w:rPr>
        <w:t>s of the</w:t>
      </w:r>
      <w:r w:rsidR="00010889" w:rsidRPr="003741EF">
        <w:rPr>
          <w:rFonts w:ascii="Times New Roman" w:hAnsi="Times New Roman" w:cs="Times New Roman"/>
          <w:sz w:val="20"/>
          <w:szCs w:val="20"/>
        </w:rPr>
        <w:t xml:space="preserve"> advisee</w:t>
      </w:r>
      <w:r w:rsidR="00010889">
        <w:rPr>
          <w:rFonts w:ascii="Times New Roman" w:hAnsi="Times New Roman" w:cs="Times New Roman" w:hint="eastAsia"/>
          <w:sz w:val="20"/>
          <w:szCs w:val="20"/>
        </w:rPr>
        <w:t xml:space="preserve"> in session 2</w:t>
      </w:r>
      <w:r w:rsidR="00010889" w:rsidRPr="003741EF">
        <w:rPr>
          <w:rFonts w:ascii="Times New Roman" w:hAnsi="Times New Roman" w:cs="Times New Roman"/>
          <w:sz w:val="20"/>
          <w:szCs w:val="20"/>
        </w:rPr>
        <w:t>.</w:t>
      </w:r>
      <w:r w:rsidR="00010889">
        <w:rPr>
          <w:rFonts w:ascii="Times New Roman" w:hAnsi="Times New Roman" w:cs="Times New Roman" w:hint="eastAsia"/>
          <w:sz w:val="20"/>
          <w:szCs w:val="20"/>
        </w:rPr>
        <w:t xml:space="preserve"> </w:t>
      </w:r>
      <w:r w:rsidR="00B55410">
        <w:rPr>
          <w:rFonts w:ascii="Times New Roman" w:hAnsi="Times New Roman" w:cs="Times New Roman" w:hint="eastAsia"/>
          <w:sz w:val="20"/>
          <w:szCs w:val="20"/>
        </w:rPr>
        <w:t>D</w:t>
      </w:r>
      <w:r w:rsidR="00811F15" w:rsidRPr="00AA5E35">
        <w:rPr>
          <w:rFonts w:ascii="Times New Roman" w:hAnsi="Times New Roman" w:cs="Times New Roman"/>
          <w:sz w:val="20"/>
          <w:szCs w:val="24"/>
        </w:rPr>
        <w:t xml:space="preserve">ots represent </w:t>
      </w:r>
      <w:r w:rsidR="00811F15" w:rsidRPr="00AA5E35">
        <w:rPr>
          <w:rFonts w:ascii="Times New Roman" w:hAnsi="Times New Roman" w:cs="Times New Roman" w:hint="eastAsia"/>
          <w:sz w:val="20"/>
          <w:szCs w:val="24"/>
        </w:rPr>
        <w:t xml:space="preserve">individual </w:t>
      </w:r>
      <w:r w:rsidR="00811F15" w:rsidRPr="00AA5E35">
        <w:rPr>
          <w:rFonts w:ascii="Times New Roman" w:hAnsi="Times New Roman" w:cs="Times New Roman"/>
          <w:sz w:val="20"/>
          <w:szCs w:val="24"/>
        </w:rPr>
        <w:t>participant</w:t>
      </w:r>
      <w:r w:rsidR="00811F15" w:rsidRPr="00AA5E35">
        <w:rPr>
          <w:rFonts w:ascii="Times New Roman" w:hAnsi="Times New Roman" w:cs="Times New Roman" w:hint="eastAsia"/>
          <w:sz w:val="20"/>
          <w:szCs w:val="24"/>
        </w:rPr>
        <w:t>s</w:t>
      </w:r>
      <w:r w:rsidR="00811F15" w:rsidRPr="00AA5E35">
        <w:rPr>
          <w:rFonts w:ascii="Times New Roman" w:hAnsi="Times New Roman" w:cs="Times New Roman"/>
          <w:sz w:val="20"/>
          <w:szCs w:val="24"/>
        </w:rPr>
        <w:t xml:space="preserve">’ data; error bars represent the 95% </w:t>
      </w:r>
      <w:r w:rsidR="00025CE6" w:rsidRPr="00AA5E35">
        <w:rPr>
          <w:rFonts w:ascii="Times New Roman" w:hAnsi="Times New Roman" w:cs="Times New Roman"/>
          <w:sz w:val="20"/>
          <w:szCs w:val="24"/>
        </w:rPr>
        <w:t>confidence intervals (</w:t>
      </w:r>
      <w:r w:rsidR="00811F15" w:rsidRPr="00AA5E35">
        <w:rPr>
          <w:rFonts w:ascii="Times New Roman" w:hAnsi="Times New Roman" w:cs="Times New Roman"/>
          <w:sz w:val="20"/>
          <w:szCs w:val="24"/>
        </w:rPr>
        <w:t>CI</w:t>
      </w:r>
      <w:r w:rsidR="00811F15" w:rsidRPr="00AA5E35">
        <w:rPr>
          <w:rFonts w:ascii="Times New Roman" w:hAnsi="Times New Roman" w:cs="Times New Roman" w:hint="eastAsia"/>
          <w:sz w:val="20"/>
          <w:szCs w:val="24"/>
        </w:rPr>
        <w:t>s</w:t>
      </w:r>
      <w:r w:rsidR="00025CE6" w:rsidRPr="00AA5E35">
        <w:rPr>
          <w:rFonts w:ascii="Times New Roman" w:hAnsi="Times New Roman" w:cs="Times New Roman"/>
          <w:sz w:val="20"/>
          <w:szCs w:val="24"/>
        </w:rPr>
        <w:t>)</w:t>
      </w:r>
      <w:r w:rsidR="00811F15" w:rsidRPr="00AA5E35">
        <w:rPr>
          <w:rFonts w:ascii="Times New Roman" w:hAnsi="Times New Roman" w:cs="Times New Roman"/>
          <w:sz w:val="20"/>
          <w:szCs w:val="24"/>
        </w:rPr>
        <w:t>.</w:t>
      </w:r>
      <w:r w:rsidR="00811F15" w:rsidRPr="00AA5E35">
        <w:rPr>
          <w:rFonts w:ascii="Times New Roman" w:hAnsi="Times New Roman" w:cs="Times New Roman" w:hint="eastAsia"/>
          <w:sz w:val="20"/>
          <w:szCs w:val="24"/>
        </w:rPr>
        <w:t xml:space="preserve"> </w:t>
      </w:r>
      <w:r w:rsidR="004074F4">
        <w:rPr>
          <w:rFonts w:ascii="Times New Roman" w:hAnsi="Times New Roman" w:cs="Times New Roman" w:hint="eastAsia"/>
          <w:sz w:val="20"/>
          <w:szCs w:val="24"/>
        </w:rPr>
        <w:t>Online effects of advisees</w:t>
      </w:r>
      <w:r w:rsidR="004074F4">
        <w:rPr>
          <w:rFonts w:ascii="Times New Roman" w:hAnsi="Times New Roman" w:cs="Times New Roman"/>
          <w:sz w:val="20"/>
          <w:szCs w:val="24"/>
        </w:rPr>
        <w:t>’</w:t>
      </w:r>
      <w:r w:rsidR="004074F4">
        <w:rPr>
          <w:rFonts w:ascii="Times New Roman" w:hAnsi="Times New Roman" w:cs="Times New Roman" w:hint="eastAsia"/>
          <w:sz w:val="20"/>
          <w:szCs w:val="24"/>
        </w:rPr>
        <w:t xml:space="preserve"> opinions refer to all the effects in session 2 (i.e., with </w:t>
      </w:r>
      <w:bookmarkStart w:id="46" w:name="OLE_LINK67"/>
      <w:r w:rsidR="004074F4">
        <w:rPr>
          <w:rFonts w:ascii="Times New Roman" w:hAnsi="Times New Roman" w:cs="Times New Roman" w:hint="eastAsia"/>
          <w:sz w:val="20"/>
          <w:szCs w:val="24"/>
        </w:rPr>
        <w:t>observations on these opinions</w:t>
      </w:r>
      <w:bookmarkEnd w:id="46"/>
      <w:r w:rsidR="004074F4">
        <w:rPr>
          <w:rFonts w:ascii="Times New Roman" w:hAnsi="Times New Roman" w:cs="Times New Roman" w:hint="eastAsia"/>
          <w:sz w:val="20"/>
          <w:szCs w:val="24"/>
        </w:rPr>
        <w:t xml:space="preserve">); </w:t>
      </w:r>
      <w:r w:rsidR="00284496">
        <w:rPr>
          <w:rFonts w:ascii="Times New Roman" w:hAnsi="Times New Roman" w:cs="Times New Roman" w:hint="eastAsia"/>
          <w:sz w:val="20"/>
          <w:szCs w:val="24"/>
        </w:rPr>
        <w:t>o</w:t>
      </w:r>
      <w:r w:rsidR="004074F4">
        <w:rPr>
          <w:rFonts w:ascii="Times New Roman" w:hAnsi="Times New Roman" w:cs="Times New Roman" w:hint="eastAsia"/>
          <w:sz w:val="20"/>
          <w:szCs w:val="24"/>
        </w:rPr>
        <w:t>ffline</w:t>
      </w:r>
      <w:r w:rsidR="004074F4">
        <w:rPr>
          <w:rFonts w:ascii="Times New Roman" w:hAnsi="Times New Roman" w:cs="Times New Roman" w:hint="eastAsia"/>
          <w:sz w:val="20"/>
          <w:szCs w:val="24"/>
        </w:rPr>
        <w:t xml:space="preserve"> effects of advisees</w:t>
      </w:r>
      <w:r w:rsidR="004074F4">
        <w:rPr>
          <w:rFonts w:ascii="Times New Roman" w:hAnsi="Times New Roman" w:cs="Times New Roman"/>
          <w:sz w:val="20"/>
          <w:szCs w:val="24"/>
        </w:rPr>
        <w:t>’</w:t>
      </w:r>
      <w:r w:rsidR="004074F4">
        <w:rPr>
          <w:rFonts w:ascii="Times New Roman" w:hAnsi="Times New Roman" w:cs="Times New Roman" w:hint="eastAsia"/>
          <w:sz w:val="20"/>
          <w:szCs w:val="24"/>
        </w:rPr>
        <w:t xml:space="preserve"> opinions refer to all the effects in session </w:t>
      </w:r>
      <w:r w:rsidR="004074F4">
        <w:rPr>
          <w:rFonts w:ascii="Times New Roman" w:hAnsi="Times New Roman" w:cs="Times New Roman" w:hint="eastAsia"/>
          <w:sz w:val="20"/>
          <w:szCs w:val="24"/>
        </w:rPr>
        <w:t xml:space="preserve">3 (i.e., without but after </w:t>
      </w:r>
      <w:r w:rsidR="004074F4">
        <w:rPr>
          <w:rFonts w:ascii="Times New Roman" w:hAnsi="Times New Roman" w:cs="Times New Roman" w:hint="eastAsia"/>
          <w:sz w:val="20"/>
          <w:szCs w:val="24"/>
        </w:rPr>
        <w:t>observations on these opinions</w:t>
      </w:r>
      <w:r w:rsidR="004074F4">
        <w:rPr>
          <w:rFonts w:ascii="Times New Roman" w:hAnsi="Times New Roman" w:cs="Times New Roman" w:hint="eastAsia"/>
          <w:sz w:val="20"/>
          <w:szCs w:val="24"/>
        </w:rPr>
        <w:t>).</w:t>
      </w:r>
    </w:p>
    <w:p w14:paraId="57030828" w14:textId="77777777" w:rsidR="00E217F4" w:rsidRPr="00AA5E35" w:rsidRDefault="00E217F4" w:rsidP="004554D8">
      <w:pPr>
        <w:adjustRightInd w:val="0"/>
        <w:snapToGrid w:val="0"/>
        <w:spacing w:line="360" w:lineRule="auto"/>
        <w:rPr>
          <w:rFonts w:ascii="Times New Roman" w:hAnsi="Times New Roman" w:cs="Times New Roman"/>
          <w:sz w:val="24"/>
          <w:szCs w:val="24"/>
        </w:rPr>
      </w:pPr>
    </w:p>
    <w:p w14:paraId="36A0E3D2" w14:textId="119E24CE" w:rsidR="00D46E27" w:rsidRPr="00AA5E35" w:rsidRDefault="00D46E27" w:rsidP="00D46E27">
      <w:pPr>
        <w:adjustRightInd w:val="0"/>
        <w:snapToGrid w:val="0"/>
        <w:spacing w:line="360" w:lineRule="auto"/>
        <w:rPr>
          <w:rFonts w:ascii="Times New Roman" w:hAnsi="Times New Roman" w:cs="Times New Roman"/>
          <w:b/>
          <w:bCs/>
          <w:sz w:val="24"/>
          <w:szCs w:val="24"/>
        </w:rPr>
      </w:pPr>
      <w:r w:rsidRPr="00AA5E35">
        <w:rPr>
          <w:rFonts w:ascii="Times New Roman" w:hAnsi="Times New Roman" w:cs="Times New Roman" w:hint="eastAsia"/>
          <w:b/>
          <w:bCs/>
          <w:sz w:val="24"/>
          <w:szCs w:val="24"/>
        </w:rPr>
        <w:t>Study 2</w:t>
      </w:r>
    </w:p>
    <w:p w14:paraId="01B3992A" w14:textId="26318A97" w:rsidR="00D27CDF" w:rsidRPr="00AA5E35" w:rsidRDefault="00C85FF9" w:rsidP="00D27CDF">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r w:rsidRPr="00AA5E35">
        <w:rPr>
          <w:rFonts w:ascii="Times New Roman" w:hAnsi="Times New Roman" w:cs="Times New Roman" w:hint="eastAsia"/>
          <w:sz w:val="24"/>
          <w:szCs w:val="24"/>
        </w:rPr>
        <w:t>Evidence from Study 1 provide</w:t>
      </w:r>
      <w:r w:rsidR="00E21CF3">
        <w:rPr>
          <w:rFonts w:ascii="Times New Roman" w:hAnsi="Times New Roman" w:cs="Times New Roman" w:hint="eastAsia"/>
          <w:sz w:val="24"/>
          <w:szCs w:val="24"/>
        </w:rPr>
        <w:t>d</w:t>
      </w:r>
      <w:r w:rsidRPr="00AA5E35">
        <w:rPr>
          <w:rFonts w:ascii="Times New Roman" w:hAnsi="Times New Roman" w:cs="Times New Roman" w:hint="eastAsia"/>
          <w:sz w:val="24"/>
          <w:szCs w:val="24"/>
        </w:rPr>
        <w:t xml:space="preserve"> </w:t>
      </w:r>
      <w:r w:rsidR="008F6C0E" w:rsidRPr="00AA5E35">
        <w:rPr>
          <w:rFonts w:ascii="Times New Roman" w:hAnsi="Times New Roman" w:cs="Times New Roman"/>
          <w:sz w:val="24"/>
          <w:szCs w:val="24"/>
        </w:rPr>
        <w:t>pioneering</w:t>
      </w:r>
      <w:r w:rsidR="008F6C0E"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insights into the alignment </w:t>
      </w:r>
      <w:r w:rsidR="001557CF" w:rsidRPr="00AA5E35">
        <w:rPr>
          <w:rFonts w:ascii="Times New Roman" w:hAnsi="Times New Roman" w:cs="Times New Roman"/>
          <w:sz w:val="24"/>
          <w:szCs w:val="24"/>
        </w:rPr>
        <w:t>bias and</w:t>
      </w:r>
      <w:r w:rsidR="00E21CF3">
        <w:rPr>
          <w:rFonts w:ascii="Times New Roman" w:hAnsi="Times New Roman" w:cs="Times New Roman" w:hint="eastAsia"/>
          <w:sz w:val="24"/>
          <w:szCs w:val="24"/>
        </w:rPr>
        <w:t xml:space="preserve"> showed that</w:t>
      </w:r>
      <w:r w:rsidR="007B7E7E" w:rsidRPr="00AA5E35">
        <w:rPr>
          <w:rFonts w:ascii="Times New Roman" w:hAnsi="Times New Roman" w:cs="Times New Roman" w:hint="eastAsia"/>
          <w:sz w:val="24"/>
          <w:szCs w:val="24"/>
        </w:rPr>
        <w:t xml:space="preserve"> </w:t>
      </w:r>
      <w:r w:rsidR="00E21CF3">
        <w:rPr>
          <w:rFonts w:ascii="Times New Roman" w:hAnsi="Times New Roman" w:cs="Times New Roman" w:hint="eastAsia"/>
          <w:sz w:val="24"/>
          <w:szCs w:val="24"/>
        </w:rPr>
        <w:t xml:space="preserve">this bias is </w:t>
      </w:r>
      <w:r w:rsidR="000D5C86">
        <w:rPr>
          <w:rFonts w:ascii="Times New Roman" w:hAnsi="Times New Roman" w:cs="Times New Roman" w:hint="eastAsia"/>
          <w:sz w:val="24"/>
          <w:szCs w:val="24"/>
        </w:rPr>
        <w:t>primarily</w:t>
      </w:r>
      <w:r w:rsidR="00177796" w:rsidRPr="00AA5E35">
        <w:rPr>
          <w:rFonts w:ascii="Times New Roman" w:hAnsi="Times New Roman" w:cs="Times New Roman" w:hint="eastAsia"/>
          <w:sz w:val="24"/>
          <w:szCs w:val="24"/>
        </w:rPr>
        <w:t xml:space="preserve"> yielded</w:t>
      </w:r>
      <w:r w:rsidR="0060792C" w:rsidRPr="00AA5E35">
        <w:rPr>
          <w:rFonts w:ascii="Times New Roman" w:hAnsi="Times New Roman" w:cs="Times New Roman" w:hint="eastAsia"/>
          <w:sz w:val="24"/>
          <w:szCs w:val="24"/>
        </w:rPr>
        <w:t xml:space="preserve"> by</w:t>
      </w:r>
      <w:r w:rsidR="00E168DC" w:rsidRPr="00AA5E35">
        <w:rPr>
          <w:rFonts w:ascii="Times New Roman" w:hAnsi="Times New Roman" w:cs="Times New Roman" w:hint="eastAsia"/>
          <w:sz w:val="24"/>
          <w:szCs w:val="24"/>
        </w:rPr>
        <w:t xml:space="preserve"> </w:t>
      </w:r>
      <w:r w:rsidR="007B7E7E" w:rsidRPr="00AA5E35">
        <w:rPr>
          <w:rFonts w:ascii="Times New Roman" w:hAnsi="Times New Roman" w:cs="Times New Roman" w:hint="eastAsia"/>
          <w:sz w:val="24"/>
          <w:szCs w:val="24"/>
        </w:rPr>
        <w:t>opinion conformity</w:t>
      </w:r>
      <w:r w:rsidRPr="00AA5E35">
        <w:rPr>
          <w:rFonts w:ascii="Times New Roman" w:hAnsi="Times New Roman" w:cs="Times New Roman" w:hint="eastAsia"/>
          <w:sz w:val="24"/>
          <w:szCs w:val="24"/>
        </w:rPr>
        <w:t xml:space="preserve">. However, several </w:t>
      </w:r>
      <w:r w:rsidR="00913B64" w:rsidRPr="00AA5E35">
        <w:rPr>
          <w:rFonts w:ascii="Times New Roman" w:hAnsi="Times New Roman" w:cs="Times New Roman" w:hint="eastAsia"/>
          <w:sz w:val="24"/>
          <w:szCs w:val="24"/>
        </w:rPr>
        <w:t xml:space="preserve">important </w:t>
      </w:r>
      <w:r w:rsidRPr="00AA5E35">
        <w:rPr>
          <w:rFonts w:ascii="Times New Roman" w:hAnsi="Times New Roman" w:cs="Times New Roman" w:hint="eastAsia"/>
          <w:sz w:val="24"/>
          <w:szCs w:val="24"/>
        </w:rPr>
        <w:t>questions remain</w:t>
      </w:r>
      <w:r w:rsidR="00C91E67" w:rsidRPr="00AA5E35">
        <w:rPr>
          <w:rFonts w:ascii="Times New Roman" w:hAnsi="Times New Roman" w:cs="Times New Roman" w:hint="eastAsia"/>
          <w:sz w:val="24"/>
          <w:szCs w:val="24"/>
        </w:rPr>
        <w:t>ed</w:t>
      </w:r>
      <w:r w:rsidR="000D5C86">
        <w:rPr>
          <w:rFonts w:ascii="Times New Roman" w:hAnsi="Times New Roman" w:cs="Times New Roman" w:hint="eastAsia"/>
          <w:sz w:val="24"/>
          <w:szCs w:val="24"/>
        </w:rPr>
        <w:t xml:space="preserve"> to be investigated</w:t>
      </w:r>
      <w:r w:rsidRPr="00AA5E35">
        <w:rPr>
          <w:rFonts w:ascii="Times New Roman" w:hAnsi="Times New Roman" w:cs="Times New Roman" w:hint="eastAsia"/>
          <w:sz w:val="24"/>
          <w:szCs w:val="24"/>
        </w:rPr>
        <w:t xml:space="preserve">. </w:t>
      </w:r>
      <w:r w:rsidR="00BD0A86" w:rsidRPr="00AA5E35">
        <w:rPr>
          <w:rFonts w:ascii="Times New Roman" w:hAnsi="Times New Roman" w:cs="Times New Roman" w:hint="eastAsia"/>
          <w:sz w:val="24"/>
          <w:szCs w:val="24"/>
        </w:rPr>
        <w:t>First,</w:t>
      </w:r>
      <w:r w:rsidRPr="00AA5E35">
        <w:rPr>
          <w:rFonts w:ascii="Times New Roman" w:hAnsi="Times New Roman" w:cs="Times New Roman" w:hint="eastAsia"/>
          <w:sz w:val="24"/>
          <w:szCs w:val="24"/>
        </w:rPr>
        <w:t xml:space="preserve"> </w:t>
      </w:r>
      <w:r w:rsidR="001557CF">
        <w:rPr>
          <w:rFonts w:ascii="Times New Roman" w:hAnsi="Times New Roman" w:cs="Times New Roman" w:hint="eastAsia"/>
          <w:sz w:val="24"/>
          <w:szCs w:val="24"/>
        </w:rPr>
        <w:t>one might argue that, the observation of</w:t>
      </w:r>
      <w:r w:rsidR="001557CF" w:rsidRPr="00AA5E35">
        <w:rPr>
          <w:rFonts w:ascii="Times New Roman" w:hAnsi="Times New Roman" w:cs="Times New Roman" w:hint="eastAsia"/>
          <w:sz w:val="24"/>
          <w:szCs w:val="24"/>
        </w:rPr>
        <w:t xml:space="preserve"> opinion conformity </w:t>
      </w:r>
      <w:r w:rsidR="000D717D">
        <w:rPr>
          <w:rFonts w:ascii="Times New Roman" w:hAnsi="Times New Roman" w:cs="Times New Roman" w:hint="eastAsia"/>
          <w:sz w:val="24"/>
          <w:szCs w:val="24"/>
        </w:rPr>
        <w:t>might</w:t>
      </w:r>
      <w:r w:rsidR="001557CF" w:rsidRPr="00023015">
        <w:rPr>
          <w:rFonts w:ascii="Times New Roman" w:hAnsi="Times New Roman" w:cs="Times New Roman"/>
          <w:sz w:val="24"/>
          <w:szCs w:val="24"/>
        </w:rPr>
        <w:t xml:space="preserve"> not </w:t>
      </w:r>
      <w:r w:rsidR="001557CF">
        <w:rPr>
          <w:rFonts w:ascii="Times New Roman" w:hAnsi="Times New Roman" w:cs="Times New Roman" w:hint="eastAsia"/>
          <w:sz w:val="24"/>
          <w:szCs w:val="24"/>
        </w:rPr>
        <w:t xml:space="preserve">be </w:t>
      </w:r>
      <w:r w:rsidR="001557CF" w:rsidRPr="00023015">
        <w:rPr>
          <w:rFonts w:ascii="Times New Roman" w:hAnsi="Times New Roman" w:cs="Times New Roman"/>
          <w:sz w:val="24"/>
          <w:szCs w:val="24"/>
        </w:rPr>
        <w:t xml:space="preserve">a deliberate pursuit </w:t>
      </w:r>
      <w:r w:rsidR="001557CF">
        <w:rPr>
          <w:rFonts w:ascii="Times New Roman" w:hAnsi="Times New Roman" w:cs="Times New Roman" w:hint="eastAsia"/>
          <w:sz w:val="24"/>
          <w:szCs w:val="24"/>
        </w:rPr>
        <w:t xml:space="preserve">or an </w:t>
      </w:r>
      <w:r w:rsidR="001557CF" w:rsidRPr="00023015">
        <w:rPr>
          <w:rFonts w:ascii="Times New Roman" w:hAnsi="Times New Roman" w:cs="Times New Roman"/>
          <w:sz w:val="24"/>
          <w:szCs w:val="24"/>
        </w:rPr>
        <w:t>outcome</w:t>
      </w:r>
      <w:r w:rsidR="001557CF">
        <w:rPr>
          <w:rFonts w:ascii="Times New Roman" w:hAnsi="Times New Roman" w:cs="Times New Roman" w:hint="eastAsia"/>
          <w:sz w:val="24"/>
          <w:szCs w:val="24"/>
        </w:rPr>
        <w:t xml:space="preserve"> of persuasion,</w:t>
      </w:r>
      <w:r w:rsidR="001557CF" w:rsidRPr="00023015">
        <w:rPr>
          <w:rFonts w:ascii="Times New Roman" w:hAnsi="Times New Roman" w:cs="Times New Roman"/>
          <w:sz w:val="24"/>
          <w:szCs w:val="24"/>
        </w:rPr>
        <w:t xml:space="preserve"> but rather </w:t>
      </w:r>
      <w:r w:rsidR="001557CF">
        <w:rPr>
          <w:rFonts w:ascii="Times New Roman" w:hAnsi="Times New Roman" w:cs="Times New Roman" w:hint="eastAsia"/>
          <w:sz w:val="24"/>
          <w:szCs w:val="24"/>
        </w:rPr>
        <w:t xml:space="preserve">could be </w:t>
      </w:r>
      <w:r w:rsidR="001557CF" w:rsidRPr="00023015">
        <w:rPr>
          <w:rFonts w:ascii="Times New Roman" w:hAnsi="Times New Roman" w:cs="Times New Roman"/>
          <w:sz w:val="24"/>
          <w:szCs w:val="24"/>
        </w:rPr>
        <w:t xml:space="preserve">a </w:t>
      </w:r>
      <w:r w:rsidR="001557CF">
        <w:rPr>
          <w:rFonts w:ascii="Times New Roman" w:hAnsi="Times New Roman" w:cs="Times New Roman" w:hint="eastAsia"/>
          <w:sz w:val="24"/>
          <w:szCs w:val="24"/>
        </w:rPr>
        <w:t xml:space="preserve">mere </w:t>
      </w:r>
      <w:r w:rsidR="005365CE">
        <w:rPr>
          <w:rFonts w:ascii="Times New Roman" w:hAnsi="Times New Roman" w:cs="Times New Roman" w:hint="eastAsia"/>
          <w:sz w:val="24"/>
          <w:szCs w:val="24"/>
        </w:rPr>
        <w:t>result</w:t>
      </w:r>
      <w:r w:rsidR="001557CF">
        <w:rPr>
          <w:rFonts w:ascii="Times New Roman" w:hAnsi="Times New Roman" w:cs="Times New Roman" w:hint="eastAsia"/>
          <w:sz w:val="24"/>
          <w:szCs w:val="24"/>
        </w:rPr>
        <w:t xml:space="preserve"> of </w:t>
      </w:r>
      <w:r w:rsidR="001557CF" w:rsidRPr="00AA5E35">
        <w:rPr>
          <w:rFonts w:ascii="Times New Roman" w:hAnsi="Times New Roman" w:cs="Times New Roman" w:hint="eastAsia"/>
          <w:sz w:val="24"/>
          <w:szCs w:val="24"/>
        </w:rPr>
        <w:t>opinion contagion</w:t>
      </w:r>
      <w:r w:rsidR="001557CF" w:rsidRPr="00AA5E35">
        <w:rPr>
          <w:rFonts w:ascii="Times New Roman" w:hAnsi="Times New Roman" w:cs="Times New Roman"/>
          <w:sz w:val="24"/>
          <w:szCs w:val="24"/>
        </w:rPr>
        <w:t xml:space="preserve"> </w:t>
      </w:r>
      <w:r w:rsidR="001557CF">
        <w:rPr>
          <w:rFonts w:ascii="Times New Roman" w:hAnsi="Times New Roman" w:cs="Times New Roman"/>
          <w:sz w:val="24"/>
          <w:szCs w:val="24"/>
        </w:rPr>
        <w:fldChar w:fldCharType="begin"/>
      </w:r>
      <w:r w:rsidR="001557CF">
        <w:rPr>
          <w:rFonts w:ascii="Times New Roman" w:hAnsi="Times New Roman" w:cs="Times New Roman"/>
          <w:sz w:val="24"/>
          <w:szCs w:val="24"/>
        </w:rPr>
        <w:instrText xml:space="preserve"> ADDIN ZOTERO_ITEM CSL_CITATION {"citationID":"81sPGUJH","properties":{"formattedCitation":"(Suzuki et al., 2016)","plainCitation":"(Suzuki et al., 2016)","noteIndex":0},"citationItems":[{"id":1664,"uris":["http://zotero.org/users/10125738/items/APST4EAJ"],"itemData":{"id":1664,"type":"article-journal","abstract":"Our attitude toward risk plays a crucial role in influencing our everyday decision-making. Despite its importance, little is known about how human risk-preference can be modulated by observing risky behavior in other agents at either the behavioral or the neural level. Using fMRI combined with computational modeling of behavioral data, we show that human risk-preference can be systematically altered by the act of observing and learning from others’ risk-related decisions. The contagion is driven specifically by brain regions involved in the assessment of risk: the behavioral shift is implemented via a neural representation of risk in the caudate nucleus, whereas the representations of other decision-related variables such as expected value are not affected. Furthermore, we uncover neural computations underlying learning about others’ risk-preferences and describe how these signals interact with the neural representation of risk in the caudate. Updating of the belief about others’ preferences is associated with neural activity in the dorsolateral prefrontal cortex (dlPFC). Functional coupling between the dlPFC and the caudate correlates with the degree of susceptibility to the contagion effect, suggesting that a frontal–subcortical loop, the so-called dorsolateral prefrontal–striatal circuit, underlies the modulation of risk-preference. Taken together, these findings provide a mechanistic account for how observation of others’ risky behavior can modulate an individual’s own risk-preference.","container-title":"Proceedings of the National Academy of Sciences","DOI":"10.1073/pnas.1600092113","issue":"14","note":"publisher: Proceedings of the National Academy of Sciences","page":"3755-3760","source":"pnas.org (Atypon)","title":"Behavioral contagion during learning about another agent’s risk-preferences acts on the neural representation of decision-risk","volume":"113","author":[{"family":"Suzuki","given":"Shinsuke"},{"family":"Jensen","given":"Emily L. S."},{"family":"Bossaerts","given":"Peter"},{"family":"O’Doherty","given":"John P."}],"issued":{"date-parts":[["2016",4,5]]}}}],"schema":"https://github.com/citation-style-language/schema/raw/master/csl-citation.json"} </w:instrText>
      </w:r>
      <w:r w:rsidR="001557CF">
        <w:rPr>
          <w:rFonts w:ascii="Times New Roman" w:hAnsi="Times New Roman" w:cs="Times New Roman"/>
          <w:sz w:val="24"/>
          <w:szCs w:val="24"/>
        </w:rPr>
        <w:fldChar w:fldCharType="separate"/>
      </w:r>
      <w:r w:rsidR="001557CF" w:rsidRPr="003B0E86">
        <w:rPr>
          <w:rFonts w:ascii="Times New Roman" w:hAnsi="Times New Roman" w:cs="Times New Roman" w:hint="eastAsia"/>
          <w:sz w:val="24"/>
        </w:rPr>
        <w:t>(Suzuki et al., 2016)</w:t>
      </w:r>
      <w:r w:rsidR="001557CF">
        <w:rPr>
          <w:rFonts w:ascii="Times New Roman" w:hAnsi="Times New Roman" w:cs="Times New Roman"/>
          <w:sz w:val="24"/>
          <w:szCs w:val="24"/>
        </w:rPr>
        <w:fldChar w:fldCharType="end"/>
      </w:r>
      <w:r w:rsidR="001557CF">
        <w:rPr>
          <w:rFonts w:ascii="Times New Roman" w:hAnsi="Times New Roman" w:cs="Times New Roman" w:hint="eastAsia"/>
          <w:sz w:val="24"/>
          <w:szCs w:val="24"/>
        </w:rPr>
        <w:t xml:space="preserve"> or the </w:t>
      </w:r>
      <w:r w:rsidR="001557CF" w:rsidRPr="00AA5E35">
        <w:rPr>
          <w:rFonts w:ascii="Times New Roman" w:hAnsi="Times New Roman" w:cs="Times New Roman" w:hint="eastAsia"/>
          <w:sz w:val="24"/>
          <w:szCs w:val="24"/>
        </w:rPr>
        <w:t xml:space="preserve">anchoring effect </w:t>
      </w:r>
      <w:r w:rsidR="001557CF" w:rsidRPr="00AA5E35">
        <w:rPr>
          <w:rFonts w:ascii="Times New Roman" w:hAnsi="Times New Roman" w:cs="Times New Roman"/>
          <w:iCs/>
          <w:kern w:val="0"/>
          <w:sz w:val="24"/>
          <w:szCs w:val="24"/>
        </w:rPr>
        <w:fldChar w:fldCharType="begin"/>
      </w:r>
      <w:r w:rsidR="001557CF">
        <w:rPr>
          <w:rFonts w:ascii="Times New Roman" w:hAnsi="Times New Roman" w:cs="Times New Roman"/>
          <w:iCs/>
          <w:kern w:val="0"/>
          <w:sz w:val="24"/>
          <w:szCs w:val="24"/>
        </w:rPr>
        <w:instrText xml:space="preserve"> ADDIN ZOTERO_ITEM CSL_CITATION {"citationID":"M63Kj2pU","properties":{"formattedCitation":"(Tversky &amp; Kahneman, 1974)","plainCitation":"(Tversky &amp; Kahneman, 1974)","noteIndex":0},"citationItems":[{"id":1873,"uris":["http://zotero.org/users/10125738/items/ESANITHV"],"itemData":{"id":1873,"type":"article-journal","abstract":"This article described three heuristics that are employed in making judgments under uncertainty: (i) representativeness, which is usually employed when people are asked to judge the probability that an object or event A belongs to class or process B; (ii) availability of instances or scenarios, which is often employed when people are asked to assess the frequency of a class or the plausibility of a particular development; and (iii) adjustment from an anchor, which is usually employed in numerical prediction when a relevant value is available. These heuristics are highly economical and usually effective, but they lead to systematic and predictable errors. A better understanding of these heuristics and of the biases to which they lead could improve judgments and decisions in situations of uncertainty.","call-number":"1","container-title":"Science","DOI":"10.1126/science.185.4157.1124","issue":"4157","note":"publisher: American Association for the Advancement of Science","page":"1124-1131","source":"56.9","title":"Judgment under Uncertainty: Heuristics and Biases","title-short":"Judgment under Uncertainty","volume":"185","author":[{"family":"Tversky","given":"Amos"},{"family":"Kahneman","given":"Daniel"}],"issued":{"date-parts":[["1974",9,27]]}},"label":"page"}],"schema":"https://github.com/citation-style-language/schema/raw/master/csl-citation.json"} </w:instrText>
      </w:r>
      <w:r w:rsidR="001557CF" w:rsidRPr="00AA5E35">
        <w:rPr>
          <w:rFonts w:ascii="Times New Roman" w:hAnsi="Times New Roman" w:cs="Times New Roman"/>
          <w:iCs/>
          <w:kern w:val="0"/>
          <w:sz w:val="24"/>
          <w:szCs w:val="24"/>
        </w:rPr>
        <w:fldChar w:fldCharType="separate"/>
      </w:r>
      <w:r w:rsidR="001557CF" w:rsidRPr="00023015">
        <w:rPr>
          <w:rFonts w:ascii="Times New Roman" w:hAnsi="Times New Roman" w:cs="Times New Roman" w:hint="eastAsia"/>
          <w:sz w:val="24"/>
        </w:rPr>
        <w:t>(Tversky &amp; Kahneman, 1974)</w:t>
      </w:r>
      <w:r w:rsidR="001557CF" w:rsidRPr="00AA5E35">
        <w:rPr>
          <w:rFonts w:ascii="Times New Roman" w:hAnsi="Times New Roman" w:cs="Times New Roman"/>
          <w:iCs/>
          <w:kern w:val="0"/>
          <w:sz w:val="24"/>
          <w:szCs w:val="24"/>
        </w:rPr>
        <w:fldChar w:fldCharType="end"/>
      </w:r>
      <w:r w:rsidR="001557CF">
        <w:rPr>
          <w:rFonts w:ascii="Times New Roman" w:hAnsi="Times New Roman" w:cs="Times New Roman" w:hint="eastAsia"/>
          <w:sz w:val="24"/>
          <w:szCs w:val="24"/>
        </w:rPr>
        <w:t>: A</w:t>
      </w:r>
      <w:r w:rsidR="001557CF" w:rsidRPr="00023015">
        <w:rPr>
          <w:rFonts w:ascii="Times New Roman" w:hAnsi="Times New Roman" w:cs="Times New Roman"/>
          <w:sz w:val="24"/>
          <w:szCs w:val="24"/>
        </w:rPr>
        <w:t>dvisees</w:t>
      </w:r>
      <w:r w:rsidR="001557CF">
        <w:rPr>
          <w:rFonts w:ascii="Times New Roman" w:hAnsi="Times New Roman" w:cs="Times New Roman"/>
          <w:sz w:val="24"/>
          <w:szCs w:val="24"/>
        </w:rPr>
        <w:t>’</w:t>
      </w:r>
      <w:r w:rsidR="001557CF" w:rsidRPr="00023015">
        <w:rPr>
          <w:rFonts w:ascii="Times New Roman" w:hAnsi="Times New Roman" w:cs="Times New Roman"/>
          <w:sz w:val="24"/>
          <w:szCs w:val="24"/>
        </w:rPr>
        <w:t xml:space="preserve"> opinions act as anchors</w:t>
      </w:r>
      <w:r w:rsidR="005365CE">
        <w:rPr>
          <w:rFonts w:ascii="Times New Roman" w:hAnsi="Times New Roman" w:cs="Times New Roman" w:hint="eastAsia"/>
          <w:sz w:val="24"/>
          <w:szCs w:val="24"/>
        </w:rPr>
        <w:t xml:space="preserve"> or the source of contagion</w:t>
      </w:r>
      <w:r w:rsidR="001557CF" w:rsidRPr="00023015">
        <w:rPr>
          <w:rFonts w:ascii="Times New Roman" w:hAnsi="Times New Roman" w:cs="Times New Roman"/>
          <w:sz w:val="24"/>
          <w:szCs w:val="24"/>
        </w:rPr>
        <w:t xml:space="preserve">, leading advisors to unconsciously assimilate their advice </w:t>
      </w:r>
      <w:r w:rsidR="001557CF">
        <w:rPr>
          <w:rFonts w:ascii="Times New Roman" w:hAnsi="Times New Roman" w:cs="Times New Roman" w:hint="eastAsia"/>
          <w:sz w:val="24"/>
          <w:szCs w:val="24"/>
        </w:rPr>
        <w:t>towards them</w:t>
      </w:r>
      <w:r w:rsidR="00F16637">
        <w:rPr>
          <w:rFonts w:ascii="Times New Roman" w:hAnsi="Times New Roman" w:cs="Times New Roman" w:hint="eastAsia"/>
          <w:sz w:val="24"/>
          <w:szCs w:val="24"/>
        </w:rPr>
        <w:t xml:space="preserve">. </w:t>
      </w:r>
      <w:r w:rsidR="00D27CDF" w:rsidRPr="00AA5E35">
        <w:rPr>
          <w:rFonts w:ascii="Times New Roman" w:hAnsi="Times New Roman" w:cs="Times New Roman" w:hint="eastAsia"/>
          <w:sz w:val="24"/>
          <w:szCs w:val="24"/>
        </w:rPr>
        <w:t>Second,</w:t>
      </w:r>
      <w:r w:rsidR="001557CF" w:rsidRPr="001557CF">
        <w:rPr>
          <w:rFonts w:ascii="Times New Roman" w:hAnsi="Times New Roman" w:cs="Times New Roman" w:hint="eastAsia"/>
          <w:sz w:val="24"/>
          <w:szCs w:val="24"/>
        </w:rPr>
        <w:t xml:space="preserve"> </w:t>
      </w:r>
      <w:r w:rsidR="001557CF" w:rsidRPr="00AA5E35">
        <w:rPr>
          <w:rFonts w:ascii="Times New Roman" w:hAnsi="Times New Roman" w:cs="Times New Roman" w:hint="eastAsia"/>
          <w:sz w:val="24"/>
          <w:szCs w:val="24"/>
        </w:rPr>
        <w:t>will advisors persist</w:t>
      </w:r>
      <w:r w:rsidR="001557CF">
        <w:rPr>
          <w:rFonts w:ascii="Times New Roman" w:hAnsi="Times New Roman" w:cs="Times New Roman" w:hint="eastAsia"/>
          <w:sz w:val="24"/>
          <w:szCs w:val="24"/>
        </w:rPr>
        <w:t xml:space="preserve"> to pursue </w:t>
      </w:r>
      <w:r w:rsidR="001557CF" w:rsidRPr="00AA5E35">
        <w:rPr>
          <w:rFonts w:ascii="Times New Roman" w:hAnsi="Times New Roman" w:cs="Times New Roman" w:hint="eastAsia"/>
          <w:sz w:val="24"/>
          <w:szCs w:val="24"/>
        </w:rPr>
        <w:t xml:space="preserve">opinion conformity even </w:t>
      </w:r>
      <w:r w:rsidR="001557CF">
        <w:rPr>
          <w:rFonts w:ascii="Times New Roman" w:hAnsi="Times New Roman" w:cs="Times New Roman" w:hint="eastAsia"/>
          <w:sz w:val="24"/>
          <w:szCs w:val="24"/>
        </w:rPr>
        <w:t>when</w:t>
      </w:r>
      <w:r w:rsidR="001557CF" w:rsidRPr="00AA5E35">
        <w:rPr>
          <w:rFonts w:ascii="Times New Roman" w:hAnsi="Times New Roman" w:cs="Times New Roman" w:hint="eastAsia"/>
          <w:sz w:val="24"/>
          <w:szCs w:val="24"/>
        </w:rPr>
        <w:t xml:space="preserve"> external rewards are </w:t>
      </w:r>
      <w:r w:rsidR="001557CF">
        <w:rPr>
          <w:rFonts w:ascii="Times New Roman" w:hAnsi="Times New Roman" w:cs="Times New Roman" w:hint="eastAsia"/>
          <w:sz w:val="24"/>
          <w:szCs w:val="24"/>
        </w:rPr>
        <w:t xml:space="preserve">explicitly </w:t>
      </w:r>
      <w:r w:rsidR="001557CF" w:rsidRPr="00AA5E35">
        <w:rPr>
          <w:rFonts w:ascii="Times New Roman" w:hAnsi="Times New Roman" w:cs="Times New Roman" w:hint="eastAsia"/>
          <w:sz w:val="24"/>
          <w:szCs w:val="24"/>
        </w:rPr>
        <w:t>introduced to encourage advice accuracy?</w:t>
      </w:r>
    </w:p>
    <w:p w14:paraId="39B2EA70" w14:textId="53A07EF2" w:rsidR="00C85FF9" w:rsidRPr="00AA5E35" w:rsidRDefault="005E5931" w:rsidP="00D27CDF">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To address these questions, we introduced:</w:t>
      </w:r>
      <w:r w:rsidR="00DB1B82"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(1) </w:t>
      </w:r>
      <w:r w:rsidRPr="00AA5E35">
        <w:rPr>
          <w:rFonts w:ascii="Times New Roman" w:hAnsi="Times New Roman" w:cs="Times New Roman"/>
          <w:sz w:val="24"/>
          <w:szCs w:val="24"/>
        </w:rPr>
        <w:t>a performance-based</w:t>
      </w:r>
      <w:r w:rsidRPr="00AA5E35">
        <w:rPr>
          <w:rFonts w:ascii="Times New Roman" w:hAnsi="Times New Roman" w:cs="Times New Roman" w:hint="eastAsia"/>
          <w:sz w:val="24"/>
          <w:szCs w:val="24"/>
        </w:rPr>
        <w:t xml:space="preserve"> incentive structure</w:t>
      </w:r>
      <w:r w:rsidR="00417593">
        <w:rPr>
          <w:rFonts w:ascii="Times New Roman" w:hAnsi="Times New Roman" w:cs="Times New Roman" w:hint="eastAsia"/>
          <w:sz w:val="24"/>
          <w:szCs w:val="24"/>
        </w:rPr>
        <w:t>. This structure</w:t>
      </w:r>
      <w:r w:rsidR="0029504D" w:rsidRPr="00AA5E35">
        <w:rPr>
          <w:rFonts w:ascii="Times New Roman" w:hAnsi="Times New Roman" w:cs="Times New Roman" w:hint="eastAsia"/>
          <w:sz w:val="24"/>
          <w:szCs w:val="24"/>
        </w:rPr>
        <w:t xml:space="preserve"> </w:t>
      </w:r>
      <w:r w:rsidR="00C17630" w:rsidRPr="00AA5E35">
        <w:rPr>
          <w:rFonts w:ascii="Times New Roman" w:hAnsi="Times New Roman" w:cs="Times New Roman" w:hint="eastAsia"/>
          <w:sz w:val="24"/>
          <w:szCs w:val="24"/>
        </w:rPr>
        <w:t>link</w:t>
      </w:r>
      <w:r w:rsidR="00417593">
        <w:rPr>
          <w:rFonts w:ascii="Times New Roman" w:hAnsi="Times New Roman" w:cs="Times New Roman" w:hint="eastAsia"/>
          <w:sz w:val="24"/>
          <w:szCs w:val="24"/>
        </w:rPr>
        <w:t>ed</w:t>
      </w:r>
      <w:r w:rsidRPr="00AA5E35">
        <w:rPr>
          <w:rFonts w:ascii="Times New Roman" w:hAnsi="Times New Roman" w:cs="Times New Roman" w:hint="eastAsia"/>
          <w:sz w:val="24"/>
          <w:szCs w:val="24"/>
        </w:rPr>
        <w:t xml:space="preserve"> </w:t>
      </w:r>
      <w:r w:rsidR="00417593">
        <w:rPr>
          <w:rFonts w:ascii="Times New Roman" w:hAnsi="Times New Roman" w:cs="Times New Roman" w:hint="eastAsia"/>
          <w:sz w:val="24"/>
          <w:szCs w:val="24"/>
        </w:rPr>
        <w:t>participants</w:t>
      </w:r>
      <w:r w:rsidR="00417593">
        <w:rPr>
          <w:rFonts w:ascii="Times New Roman" w:hAnsi="Times New Roman" w:cs="Times New Roman"/>
          <w:sz w:val="24"/>
          <w:szCs w:val="24"/>
        </w:rPr>
        <w:t>’</w:t>
      </w:r>
      <w:r w:rsidR="00417593">
        <w:rPr>
          <w:rFonts w:ascii="Times New Roman" w:hAnsi="Times New Roman" w:cs="Times New Roman" w:hint="eastAsia"/>
          <w:sz w:val="24"/>
          <w:szCs w:val="24"/>
        </w:rPr>
        <w:t xml:space="preserve"> </w:t>
      </w:r>
      <w:r w:rsidR="003B310F" w:rsidRPr="00AA5E35">
        <w:rPr>
          <w:rFonts w:ascii="Times New Roman" w:hAnsi="Times New Roman" w:cs="Times New Roman" w:hint="eastAsia"/>
          <w:sz w:val="24"/>
          <w:szCs w:val="24"/>
        </w:rPr>
        <w:t>bonus</w:t>
      </w:r>
      <w:r w:rsidRPr="00AA5E35">
        <w:rPr>
          <w:rFonts w:ascii="Times New Roman" w:hAnsi="Times New Roman" w:cs="Times New Roman" w:hint="eastAsia"/>
          <w:sz w:val="24"/>
          <w:szCs w:val="24"/>
        </w:rPr>
        <w:t xml:space="preserve"> </w:t>
      </w:r>
      <w:r w:rsidR="00C17630" w:rsidRPr="00AA5E35">
        <w:rPr>
          <w:rFonts w:ascii="Times New Roman" w:hAnsi="Times New Roman" w:cs="Times New Roman" w:hint="eastAsia"/>
          <w:sz w:val="24"/>
          <w:szCs w:val="24"/>
        </w:rPr>
        <w:t>to</w:t>
      </w:r>
      <w:r w:rsidRPr="00AA5E35">
        <w:rPr>
          <w:rFonts w:ascii="Times New Roman" w:hAnsi="Times New Roman" w:cs="Times New Roman" w:hint="eastAsia"/>
          <w:sz w:val="24"/>
          <w:szCs w:val="24"/>
        </w:rPr>
        <w:t xml:space="preserve"> the</w:t>
      </w:r>
      <w:r w:rsidR="00417593">
        <w:rPr>
          <w:rFonts w:ascii="Times New Roman" w:hAnsi="Times New Roman" w:cs="Times New Roman" w:hint="eastAsia"/>
          <w:sz w:val="24"/>
          <w:szCs w:val="24"/>
        </w:rPr>
        <w:t>ir</w:t>
      </w:r>
      <w:r w:rsidRPr="00AA5E35">
        <w:rPr>
          <w:rFonts w:ascii="Times New Roman" w:hAnsi="Times New Roman" w:cs="Times New Roman" w:hint="eastAsia"/>
          <w:sz w:val="24"/>
          <w:szCs w:val="24"/>
        </w:rPr>
        <w:t xml:space="preserve"> advice</w:t>
      </w:r>
      <w:r w:rsidR="00C17630" w:rsidRPr="00AA5E35">
        <w:rPr>
          <w:rFonts w:ascii="Times New Roman" w:hAnsi="Times New Roman" w:cs="Times New Roman" w:hint="eastAsia"/>
          <w:sz w:val="24"/>
          <w:szCs w:val="24"/>
        </w:rPr>
        <w:t xml:space="preserve"> </w:t>
      </w:r>
      <w:r w:rsidR="00417593">
        <w:rPr>
          <w:rFonts w:ascii="Times New Roman" w:hAnsi="Times New Roman" w:cs="Times New Roman" w:hint="eastAsia"/>
          <w:sz w:val="24"/>
          <w:szCs w:val="24"/>
        </w:rPr>
        <w:t xml:space="preserve">quality, </w:t>
      </w:r>
      <w:r w:rsidR="004077F0">
        <w:rPr>
          <w:rFonts w:ascii="Times New Roman" w:hAnsi="Times New Roman" w:cs="Times New Roman" w:hint="eastAsia"/>
          <w:sz w:val="24"/>
          <w:szCs w:val="24"/>
        </w:rPr>
        <w:t xml:space="preserve">sufficiently </w:t>
      </w:r>
      <w:r w:rsidR="00520B2C" w:rsidRPr="00AA5E35">
        <w:rPr>
          <w:rFonts w:ascii="Times New Roman" w:hAnsi="Times New Roman" w:cs="Times New Roman" w:hint="eastAsia"/>
          <w:sz w:val="24"/>
          <w:szCs w:val="24"/>
        </w:rPr>
        <w:t>motivat</w:t>
      </w:r>
      <w:r w:rsidR="00417593">
        <w:rPr>
          <w:rFonts w:ascii="Times New Roman" w:hAnsi="Times New Roman" w:cs="Times New Roman" w:hint="eastAsia"/>
          <w:sz w:val="24"/>
          <w:szCs w:val="24"/>
        </w:rPr>
        <w:t>ing</w:t>
      </w:r>
      <w:r w:rsidR="00520B2C" w:rsidRPr="00AA5E35">
        <w:rPr>
          <w:rFonts w:ascii="Times New Roman" w:hAnsi="Times New Roman" w:cs="Times New Roman" w:hint="eastAsia"/>
          <w:sz w:val="24"/>
          <w:szCs w:val="24"/>
        </w:rPr>
        <w:t xml:space="preserve"> </w:t>
      </w:r>
      <w:r w:rsidR="00417593">
        <w:rPr>
          <w:rFonts w:ascii="Times New Roman" w:hAnsi="Times New Roman" w:cs="Times New Roman" w:hint="eastAsia"/>
          <w:sz w:val="24"/>
          <w:szCs w:val="24"/>
        </w:rPr>
        <w:t>them</w:t>
      </w:r>
      <w:r w:rsidR="00520B2C" w:rsidRPr="00AA5E35">
        <w:rPr>
          <w:rFonts w:ascii="Times New Roman" w:hAnsi="Times New Roman" w:cs="Times New Roman" w:hint="eastAsia"/>
          <w:sz w:val="24"/>
          <w:szCs w:val="24"/>
        </w:rPr>
        <w:t xml:space="preserve"> to </w:t>
      </w:r>
      <w:r w:rsidR="00C17630" w:rsidRPr="00AA5E35">
        <w:rPr>
          <w:rFonts w:ascii="Times New Roman" w:hAnsi="Times New Roman" w:cs="Times New Roman" w:hint="eastAsia"/>
          <w:sz w:val="24"/>
          <w:szCs w:val="24"/>
        </w:rPr>
        <w:t>prioritize</w:t>
      </w:r>
      <w:r w:rsidR="00520B2C" w:rsidRPr="00AA5E35">
        <w:rPr>
          <w:rFonts w:ascii="Times New Roman" w:hAnsi="Times New Roman" w:cs="Times New Roman" w:hint="eastAsia"/>
          <w:sz w:val="24"/>
          <w:szCs w:val="24"/>
        </w:rPr>
        <w:t xml:space="preserve"> </w:t>
      </w:r>
      <w:r w:rsidR="00C17630" w:rsidRPr="00AA5E35">
        <w:rPr>
          <w:rFonts w:ascii="Times New Roman" w:hAnsi="Times New Roman" w:cs="Times New Roman" w:hint="eastAsia"/>
          <w:sz w:val="24"/>
          <w:szCs w:val="24"/>
        </w:rPr>
        <w:t xml:space="preserve">advice </w:t>
      </w:r>
      <w:r w:rsidR="00C17630" w:rsidRPr="00AA5E35">
        <w:rPr>
          <w:rFonts w:ascii="Times New Roman" w:hAnsi="Times New Roman" w:cs="Times New Roman"/>
          <w:sz w:val="24"/>
          <w:szCs w:val="24"/>
        </w:rPr>
        <w:t>accuracy</w:t>
      </w:r>
      <w:r w:rsidRPr="00AA5E35">
        <w:rPr>
          <w:rFonts w:ascii="Times New Roman" w:hAnsi="Times New Roman" w:cs="Times New Roman" w:hint="eastAsia"/>
          <w:sz w:val="24"/>
          <w:szCs w:val="24"/>
        </w:rPr>
        <w:t xml:space="preserve">; (2) </w:t>
      </w:r>
      <w:r w:rsidR="001E794A" w:rsidRPr="00AA5E35">
        <w:rPr>
          <w:rFonts w:ascii="Times New Roman" w:hAnsi="Times New Roman" w:cs="Times New Roman" w:hint="eastAsia"/>
          <w:sz w:val="24"/>
          <w:szCs w:val="24"/>
        </w:rPr>
        <w:t xml:space="preserve">an </w:t>
      </w:r>
      <w:r w:rsidR="006B3A09" w:rsidRPr="00AA5E35">
        <w:rPr>
          <w:rFonts w:ascii="Times New Roman" w:hAnsi="Times New Roman" w:cs="Times New Roman"/>
          <w:sz w:val="24"/>
          <w:szCs w:val="24"/>
        </w:rPr>
        <w:t>additional</w:t>
      </w:r>
      <w:r w:rsidR="006B3A09" w:rsidRPr="00AA5E35">
        <w:rPr>
          <w:rFonts w:ascii="Times New Roman" w:hAnsi="Times New Roman" w:cs="Times New Roman" w:hint="eastAsia"/>
          <w:sz w:val="24"/>
          <w:szCs w:val="24"/>
        </w:rPr>
        <w:t xml:space="preserve"> session </w:t>
      </w:r>
      <w:r w:rsidR="00F62C50" w:rsidRPr="00AA5E35">
        <w:rPr>
          <w:rFonts w:ascii="Times New Roman" w:hAnsi="Times New Roman" w:cs="Times New Roman" w:hint="eastAsia"/>
          <w:sz w:val="24"/>
          <w:szCs w:val="24"/>
        </w:rPr>
        <w:t xml:space="preserve">(session 3) </w:t>
      </w:r>
      <w:r w:rsidR="00910343" w:rsidRPr="00AA5E35">
        <w:rPr>
          <w:rFonts w:ascii="Times New Roman" w:hAnsi="Times New Roman" w:cs="Times New Roman" w:hint="eastAsia"/>
          <w:sz w:val="24"/>
          <w:szCs w:val="24"/>
        </w:rPr>
        <w:t xml:space="preserve">after </w:t>
      </w:r>
      <w:r w:rsidR="00667A29" w:rsidRPr="00AA5E35">
        <w:rPr>
          <w:rFonts w:ascii="Times New Roman" w:hAnsi="Times New Roman" w:cs="Times New Roman" w:hint="eastAsia"/>
          <w:sz w:val="24"/>
          <w:szCs w:val="24"/>
        </w:rPr>
        <w:t>session 2</w:t>
      </w:r>
      <w:r w:rsidR="0096337C" w:rsidRPr="00AA5E35">
        <w:rPr>
          <w:rFonts w:ascii="Times New Roman" w:hAnsi="Times New Roman" w:cs="Times New Roman" w:hint="eastAsia"/>
          <w:sz w:val="24"/>
          <w:szCs w:val="24"/>
        </w:rPr>
        <w:t xml:space="preserve">, where participants </w:t>
      </w:r>
      <w:r w:rsidR="00667A29" w:rsidRPr="00AA5E35">
        <w:rPr>
          <w:rFonts w:ascii="Times New Roman" w:hAnsi="Times New Roman" w:cs="Times New Roman"/>
          <w:sz w:val="24"/>
          <w:szCs w:val="24"/>
        </w:rPr>
        <w:t>g</w:t>
      </w:r>
      <w:r w:rsidR="00667A29" w:rsidRPr="00AA5E35">
        <w:rPr>
          <w:rFonts w:ascii="Times New Roman" w:hAnsi="Times New Roman" w:cs="Times New Roman" w:hint="eastAsia"/>
          <w:sz w:val="24"/>
          <w:szCs w:val="24"/>
        </w:rPr>
        <w:t xml:space="preserve">ave advice in isolation, but </w:t>
      </w:r>
      <w:r w:rsidR="0096337C" w:rsidRPr="00AA5E35">
        <w:rPr>
          <w:rFonts w:ascii="Times New Roman" w:hAnsi="Times New Roman" w:cs="Times New Roman" w:hint="eastAsia"/>
          <w:sz w:val="24"/>
          <w:szCs w:val="24"/>
        </w:rPr>
        <w:t xml:space="preserve">were either informed they </w:t>
      </w:r>
      <w:r w:rsidR="00910343" w:rsidRPr="00AA5E35">
        <w:rPr>
          <w:rFonts w:ascii="Times New Roman" w:hAnsi="Times New Roman" w:cs="Times New Roman" w:hint="eastAsia"/>
          <w:sz w:val="24"/>
          <w:szCs w:val="24"/>
        </w:rPr>
        <w:t>would give advice</w:t>
      </w:r>
      <w:r w:rsidR="0096337C" w:rsidRPr="00AA5E35">
        <w:rPr>
          <w:rFonts w:ascii="Times New Roman" w:hAnsi="Times New Roman" w:cs="Times New Roman" w:hint="eastAsia"/>
          <w:sz w:val="24"/>
          <w:szCs w:val="24"/>
        </w:rPr>
        <w:t xml:space="preserve"> to a new advisee</w:t>
      </w:r>
      <w:r w:rsidR="00F62C50" w:rsidRPr="00AA5E35">
        <w:rPr>
          <w:rFonts w:ascii="Times New Roman" w:hAnsi="Times New Roman" w:cs="Times New Roman" w:hint="eastAsia"/>
          <w:sz w:val="24"/>
          <w:szCs w:val="24"/>
        </w:rPr>
        <w:t>,</w:t>
      </w:r>
      <w:r w:rsidR="0096337C" w:rsidRPr="00AA5E35">
        <w:rPr>
          <w:rFonts w:ascii="Times New Roman" w:hAnsi="Times New Roman" w:cs="Times New Roman" w:hint="eastAsia"/>
          <w:sz w:val="24"/>
          <w:szCs w:val="24"/>
        </w:rPr>
        <w:t xml:space="preserve"> or the same advisee as in session 2</w:t>
      </w:r>
      <w:r w:rsidR="004F13CB">
        <w:rPr>
          <w:rFonts w:ascii="Times New Roman" w:hAnsi="Times New Roman" w:cs="Times New Roman" w:hint="eastAsia"/>
          <w:sz w:val="24"/>
          <w:szCs w:val="24"/>
        </w:rPr>
        <w:t>. This allowed us</w:t>
      </w:r>
      <w:r w:rsidR="006B3A09" w:rsidRPr="00AA5E35">
        <w:rPr>
          <w:rFonts w:ascii="Times New Roman" w:hAnsi="Times New Roman" w:cs="Times New Roman" w:hint="eastAsia"/>
          <w:sz w:val="24"/>
          <w:szCs w:val="24"/>
        </w:rPr>
        <w:t xml:space="preserve"> to examine the </w:t>
      </w:r>
      <w:r w:rsidR="00FC1B2F" w:rsidRPr="00AA5E35">
        <w:rPr>
          <w:rFonts w:ascii="Times New Roman" w:hAnsi="Times New Roman" w:cs="Times New Roman" w:hint="eastAsia"/>
          <w:sz w:val="24"/>
          <w:szCs w:val="24"/>
        </w:rPr>
        <w:t>deliberat</w:t>
      </w:r>
      <w:r w:rsidR="004077F0">
        <w:rPr>
          <w:rFonts w:ascii="Times New Roman" w:hAnsi="Times New Roman" w:cs="Times New Roman" w:hint="eastAsia"/>
          <w:sz w:val="24"/>
          <w:szCs w:val="24"/>
        </w:rPr>
        <w:t>iveness of the</w:t>
      </w:r>
      <w:r w:rsidR="0054184A" w:rsidRPr="00AA5E35">
        <w:rPr>
          <w:rFonts w:ascii="Times New Roman" w:hAnsi="Times New Roman" w:cs="Times New Roman" w:hint="eastAsia"/>
          <w:sz w:val="24"/>
          <w:szCs w:val="24"/>
        </w:rPr>
        <w:t xml:space="preserve"> </w:t>
      </w:r>
      <w:r w:rsidR="004D40D4">
        <w:rPr>
          <w:rFonts w:ascii="Times New Roman" w:hAnsi="Times New Roman" w:cs="Times New Roman" w:hint="eastAsia"/>
          <w:sz w:val="24"/>
          <w:szCs w:val="24"/>
        </w:rPr>
        <w:t>pursuit</w:t>
      </w:r>
      <w:r w:rsidR="006B0C29" w:rsidRPr="00AA5E35">
        <w:rPr>
          <w:rFonts w:ascii="Times New Roman" w:hAnsi="Times New Roman" w:cs="Times New Roman" w:hint="eastAsia"/>
          <w:sz w:val="24"/>
          <w:szCs w:val="24"/>
        </w:rPr>
        <w:t xml:space="preserve"> </w:t>
      </w:r>
      <w:r w:rsidR="006B3A09" w:rsidRPr="00AA5E35">
        <w:rPr>
          <w:rFonts w:ascii="Times New Roman" w:hAnsi="Times New Roman" w:cs="Times New Roman" w:hint="eastAsia"/>
          <w:sz w:val="24"/>
          <w:szCs w:val="24"/>
        </w:rPr>
        <w:t xml:space="preserve">of </w:t>
      </w:r>
      <w:r w:rsidR="00910343" w:rsidRPr="00AA5E35">
        <w:rPr>
          <w:rFonts w:ascii="Times New Roman" w:hAnsi="Times New Roman" w:cs="Times New Roman" w:hint="eastAsia"/>
          <w:sz w:val="24"/>
          <w:szCs w:val="24"/>
        </w:rPr>
        <w:t>opinion</w:t>
      </w:r>
      <w:r w:rsidR="006B3A09" w:rsidRPr="00AA5E35">
        <w:rPr>
          <w:rFonts w:ascii="Times New Roman" w:hAnsi="Times New Roman" w:cs="Times New Roman" w:hint="eastAsia"/>
          <w:sz w:val="24"/>
          <w:szCs w:val="24"/>
        </w:rPr>
        <w:t xml:space="preserve"> conformity</w:t>
      </w:r>
      <w:r w:rsidR="004F13CB">
        <w:rPr>
          <w:rFonts w:ascii="Times New Roman" w:hAnsi="Times New Roman" w:cs="Times New Roman" w:hint="eastAsia"/>
          <w:sz w:val="24"/>
          <w:szCs w:val="24"/>
        </w:rPr>
        <w:t>,</w:t>
      </w:r>
      <w:r w:rsidR="004F13CB" w:rsidRPr="004F13CB">
        <w:rPr>
          <w:rFonts w:ascii="Segoe UI" w:hAnsi="Segoe UI" w:cs="Segoe UI"/>
          <w:color w:val="2A2F45"/>
          <w:sz w:val="20"/>
          <w:szCs w:val="20"/>
          <w:shd w:val="clear" w:color="auto" w:fill="FFFFFF"/>
        </w:rPr>
        <w:t xml:space="preserve"> </w:t>
      </w:r>
      <w:r w:rsidR="004F13CB" w:rsidRPr="004F13CB">
        <w:rPr>
          <w:rFonts w:ascii="Times New Roman" w:hAnsi="Times New Roman" w:cs="Times New Roman"/>
          <w:sz w:val="24"/>
          <w:szCs w:val="24"/>
        </w:rPr>
        <w:t xml:space="preserve">assuming that the offline </w:t>
      </w:r>
      <w:r w:rsidR="004F13CB">
        <w:rPr>
          <w:rFonts w:ascii="Times New Roman" w:hAnsi="Times New Roman" w:cs="Times New Roman" w:hint="eastAsia"/>
          <w:sz w:val="24"/>
          <w:szCs w:val="24"/>
        </w:rPr>
        <w:t>effects</w:t>
      </w:r>
      <w:r w:rsidR="004F13CB" w:rsidRPr="004F13CB">
        <w:rPr>
          <w:rFonts w:ascii="Times New Roman" w:hAnsi="Times New Roman" w:cs="Times New Roman"/>
          <w:sz w:val="24"/>
          <w:szCs w:val="24"/>
        </w:rPr>
        <w:t xml:space="preserve"> of advisees</w:t>
      </w:r>
      <w:r w:rsidR="004F13CB">
        <w:rPr>
          <w:rFonts w:ascii="Times New Roman" w:hAnsi="Times New Roman" w:cs="Times New Roman"/>
          <w:sz w:val="24"/>
          <w:szCs w:val="24"/>
        </w:rPr>
        <w:t>’</w:t>
      </w:r>
      <w:r w:rsidR="004F13CB" w:rsidRPr="004F13CB">
        <w:rPr>
          <w:rFonts w:ascii="Times New Roman" w:hAnsi="Times New Roman" w:cs="Times New Roman"/>
          <w:sz w:val="24"/>
          <w:szCs w:val="24"/>
        </w:rPr>
        <w:t xml:space="preserve"> opinions would be contingent upon interaction with the same advisee.</w:t>
      </w:r>
    </w:p>
    <w:p w14:paraId="5C608AA1" w14:textId="75C63722" w:rsidR="00C85FF9" w:rsidRPr="00AA5E35" w:rsidRDefault="00C85FF9" w:rsidP="00D46E27">
      <w:pPr>
        <w:adjustRightInd w:val="0"/>
        <w:snapToGrid w:val="0"/>
        <w:spacing w:line="360" w:lineRule="auto"/>
        <w:rPr>
          <w:rFonts w:ascii="Times New Roman" w:hAnsi="Times New Roman" w:cs="Times New Roman"/>
          <w:sz w:val="24"/>
          <w:szCs w:val="24"/>
        </w:rPr>
      </w:pPr>
    </w:p>
    <w:p w14:paraId="5550C947" w14:textId="77777777" w:rsidR="00D46E27" w:rsidRPr="00AA5E35" w:rsidRDefault="00D46E27" w:rsidP="00D46E27">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Methods</w:t>
      </w:r>
    </w:p>
    <w:p w14:paraId="17468867" w14:textId="7961A1D6" w:rsidR="00D46E27" w:rsidRPr="00AA5E35" w:rsidRDefault="00D46E27" w:rsidP="00D46E27">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 xml:space="preserve">Participants. </w:t>
      </w:r>
      <w:r w:rsidR="00535E76" w:rsidRPr="00AA5E35">
        <w:rPr>
          <w:rFonts w:ascii="Times New Roman" w:hAnsi="Times New Roman" w:cs="Times New Roman" w:hint="eastAsia"/>
          <w:sz w:val="24"/>
          <w:szCs w:val="24"/>
        </w:rPr>
        <w:t>W</w:t>
      </w:r>
      <w:r w:rsidR="00C050AE" w:rsidRPr="00AA5E35">
        <w:rPr>
          <w:rFonts w:ascii="Times New Roman" w:hAnsi="Times New Roman" w:cs="Times New Roman"/>
          <w:sz w:val="24"/>
          <w:szCs w:val="24"/>
        </w:rPr>
        <w:t>e recruited 6</w:t>
      </w:r>
      <w:r w:rsidR="00CC7E87" w:rsidRPr="00AA5E35">
        <w:rPr>
          <w:rFonts w:ascii="Times New Roman" w:hAnsi="Times New Roman" w:cs="Times New Roman" w:hint="eastAsia"/>
          <w:sz w:val="24"/>
          <w:szCs w:val="24"/>
        </w:rPr>
        <w:t>4</w:t>
      </w:r>
      <w:r w:rsidR="00C050AE" w:rsidRPr="00AA5E35">
        <w:rPr>
          <w:rFonts w:ascii="Times New Roman" w:hAnsi="Times New Roman" w:cs="Times New Roman"/>
          <w:sz w:val="24"/>
          <w:szCs w:val="24"/>
        </w:rPr>
        <w:t xml:space="preserve"> participants, based on the </w:t>
      </w:r>
      <w:r w:rsidR="00667A29" w:rsidRPr="00AA5E35">
        <w:rPr>
          <w:rFonts w:ascii="Times New Roman" w:hAnsi="Times New Roman" w:cs="Times New Roman" w:hint="eastAsia"/>
          <w:sz w:val="24"/>
          <w:szCs w:val="24"/>
        </w:rPr>
        <w:t xml:space="preserve">same </w:t>
      </w:r>
      <w:r w:rsidR="00C050AE" w:rsidRPr="00AA5E35">
        <w:rPr>
          <w:rFonts w:ascii="Times New Roman" w:hAnsi="Times New Roman" w:cs="Times New Roman"/>
          <w:sz w:val="24"/>
          <w:szCs w:val="24"/>
        </w:rPr>
        <w:t>power analysis from Study 1, which required 59 participants.</w:t>
      </w:r>
      <w:r w:rsidR="00926807"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After excluding participants (</w:t>
      </w:r>
      <w:r w:rsidR="00966377" w:rsidRPr="00966377">
        <w:rPr>
          <w:rFonts w:ascii="Times New Roman" w:hAnsi="Times New Roman" w:cs="Times New Roman"/>
          <w:i/>
          <w:iCs/>
          <w:sz w:val="24"/>
          <w:szCs w:val="24"/>
        </w:rPr>
        <w:t>n</w:t>
      </w:r>
      <w:r w:rsidRPr="00AA5E35">
        <w:rPr>
          <w:rFonts w:ascii="Times New Roman" w:hAnsi="Times New Roman" w:cs="Times New Roman"/>
          <w:sz w:val="24"/>
          <w:szCs w:val="24"/>
        </w:rPr>
        <w:t xml:space="preserve"> = </w:t>
      </w:r>
      <w:r w:rsidR="0074757D" w:rsidRPr="00AA5E35">
        <w:rPr>
          <w:rFonts w:ascii="Times New Roman" w:hAnsi="Times New Roman" w:cs="Times New Roman" w:hint="eastAsia"/>
          <w:sz w:val="24"/>
          <w:szCs w:val="24"/>
        </w:rPr>
        <w:t>2</w:t>
      </w:r>
      <w:r w:rsidRPr="00AA5E35">
        <w:rPr>
          <w:rFonts w:ascii="Times New Roman" w:hAnsi="Times New Roman" w:cs="Times New Roman"/>
          <w:sz w:val="24"/>
          <w:szCs w:val="24"/>
        </w:rPr>
        <w:t xml:space="preserve">) not passing attention checks, </w:t>
      </w:r>
      <w:r w:rsidR="0074757D" w:rsidRPr="00AA5E35">
        <w:rPr>
          <w:rFonts w:ascii="Times New Roman" w:hAnsi="Times New Roman" w:cs="Times New Roman" w:hint="eastAsia"/>
          <w:sz w:val="24"/>
          <w:szCs w:val="24"/>
        </w:rPr>
        <w:t>62</w:t>
      </w:r>
      <w:r w:rsidRPr="00AA5E35">
        <w:rPr>
          <w:rFonts w:ascii="Times New Roman" w:hAnsi="Times New Roman" w:cs="Times New Roman"/>
          <w:sz w:val="24"/>
          <w:szCs w:val="24"/>
        </w:rPr>
        <w:t xml:space="preserve"> participants (mean age: </w:t>
      </w:r>
      <w:r w:rsidR="007E6DE0" w:rsidRPr="00AA5E35">
        <w:rPr>
          <w:rFonts w:ascii="Times New Roman" w:hAnsi="Times New Roman" w:cs="Times New Roman" w:hint="eastAsia"/>
          <w:sz w:val="24"/>
          <w:szCs w:val="24"/>
        </w:rPr>
        <w:t>23.03</w:t>
      </w:r>
      <w:r w:rsidRPr="00AA5E35">
        <w:rPr>
          <w:rFonts w:ascii="Times New Roman" w:hAnsi="Times New Roman" w:cs="Times New Roman"/>
          <w:sz w:val="24"/>
          <w:szCs w:val="24"/>
        </w:rPr>
        <w:t xml:space="preserve"> years, range: 18-</w:t>
      </w:r>
      <w:r w:rsidR="007E6DE0" w:rsidRPr="00AA5E35">
        <w:rPr>
          <w:rFonts w:ascii="Times New Roman" w:hAnsi="Times New Roman" w:cs="Times New Roman" w:hint="eastAsia"/>
          <w:sz w:val="24"/>
          <w:szCs w:val="24"/>
        </w:rPr>
        <w:t>32</w:t>
      </w:r>
      <w:r w:rsidRPr="00AA5E35">
        <w:rPr>
          <w:rFonts w:ascii="Times New Roman" w:hAnsi="Times New Roman" w:cs="Times New Roman"/>
          <w:sz w:val="24"/>
          <w:szCs w:val="24"/>
        </w:rPr>
        <w:t xml:space="preserve"> years; </w:t>
      </w:r>
      <w:bookmarkStart w:id="47" w:name="OLE_LINK11"/>
      <w:r w:rsidR="007E6DE0" w:rsidRPr="00AA5E35">
        <w:rPr>
          <w:rFonts w:ascii="Times New Roman" w:hAnsi="Times New Roman" w:cs="Times New Roman" w:hint="eastAsia"/>
          <w:sz w:val="24"/>
          <w:szCs w:val="24"/>
        </w:rPr>
        <w:t>39</w:t>
      </w:r>
      <w:r w:rsidRPr="00AA5E35">
        <w:rPr>
          <w:rFonts w:ascii="Times New Roman" w:hAnsi="Times New Roman" w:cs="Times New Roman"/>
          <w:sz w:val="24"/>
          <w:szCs w:val="24"/>
        </w:rPr>
        <w:t xml:space="preserve"> </w:t>
      </w:r>
      <w:bookmarkEnd w:id="47"/>
      <w:r w:rsidRPr="00AA5E35">
        <w:rPr>
          <w:rFonts w:ascii="Times New Roman" w:hAnsi="Times New Roman" w:cs="Times New Roman"/>
          <w:sz w:val="24"/>
          <w:szCs w:val="24"/>
        </w:rPr>
        <w:t xml:space="preserve">females) were included in the final analysis. </w:t>
      </w:r>
    </w:p>
    <w:p w14:paraId="07EBA892" w14:textId="77777777" w:rsidR="00D46E27" w:rsidRPr="00AA5E35" w:rsidRDefault="00D46E27" w:rsidP="00D46E27">
      <w:pPr>
        <w:adjustRightInd w:val="0"/>
        <w:snapToGrid w:val="0"/>
        <w:spacing w:line="360" w:lineRule="auto"/>
        <w:rPr>
          <w:rFonts w:ascii="Times New Roman" w:hAnsi="Times New Roman" w:cs="Times New Roman"/>
          <w:sz w:val="24"/>
          <w:szCs w:val="24"/>
        </w:rPr>
      </w:pPr>
    </w:p>
    <w:p w14:paraId="27640D17" w14:textId="3FD22BB9" w:rsidR="009B6BD5" w:rsidRPr="00AA5E35" w:rsidRDefault="00D46E27" w:rsidP="009B6BD5">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hint="eastAsia"/>
          <w:b/>
          <w:bCs/>
          <w:i/>
          <w:iCs/>
          <w:sz w:val="24"/>
          <w:szCs w:val="24"/>
        </w:rPr>
        <w:t>Experimental Ta</w:t>
      </w:r>
      <w:r w:rsidRPr="00AA5E35">
        <w:rPr>
          <w:rFonts w:ascii="Times New Roman" w:hAnsi="Times New Roman" w:cs="Times New Roman"/>
          <w:b/>
          <w:bCs/>
          <w:i/>
          <w:iCs/>
          <w:sz w:val="24"/>
          <w:szCs w:val="24"/>
        </w:rPr>
        <w:t>sk</w:t>
      </w:r>
      <w:r w:rsidRPr="00AA5E35">
        <w:rPr>
          <w:rFonts w:ascii="Times New Roman" w:hAnsi="Times New Roman" w:cs="Times New Roman" w:hint="eastAsia"/>
          <w:b/>
          <w:bCs/>
          <w:i/>
          <w:iCs/>
          <w:sz w:val="24"/>
          <w:szCs w:val="24"/>
        </w:rPr>
        <w:t>.</w:t>
      </w:r>
      <w:r w:rsidR="00B83F71" w:rsidRPr="00AA5E35">
        <w:rPr>
          <w:rFonts w:ascii="Times New Roman" w:hAnsi="Times New Roman" w:cs="Times New Roman" w:hint="eastAsia"/>
          <w:b/>
          <w:bCs/>
          <w:i/>
          <w:iCs/>
          <w:sz w:val="24"/>
          <w:szCs w:val="24"/>
        </w:rPr>
        <w:t xml:space="preserve"> </w:t>
      </w:r>
      <w:r w:rsidR="00C050AE" w:rsidRPr="00AA5E35">
        <w:rPr>
          <w:rFonts w:ascii="Times" w:hAnsi="Times" w:cs="Times"/>
          <w:sz w:val="24"/>
          <w:szCs w:val="24"/>
        </w:rPr>
        <w:t xml:space="preserve">In Study 2, the </w:t>
      </w:r>
      <w:r w:rsidR="00B83F71" w:rsidRPr="00AA5E35">
        <w:rPr>
          <w:rFonts w:ascii="Times" w:hAnsi="Times" w:cs="Times" w:hint="eastAsia"/>
          <w:sz w:val="24"/>
          <w:szCs w:val="24"/>
        </w:rPr>
        <w:t>task</w:t>
      </w:r>
      <w:r w:rsidR="00C050AE" w:rsidRPr="00AA5E35">
        <w:rPr>
          <w:rFonts w:ascii="Times" w:hAnsi="Times" w:cs="Times"/>
          <w:sz w:val="24"/>
          <w:szCs w:val="24"/>
        </w:rPr>
        <w:t xml:space="preserve"> comprised 3 sessions. </w:t>
      </w:r>
      <w:r w:rsidR="00EA7776" w:rsidRPr="00AA5E35">
        <w:rPr>
          <w:rFonts w:ascii="Times" w:hAnsi="Times" w:cs="Times" w:hint="eastAsia"/>
          <w:sz w:val="24"/>
          <w:szCs w:val="24"/>
        </w:rPr>
        <w:t>S</w:t>
      </w:r>
      <w:r w:rsidR="005F5603" w:rsidRPr="00AA5E35">
        <w:rPr>
          <w:rFonts w:ascii="Times New Roman" w:hAnsi="Times New Roman" w:cs="Times New Roman"/>
          <w:sz w:val="24"/>
          <w:szCs w:val="24"/>
        </w:rPr>
        <w:t>ession 1 and 2</w:t>
      </w:r>
      <w:r w:rsidR="005F5603" w:rsidRPr="00AA5E35">
        <w:rPr>
          <w:rFonts w:ascii="Times New Roman" w:hAnsi="Times New Roman" w:cs="Times New Roman" w:hint="eastAsia"/>
          <w:sz w:val="24"/>
          <w:szCs w:val="24"/>
        </w:rPr>
        <w:t xml:space="preserve"> </w:t>
      </w:r>
      <w:r w:rsidR="00C050AE" w:rsidRPr="00AA5E35">
        <w:rPr>
          <w:rFonts w:ascii="Times" w:hAnsi="Times" w:cs="Times"/>
          <w:sz w:val="24"/>
          <w:szCs w:val="24"/>
        </w:rPr>
        <w:t xml:space="preserve">were </w:t>
      </w:r>
      <w:r w:rsidR="004A331A" w:rsidRPr="00AA5E35">
        <w:rPr>
          <w:rFonts w:ascii="Times New Roman" w:hAnsi="Times New Roman" w:cs="Times New Roman" w:hint="eastAsia"/>
          <w:sz w:val="24"/>
          <w:szCs w:val="24"/>
        </w:rPr>
        <w:t>consistent with Study 1</w:t>
      </w:r>
      <w:r w:rsidR="00C050AE" w:rsidRPr="00AA5E35">
        <w:rPr>
          <w:rFonts w:ascii="Times New Roman" w:hAnsi="Times New Roman" w:cs="Times New Roman"/>
          <w:sz w:val="24"/>
          <w:szCs w:val="24"/>
        </w:rPr>
        <w:t xml:space="preserve">. </w:t>
      </w:r>
      <w:r w:rsidR="00C12F5F" w:rsidRPr="00AA5E35">
        <w:rPr>
          <w:rFonts w:ascii="Times New Roman" w:hAnsi="Times New Roman" w:cs="Times New Roman"/>
          <w:sz w:val="24"/>
          <w:szCs w:val="24"/>
        </w:rPr>
        <w:t>In session 3, participants again provided advice in isolation</w:t>
      </w:r>
      <w:r w:rsidR="00EF6064" w:rsidRPr="00AA5E35">
        <w:rPr>
          <w:rFonts w:ascii="Times New Roman" w:hAnsi="Times New Roman" w:cs="Times New Roman" w:hint="eastAsia"/>
          <w:sz w:val="24"/>
          <w:szCs w:val="24"/>
        </w:rPr>
        <w:t xml:space="preserve"> (</w:t>
      </w:r>
      <w:r w:rsidR="00584DA1">
        <w:rPr>
          <w:rFonts w:ascii="Times New Roman" w:hAnsi="Times New Roman" w:cs="Times New Roman" w:hint="eastAsia"/>
          <w:sz w:val="24"/>
          <w:szCs w:val="24"/>
        </w:rPr>
        <w:t xml:space="preserve">i.e., </w:t>
      </w:r>
      <w:r w:rsidR="00EF6064" w:rsidRPr="00AA5E35">
        <w:rPr>
          <w:rFonts w:ascii="Times New Roman" w:hAnsi="Times New Roman" w:cs="Times New Roman" w:hint="eastAsia"/>
          <w:sz w:val="24"/>
          <w:szCs w:val="24"/>
        </w:rPr>
        <w:t>without observation of advisees</w:t>
      </w:r>
      <w:r w:rsidR="00EF6064" w:rsidRPr="00AA5E35">
        <w:rPr>
          <w:rFonts w:ascii="Times New Roman" w:hAnsi="Times New Roman" w:cs="Times New Roman"/>
          <w:sz w:val="24"/>
          <w:szCs w:val="24"/>
        </w:rPr>
        <w:t>’</w:t>
      </w:r>
      <w:r w:rsidR="00EF6064" w:rsidRPr="00AA5E35">
        <w:rPr>
          <w:rFonts w:ascii="Times New Roman" w:hAnsi="Times New Roman" w:cs="Times New Roman" w:hint="eastAsia"/>
          <w:sz w:val="24"/>
          <w:szCs w:val="24"/>
        </w:rPr>
        <w:t xml:space="preserve"> opinions)</w:t>
      </w:r>
      <w:r w:rsidR="00D9332F">
        <w:rPr>
          <w:rFonts w:ascii="Times New Roman" w:hAnsi="Times New Roman" w:cs="Times New Roman" w:hint="eastAsia"/>
          <w:sz w:val="24"/>
          <w:szCs w:val="24"/>
        </w:rPr>
        <w:t>. In this session,</w:t>
      </w:r>
      <w:r w:rsidR="00C12F5F" w:rsidRPr="00AA5E35">
        <w:rPr>
          <w:rFonts w:ascii="Times New Roman" w:hAnsi="Times New Roman" w:cs="Times New Roman"/>
          <w:sz w:val="24"/>
          <w:szCs w:val="24"/>
        </w:rPr>
        <w:t xml:space="preserve"> </w:t>
      </w:r>
      <w:r w:rsidR="00F21BBC" w:rsidRPr="00AA5E35">
        <w:rPr>
          <w:rFonts w:ascii="Times New Roman" w:hAnsi="Times New Roman" w:cs="Times New Roman" w:hint="eastAsia"/>
          <w:sz w:val="24"/>
          <w:szCs w:val="24"/>
        </w:rPr>
        <w:t xml:space="preserve">we introduced a between-subject variable: participants </w:t>
      </w:r>
      <w:r w:rsidR="00C12F5F" w:rsidRPr="00AA5E35">
        <w:rPr>
          <w:rFonts w:ascii="Times New Roman" w:hAnsi="Times New Roman" w:cs="Times New Roman"/>
          <w:sz w:val="24"/>
          <w:szCs w:val="24"/>
        </w:rPr>
        <w:t xml:space="preserve">were </w:t>
      </w:r>
      <w:r w:rsidR="00F21BBC" w:rsidRPr="00AA5E35">
        <w:rPr>
          <w:rFonts w:ascii="Times New Roman" w:hAnsi="Times New Roman" w:cs="Times New Roman" w:hint="eastAsia"/>
          <w:sz w:val="24"/>
          <w:szCs w:val="24"/>
        </w:rPr>
        <w:t xml:space="preserve">either </w:t>
      </w:r>
      <w:r w:rsidR="00C12F5F" w:rsidRPr="00AA5E35">
        <w:rPr>
          <w:rFonts w:ascii="Times New Roman" w:hAnsi="Times New Roman" w:cs="Times New Roman"/>
          <w:sz w:val="24"/>
          <w:szCs w:val="24"/>
        </w:rPr>
        <w:t>informed that their advice would be delivered to a new advisee</w:t>
      </w:r>
      <w:r w:rsidR="004D6A5D">
        <w:rPr>
          <w:rFonts w:ascii="Times New Roman" w:hAnsi="Times New Roman" w:cs="Times New Roman" w:hint="eastAsia"/>
          <w:sz w:val="24"/>
          <w:szCs w:val="24"/>
        </w:rPr>
        <w:t xml:space="preserve"> vs.</w:t>
      </w:r>
      <w:r w:rsidR="00C12F5F" w:rsidRPr="00AA5E35">
        <w:rPr>
          <w:rFonts w:ascii="Times New Roman" w:hAnsi="Times New Roman" w:cs="Times New Roman"/>
          <w:sz w:val="24"/>
          <w:szCs w:val="24"/>
        </w:rPr>
        <w:t xml:space="preserve"> the same advisee from session 2</w:t>
      </w:r>
      <w:r w:rsidR="00520253" w:rsidRPr="00AA5E35">
        <w:rPr>
          <w:rFonts w:ascii="Times New Roman" w:hAnsi="Times New Roman" w:cs="Times New Roman" w:hint="eastAsia"/>
          <w:sz w:val="24"/>
          <w:szCs w:val="24"/>
        </w:rPr>
        <w:t xml:space="preserve"> that they had interacted with</w:t>
      </w:r>
      <w:r w:rsidR="00C12F5F" w:rsidRPr="00AA5E35">
        <w:rPr>
          <w:rFonts w:ascii="Times New Roman" w:hAnsi="Times New Roman" w:cs="Times New Roman"/>
          <w:sz w:val="24"/>
          <w:szCs w:val="24"/>
        </w:rPr>
        <w:t>.</w:t>
      </w:r>
      <w:r w:rsidR="0082285E" w:rsidRPr="00AA5E35">
        <w:rPr>
          <w:rFonts w:ascii="Times New Roman" w:hAnsi="Times New Roman" w:cs="Times New Roman" w:hint="eastAsia"/>
          <w:sz w:val="24"/>
          <w:szCs w:val="24"/>
        </w:rPr>
        <w:t xml:space="preserve"> </w:t>
      </w:r>
      <w:r w:rsidR="005F0D98" w:rsidRPr="005F0D98">
        <w:rPr>
          <w:rFonts w:ascii="Times New Roman" w:hAnsi="Times New Roman" w:cs="Times New Roman"/>
          <w:sz w:val="24"/>
          <w:szCs w:val="24"/>
        </w:rPr>
        <w:t xml:space="preserve">The purpose of this manipulation was to examine </w:t>
      </w:r>
      <w:r w:rsidR="0058312F">
        <w:rPr>
          <w:rFonts w:ascii="Times New Roman" w:hAnsi="Times New Roman" w:cs="Times New Roman" w:hint="eastAsia"/>
          <w:sz w:val="24"/>
          <w:szCs w:val="24"/>
        </w:rPr>
        <w:t xml:space="preserve">the deliberativeness of opinion conformity, by testing </w:t>
      </w:r>
      <w:r w:rsidR="005F0D98" w:rsidRPr="005F0D98">
        <w:rPr>
          <w:rFonts w:ascii="Times New Roman" w:hAnsi="Times New Roman" w:cs="Times New Roman"/>
          <w:sz w:val="24"/>
          <w:szCs w:val="24"/>
        </w:rPr>
        <w:t xml:space="preserve">whether advisors </w:t>
      </w:r>
      <w:r w:rsidR="0058312F">
        <w:rPr>
          <w:rFonts w:ascii="Times New Roman" w:hAnsi="Times New Roman" w:cs="Times New Roman" w:hint="eastAsia"/>
          <w:sz w:val="24"/>
          <w:szCs w:val="24"/>
        </w:rPr>
        <w:t xml:space="preserve">persisted in </w:t>
      </w:r>
      <w:r w:rsidR="005F0D98" w:rsidRPr="005F0D98">
        <w:rPr>
          <w:rFonts w:ascii="Times New Roman" w:hAnsi="Times New Roman" w:cs="Times New Roman"/>
          <w:sz w:val="24"/>
          <w:szCs w:val="24"/>
        </w:rPr>
        <w:t xml:space="preserve">aligning with </w:t>
      </w:r>
      <w:r w:rsidR="0058312F">
        <w:rPr>
          <w:rFonts w:ascii="Times New Roman" w:hAnsi="Times New Roman" w:cs="Times New Roman" w:hint="eastAsia"/>
          <w:sz w:val="24"/>
          <w:szCs w:val="24"/>
        </w:rPr>
        <w:t>previous advisees</w:t>
      </w:r>
      <w:r w:rsidR="0058312F">
        <w:rPr>
          <w:rFonts w:ascii="Times New Roman" w:hAnsi="Times New Roman" w:cs="Times New Roman"/>
          <w:sz w:val="24"/>
          <w:szCs w:val="24"/>
        </w:rPr>
        <w:t>’</w:t>
      </w:r>
      <w:r w:rsidR="0058312F">
        <w:rPr>
          <w:rFonts w:ascii="Times New Roman" w:hAnsi="Times New Roman" w:cs="Times New Roman" w:hint="eastAsia"/>
          <w:sz w:val="24"/>
          <w:szCs w:val="24"/>
        </w:rPr>
        <w:t xml:space="preserve"> </w:t>
      </w:r>
      <w:r w:rsidR="005F0D98" w:rsidRPr="005F0D98">
        <w:rPr>
          <w:rFonts w:ascii="Times New Roman" w:hAnsi="Times New Roman" w:cs="Times New Roman"/>
          <w:sz w:val="24"/>
          <w:szCs w:val="24"/>
        </w:rPr>
        <w:t xml:space="preserve">opinions </w:t>
      </w:r>
      <w:r w:rsidR="004D6A5D" w:rsidRPr="005F0D98">
        <w:rPr>
          <w:rFonts w:ascii="Times New Roman" w:hAnsi="Times New Roman" w:cs="Times New Roman"/>
          <w:sz w:val="24"/>
          <w:szCs w:val="24"/>
        </w:rPr>
        <w:t xml:space="preserve">exclusively </w:t>
      </w:r>
      <w:r w:rsidR="002255C2">
        <w:rPr>
          <w:rFonts w:ascii="Times New Roman" w:hAnsi="Times New Roman" w:cs="Times New Roman" w:hint="eastAsia"/>
          <w:sz w:val="24"/>
          <w:szCs w:val="24"/>
        </w:rPr>
        <w:t>in the context that</w:t>
      </w:r>
      <w:r w:rsidR="005F0D98" w:rsidRPr="005F0D98">
        <w:rPr>
          <w:rFonts w:ascii="Times New Roman" w:hAnsi="Times New Roman" w:cs="Times New Roman"/>
          <w:sz w:val="24"/>
          <w:szCs w:val="24"/>
        </w:rPr>
        <w:t xml:space="preserve"> they were aware it would</w:t>
      </w:r>
      <w:r w:rsidR="005F0D98">
        <w:rPr>
          <w:rFonts w:ascii="Times New Roman" w:hAnsi="Times New Roman" w:cs="Times New Roman" w:hint="eastAsia"/>
          <w:sz w:val="24"/>
          <w:szCs w:val="24"/>
        </w:rPr>
        <w:t xml:space="preserve"> be effective.</w:t>
      </w:r>
    </w:p>
    <w:p w14:paraId="19CD6C20" w14:textId="2236732C" w:rsidR="000448B6" w:rsidRPr="00AA5E35" w:rsidRDefault="000448B6" w:rsidP="009B6BD5">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Different from Study 1, participants</w:t>
      </w:r>
      <w:r w:rsidR="00F21BBC" w:rsidRPr="00AA5E35">
        <w:rPr>
          <w:rFonts w:ascii="Times New Roman" w:hAnsi="Times New Roman" w:cs="Times New Roman"/>
          <w:sz w:val="24"/>
          <w:szCs w:val="24"/>
        </w:rPr>
        <w:t>’</w:t>
      </w:r>
      <w:r w:rsidR="00F21BBC" w:rsidRPr="00AA5E35">
        <w:rPr>
          <w:rFonts w:ascii="Times New Roman" w:hAnsi="Times New Roman" w:cs="Times New Roman" w:hint="eastAsia"/>
          <w:sz w:val="24"/>
          <w:szCs w:val="24"/>
        </w:rPr>
        <w:t xml:space="preserve"> </w:t>
      </w:r>
      <w:r w:rsidR="002024B2" w:rsidRPr="00AA5E35">
        <w:rPr>
          <w:rFonts w:ascii="Times New Roman" w:hAnsi="Times New Roman" w:cs="Times New Roman"/>
          <w:sz w:val="24"/>
          <w:szCs w:val="24"/>
        </w:rPr>
        <w:t xml:space="preserve">payments </w:t>
      </w:r>
      <w:r w:rsidR="002024B2" w:rsidRPr="00AA5E35">
        <w:rPr>
          <w:rFonts w:ascii="Times New Roman" w:hAnsi="Times New Roman" w:cs="Times New Roman" w:hint="eastAsia"/>
          <w:sz w:val="24"/>
          <w:szCs w:val="24"/>
        </w:rPr>
        <w:t>were</w:t>
      </w:r>
      <w:r w:rsidR="002024B2" w:rsidRPr="00AA5E35">
        <w:rPr>
          <w:rFonts w:ascii="Times New Roman" w:hAnsi="Times New Roman" w:cs="Times New Roman"/>
          <w:sz w:val="24"/>
          <w:szCs w:val="24"/>
        </w:rPr>
        <w:t xml:space="preserve"> </w:t>
      </w:r>
      <w:r w:rsidR="00917131">
        <w:rPr>
          <w:rFonts w:ascii="Times New Roman" w:hAnsi="Times New Roman" w:cs="Times New Roman" w:hint="eastAsia"/>
          <w:sz w:val="24"/>
          <w:szCs w:val="24"/>
        </w:rPr>
        <w:t>mostly</w:t>
      </w:r>
      <w:r w:rsidR="002024B2" w:rsidRPr="00AA5E35">
        <w:rPr>
          <w:rFonts w:ascii="Times New Roman" w:hAnsi="Times New Roman" w:cs="Times New Roman"/>
          <w:sz w:val="24"/>
          <w:szCs w:val="24"/>
        </w:rPr>
        <w:t xml:space="preserve"> determined by the </w:t>
      </w:r>
      <w:r w:rsidR="002024B2" w:rsidRPr="00AA5E35">
        <w:rPr>
          <w:rFonts w:ascii="Times New Roman" w:hAnsi="Times New Roman" w:cs="Times New Roman" w:hint="eastAsia"/>
          <w:sz w:val="24"/>
          <w:szCs w:val="24"/>
        </w:rPr>
        <w:t xml:space="preserve">actual </w:t>
      </w:r>
      <w:r w:rsidR="005E5931" w:rsidRPr="00AA5E35">
        <w:rPr>
          <w:rFonts w:ascii="Times New Roman" w:hAnsi="Times New Roman" w:cs="Times New Roman" w:hint="eastAsia"/>
          <w:sz w:val="24"/>
          <w:szCs w:val="24"/>
        </w:rPr>
        <w:t>performance</w:t>
      </w:r>
      <w:r w:rsidR="002024B2" w:rsidRPr="00AA5E35">
        <w:rPr>
          <w:rFonts w:ascii="Times New Roman" w:hAnsi="Times New Roman" w:cs="Times New Roman"/>
          <w:sz w:val="24"/>
          <w:szCs w:val="24"/>
        </w:rPr>
        <w:t xml:space="preserve"> of their advice</w:t>
      </w:r>
      <w:r w:rsidR="00163CD8" w:rsidRPr="00AA5E35">
        <w:rPr>
          <w:rFonts w:ascii="Times New Roman" w:hAnsi="Times New Roman" w:cs="Times New Roman" w:hint="eastAsia"/>
          <w:sz w:val="24"/>
          <w:szCs w:val="24"/>
        </w:rPr>
        <w:t xml:space="preserve"> </w:t>
      </w:r>
      <w:r w:rsidR="00163CD8" w:rsidRPr="00AA5E35">
        <w:rPr>
          <w:rFonts w:ascii="Times New Roman" w:hAnsi="Times New Roman" w:cs="Times New Roman"/>
          <w:sz w:val="24"/>
          <w:szCs w:val="24"/>
        </w:rPr>
        <w:t>(=</w:t>
      </w:r>
      <w:r w:rsidR="00163CD8" w:rsidRPr="00AA5E35">
        <w:rPr>
          <w:rFonts w:ascii="Times New Roman" w:hAnsi="Times New Roman" w:cs="Times New Roman" w:hint="eastAsia"/>
          <w:sz w:val="24"/>
          <w:szCs w:val="24"/>
        </w:rPr>
        <w:t xml:space="preserve"> </w:t>
      </w:r>
      <w:r w:rsidR="00163CD8" w:rsidRPr="00AA5E35">
        <w:rPr>
          <w:rFonts w:ascii="Times New Roman" w:hAnsi="Times New Roman" w:cs="Times New Roman"/>
          <w:sz w:val="24"/>
          <w:szCs w:val="24"/>
        </w:rPr>
        <w:t>accuracy</w:t>
      </w:r>
      <w:r w:rsidR="00163CD8" w:rsidRPr="00AA5E35">
        <w:rPr>
          <w:rFonts w:ascii="Times New Roman" w:hAnsi="Times New Roman" w:cs="Times New Roman" w:hint="eastAsia"/>
          <w:sz w:val="24"/>
          <w:szCs w:val="24"/>
        </w:rPr>
        <w:t xml:space="preserve"> </w:t>
      </w:r>
      <w:r w:rsidR="00163CD8" w:rsidRPr="00AA5E35">
        <w:rPr>
          <w:rFonts w:ascii="Times New Roman" w:hAnsi="Times New Roman" w:cs="Times New Roman"/>
          <w:sz w:val="24"/>
          <w:szCs w:val="24"/>
        </w:rPr>
        <w:t>×</w:t>
      </w:r>
      <w:r w:rsidR="00163CD8" w:rsidRPr="00AA5E35">
        <w:rPr>
          <w:rFonts w:ascii="Times New Roman" w:hAnsi="Times New Roman" w:cs="Times New Roman" w:hint="eastAsia"/>
          <w:sz w:val="24"/>
          <w:szCs w:val="24"/>
        </w:rPr>
        <w:t xml:space="preserve"> </w:t>
      </w:r>
      <w:r w:rsidR="00163CD8" w:rsidRPr="00AA5E35">
        <w:rPr>
          <w:rFonts w:ascii="Times New Roman" w:hAnsi="Times New Roman" w:cs="Times New Roman"/>
          <w:sz w:val="24"/>
          <w:szCs w:val="24"/>
        </w:rPr>
        <w:t>investment</w:t>
      </w:r>
      <w:r w:rsidR="00863D0C" w:rsidRPr="00AA5E35">
        <w:rPr>
          <w:rFonts w:ascii="Times New Roman" w:hAnsi="Times New Roman" w:cs="Times New Roman" w:hint="eastAsia"/>
          <w:sz w:val="24"/>
          <w:szCs w:val="24"/>
        </w:rPr>
        <w:t xml:space="preserve"> magnitude</w:t>
      </w:r>
      <w:r w:rsidR="00163CD8" w:rsidRPr="00AA5E35">
        <w:rPr>
          <w:rFonts w:ascii="Times New Roman" w:hAnsi="Times New Roman" w:cs="Times New Roman"/>
          <w:sz w:val="24"/>
          <w:szCs w:val="24"/>
        </w:rPr>
        <w:t xml:space="preserve">, where accuracy was 1 for </w:t>
      </w:r>
      <w:r w:rsidR="00520253" w:rsidRPr="00AA5E35">
        <w:rPr>
          <w:rFonts w:ascii="Times New Roman" w:hAnsi="Times New Roman" w:cs="Times New Roman" w:hint="eastAsia"/>
          <w:sz w:val="24"/>
          <w:szCs w:val="24"/>
        </w:rPr>
        <w:t>accurate</w:t>
      </w:r>
      <w:r w:rsidR="00163CD8" w:rsidRPr="00AA5E35">
        <w:rPr>
          <w:rFonts w:ascii="Times New Roman" w:hAnsi="Times New Roman" w:cs="Times New Roman"/>
          <w:sz w:val="24"/>
          <w:szCs w:val="24"/>
        </w:rPr>
        <w:t xml:space="preserve"> </w:t>
      </w:r>
      <w:r w:rsidR="00163CD8" w:rsidRPr="00AA5E35">
        <w:rPr>
          <w:rFonts w:ascii="Times New Roman" w:hAnsi="Times New Roman" w:cs="Times New Roman" w:hint="eastAsia"/>
          <w:sz w:val="24"/>
          <w:szCs w:val="24"/>
        </w:rPr>
        <w:t>judgement</w:t>
      </w:r>
      <w:r w:rsidR="00163CD8" w:rsidRPr="00AA5E35">
        <w:rPr>
          <w:rFonts w:ascii="Times New Roman" w:hAnsi="Times New Roman" w:cs="Times New Roman"/>
          <w:sz w:val="24"/>
          <w:szCs w:val="24"/>
        </w:rPr>
        <w:t xml:space="preserve"> and -1 for in</w:t>
      </w:r>
      <w:r w:rsidR="00520253" w:rsidRPr="00AA5E35">
        <w:rPr>
          <w:rFonts w:ascii="Times New Roman" w:hAnsi="Times New Roman" w:cs="Times New Roman" w:hint="eastAsia"/>
          <w:sz w:val="24"/>
          <w:szCs w:val="24"/>
        </w:rPr>
        <w:t xml:space="preserve"> accurate</w:t>
      </w:r>
      <w:r w:rsidR="00163CD8" w:rsidRPr="00AA5E35">
        <w:rPr>
          <w:rFonts w:ascii="Times New Roman" w:hAnsi="Times New Roman" w:cs="Times New Roman"/>
          <w:sz w:val="24"/>
          <w:szCs w:val="24"/>
        </w:rPr>
        <w:t xml:space="preserve"> </w:t>
      </w:r>
      <w:r w:rsidR="00163CD8" w:rsidRPr="00AA5E35">
        <w:rPr>
          <w:rFonts w:ascii="Times New Roman" w:hAnsi="Times New Roman" w:cs="Times New Roman" w:hint="eastAsia"/>
          <w:sz w:val="24"/>
          <w:szCs w:val="24"/>
        </w:rPr>
        <w:t>judgement</w:t>
      </w:r>
      <w:r w:rsidR="00163CD8" w:rsidRPr="00AA5E35">
        <w:rPr>
          <w:rFonts w:ascii="Times New Roman" w:hAnsi="Times New Roman" w:cs="Times New Roman"/>
          <w:sz w:val="24"/>
          <w:szCs w:val="24"/>
        </w:rPr>
        <w:t>)</w:t>
      </w:r>
      <w:r w:rsidR="002024B2" w:rsidRPr="00AA5E35">
        <w:rPr>
          <w:rFonts w:ascii="Times New Roman" w:hAnsi="Times New Roman" w:cs="Times New Roman"/>
          <w:sz w:val="24"/>
          <w:szCs w:val="24"/>
        </w:rPr>
        <w:t>.</w:t>
      </w:r>
      <w:r w:rsidR="002024B2" w:rsidRPr="00AA5E35">
        <w:rPr>
          <w:rFonts w:ascii="Times New Roman" w:hAnsi="Times New Roman" w:cs="Times New Roman" w:hint="eastAsia"/>
          <w:sz w:val="24"/>
          <w:szCs w:val="24"/>
        </w:rPr>
        <w:t xml:space="preserve"> </w:t>
      </w:r>
    </w:p>
    <w:p w14:paraId="5E100E1B" w14:textId="77777777" w:rsidR="001D611A" w:rsidRPr="00AA5E35" w:rsidRDefault="001D611A" w:rsidP="001D611A">
      <w:pPr>
        <w:adjustRightInd w:val="0"/>
        <w:snapToGrid w:val="0"/>
        <w:spacing w:line="360" w:lineRule="auto"/>
        <w:rPr>
          <w:rFonts w:ascii="Times New Roman" w:hAnsi="Times New Roman" w:cs="Times New Roman"/>
          <w:sz w:val="24"/>
          <w:szCs w:val="24"/>
        </w:rPr>
      </w:pPr>
    </w:p>
    <w:p w14:paraId="3766F2E1" w14:textId="77777777" w:rsidR="001D611A" w:rsidRPr="00AA5E35" w:rsidRDefault="001D611A" w:rsidP="001D611A">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b/>
          <w:bCs/>
          <w:i/>
          <w:iCs/>
          <w:sz w:val="24"/>
          <w:szCs w:val="24"/>
        </w:rPr>
        <w:t>Post-task survey</w:t>
      </w:r>
    </w:p>
    <w:p w14:paraId="038064A7" w14:textId="25D3758C" w:rsidR="001D611A" w:rsidRPr="00AA5E35" w:rsidRDefault="00E9396A" w:rsidP="001D611A">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P</w:t>
      </w:r>
      <w:r w:rsidR="00842B32" w:rsidRPr="00AA5E35">
        <w:rPr>
          <w:rFonts w:ascii="Times New Roman" w:hAnsi="Times New Roman" w:cs="Times New Roman" w:hint="eastAsia"/>
          <w:sz w:val="24"/>
          <w:szCs w:val="24"/>
        </w:rPr>
        <w:t>articipants</w:t>
      </w:r>
      <w:r w:rsidR="001D611A" w:rsidRPr="00AA5E35">
        <w:rPr>
          <w:rFonts w:ascii="Times New Roman" w:hAnsi="Times New Roman" w:cs="Times New Roman"/>
          <w:sz w:val="24"/>
          <w:szCs w:val="24"/>
        </w:rPr>
        <w:t xml:space="preserve"> were asked to </w:t>
      </w:r>
      <w:r w:rsidR="005E4042" w:rsidRPr="00AA5E35">
        <w:rPr>
          <w:rFonts w:ascii="Times New Roman" w:hAnsi="Times New Roman" w:cs="Times New Roman" w:hint="eastAsia"/>
          <w:sz w:val="24"/>
          <w:szCs w:val="24"/>
        </w:rPr>
        <w:t>report</w:t>
      </w:r>
      <w:r w:rsidR="00842B32" w:rsidRPr="00AA5E35">
        <w:rPr>
          <w:rFonts w:ascii="Times New Roman" w:hAnsi="Times New Roman" w:cs="Times New Roman" w:hint="eastAsia"/>
          <w:sz w:val="24"/>
          <w:szCs w:val="24"/>
        </w:rPr>
        <w:t xml:space="preserve"> on their </w:t>
      </w:r>
      <w:r w:rsidR="005E4042" w:rsidRPr="00AA5E35">
        <w:rPr>
          <w:rFonts w:ascii="Times New Roman" w:hAnsi="Times New Roman" w:cs="Times New Roman" w:hint="eastAsia"/>
          <w:sz w:val="24"/>
          <w:szCs w:val="24"/>
        </w:rPr>
        <w:t>belief</w:t>
      </w:r>
      <w:r w:rsidR="00842B32" w:rsidRPr="00AA5E35">
        <w:rPr>
          <w:rFonts w:ascii="Times New Roman" w:hAnsi="Times New Roman" w:cs="Times New Roman" w:hint="eastAsia"/>
          <w:sz w:val="24"/>
          <w:szCs w:val="24"/>
        </w:rPr>
        <w:t xml:space="preserve"> of playing the role of advisors</w:t>
      </w:r>
      <w:r w:rsidR="0072782B"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by </w:t>
      </w:r>
      <w:r w:rsidR="00842B32" w:rsidRPr="00AA5E35">
        <w:rPr>
          <w:rFonts w:ascii="Times New Roman" w:hAnsi="Times New Roman" w:cs="Times New Roman" w:hint="eastAsia"/>
          <w:sz w:val="24"/>
          <w:szCs w:val="24"/>
        </w:rPr>
        <w:t>rat</w:t>
      </w:r>
      <w:r w:rsidRPr="00AA5E35">
        <w:rPr>
          <w:rFonts w:ascii="Times New Roman" w:hAnsi="Times New Roman" w:cs="Times New Roman" w:hint="eastAsia"/>
          <w:sz w:val="24"/>
          <w:szCs w:val="24"/>
        </w:rPr>
        <w:t>ing</w:t>
      </w:r>
      <w:r w:rsidR="00842B32" w:rsidRPr="00AA5E35">
        <w:rPr>
          <w:rFonts w:ascii="Times New Roman" w:hAnsi="Times New Roman" w:cs="Times New Roman" w:hint="eastAsia"/>
          <w:sz w:val="24"/>
          <w:szCs w:val="24"/>
        </w:rPr>
        <w:t xml:space="preserve"> on</w:t>
      </w:r>
      <w:r w:rsidR="001D611A" w:rsidRPr="00AA5E35">
        <w:rPr>
          <w:rFonts w:ascii="Times New Roman" w:hAnsi="Times New Roman" w:cs="Times New Roman"/>
          <w:sz w:val="24"/>
          <w:szCs w:val="24"/>
        </w:rPr>
        <w:t xml:space="preserve"> their level of agreement with </w:t>
      </w:r>
      <w:r w:rsidR="00337DAC">
        <w:rPr>
          <w:rFonts w:ascii="Times New Roman" w:hAnsi="Times New Roman" w:cs="Times New Roman"/>
          <w:sz w:val="24"/>
          <w:szCs w:val="24"/>
        </w:rPr>
        <w:t xml:space="preserve">the </w:t>
      </w:r>
      <w:r w:rsidR="001D611A" w:rsidRPr="00AA5E35">
        <w:rPr>
          <w:rFonts w:ascii="Times New Roman" w:hAnsi="Times New Roman" w:cs="Times New Roman"/>
          <w:sz w:val="24"/>
          <w:szCs w:val="24"/>
        </w:rPr>
        <w:t xml:space="preserve">statements </w:t>
      </w:r>
      <w:bookmarkStart w:id="48" w:name="OLE_LINK15"/>
      <w:r w:rsidR="00337DAC">
        <w:rPr>
          <w:rFonts w:ascii="Times New Roman" w:hAnsi="Times New Roman" w:cs="Times New Roman"/>
          <w:sz w:val="24"/>
          <w:szCs w:val="24"/>
        </w:rPr>
        <w:t xml:space="preserve">below </w:t>
      </w:r>
      <w:r w:rsidR="001D611A" w:rsidRPr="00AA5E35">
        <w:rPr>
          <w:rFonts w:ascii="Times New Roman" w:hAnsi="Times New Roman" w:cs="Times New Roman"/>
          <w:sz w:val="24"/>
          <w:szCs w:val="24"/>
        </w:rPr>
        <w:t>on a scale of 1 (= “strongly disagree”) to 9 (= “strongly agree”)</w:t>
      </w:r>
      <w:bookmarkEnd w:id="48"/>
      <w:r w:rsidR="001D611A" w:rsidRPr="00AA5E35">
        <w:rPr>
          <w:rFonts w:ascii="Times New Roman" w:hAnsi="Times New Roman" w:cs="Times New Roman"/>
          <w:sz w:val="24"/>
          <w:szCs w:val="24"/>
        </w:rPr>
        <w:t xml:space="preserve">: </w:t>
      </w:r>
    </w:p>
    <w:p w14:paraId="6FA21602" w14:textId="77777777" w:rsidR="001D611A" w:rsidRPr="00AA5E35" w:rsidRDefault="001D611A" w:rsidP="001D611A">
      <w:pPr>
        <w:pStyle w:val="af"/>
        <w:numPr>
          <w:ilvl w:val="0"/>
          <w:numId w:val="10"/>
        </w:numPr>
        <w:adjustRightInd w:val="0"/>
        <w:snapToGrid w:val="0"/>
        <w:spacing w:line="360" w:lineRule="auto"/>
        <w:ind w:firstLineChars="0"/>
        <w:rPr>
          <w:rFonts w:ascii="Times New Roman" w:hAnsi="Times New Roman" w:cs="Times New Roman"/>
          <w:sz w:val="24"/>
          <w:szCs w:val="24"/>
        </w:rPr>
      </w:pPr>
      <w:r w:rsidRPr="00AA5E35">
        <w:rPr>
          <w:rFonts w:ascii="Times New Roman" w:hAnsi="Times New Roman" w:cs="Times New Roman"/>
          <w:sz w:val="24"/>
          <w:szCs w:val="24"/>
        </w:rPr>
        <w:t>‘I am aware that I played the role of an advisor.’</w:t>
      </w:r>
    </w:p>
    <w:p w14:paraId="38334589" w14:textId="77777777" w:rsidR="001D611A" w:rsidRPr="00AA5E35" w:rsidRDefault="001D611A" w:rsidP="001D611A">
      <w:pPr>
        <w:pStyle w:val="af"/>
        <w:numPr>
          <w:ilvl w:val="0"/>
          <w:numId w:val="10"/>
        </w:numPr>
        <w:adjustRightInd w:val="0"/>
        <w:snapToGrid w:val="0"/>
        <w:spacing w:line="360" w:lineRule="auto"/>
        <w:ind w:firstLineChars="0"/>
        <w:rPr>
          <w:rFonts w:ascii="Times New Roman" w:hAnsi="Times New Roman" w:cs="Times New Roman"/>
          <w:sz w:val="24"/>
          <w:szCs w:val="24"/>
        </w:rPr>
      </w:pPr>
      <w:r w:rsidRPr="00AA5E35">
        <w:rPr>
          <w:rFonts w:ascii="Times New Roman" w:hAnsi="Times New Roman" w:cs="Times New Roman"/>
          <w:sz w:val="24"/>
          <w:szCs w:val="24"/>
        </w:rPr>
        <w:t>‘My advice was provided independently.’</w:t>
      </w:r>
    </w:p>
    <w:p w14:paraId="21FF6785" w14:textId="6C8E0A86" w:rsidR="001D611A" w:rsidRPr="00AA5E35" w:rsidRDefault="001D611A" w:rsidP="001D611A">
      <w:pPr>
        <w:pStyle w:val="af"/>
        <w:numPr>
          <w:ilvl w:val="0"/>
          <w:numId w:val="10"/>
        </w:numPr>
        <w:adjustRightInd w:val="0"/>
        <w:snapToGrid w:val="0"/>
        <w:spacing w:line="360" w:lineRule="auto"/>
        <w:ind w:firstLineChars="0"/>
        <w:rPr>
          <w:rFonts w:ascii="Times New Roman" w:hAnsi="Times New Roman" w:cs="Times New Roman"/>
          <w:sz w:val="24"/>
          <w:szCs w:val="24"/>
        </w:rPr>
      </w:pPr>
      <w:r w:rsidRPr="00AA5E35">
        <w:rPr>
          <w:rFonts w:ascii="Times New Roman" w:hAnsi="Times New Roman" w:cs="Times New Roman"/>
          <w:sz w:val="24"/>
          <w:szCs w:val="24"/>
        </w:rPr>
        <w:t xml:space="preserve">‘My advice benefited my </w:t>
      </w:r>
      <w:r w:rsidR="00AD5E53" w:rsidRPr="00AA5E35">
        <w:rPr>
          <w:rFonts w:ascii="Times New Roman" w:hAnsi="Times New Roman" w:cs="Times New Roman" w:hint="eastAsia"/>
          <w:sz w:val="24"/>
          <w:szCs w:val="24"/>
        </w:rPr>
        <w:t>advisee</w:t>
      </w:r>
      <w:r w:rsidRPr="00AA5E35">
        <w:rPr>
          <w:rFonts w:ascii="Times New Roman" w:hAnsi="Times New Roman" w:cs="Times New Roman"/>
          <w:sz w:val="24"/>
          <w:szCs w:val="24"/>
        </w:rPr>
        <w:t xml:space="preserve">.’ </w:t>
      </w:r>
    </w:p>
    <w:p w14:paraId="5E332F7C" w14:textId="77777777" w:rsidR="001D611A" w:rsidRPr="00AA5E35" w:rsidRDefault="001D611A" w:rsidP="001D611A">
      <w:pPr>
        <w:pStyle w:val="af"/>
        <w:numPr>
          <w:ilvl w:val="0"/>
          <w:numId w:val="10"/>
        </w:numPr>
        <w:adjustRightInd w:val="0"/>
        <w:snapToGrid w:val="0"/>
        <w:spacing w:line="360" w:lineRule="auto"/>
        <w:ind w:firstLineChars="0"/>
        <w:rPr>
          <w:rFonts w:ascii="Times New Roman" w:hAnsi="Times New Roman" w:cs="Times New Roman"/>
          <w:sz w:val="24"/>
          <w:szCs w:val="24"/>
        </w:rPr>
      </w:pPr>
      <w:r w:rsidRPr="00AA5E35">
        <w:rPr>
          <w:rFonts w:ascii="Times New Roman" w:hAnsi="Times New Roman" w:cs="Times New Roman"/>
          <w:sz w:val="24"/>
          <w:szCs w:val="24"/>
        </w:rPr>
        <w:t>‘</w:t>
      </w:r>
      <w:r w:rsidRPr="00AA5E35">
        <w:rPr>
          <w:rFonts w:ascii="Times New Roman" w:hAnsi="Times New Roman" w:cs="Times New Roman" w:hint="eastAsia"/>
          <w:sz w:val="24"/>
          <w:szCs w:val="24"/>
        </w:rPr>
        <w:t>I</w:t>
      </w:r>
      <w:r w:rsidRPr="00AA5E35">
        <w:rPr>
          <w:rFonts w:ascii="Times New Roman" w:hAnsi="Times New Roman" w:cs="Times New Roman"/>
          <w:sz w:val="24"/>
          <w:szCs w:val="24"/>
        </w:rPr>
        <w:t xml:space="preserve"> made my advice after careful consideration.’</w:t>
      </w:r>
    </w:p>
    <w:p w14:paraId="6CB17D8A" w14:textId="5E9C6E4C" w:rsidR="001D611A" w:rsidRPr="00AA5E35" w:rsidRDefault="001D611A" w:rsidP="001D611A">
      <w:pPr>
        <w:pStyle w:val="af"/>
        <w:numPr>
          <w:ilvl w:val="0"/>
          <w:numId w:val="10"/>
        </w:numPr>
        <w:adjustRightInd w:val="0"/>
        <w:snapToGrid w:val="0"/>
        <w:spacing w:line="360" w:lineRule="auto"/>
        <w:ind w:firstLineChars="0"/>
        <w:rPr>
          <w:rFonts w:ascii="Times New Roman" w:hAnsi="Times New Roman" w:cs="Times New Roman"/>
          <w:sz w:val="24"/>
          <w:szCs w:val="24"/>
        </w:rPr>
      </w:pPr>
      <w:r w:rsidRPr="00AA5E35">
        <w:rPr>
          <w:rFonts w:ascii="Times New Roman" w:hAnsi="Times New Roman" w:cs="Times New Roman"/>
          <w:sz w:val="24"/>
          <w:szCs w:val="24"/>
        </w:rPr>
        <w:t>‘</w:t>
      </w:r>
      <w:r w:rsidR="007806A7" w:rsidRPr="00AA5E35">
        <w:rPr>
          <w:rFonts w:ascii="Times New Roman" w:hAnsi="Times New Roman" w:cs="Times New Roman"/>
          <w:sz w:val="24"/>
          <w:szCs w:val="24"/>
        </w:rPr>
        <w:t xml:space="preserve">I </w:t>
      </w:r>
      <w:r w:rsidR="00335565" w:rsidRPr="00AA5E35">
        <w:rPr>
          <w:rFonts w:ascii="Times New Roman" w:hAnsi="Times New Roman" w:cs="Times New Roman"/>
          <w:sz w:val="24"/>
          <w:szCs w:val="24"/>
        </w:rPr>
        <w:t>resort</w:t>
      </w:r>
      <w:r w:rsidR="00335565" w:rsidRPr="00AA5E35">
        <w:rPr>
          <w:rFonts w:ascii="Times New Roman" w:hAnsi="Times New Roman" w:cs="Times New Roman" w:hint="eastAsia"/>
          <w:sz w:val="24"/>
          <w:szCs w:val="24"/>
        </w:rPr>
        <w:t>ed</w:t>
      </w:r>
      <w:r w:rsidR="00335565" w:rsidRPr="00AA5E35">
        <w:rPr>
          <w:rFonts w:ascii="Times New Roman" w:hAnsi="Times New Roman" w:cs="Times New Roman"/>
          <w:sz w:val="24"/>
          <w:szCs w:val="24"/>
        </w:rPr>
        <w:t xml:space="preserve"> to</w:t>
      </w:r>
      <w:r w:rsidR="007806A7" w:rsidRPr="00AA5E35">
        <w:rPr>
          <w:rFonts w:ascii="Times New Roman" w:hAnsi="Times New Roman" w:cs="Times New Roman"/>
          <w:sz w:val="24"/>
          <w:szCs w:val="24"/>
        </w:rPr>
        <w:t xml:space="preserve"> my advisee’s opinions </w:t>
      </w:r>
      <w:r w:rsidR="007853ED" w:rsidRPr="00AA5E35">
        <w:rPr>
          <w:rFonts w:ascii="Times New Roman" w:hAnsi="Times New Roman" w:cs="Times New Roman" w:hint="eastAsia"/>
          <w:sz w:val="24"/>
          <w:szCs w:val="24"/>
        </w:rPr>
        <w:t>to provide advice</w:t>
      </w:r>
      <w:r w:rsidR="007806A7" w:rsidRPr="00AA5E35">
        <w:rPr>
          <w:rFonts w:ascii="Times New Roman" w:hAnsi="Times New Roman" w:cs="Times New Roman"/>
          <w:sz w:val="24"/>
          <w:szCs w:val="24"/>
        </w:rPr>
        <w:t>.</w:t>
      </w:r>
      <w:r w:rsidRPr="00AA5E35">
        <w:rPr>
          <w:rFonts w:ascii="Times New Roman" w:hAnsi="Times New Roman" w:cs="Times New Roman"/>
          <w:sz w:val="24"/>
          <w:szCs w:val="24"/>
        </w:rPr>
        <w:t xml:space="preserve">’ </w:t>
      </w:r>
    </w:p>
    <w:p w14:paraId="1FCB6785" w14:textId="6D50F463" w:rsidR="001D611A" w:rsidRPr="00AA5E35" w:rsidRDefault="001D611A" w:rsidP="001D611A">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Participants who rated lower than 5 on the first four statements or higher than 5 on the fifth statements were excluded from the final analysis, as this indicated a </w:t>
      </w:r>
      <w:r w:rsidR="003B56E8" w:rsidRPr="00AA5E35">
        <w:rPr>
          <w:rFonts w:ascii="Times New Roman" w:hAnsi="Times New Roman" w:cs="Times New Roman"/>
          <w:sz w:val="24"/>
          <w:szCs w:val="24"/>
        </w:rPr>
        <w:t>miscomprehension</w:t>
      </w:r>
      <w:r w:rsidR="003B56E8"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 xml:space="preserve">of the instructions. </w:t>
      </w:r>
    </w:p>
    <w:p w14:paraId="14D70D2C" w14:textId="5ADF97CC" w:rsidR="001D611A" w:rsidRPr="00AA5E35" w:rsidRDefault="00842B32" w:rsidP="00C26799">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Finally</w:t>
      </w:r>
      <w:r w:rsidR="001D611A" w:rsidRPr="00AA5E35">
        <w:rPr>
          <w:rFonts w:ascii="Times New Roman" w:hAnsi="Times New Roman" w:cs="Times New Roman"/>
          <w:sz w:val="24"/>
          <w:szCs w:val="24"/>
        </w:rPr>
        <w:t xml:space="preserve">, upon completion of the experiments, participants were instructed to share their subjective experiences during the experiments. Those who indicated that they </w:t>
      </w:r>
      <w:r w:rsidR="001D611A" w:rsidRPr="00AA5E35">
        <w:rPr>
          <w:rFonts w:ascii="Times New Roman" w:hAnsi="Times New Roman" w:cs="Times New Roman"/>
          <w:sz w:val="24"/>
          <w:szCs w:val="24"/>
        </w:rPr>
        <w:lastRenderedPageBreak/>
        <w:t xml:space="preserve">perceived the advisees as fictitious were also excluded.  </w:t>
      </w:r>
    </w:p>
    <w:p w14:paraId="287F2E03" w14:textId="77777777" w:rsidR="00C050AE" w:rsidRPr="00AA5E35" w:rsidRDefault="00C050AE" w:rsidP="00C8178F">
      <w:pPr>
        <w:adjustRightInd w:val="0"/>
        <w:snapToGrid w:val="0"/>
        <w:spacing w:line="360" w:lineRule="auto"/>
        <w:rPr>
          <w:rFonts w:ascii="Times New Roman" w:hAnsi="Times New Roman" w:cs="Times New Roman"/>
          <w:sz w:val="24"/>
          <w:szCs w:val="24"/>
        </w:rPr>
      </w:pPr>
    </w:p>
    <w:p w14:paraId="569D9194" w14:textId="4A0A20DC" w:rsidR="00C8178F" w:rsidRPr="00AA5E35" w:rsidRDefault="00C8178F" w:rsidP="00C8178F">
      <w:pPr>
        <w:adjustRightInd w:val="0"/>
        <w:snapToGrid w:val="0"/>
        <w:spacing w:line="360" w:lineRule="auto"/>
        <w:rPr>
          <w:rFonts w:ascii="Times New Roman" w:hAnsi="Times New Roman" w:cs="Times New Roman"/>
          <w:b/>
          <w:bCs/>
          <w:sz w:val="24"/>
          <w:szCs w:val="24"/>
        </w:rPr>
      </w:pPr>
      <w:r w:rsidRPr="00AA5E35">
        <w:rPr>
          <w:rFonts w:ascii="Times New Roman" w:hAnsi="Times New Roman" w:cs="Times New Roman" w:hint="eastAsia"/>
          <w:b/>
          <w:bCs/>
          <w:sz w:val="24"/>
          <w:szCs w:val="24"/>
        </w:rPr>
        <w:t xml:space="preserve">Results </w:t>
      </w:r>
      <w:r w:rsidRPr="00AA5E35">
        <w:rPr>
          <w:rFonts w:ascii="Times New Roman" w:hAnsi="Times New Roman" w:cs="Times New Roman"/>
          <w:b/>
          <w:bCs/>
          <w:sz w:val="24"/>
          <w:szCs w:val="24"/>
        </w:rPr>
        <w:t xml:space="preserve">of </w:t>
      </w:r>
      <w:r w:rsidRPr="00AA5E35">
        <w:rPr>
          <w:rFonts w:ascii="Times New Roman" w:hAnsi="Times New Roman" w:cs="Times New Roman" w:hint="eastAsia"/>
          <w:b/>
          <w:bCs/>
          <w:sz w:val="24"/>
          <w:szCs w:val="24"/>
        </w:rPr>
        <w:t>Study</w:t>
      </w:r>
      <w:r w:rsidRPr="00AA5E35">
        <w:rPr>
          <w:rFonts w:ascii="Times New Roman" w:hAnsi="Times New Roman" w:cs="Times New Roman"/>
          <w:b/>
          <w:bCs/>
          <w:sz w:val="24"/>
          <w:szCs w:val="24"/>
        </w:rPr>
        <w:t xml:space="preserve"> </w:t>
      </w:r>
      <w:r w:rsidRPr="00AA5E35">
        <w:rPr>
          <w:rFonts w:ascii="Times New Roman" w:hAnsi="Times New Roman" w:cs="Times New Roman" w:hint="eastAsia"/>
          <w:b/>
          <w:bCs/>
          <w:sz w:val="24"/>
          <w:szCs w:val="24"/>
        </w:rPr>
        <w:t>2</w:t>
      </w:r>
    </w:p>
    <w:p w14:paraId="75E6CAEE" w14:textId="04465DAE" w:rsidR="00C8178F" w:rsidRPr="00AA5E35" w:rsidRDefault="00C40693" w:rsidP="00C8178F">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hint="eastAsia"/>
          <w:b/>
          <w:bCs/>
          <w:i/>
          <w:kern w:val="0"/>
          <w:sz w:val="24"/>
          <w:szCs w:val="24"/>
        </w:rPr>
        <w:t xml:space="preserve">Replication </w:t>
      </w:r>
      <w:r w:rsidR="003E7187" w:rsidRPr="00AA5E35">
        <w:rPr>
          <w:rFonts w:ascii="Times New Roman" w:hAnsi="Times New Roman" w:cs="Times New Roman" w:hint="eastAsia"/>
          <w:b/>
          <w:bCs/>
          <w:i/>
          <w:kern w:val="0"/>
          <w:sz w:val="24"/>
          <w:szCs w:val="24"/>
        </w:rPr>
        <w:t>of</w:t>
      </w:r>
      <w:r w:rsidRPr="00AA5E35">
        <w:rPr>
          <w:rFonts w:ascii="Times New Roman" w:hAnsi="Times New Roman" w:cs="Times New Roman" w:hint="eastAsia"/>
          <w:b/>
          <w:bCs/>
          <w:i/>
          <w:kern w:val="0"/>
          <w:sz w:val="24"/>
          <w:szCs w:val="24"/>
        </w:rPr>
        <w:t xml:space="preserve"> </w:t>
      </w:r>
      <w:r w:rsidR="009F51F9" w:rsidRPr="00AA5E35">
        <w:rPr>
          <w:rFonts w:ascii="Times New Roman" w:hAnsi="Times New Roman" w:cs="Times New Roman" w:hint="eastAsia"/>
          <w:b/>
          <w:bCs/>
          <w:i/>
          <w:kern w:val="0"/>
          <w:sz w:val="24"/>
          <w:szCs w:val="24"/>
        </w:rPr>
        <w:t>the dominant role of opinion conformity in alignment bias.</w:t>
      </w:r>
    </w:p>
    <w:p w14:paraId="1EA9AE86" w14:textId="0AA3CC64" w:rsidR="00C8178F" w:rsidRPr="00AA5E35" w:rsidRDefault="003E7187" w:rsidP="00C8178F">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r w:rsidR="00FA2556" w:rsidRPr="00AA5E35">
        <w:rPr>
          <w:rFonts w:ascii="Times New Roman" w:hAnsi="Times New Roman" w:cs="Times New Roman"/>
          <w:sz w:val="24"/>
          <w:szCs w:val="24"/>
        </w:rPr>
        <w:t xml:space="preserve">Consistent with Study 1, participants exhibited alignment bias in </w:t>
      </w:r>
      <w:r w:rsidR="006B2828" w:rsidRPr="00AA5E35">
        <w:rPr>
          <w:rFonts w:ascii="Times New Roman" w:hAnsi="Times New Roman" w:cs="Times New Roman" w:hint="eastAsia"/>
          <w:sz w:val="24"/>
          <w:szCs w:val="24"/>
        </w:rPr>
        <w:t xml:space="preserve">social </w:t>
      </w:r>
      <w:r w:rsidR="00FA2556" w:rsidRPr="00AA5E35">
        <w:rPr>
          <w:rFonts w:ascii="Times New Roman" w:hAnsi="Times New Roman" w:cs="Times New Roman"/>
          <w:sz w:val="24"/>
          <w:szCs w:val="24"/>
        </w:rPr>
        <w:t>advice</w:t>
      </w:r>
      <w:r w:rsidR="008E3304" w:rsidRPr="00AA5E35">
        <w:rPr>
          <w:rFonts w:ascii="Times New Roman" w:hAnsi="Times New Roman" w:cs="Times New Roman" w:hint="eastAsia"/>
          <w:sz w:val="24"/>
          <w:szCs w:val="24"/>
        </w:rPr>
        <w:t>-</w:t>
      </w:r>
      <w:r w:rsidR="00FA2556" w:rsidRPr="00AA5E35">
        <w:rPr>
          <w:rFonts w:ascii="Times New Roman" w:hAnsi="Times New Roman" w:cs="Times New Roman"/>
          <w:sz w:val="24"/>
          <w:szCs w:val="24"/>
        </w:rPr>
        <w:t>giving</w:t>
      </w:r>
      <w:r w:rsidR="008E3304" w:rsidRPr="00AA5E35">
        <w:rPr>
          <w:rFonts w:ascii="Times New Roman" w:hAnsi="Times New Roman" w:cs="Times New Roman" w:hint="eastAsia"/>
          <w:sz w:val="24"/>
          <w:szCs w:val="24"/>
        </w:rPr>
        <w:t xml:space="preserve"> scenario</w:t>
      </w:r>
      <w:r w:rsidR="00FA2556" w:rsidRPr="00AA5E35">
        <w:rPr>
          <w:rFonts w:ascii="Times New Roman" w:hAnsi="Times New Roman" w:cs="Times New Roman"/>
          <w:sz w:val="24"/>
          <w:szCs w:val="24"/>
        </w:rPr>
        <w:t>, as evidenced by increased judgment congruency</w:t>
      </w:r>
      <w:r w:rsidR="00DB1B82" w:rsidRPr="00AA5E35">
        <w:rPr>
          <w:rFonts w:ascii="Times New Roman" w:hAnsi="Times New Roman" w:cs="Times New Roman" w:hint="eastAsia"/>
          <w:sz w:val="24"/>
          <w:szCs w:val="24"/>
        </w:rPr>
        <w:t xml:space="preserve"> (</w:t>
      </w:r>
      <w:r w:rsidR="00DB1B82" w:rsidRPr="00AA5E35">
        <w:rPr>
          <w:rFonts w:ascii="Times New Roman" w:hAnsi="Times New Roman" w:cs="Times New Roman"/>
          <w:i/>
          <w:kern w:val="0"/>
          <w:sz w:val="24"/>
          <w:szCs w:val="24"/>
        </w:rPr>
        <w:t>b</w:t>
      </w:r>
      <w:r w:rsidR="00DB1B82" w:rsidRPr="00AA5E35">
        <w:rPr>
          <w:rFonts w:ascii="Times New Roman" w:hAnsi="Times New Roman" w:cs="Times New Roman"/>
          <w:iCs/>
          <w:kern w:val="0"/>
          <w:sz w:val="24"/>
          <w:szCs w:val="24"/>
        </w:rPr>
        <w:t xml:space="preserve"> = </w:t>
      </w:r>
      <w:r w:rsidR="00DB1B82" w:rsidRPr="00AA5E35">
        <w:rPr>
          <w:rFonts w:ascii="Times New Roman" w:hAnsi="Times New Roman" w:cs="Times New Roman" w:hint="eastAsia"/>
          <w:iCs/>
          <w:kern w:val="0"/>
          <w:sz w:val="24"/>
          <w:szCs w:val="24"/>
        </w:rPr>
        <w:t>0.</w:t>
      </w:r>
      <w:r w:rsidR="00C47657" w:rsidRPr="00AA5E35">
        <w:rPr>
          <w:rFonts w:ascii="Times New Roman" w:hAnsi="Times New Roman" w:cs="Times New Roman" w:hint="eastAsia"/>
          <w:iCs/>
          <w:kern w:val="0"/>
          <w:sz w:val="24"/>
          <w:szCs w:val="24"/>
        </w:rPr>
        <w:t>49</w:t>
      </w:r>
      <w:r w:rsidR="00DB1B82" w:rsidRPr="00AA5E35">
        <w:rPr>
          <w:rFonts w:ascii="Times New Roman" w:hAnsi="Times New Roman" w:cs="Times New Roman"/>
          <w:iCs/>
          <w:kern w:val="0"/>
          <w:sz w:val="24"/>
          <w:szCs w:val="24"/>
        </w:rPr>
        <w:t xml:space="preserve">, </w:t>
      </w:r>
      <w:r w:rsidR="00C47657" w:rsidRPr="00AA5E35">
        <w:rPr>
          <w:rFonts w:ascii="Times New Roman" w:hAnsi="Times New Roman" w:cs="Times New Roman" w:hint="eastAsia"/>
          <w:i/>
          <w:kern w:val="0"/>
          <w:sz w:val="24"/>
          <w:szCs w:val="24"/>
        </w:rPr>
        <w:t>z</w:t>
      </w:r>
      <w:r w:rsidR="00DB1B82" w:rsidRPr="00AA5E35">
        <w:rPr>
          <w:rFonts w:ascii="Times New Roman" w:hAnsi="Times New Roman" w:cs="Times New Roman"/>
          <w:iCs/>
          <w:kern w:val="0"/>
          <w:sz w:val="24"/>
          <w:szCs w:val="24"/>
        </w:rPr>
        <w:t xml:space="preserve"> = </w:t>
      </w:r>
      <w:r w:rsidR="00DB1B82" w:rsidRPr="00AA5E35">
        <w:rPr>
          <w:rFonts w:ascii="Times New Roman" w:hAnsi="Times New Roman" w:cs="Times New Roman" w:hint="eastAsia"/>
          <w:iCs/>
          <w:kern w:val="0"/>
          <w:sz w:val="24"/>
          <w:szCs w:val="24"/>
        </w:rPr>
        <w:t>6.</w:t>
      </w:r>
      <w:r w:rsidR="00C47657" w:rsidRPr="00AA5E35">
        <w:rPr>
          <w:rFonts w:ascii="Times New Roman" w:hAnsi="Times New Roman" w:cs="Times New Roman" w:hint="eastAsia"/>
          <w:iCs/>
          <w:kern w:val="0"/>
          <w:sz w:val="24"/>
          <w:szCs w:val="24"/>
        </w:rPr>
        <w:t>20</w:t>
      </w:r>
      <w:r w:rsidR="00DB1B82" w:rsidRPr="00AA5E35">
        <w:rPr>
          <w:rFonts w:ascii="Times New Roman" w:hAnsi="Times New Roman" w:cs="Times New Roman"/>
          <w:iCs/>
          <w:kern w:val="0"/>
          <w:sz w:val="24"/>
          <w:szCs w:val="24"/>
        </w:rPr>
        <w:t>, 95% CI = [</w:t>
      </w:r>
      <w:r w:rsidR="00DB1B82" w:rsidRPr="00AA5E35">
        <w:rPr>
          <w:rFonts w:ascii="Times New Roman" w:hAnsi="Times New Roman" w:cs="Times New Roman" w:hint="eastAsia"/>
          <w:iCs/>
          <w:kern w:val="0"/>
          <w:sz w:val="24"/>
          <w:szCs w:val="24"/>
        </w:rPr>
        <w:t>0.</w:t>
      </w:r>
      <w:r w:rsidR="00C47657" w:rsidRPr="00AA5E35">
        <w:rPr>
          <w:rFonts w:ascii="Times New Roman" w:hAnsi="Times New Roman" w:cs="Times New Roman" w:hint="eastAsia"/>
          <w:iCs/>
          <w:kern w:val="0"/>
          <w:sz w:val="24"/>
          <w:szCs w:val="24"/>
        </w:rPr>
        <w:t>34</w:t>
      </w:r>
      <w:r w:rsidR="00DB1B82" w:rsidRPr="00AA5E35">
        <w:rPr>
          <w:rFonts w:ascii="Times New Roman" w:hAnsi="Times New Roman" w:cs="Times New Roman"/>
          <w:iCs/>
          <w:kern w:val="0"/>
          <w:sz w:val="24"/>
          <w:szCs w:val="24"/>
        </w:rPr>
        <w:t xml:space="preserve">, </w:t>
      </w:r>
      <w:r w:rsidR="00DB1B82" w:rsidRPr="00AA5E35">
        <w:rPr>
          <w:rFonts w:ascii="Times New Roman" w:hAnsi="Times New Roman" w:cs="Times New Roman" w:hint="eastAsia"/>
          <w:iCs/>
          <w:kern w:val="0"/>
          <w:sz w:val="24"/>
          <w:szCs w:val="24"/>
        </w:rPr>
        <w:t>0.</w:t>
      </w:r>
      <w:r w:rsidR="00C47657" w:rsidRPr="00AA5E35">
        <w:rPr>
          <w:rFonts w:ascii="Times New Roman" w:hAnsi="Times New Roman" w:cs="Times New Roman" w:hint="eastAsia"/>
          <w:iCs/>
          <w:kern w:val="0"/>
          <w:sz w:val="24"/>
          <w:szCs w:val="24"/>
        </w:rPr>
        <w:t>65</w:t>
      </w:r>
      <w:r w:rsidR="00DB1B82"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DB1B82" w:rsidRPr="00AA5E35">
        <w:rPr>
          <w:rFonts w:ascii="Times New Roman" w:hAnsi="Times New Roman" w:cs="Times New Roman" w:hint="eastAsia"/>
          <w:sz w:val="24"/>
          <w:szCs w:val="24"/>
        </w:rPr>
        <w:t>)</w:t>
      </w:r>
      <w:r w:rsidR="00FA2556" w:rsidRPr="00AA5E35">
        <w:rPr>
          <w:rFonts w:ascii="Times New Roman" w:hAnsi="Times New Roman" w:cs="Times New Roman"/>
          <w:sz w:val="24"/>
          <w:szCs w:val="24"/>
        </w:rPr>
        <w:t>, decreased opinion discrepancy</w:t>
      </w:r>
      <w:r w:rsidR="00DB1B82" w:rsidRPr="00AA5E35">
        <w:rPr>
          <w:rFonts w:ascii="Times New Roman" w:hAnsi="Times New Roman" w:cs="Times New Roman" w:hint="eastAsia"/>
          <w:sz w:val="24"/>
          <w:szCs w:val="24"/>
        </w:rPr>
        <w:t xml:space="preserve"> (</w:t>
      </w:r>
      <w:r w:rsidR="001244DC" w:rsidRPr="001244DC">
        <w:rPr>
          <w:rFonts w:ascii="Times New Roman" w:hAnsi="Times New Roman" w:cs="Times New Roman"/>
          <w:i/>
          <w:kern w:val="0"/>
          <w:sz w:val="24"/>
          <w:szCs w:val="24"/>
        </w:rPr>
        <w:t>b</w:t>
      </w:r>
      <w:r w:rsidR="001244DC" w:rsidRPr="001244DC">
        <w:rPr>
          <w:rFonts w:ascii="Times New Roman" w:hAnsi="Times New Roman" w:cs="Times New Roman"/>
          <w:iCs/>
          <w:kern w:val="0"/>
          <w:sz w:val="24"/>
          <w:szCs w:val="24"/>
        </w:rPr>
        <w:t xml:space="preserve"> = </w:t>
      </w:r>
      <w:r w:rsidR="001244DC" w:rsidRPr="001244DC">
        <w:rPr>
          <w:rFonts w:ascii="Times New Roman" w:hAnsi="Times New Roman" w:cs="Times New Roman" w:hint="eastAsia"/>
          <w:iCs/>
          <w:kern w:val="0"/>
          <w:sz w:val="24"/>
          <w:szCs w:val="24"/>
        </w:rPr>
        <w:t>-8.15</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i/>
          <w:kern w:val="0"/>
          <w:sz w:val="24"/>
          <w:szCs w:val="24"/>
        </w:rPr>
        <w:t>t</w:t>
      </w:r>
      <w:r w:rsidR="001244DC" w:rsidRPr="001244DC">
        <w:rPr>
          <w:rFonts w:ascii="Times New Roman" w:hAnsi="Times New Roman" w:cs="Times New Roman"/>
          <w:iCs/>
          <w:kern w:val="0"/>
          <w:sz w:val="24"/>
          <w:szCs w:val="24"/>
        </w:rPr>
        <w:t xml:space="preserve"> = </w:t>
      </w:r>
      <w:r w:rsidR="001244DC" w:rsidRPr="001244DC">
        <w:rPr>
          <w:rFonts w:ascii="Times New Roman" w:hAnsi="Times New Roman" w:cs="Times New Roman" w:hint="eastAsia"/>
          <w:iCs/>
          <w:kern w:val="0"/>
          <w:sz w:val="24"/>
          <w:szCs w:val="24"/>
        </w:rPr>
        <w:t>-9.36</w:t>
      </w:r>
      <w:r w:rsidR="001244DC" w:rsidRPr="001244DC">
        <w:rPr>
          <w:rFonts w:ascii="Times New Roman" w:hAnsi="Times New Roman" w:cs="Times New Roman"/>
          <w:iCs/>
          <w:kern w:val="0"/>
          <w:sz w:val="24"/>
          <w:szCs w:val="24"/>
        </w:rPr>
        <w:t>, 95% CI = [</w:t>
      </w:r>
      <w:r w:rsidR="001244DC" w:rsidRPr="001244DC">
        <w:rPr>
          <w:rFonts w:ascii="Times New Roman" w:hAnsi="Times New Roman" w:cs="Times New Roman" w:hint="eastAsia"/>
          <w:iCs/>
          <w:kern w:val="0"/>
          <w:sz w:val="24"/>
          <w:szCs w:val="24"/>
        </w:rPr>
        <w:t>-9.85</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hint="eastAsia"/>
          <w:iCs/>
          <w:kern w:val="0"/>
          <w:sz w:val="24"/>
          <w:szCs w:val="24"/>
        </w:rPr>
        <w:t>-6.44</w:t>
      </w:r>
      <w:r w:rsidR="001244DC" w:rsidRPr="001244DC">
        <w:rPr>
          <w:rFonts w:ascii="Times New Roman" w:hAnsi="Times New Roman" w:cs="Times New Roman"/>
          <w:iCs/>
          <w:kern w:val="0"/>
          <w:sz w:val="24"/>
          <w:szCs w:val="24"/>
        </w:rPr>
        <w:t xml:space="preserve">], </w:t>
      </w:r>
      <w:r w:rsidR="001244DC" w:rsidRPr="001244DC">
        <w:rPr>
          <w:rFonts w:ascii="Times New Roman" w:hAnsi="Times New Roman" w:cs="Times New Roman"/>
          <w:i/>
          <w:kern w:val="0"/>
          <w:sz w:val="24"/>
          <w:szCs w:val="24"/>
        </w:rPr>
        <w:t>p</w:t>
      </w:r>
      <w:r w:rsidR="001244DC" w:rsidRPr="001244DC">
        <w:rPr>
          <w:rFonts w:ascii="Times New Roman" w:hAnsi="Times New Roman" w:cs="Times New Roman"/>
          <w:iCs/>
          <w:kern w:val="0"/>
          <w:sz w:val="24"/>
          <w:szCs w:val="24"/>
        </w:rPr>
        <w:t xml:space="preserve"> &lt; .001</w:t>
      </w:r>
      <w:r w:rsidR="00DB1B82" w:rsidRPr="00AA5E35">
        <w:rPr>
          <w:rFonts w:ascii="Times New Roman" w:hAnsi="Times New Roman" w:cs="Times New Roman" w:hint="eastAsia"/>
          <w:sz w:val="24"/>
          <w:szCs w:val="24"/>
        </w:rPr>
        <w:t>)</w:t>
      </w:r>
      <w:r w:rsidR="00FA2556" w:rsidRPr="00AA5E35">
        <w:rPr>
          <w:rFonts w:ascii="Times New Roman" w:hAnsi="Times New Roman" w:cs="Times New Roman"/>
          <w:sz w:val="24"/>
          <w:szCs w:val="24"/>
        </w:rPr>
        <w:t>, and investment magnitude gravitating towards advisees’ investment preferences</w:t>
      </w:r>
      <w:r w:rsidR="00870E0A" w:rsidRPr="00AA5E35">
        <w:rPr>
          <w:rFonts w:ascii="Times New Roman" w:hAnsi="Times New Roman" w:cs="Times New Roman" w:hint="eastAsia"/>
          <w:sz w:val="24"/>
          <w:szCs w:val="24"/>
        </w:rPr>
        <w:t>,</w:t>
      </w:r>
      <w:r w:rsidR="00AE32E5" w:rsidRPr="00AA5E35">
        <w:rPr>
          <w:rFonts w:ascii="Times New Roman" w:hAnsi="Times New Roman" w:cs="Times New Roman"/>
          <w:iCs/>
          <w:kern w:val="0"/>
          <w:sz w:val="24"/>
          <w:szCs w:val="24"/>
        </w:rPr>
        <w:t xml:space="preserve"> </w:t>
      </w:r>
      <w:r w:rsidR="00870E0A" w:rsidRPr="00AA5E35">
        <w:rPr>
          <w:rFonts w:ascii="Times New Roman" w:hAnsi="Times New Roman" w:cs="Times New Roman" w:hint="eastAsia"/>
          <w:iCs/>
          <w:kern w:val="0"/>
          <w:sz w:val="24"/>
          <w:szCs w:val="24"/>
        </w:rPr>
        <w:t xml:space="preserve">though </w:t>
      </w:r>
      <w:r w:rsidR="00EA3730" w:rsidRPr="00AA5E35">
        <w:rPr>
          <w:rFonts w:ascii="Times New Roman" w:hAnsi="Times New Roman" w:cs="Times New Roman" w:hint="eastAsia"/>
          <w:iCs/>
          <w:kern w:val="0"/>
          <w:sz w:val="24"/>
          <w:szCs w:val="24"/>
        </w:rPr>
        <w:t xml:space="preserve">we </w:t>
      </w:r>
      <w:r w:rsidR="00870E0A" w:rsidRPr="00AA5E35">
        <w:rPr>
          <w:rFonts w:ascii="Times New Roman" w:hAnsi="Times New Roman" w:cs="Times New Roman" w:hint="eastAsia"/>
          <w:iCs/>
          <w:kern w:val="0"/>
          <w:sz w:val="24"/>
          <w:szCs w:val="24"/>
        </w:rPr>
        <w:t xml:space="preserve">only </w:t>
      </w:r>
      <w:r w:rsidR="00EA3730" w:rsidRPr="00AA5E35">
        <w:rPr>
          <w:rFonts w:ascii="Times New Roman" w:hAnsi="Times New Roman" w:cs="Times New Roman" w:hint="eastAsia"/>
          <w:iCs/>
          <w:kern w:val="0"/>
          <w:sz w:val="24"/>
          <w:szCs w:val="24"/>
        </w:rPr>
        <w:t xml:space="preserve">observed </w:t>
      </w:r>
      <w:r w:rsidR="00870E0A" w:rsidRPr="00AA5E35">
        <w:rPr>
          <w:rFonts w:ascii="Times New Roman" w:hAnsi="Times New Roman" w:cs="Times New Roman" w:hint="eastAsia"/>
          <w:iCs/>
          <w:kern w:val="0"/>
          <w:sz w:val="24"/>
          <w:szCs w:val="24"/>
        </w:rPr>
        <w:t xml:space="preserve">a trend </w:t>
      </w:r>
      <w:r w:rsidR="002255C2">
        <w:rPr>
          <w:rFonts w:ascii="Times New Roman" w:hAnsi="Times New Roman" w:cs="Times New Roman" w:hint="eastAsia"/>
          <w:iCs/>
          <w:kern w:val="0"/>
          <w:sz w:val="24"/>
          <w:szCs w:val="24"/>
        </w:rPr>
        <w:t xml:space="preserve">when </w:t>
      </w:r>
      <w:r w:rsidR="00EA3730" w:rsidRPr="00AA5E35">
        <w:rPr>
          <w:rFonts w:ascii="Times New Roman" w:hAnsi="Times New Roman" w:cs="Times New Roman" w:hint="eastAsia"/>
          <w:iCs/>
          <w:kern w:val="0"/>
          <w:sz w:val="24"/>
          <w:szCs w:val="24"/>
        </w:rPr>
        <w:t>interact</w:t>
      </w:r>
      <w:r w:rsidR="002255C2">
        <w:rPr>
          <w:rFonts w:ascii="Times New Roman" w:hAnsi="Times New Roman" w:cs="Times New Roman" w:hint="eastAsia"/>
          <w:iCs/>
          <w:kern w:val="0"/>
          <w:sz w:val="24"/>
          <w:szCs w:val="24"/>
        </w:rPr>
        <w:t xml:space="preserve">ed </w:t>
      </w:r>
      <w:r w:rsidR="00EA3730" w:rsidRPr="00AA5E35">
        <w:rPr>
          <w:rFonts w:ascii="Times New Roman" w:hAnsi="Times New Roman" w:cs="Times New Roman" w:hint="eastAsia"/>
          <w:iCs/>
          <w:kern w:val="0"/>
          <w:sz w:val="24"/>
          <w:szCs w:val="24"/>
        </w:rPr>
        <w:t>with</w:t>
      </w:r>
      <w:r w:rsidR="00870E0A" w:rsidRPr="00AA5E35">
        <w:rPr>
          <w:rFonts w:ascii="Times New Roman" w:hAnsi="Times New Roman" w:cs="Times New Roman" w:hint="eastAsia"/>
          <w:iCs/>
          <w:kern w:val="0"/>
          <w:sz w:val="24"/>
          <w:szCs w:val="24"/>
        </w:rPr>
        <w:t xml:space="preserve"> risk-seeking advisees </w:t>
      </w:r>
      <w:r w:rsidR="00AE32E5" w:rsidRPr="00AA5E35">
        <w:rPr>
          <w:rFonts w:ascii="Times New Roman" w:hAnsi="Times New Roman" w:cs="Times New Roman"/>
          <w:iCs/>
          <w:kern w:val="0"/>
          <w:sz w:val="24"/>
          <w:szCs w:val="24"/>
        </w:rPr>
        <w:t>(risk-avoiding</w:t>
      </w:r>
      <w:r w:rsidR="00AE32E5" w:rsidRPr="00AA5E35">
        <w:rPr>
          <w:rFonts w:ascii="Times New Roman" w:hAnsi="Times New Roman" w:cs="Times New Roman" w:hint="eastAsia"/>
          <w:iCs/>
          <w:kern w:val="0"/>
          <w:sz w:val="24"/>
          <w:szCs w:val="24"/>
        </w:rPr>
        <w:t xml:space="preserve"> advisee</w:t>
      </w:r>
      <w:r w:rsidR="00AE32E5" w:rsidRPr="00AA5E35">
        <w:rPr>
          <w:rFonts w:ascii="Times New Roman" w:hAnsi="Times New Roman" w:cs="Times New Roman"/>
          <w:iCs/>
          <w:kern w:val="0"/>
          <w:sz w:val="24"/>
          <w:szCs w:val="24"/>
        </w:rPr>
        <w:t>:</w:t>
      </w:r>
      <w:r w:rsidR="00AE32E5" w:rsidRPr="00AA5E35">
        <w:rPr>
          <w:rFonts w:ascii="Times New Roman" w:hAnsi="Times New Roman" w:cs="Times New Roman"/>
          <w:b/>
          <w:bCs/>
          <w:iCs/>
          <w:kern w:val="0"/>
          <w:sz w:val="24"/>
          <w:szCs w:val="24"/>
        </w:rPr>
        <w:t xml:space="preserve"> </w:t>
      </w:r>
      <w:r w:rsidR="00AE32E5" w:rsidRPr="00AA5E35">
        <w:rPr>
          <w:rFonts w:ascii="Times New Roman" w:hAnsi="Times New Roman" w:cs="Times New Roman"/>
          <w:i/>
          <w:kern w:val="0"/>
          <w:sz w:val="24"/>
          <w:szCs w:val="24"/>
        </w:rPr>
        <w:t>b</w:t>
      </w:r>
      <w:r w:rsidR="00AE32E5" w:rsidRPr="00AA5E35">
        <w:rPr>
          <w:rFonts w:ascii="Times New Roman" w:hAnsi="Times New Roman" w:cs="Times New Roman"/>
          <w:iCs/>
          <w:kern w:val="0"/>
          <w:sz w:val="24"/>
          <w:szCs w:val="24"/>
        </w:rPr>
        <w:t xml:space="preserve"> = -</w:t>
      </w:r>
      <w:r w:rsidR="00AE32E5" w:rsidRPr="00AA5E35">
        <w:rPr>
          <w:rFonts w:ascii="Times New Roman" w:hAnsi="Times New Roman" w:cs="Times New Roman" w:hint="eastAsia"/>
          <w:iCs/>
          <w:kern w:val="0"/>
          <w:sz w:val="24"/>
          <w:szCs w:val="24"/>
        </w:rPr>
        <w:t>5.51</w:t>
      </w:r>
      <w:r w:rsidR="00AE32E5" w:rsidRPr="00AA5E35">
        <w:rPr>
          <w:rFonts w:ascii="Times New Roman" w:hAnsi="Times New Roman" w:cs="Times New Roman"/>
          <w:iCs/>
          <w:kern w:val="0"/>
          <w:sz w:val="24"/>
          <w:szCs w:val="24"/>
        </w:rPr>
        <w:t xml:space="preserve">, </w:t>
      </w:r>
      <w:r w:rsidR="00AE32E5" w:rsidRPr="00AA5E35">
        <w:rPr>
          <w:rFonts w:ascii="Times New Roman" w:hAnsi="Times New Roman" w:cs="Times New Roman"/>
          <w:i/>
          <w:kern w:val="0"/>
          <w:sz w:val="24"/>
          <w:szCs w:val="24"/>
        </w:rPr>
        <w:t xml:space="preserve">t </w:t>
      </w:r>
      <w:r w:rsidR="00AE32E5" w:rsidRPr="00AA5E35">
        <w:rPr>
          <w:rFonts w:ascii="Times New Roman" w:hAnsi="Times New Roman" w:cs="Times New Roman"/>
          <w:iCs/>
          <w:kern w:val="0"/>
          <w:sz w:val="24"/>
          <w:szCs w:val="24"/>
        </w:rPr>
        <w:t>= -</w:t>
      </w:r>
      <w:r w:rsidR="00AE32E5" w:rsidRPr="00AA5E35">
        <w:rPr>
          <w:rFonts w:ascii="Times New Roman" w:hAnsi="Times New Roman" w:cs="Times New Roman" w:hint="eastAsia"/>
          <w:iCs/>
          <w:kern w:val="0"/>
          <w:sz w:val="24"/>
          <w:szCs w:val="24"/>
        </w:rPr>
        <w:t>6.04</w:t>
      </w:r>
      <w:r w:rsidR="00AE32E5" w:rsidRPr="00AA5E35">
        <w:rPr>
          <w:rFonts w:ascii="Times New Roman" w:hAnsi="Times New Roman" w:cs="Times New Roman"/>
          <w:iCs/>
          <w:kern w:val="0"/>
          <w:sz w:val="24"/>
          <w:szCs w:val="24"/>
        </w:rPr>
        <w:t>, 95% CI = [-</w:t>
      </w:r>
      <w:r w:rsidR="00AE32E5" w:rsidRPr="00AA5E35">
        <w:rPr>
          <w:rFonts w:ascii="Times New Roman" w:hAnsi="Times New Roman" w:cs="Times New Roman" w:hint="eastAsia"/>
          <w:iCs/>
          <w:kern w:val="0"/>
          <w:sz w:val="24"/>
          <w:szCs w:val="24"/>
        </w:rPr>
        <w:t>7.30</w:t>
      </w:r>
      <w:r w:rsidR="00AE32E5" w:rsidRPr="00AA5E35">
        <w:rPr>
          <w:rFonts w:ascii="Times New Roman" w:hAnsi="Times New Roman" w:cs="Times New Roman"/>
          <w:iCs/>
          <w:kern w:val="0"/>
          <w:sz w:val="24"/>
          <w:szCs w:val="24"/>
        </w:rPr>
        <w:t>, -</w:t>
      </w:r>
      <w:r w:rsidR="00AE32E5" w:rsidRPr="00AA5E35">
        <w:rPr>
          <w:rFonts w:ascii="Times New Roman" w:hAnsi="Times New Roman" w:cs="Times New Roman" w:hint="eastAsia"/>
          <w:iCs/>
          <w:kern w:val="0"/>
          <w:sz w:val="24"/>
          <w:szCs w:val="24"/>
        </w:rPr>
        <w:t>3.72</w:t>
      </w:r>
      <w:r w:rsidR="00AE32E5" w:rsidRPr="00AA5E35">
        <w:rPr>
          <w:rFonts w:ascii="Times New Roman" w:hAnsi="Times New Roman" w:cs="Times New Roman"/>
          <w:iCs/>
          <w:kern w:val="0"/>
          <w:sz w:val="24"/>
          <w:szCs w:val="24"/>
        </w:rPr>
        <w:t>],</w:t>
      </w:r>
      <w:r w:rsidR="009C70BD" w:rsidRPr="009C70BD">
        <w:rPr>
          <w:rFonts w:ascii="Times New Roman" w:hAnsi="Times New Roman" w:cs="Times New Roman"/>
          <w:i/>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AE32E5" w:rsidRPr="00AA5E35">
        <w:rPr>
          <w:rFonts w:ascii="Times New Roman" w:hAnsi="Times New Roman" w:cs="Times New Roman"/>
          <w:iCs/>
          <w:kern w:val="0"/>
          <w:sz w:val="24"/>
          <w:szCs w:val="24"/>
        </w:rPr>
        <w:t>; risk-seeking</w:t>
      </w:r>
      <w:r w:rsidR="00AE32E5" w:rsidRPr="00AA5E35">
        <w:rPr>
          <w:rFonts w:ascii="Times New Roman" w:hAnsi="Times New Roman" w:cs="Times New Roman" w:hint="eastAsia"/>
          <w:iCs/>
          <w:kern w:val="0"/>
          <w:sz w:val="24"/>
          <w:szCs w:val="24"/>
        </w:rPr>
        <w:t xml:space="preserve"> advisee</w:t>
      </w:r>
      <w:r w:rsidR="00AE32E5" w:rsidRPr="00AA5E35">
        <w:rPr>
          <w:rFonts w:ascii="Times New Roman" w:hAnsi="Times New Roman" w:cs="Times New Roman"/>
          <w:iCs/>
          <w:kern w:val="0"/>
          <w:sz w:val="24"/>
          <w:szCs w:val="24"/>
        </w:rPr>
        <w:t>:</w:t>
      </w:r>
      <w:r w:rsidR="00AE32E5" w:rsidRPr="00AA5E35">
        <w:rPr>
          <w:rFonts w:ascii="Times New Roman" w:hAnsi="Times New Roman" w:cs="Times New Roman"/>
          <w:i/>
          <w:kern w:val="0"/>
          <w:sz w:val="24"/>
          <w:szCs w:val="24"/>
        </w:rPr>
        <w:t xml:space="preserve"> b</w:t>
      </w:r>
      <w:r w:rsidR="00AE32E5" w:rsidRPr="00AA5E35">
        <w:rPr>
          <w:rFonts w:ascii="Times New Roman" w:hAnsi="Times New Roman" w:cs="Times New Roman"/>
          <w:iCs/>
          <w:kern w:val="0"/>
          <w:sz w:val="24"/>
          <w:szCs w:val="24"/>
        </w:rPr>
        <w:t xml:space="preserve"> = </w:t>
      </w:r>
      <w:r w:rsidR="00AE32E5" w:rsidRPr="00AA5E35">
        <w:rPr>
          <w:rFonts w:ascii="Times New Roman" w:hAnsi="Times New Roman" w:cs="Times New Roman" w:hint="eastAsia"/>
          <w:iCs/>
          <w:kern w:val="0"/>
          <w:sz w:val="24"/>
          <w:szCs w:val="24"/>
        </w:rPr>
        <w:t>1.44</w:t>
      </w:r>
      <w:r w:rsidR="00AE32E5" w:rsidRPr="00AA5E35">
        <w:rPr>
          <w:rFonts w:ascii="Times New Roman" w:hAnsi="Times New Roman" w:cs="Times New Roman"/>
          <w:iCs/>
          <w:kern w:val="0"/>
          <w:sz w:val="24"/>
          <w:szCs w:val="24"/>
        </w:rPr>
        <w:t xml:space="preserve">, </w:t>
      </w:r>
      <w:r w:rsidR="00AE32E5" w:rsidRPr="00AA5E35">
        <w:rPr>
          <w:rFonts w:ascii="Times New Roman" w:hAnsi="Times New Roman" w:cs="Times New Roman"/>
          <w:i/>
          <w:kern w:val="0"/>
          <w:sz w:val="24"/>
          <w:szCs w:val="24"/>
        </w:rPr>
        <w:t xml:space="preserve">t </w:t>
      </w:r>
      <w:r w:rsidR="00AE32E5" w:rsidRPr="00AA5E35">
        <w:rPr>
          <w:rFonts w:ascii="Times New Roman" w:hAnsi="Times New Roman" w:cs="Times New Roman"/>
          <w:iCs/>
          <w:kern w:val="0"/>
          <w:sz w:val="24"/>
          <w:szCs w:val="24"/>
        </w:rPr>
        <w:t xml:space="preserve">= </w:t>
      </w:r>
      <w:r w:rsidR="00AE32E5" w:rsidRPr="00AA5E35">
        <w:rPr>
          <w:rFonts w:ascii="Times New Roman" w:hAnsi="Times New Roman" w:cs="Times New Roman" w:hint="eastAsia"/>
          <w:iCs/>
          <w:kern w:val="0"/>
          <w:sz w:val="24"/>
          <w:szCs w:val="24"/>
        </w:rPr>
        <w:t>1.48</w:t>
      </w:r>
      <w:r w:rsidR="00AE32E5" w:rsidRPr="00AA5E35">
        <w:rPr>
          <w:rFonts w:ascii="Times New Roman" w:hAnsi="Times New Roman" w:cs="Times New Roman"/>
          <w:iCs/>
          <w:kern w:val="0"/>
          <w:sz w:val="24"/>
          <w:szCs w:val="24"/>
        </w:rPr>
        <w:t>, 95% CI = [</w:t>
      </w:r>
      <w:r w:rsidR="00AE32E5" w:rsidRPr="00AA5E35">
        <w:rPr>
          <w:rFonts w:ascii="Times New Roman" w:hAnsi="Times New Roman" w:cs="Times New Roman" w:hint="eastAsia"/>
          <w:iCs/>
          <w:kern w:val="0"/>
          <w:sz w:val="24"/>
          <w:szCs w:val="24"/>
        </w:rPr>
        <w:t>-3.36</w:t>
      </w:r>
      <w:r w:rsidR="00AE32E5" w:rsidRPr="00AA5E35">
        <w:rPr>
          <w:rFonts w:ascii="Times New Roman" w:hAnsi="Times New Roman" w:cs="Times New Roman"/>
          <w:iCs/>
          <w:kern w:val="0"/>
          <w:sz w:val="24"/>
          <w:szCs w:val="24"/>
        </w:rPr>
        <w:t xml:space="preserve">, </w:t>
      </w:r>
      <w:r w:rsidR="00AE32E5" w:rsidRPr="00AA5E35">
        <w:rPr>
          <w:rFonts w:ascii="Times New Roman" w:hAnsi="Times New Roman" w:cs="Times New Roman" w:hint="eastAsia"/>
          <w:iCs/>
          <w:kern w:val="0"/>
          <w:sz w:val="24"/>
          <w:szCs w:val="24"/>
        </w:rPr>
        <w:t>0.48</w:t>
      </w:r>
      <w:r w:rsidR="00AE32E5" w:rsidRPr="00AA5E35">
        <w:rPr>
          <w:rFonts w:ascii="Times New Roman" w:hAnsi="Times New Roman" w:cs="Times New Roman"/>
          <w:iCs/>
          <w:kern w:val="0"/>
          <w:sz w:val="24"/>
          <w:szCs w:val="24"/>
        </w:rPr>
        <w:t xml:space="preserve">], </w:t>
      </w:r>
      <w:r w:rsidR="00AE32E5" w:rsidRPr="00AA5E35">
        <w:rPr>
          <w:rFonts w:ascii="Times New Roman" w:hAnsi="Times New Roman" w:cs="Times New Roman"/>
          <w:i/>
          <w:kern w:val="0"/>
          <w:sz w:val="24"/>
          <w:szCs w:val="24"/>
        </w:rPr>
        <w:t>p</w:t>
      </w:r>
      <w:r w:rsidR="00AE32E5" w:rsidRPr="00AA5E35">
        <w:rPr>
          <w:rFonts w:ascii="Times New Roman" w:hAnsi="Times New Roman" w:cs="Times New Roman"/>
          <w:iCs/>
          <w:kern w:val="0"/>
          <w:sz w:val="24"/>
          <w:szCs w:val="24"/>
        </w:rPr>
        <w:t xml:space="preserve"> = </w:t>
      </w:r>
      <w:r w:rsidR="00AE32E5" w:rsidRPr="00AA5E35">
        <w:rPr>
          <w:rFonts w:ascii="Times New Roman" w:hAnsi="Times New Roman" w:cs="Times New Roman" w:hint="eastAsia"/>
          <w:iCs/>
          <w:kern w:val="0"/>
          <w:sz w:val="24"/>
          <w:szCs w:val="24"/>
        </w:rPr>
        <w:t>.14</w:t>
      </w:r>
      <w:r w:rsidR="00AE32E5" w:rsidRPr="00AA5E35">
        <w:rPr>
          <w:rFonts w:ascii="Times New Roman" w:hAnsi="Times New Roman" w:cs="Times New Roman"/>
          <w:iCs/>
          <w:kern w:val="0"/>
          <w:sz w:val="24"/>
          <w:szCs w:val="24"/>
        </w:rPr>
        <w:t>).</w:t>
      </w:r>
      <w:r w:rsidR="00FA2556" w:rsidRPr="00AA5E35">
        <w:rPr>
          <w:rFonts w:ascii="Times New Roman" w:hAnsi="Times New Roman" w:cs="Times New Roman"/>
          <w:sz w:val="24"/>
          <w:szCs w:val="24"/>
        </w:rPr>
        <w:t xml:space="preserve"> The generalizability of alignment bias was further demonstrated by advisors shifting towards (OSR &gt; 0) advisees’ opinions in most trials</w:t>
      </w:r>
      <w:r w:rsidR="00870E0A" w:rsidRPr="00AA5E35">
        <w:rPr>
          <w:rFonts w:ascii="Times New Roman" w:hAnsi="Times New Roman" w:cs="Times New Roman" w:hint="eastAsia"/>
          <w:sz w:val="24"/>
          <w:szCs w:val="24"/>
        </w:rPr>
        <w:t xml:space="preserve"> (</w:t>
      </w:r>
      <w:r w:rsidR="00D73D84" w:rsidRPr="00D73D84">
        <w:rPr>
          <w:rFonts w:ascii="Times New Roman" w:hAnsi="Times New Roman" w:cs="Times New Roman"/>
          <w:b/>
          <w:bCs/>
          <w:kern w:val="0"/>
          <w:sz w:val="24"/>
          <w:szCs w:val="24"/>
        </w:rPr>
        <w:t xml:space="preserve">Supplementary </w:t>
      </w:r>
      <w:r w:rsidR="004C75E3">
        <w:rPr>
          <w:rFonts w:ascii="Times New Roman" w:hAnsi="Times New Roman" w:cs="Times New Roman" w:hint="eastAsia"/>
          <w:b/>
          <w:bCs/>
          <w:kern w:val="0"/>
          <w:sz w:val="24"/>
          <w:szCs w:val="24"/>
        </w:rPr>
        <w:t>Fig.</w:t>
      </w:r>
      <w:r w:rsidR="00D73D84" w:rsidRPr="00D73D84">
        <w:rPr>
          <w:rFonts w:ascii="Times New Roman" w:hAnsi="Times New Roman" w:cs="Times New Roman"/>
          <w:b/>
          <w:bCs/>
          <w:kern w:val="0"/>
          <w:sz w:val="24"/>
          <w:szCs w:val="24"/>
        </w:rPr>
        <w:t xml:space="preserve"> 1</w:t>
      </w:r>
      <w:r w:rsidR="00870E0A" w:rsidRPr="00AA5E35">
        <w:rPr>
          <w:rFonts w:ascii="Times New Roman" w:hAnsi="Times New Roman" w:cs="Times New Roman" w:hint="eastAsia"/>
          <w:sz w:val="24"/>
          <w:szCs w:val="24"/>
        </w:rPr>
        <w:t>)</w:t>
      </w:r>
      <w:r w:rsidR="00FA2556" w:rsidRPr="00AA5E35">
        <w:rPr>
          <w:rFonts w:ascii="Times New Roman" w:hAnsi="Times New Roman" w:cs="Times New Roman"/>
          <w:sz w:val="24"/>
          <w:szCs w:val="24"/>
        </w:rPr>
        <w:t>.</w:t>
      </w:r>
      <w:r w:rsidR="00FA2556" w:rsidRPr="00AA5E35">
        <w:rPr>
          <w:rFonts w:ascii="Times New Roman" w:hAnsi="Times New Roman" w:cs="Times New Roman" w:hint="eastAsia"/>
          <w:sz w:val="24"/>
          <w:szCs w:val="24"/>
        </w:rPr>
        <w:t xml:space="preserve"> </w:t>
      </w:r>
    </w:p>
    <w:p w14:paraId="637CC636" w14:textId="4E94BDE0" w:rsidR="00121F96" w:rsidRPr="00AA5E35" w:rsidRDefault="00A22ACD" w:rsidP="00121F96">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r w:rsidR="00680381">
        <w:rPr>
          <w:rFonts w:ascii="Times New Roman" w:hAnsi="Times New Roman" w:cs="Times New Roman" w:hint="eastAsia"/>
          <w:sz w:val="24"/>
          <w:szCs w:val="24"/>
        </w:rPr>
        <w:t>Consistent with Study 1, p</w:t>
      </w:r>
      <w:r w:rsidR="00FA37A4" w:rsidRPr="00AA5E35">
        <w:rPr>
          <w:rFonts w:ascii="Times New Roman" w:hAnsi="Times New Roman" w:cs="Times New Roman" w:hint="eastAsia"/>
          <w:sz w:val="24"/>
          <w:szCs w:val="24"/>
        </w:rPr>
        <w:t xml:space="preserve">articipants </w:t>
      </w:r>
      <w:r w:rsidR="009C4415" w:rsidRPr="00AA5E35">
        <w:rPr>
          <w:rFonts w:ascii="Times New Roman" w:hAnsi="Times New Roman" w:cs="Times New Roman"/>
          <w:sz w:val="24"/>
          <w:szCs w:val="24"/>
        </w:rPr>
        <w:t>exhibited</w:t>
      </w:r>
      <w:r w:rsidR="009C4415" w:rsidRPr="00AA5E35">
        <w:rPr>
          <w:rFonts w:ascii="Times New Roman" w:hAnsi="Times New Roman" w:cs="Times New Roman" w:hint="eastAsia"/>
          <w:sz w:val="24"/>
          <w:szCs w:val="24"/>
        </w:rPr>
        <w:t xml:space="preserve"> an inclination to re-align with advisees</w:t>
      </w:r>
      <w:r w:rsidR="009C4415" w:rsidRPr="00AA5E35">
        <w:rPr>
          <w:rFonts w:ascii="Times New Roman" w:hAnsi="Times New Roman" w:cs="Times New Roman"/>
          <w:sz w:val="24"/>
          <w:szCs w:val="24"/>
        </w:rPr>
        <w:t>’</w:t>
      </w:r>
      <w:r w:rsidR="009C4415" w:rsidRPr="00AA5E35">
        <w:rPr>
          <w:rFonts w:ascii="Times New Roman" w:hAnsi="Times New Roman" w:cs="Times New Roman" w:hint="eastAsia"/>
          <w:sz w:val="24"/>
          <w:szCs w:val="24"/>
        </w:rPr>
        <w:t xml:space="preserve"> opinions</w:t>
      </w:r>
      <w:r w:rsidR="00FA37A4" w:rsidRPr="00AA5E35">
        <w:rPr>
          <w:rFonts w:ascii="Times New Roman" w:hAnsi="Times New Roman" w:cs="Times New Roman" w:hint="eastAsia"/>
          <w:sz w:val="24"/>
          <w:szCs w:val="24"/>
        </w:rPr>
        <w:t xml:space="preserve"> (</w:t>
      </w:r>
      <w:r w:rsidR="00390100" w:rsidRPr="00AA5E35">
        <w:rPr>
          <w:rFonts w:ascii="Times New Roman" w:hAnsi="Times New Roman" w:cs="Times New Roman"/>
          <w:i/>
          <w:kern w:val="0"/>
          <w:sz w:val="24"/>
          <w:szCs w:val="24"/>
        </w:rPr>
        <w:t>b</w:t>
      </w:r>
      <w:r w:rsidR="00390100" w:rsidRPr="00AA5E35">
        <w:rPr>
          <w:rFonts w:ascii="Times New Roman" w:hAnsi="Times New Roman" w:cs="Times New Roman"/>
          <w:iCs/>
          <w:kern w:val="0"/>
          <w:sz w:val="24"/>
          <w:szCs w:val="24"/>
        </w:rPr>
        <w:t xml:space="preserve"> = </w:t>
      </w:r>
      <w:r w:rsidR="00390100" w:rsidRPr="00AA5E35">
        <w:rPr>
          <w:rFonts w:ascii="Times New Roman" w:hAnsi="Times New Roman" w:cs="Times New Roman" w:hint="eastAsia"/>
          <w:iCs/>
          <w:kern w:val="0"/>
          <w:sz w:val="24"/>
          <w:szCs w:val="24"/>
        </w:rPr>
        <w:t>1.46</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
          <w:kern w:val="0"/>
          <w:sz w:val="24"/>
          <w:szCs w:val="24"/>
        </w:rPr>
        <w:t>z</w:t>
      </w:r>
      <w:r w:rsidR="00390100" w:rsidRPr="00AA5E35">
        <w:rPr>
          <w:rFonts w:ascii="Times New Roman" w:hAnsi="Times New Roman" w:cs="Times New Roman"/>
          <w:i/>
          <w:kern w:val="0"/>
          <w:sz w:val="24"/>
          <w:szCs w:val="24"/>
        </w:rPr>
        <w:t xml:space="preserve"> </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8.89</w:t>
      </w:r>
      <w:r w:rsidR="00390100" w:rsidRPr="00AA5E35">
        <w:rPr>
          <w:rFonts w:ascii="Times New Roman" w:hAnsi="Times New Roman" w:cs="Times New Roman"/>
          <w:iCs/>
          <w:kern w:val="0"/>
          <w:sz w:val="24"/>
          <w:szCs w:val="24"/>
        </w:rPr>
        <w:t>, 95% CI = [</w:t>
      </w:r>
      <w:r w:rsidR="00390100" w:rsidRPr="00AA5E35">
        <w:rPr>
          <w:rFonts w:ascii="Times New Roman" w:hAnsi="Times New Roman" w:cs="Times New Roman" w:hint="eastAsia"/>
          <w:iCs/>
          <w:kern w:val="0"/>
          <w:sz w:val="24"/>
          <w:szCs w:val="24"/>
        </w:rPr>
        <w:t>1.14</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1.78</w:t>
      </w:r>
      <w:r w:rsidR="00390100" w:rsidRPr="00AA5E35">
        <w:rPr>
          <w:rFonts w:ascii="Times New Roman" w:hAnsi="Times New Roman" w:cs="Times New Roman"/>
          <w:iCs/>
          <w:kern w:val="0"/>
          <w:sz w:val="24"/>
          <w:szCs w:val="24"/>
        </w:rPr>
        <w:t xml:space="preserve">], </w:t>
      </w:r>
      <w:r w:rsidR="009C70BD" w:rsidRPr="00AA5E35">
        <w:rPr>
          <w:rFonts w:ascii="Times New Roman" w:hAnsi="Times New Roman" w:cs="Times New Roman"/>
          <w:i/>
          <w:kern w:val="0"/>
          <w:sz w:val="24"/>
          <w:szCs w:val="24"/>
        </w:rPr>
        <w:t>p</w:t>
      </w:r>
      <w:r w:rsidR="009C70BD" w:rsidRPr="00AA5E35">
        <w:rPr>
          <w:rFonts w:ascii="Times New Roman" w:hAnsi="Times New Roman" w:cs="Times New Roman"/>
          <w:iCs/>
          <w:kern w:val="0"/>
          <w:sz w:val="24"/>
          <w:szCs w:val="24"/>
        </w:rPr>
        <w:t xml:space="preserve"> </w:t>
      </w:r>
      <w:r w:rsidR="009C70BD" w:rsidRPr="009C70BD">
        <w:rPr>
          <w:rFonts w:ascii="Times New Roman" w:hAnsi="Times New Roman" w:cs="Times New Roman"/>
          <w:iCs/>
          <w:kern w:val="0"/>
          <w:sz w:val="24"/>
          <w:szCs w:val="24"/>
        </w:rPr>
        <w:t>&lt; .001</w:t>
      </w:r>
      <w:r w:rsidR="00FA37A4" w:rsidRPr="00AA5E35">
        <w:rPr>
          <w:rFonts w:ascii="Times New Roman" w:hAnsi="Times New Roman" w:cs="Times New Roman" w:hint="eastAsia"/>
          <w:sz w:val="24"/>
          <w:szCs w:val="24"/>
        </w:rPr>
        <w:t>).</w:t>
      </w:r>
      <w:r w:rsidR="00F52114" w:rsidRPr="00AA5E35">
        <w:rPr>
          <w:rFonts w:ascii="Times New Roman" w:hAnsi="Times New Roman" w:cs="Times New Roman" w:hint="eastAsia"/>
          <w:sz w:val="24"/>
          <w:szCs w:val="24"/>
        </w:rPr>
        <w:t xml:space="preserve"> </w:t>
      </w:r>
      <w:r w:rsidR="00680381">
        <w:rPr>
          <w:rFonts w:ascii="Times New Roman" w:hAnsi="Times New Roman" w:cs="Times New Roman" w:hint="eastAsia"/>
          <w:sz w:val="24"/>
          <w:szCs w:val="24"/>
        </w:rPr>
        <w:t>However</w:t>
      </w:r>
      <w:r w:rsidR="00390100" w:rsidRPr="00AA5E35">
        <w:rPr>
          <w:rFonts w:ascii="Times New Roman" w:hAnsi="Times New Roman" w:cs="Times New Roman" w:hint="eastAsia"/>
          <w:sz w:val="24"/>
          <w:szCs w:val="24"/>
        </w:rPr>
        <w:t>, a larger</w:t>
      </w:r>
      <w:r w:rsidR="004A6808" w:rsidRPr="00AA5E35">
        <w:rPr>
          <w:rFonts w:ascii="Times New Roman" w:hAnsi="Times New Roman" w:cs="Times New Roman" w:hint="eastAsia"/>
          <w:sz w:val="24"/>
          <w:szCs w:val="24"/>
        </w:rPr>
        <w:t xml:space="preserve"> </w:t>
      </w:r>
      <w:r w:rsidR="0031278C" w:rsidRPr="00AA5E35">
        <w:rPr>
          <w:rFonts w:ascii="Times New Roman" w:hAnsi="Times New Roman" w:cs="Times New Roman" w:hint="eastAsia"/>
          <w:sz w:val="24"/>
          <w:szCs w:val="24"/>
        </w:rPr>
        <w:t xml:space="preserve">interaction effect of </w:t>
      </w:r>
      <w:r w:rsidR="00893996" w:rsidRPr="00AA5E35">
        <w:rPr>
          <w:rFonts w:ascii="Times New Roman" w:hAnsi="Times New Roman" w:cs="Times New Roman" w:hint="eastAsia"/>
          <w:sz w:val="24"/>
          <w:szCs w:val="24"/>
        </w:rPr>
        <w:t xml:space="preserve">judgement congruency </w:t>
      </w:r>
      <w:r w:rsidR="00893996" w:rsidRPr="00AA5E35">
        <w:rPr>
          <w:rFonts w:ascii="Times New Roman" w:hAnsi="Times New Roman" w:cs="Times New Roman"/>
          <w:iCs/>
          <w:kern w:val="0"/>
          <w:sz w:val="24"/>
          <w:szCs w:val="24"/>
        </w:rPr>
        <w:t>×</w:t>
      </w:r>
      <w:r w:rsidR="00893996" w:rsidRPr="00AA5E35">
        <w:rPr>
          <w:rFonts w:ascii="Times New Roman" w:hAnsi="Times New Roman" w:cs="Times New Roman" w:hint="eastAsia"/>
          <w:sz w:val="24"/>
          <w:szCs w:val="24"/>
        </w:rPr>
        <w:t xml:space="preserve"> advisees</w:t>
      </w:r>
      <w:r w:rsidR="00893996" w:rsidRPr="00AA5E35">
        <w:rPr>
          <w:rFonts w:ascii="Times New Roman" w:hAnsi="Times New Roman" w:cs="Times New Roman"/>
          <w:sz w:val="24"/>
          <w:szCs w:val="24"/>
        </w:rPr>
        <w:t>’</w:t>
      </w:r>
      <w:r w:rsidR="00893996" w:rsidRPr="00AA5E35">
        <w:rPr>
          <w:rFonts w:ascii="Times New Roman" w:hAnsi="Times New Roman" w:cs="Times New Roman" w:hint="eastAsia"/>
          <w:sz w:val="24"/>
          <w:szCs w:val="24"/>
        </w:rPr>
        <w:t xml:space="preserve"> accuracy </w:t>
      </w:r>
      <w:r w:rsidR="00680381" w:rsidRPr="00AA5E35">
        <w:rPr>
          <w:rFonts w:ascii="Times New Roman" w:hAnsi="Times New Roman" w:cs="Times New Roman" w:hint="eastAsia"/>
          <w:sz w:val="24"/>
          <w:szCs w:val="24"/>
        </w:rPr>
        <w:t>(</w:t>
      </w:r>
      <w:r w:rsidR="00680381" w:rsidRPr="00AA5E35">
        <w:rPr>
          <w:rFonts w:ascii="Times New Roman" w:hAnsi="Times New Roman" w:cs="Times New Roman"/>
          <w:i/>
          <w:kern w:val="0"/>
          <w:sz w:val="24"/>
          <w:szCs w:val="24"/>
        </w:rPr>
        <w:t>b</w:t>
      </w:r>
      <w:r w:rsidR="00680381" w:rsidRPr="00AA5E35">
        <w:rPr>
          <w:rFonts w:ascii="Times New Roman" w:hAnsi="Times New Roman" w:cs="Times New Roman"/>
          <w:iCs/>
          <w:kern w:val="0"/>
          <w:sz w:val="24"/>
          <w:szCs w:val="24"/>
        </w:rPr>
        <w:t xml:space="preserve"> = </w:t>
      </w:r>
      <w:r w:rsidR="00680381" w:rsidRPr="00AA5E35">
        <w:rPr>
          <w:rFonts w:ascii="Times New Roman" w:hAnsi="Times New Roman" w:cs="Times New Roman" w:hint="eastAsia"/>
          <w:iCs/>
          <w:kern w:val="0"/>
          <w:sz w:val="24"/>
          <w:szCs w:val="24"/>
        </w:rPr>
        <w:t>1.59</w:t>
      </w:r>
      <w:r w:rsidR="00680381" w:rsidRPr="00AA5E35">
        <w:rPr>
          <w:rFonts w:ascii="Times New Roman" w:hAnsi="Times New Roman" w:cs="Times New Roman"/>
          <w:iCs/>
          <w:kern w:val="0"/>
          <w:sz w:val="24"/>
          <w:szCs w:val="24"/>
        </w:rPr>
        <w:t xml:space="preserve">, </w:t>
      </w:r>
      <w:r w:rsidR="00680381" w:rsidRPr="00AA5E35">
        <w:rPr>
          <w:rFonts w:ascii="Times New Roman" w:hAnsi="Times New Roman" w:cs="Times New Roman" w:hint="eastAsia"/>
          <w:i/>
          <w:kern w:val="0"/>
          <w:sz w:val="24"/>
          <w:szCs w:val="24"/>
        </w:rPr>
        <w:t>z</w:t>
      </w:r>
      <w:r w:rsidR="00680381" w:rsidRPr="00AA5E35">
        <w:rPr>
          <w:rFonts w:ascii="Times New Roman" w:hAnsi="Times New Roman" w:cs="Times New Roman"/>
          <w:i/>
          <w:kern w:val="0"/>
          <w:sz w:val="24"/>
          <w:szCs w:val="24"/>
        </w:rPr>
        <w:t xml:space="preserve"> </w:t>
      </w:r>
      <w:r w:rsidR="00680381" w:rsidRPr="00AA5E35">
        <w:rPr>
          <w:rFonts w:ascii="Times New Roman" w:hAnsi="Times New Roman" w:cs="Times New Roman"/>
          <w:iCs/>
          <w:kern w:val="0"/>
          <w:sz w:val="24"/>
          <w:szCs w:val="24"/>
        </w:rPr>
        <w:t xml:space="preserve">= </w:t>
      </w:r>
      <w:r w:rsidR="00680381" w:rsidRPr="00AA5E35">
        <w:rPr>
          <w:rFonts w:ascii="Times New Roman" w:hAnsi="Times New Roman" w:cs="Times New Roman" w:hint="eastAsia"/>
          <w:iCs/>
          <w:kern w:val="0"/>
          <w:sz w:val="24"/>
          <w:szCs w:val="24"/>
        </w:rPr>
        <w:t>2.81</w:t>
      </w:r>
      <w:r w:rsidR="00680381" w:rsidRPr="00AA5E35">
        <w:rPr>
          <w:rFonts w:ascii="Times New Roman" w:hAnsi="Times New Roman" w:cs="Times New Roman"/>
          <w:iCs/>
          <w:kern w:val="0"/>
          <w:sz w:val="24"/>
          <w:szCs w:val="24"/>
        </w:rPr>
        <w:t>, 95% CI = [</w:t>
      </w:r>
      <w:r w:rsidR="00680381" w:rsidRPr="00AA5E35">
        <w:rPr>
          <w:rFonts w:ascii="Times New Roman" w:hAnsi="Times New Roman" w:cs="Times New Roman" w:hint="eastAsia"/>
          <w:iCs/>
          <w:kern w:val="0"/>
          <w:sz w:val="24"/>
          <w:szCs w:val="24"/>
        </w:rPr>
        <w:t>0.48</w:t>
      </w:r>
      <w:r w:rsidR="00680381" w:rsidRPr="00AA5E35">
        <w:rPr>
          <w:rFonts w:ascii="Times New Roman" w:hAnsi="Times New Roman" w:cs="Times New Roman"/>
          <w:iCs/>
          <w:kern w:val="0"/>
          <w:sz w:val="24"/>
          <w:szCs w:val="24"/>
        </w:rPr>
        <w:t xml:space="preserve">, </w:t>
      </w:r>
      <w:r w:rsidR="00680381" w:rsidRPr="00AA5E35">
        <w:rPr>
          <w:rFonts w:ascii="Times New Roman" w:hAnsi="Times New Roman" w:cs="Times New Roman" w:hint="eastAsia"/>
          <w:iCs/>
          <w:kern w:val="0"/>
          <w:sz w:val="24"/>
          <w:szCs w:val="24"/>
        </w:rPr>
        <w:t>2.69</w:t>
      </w:r>
      <w:r w:rsidR="00680381" w:rsidRPr="00AA5E35">
        <w:rPr>
          <w:rFonts w:ascii="Times New Roman" w:hAnsi="Times New Roman" w:cs="Times New Roman"/>
          <w:iCs/>
          <w:kern w:val="0"/>
          <w:sz w:val="24"/>
          <w:szCs w:val="24"/>
        </w:rPr>
        <w:t xml:space="preserve">], </w:t>
      </w:r>
      <w:r w:rsidR="00680381" w:rsidRPr="00AA5E35">
        <w:rPr>
          <w:rFonts w:ascii="Times New Roman" w:hAnsi="Times New Roman" w:cs="Times New Roman"/>
          <w:i/>
          <w:kern w:val="0"/>
          <w:sz w:val="24"/>
          <w:szCs w:val="24"/>
        </w:rPr>
        <w:t>p</w:t>
      </w:r>
      <w:r w:rsidR="00680381" w:rsidRPr="00AA5E35">
        <w:rPr>
          <w:rFonts w:ascii="Times New Roman" w:hAnsi="Times New Roman" w:cs="Times New Roman"/>
          <w:iCs/>
          <w:kern w:val="0"/>
          <w:sz w:val="24"/>
          <w:szCs w:val="24"/>
        </w:rPr>
        <w:t xml:space="preserve"> </w:t>
      </w:r>
      <w:r w:rsidR="00680381" w:rsidRPr="00AA5E35">
        <w:rPr>
          <w:rFonts w:ascii="Times New Roman" w:hAnsi="Times New Roman" w:cs="Times New Roman" w:hint="eastAsia"/>
          <w:iCs/>
          <w:kern w:val="0"/>
          <w:sz w:val="24"/>
          <w:szCs w:val="24"/>
        </w:rPr>
        <w:t>=</w:t>
      </w:r>
      <w:r w:rsidR="00680381" w:rsidRPr="00AA5E35">
        <w:rPr>
          <w:rFonts w:ascii="Times New Roman" w:hAnsi="Times New Roman" w:cs="Times New Roman"/>
          <w:iCs/>
          <w:kern w:val="0"/>
          <w:sz w:val="24"/>
          <w:szCs w:val="24"/>
        </w:rPr>
        <w:t xml:space="preserve"> </w:t>
      </w:r>
      <w:r w:rsidR="00680381">
        <w:rPr>
          <w:rFonts w:ascii="Times New Roman" w:hAnsi="Times New Roman" w:cs="Times New Roman" w:hint="eastAsia"/>
          <w:iCs/>
          <w:kern w:val="0"/>
          <w:sz w:val="24"/>
          <w:szCs w:val="24"/>
        </w:rPr>
        <w:t>.005</w:t>
      </w:r>
      <w:r w:rsidR="00680381" w:rsidRPr="00AA5E35">
        <w:rPr>
          <w:rFonts w:ascii="Times New Roman" w:hAnsi="Times New Roman" w:cs="Times New Roman" w:hint="eastAsia"/>
          <w:sz w:val="24"/>
          <w:szCs w:val="24"/>
        </w:rPr>
        <w:t>)</w:t>
      </w:r>
      <w:r w:rsidR="00975361">
        <w:rPr>
          <w:rFonts w:ascii="Times New Roman" w:hAnsi="Times New Roman" w:cs="Times New Roman" w:hint="eastAsia"/>
          <w:sz w:val="24"/>
          <w:szCs w:val="24"/>
        </w:rPr>
        <w:t xml:space="preserve"> was found</w:t>
      </w:r>
      <w:r w:rsidR="00680381">
        <w:rPr>
          <w:rFonts w:ascii="Times New Roman" w:hAnsi="Times New Roman" w:cs="Times New Roman" w:hint="eastAsia"/>
          <w:sz w:val="24"/>
          <w:szCs w:val="24"/>
        </w:rPr>
        <w:t xml:space="preserve"> compared to Study 1</w:t>
      </w:r>
      <w:r w:rsidR="00975361">
        <w:rPr>
          <w:rFonts w:ascii="Times New Roman" w:hAnsi="Times New Roman" w:cs="Times New Roman" w:hint="eastAsia"/>
          <w:sz w:val="24"/>
          <w:szCs w:val="24"/>
        </w:rPr>
        <w:t xml:space="preserve">, suggesting </w:t>
      </w:r>
      <w:r w:rsidR="00975361" w:rsidRPr="00AA5E35">
        <w:rPr>
          <w:rFonts w:ascii="Times New Roman" w:hAnsi="Times New Roman" w:cs="Times New Roman" w:hint="eastAsia"/>
          <w:sz w:val="24"/>
          <w:szCs w:val="24"/>
        </w:rPr>
        <w:t>participants</w:t>
      </w:r>
      <w:r w:rsidR="00975361">
        <w:rPr>
          <w:rFonts w:ascii="Times New Roman" w:hAnsi="Times New Roman" w:cs="Times New Roman"/>
          <w:sz w:val="24"/>
          <w:szCs w:val="24"/>
        </w:rPr>
        <w:t>’</w:t>
      </w:r>
      <w:r w:rsidR="00975361" w:rsidRPr="00AA5E35">
        <w:rPr>
          <w:rFonts w:ascii="Times New Roman" w:hAnsi="Times New Roman" w:cs="Times New Roman" w:hint="eastAsia"/>
          <w:sz w:val="24"/>
          <w:szCs w:val="24"/>
        </w:rPr>
        <w:t xml:space="preserve"> enhanced concern on advice accuracy</w:t>
      </w:r>
      <w:r w:rsidR="00390100" w:rsidRPr="00AA5E35">
        <w:rPr>
          <w:rFonts w:ascii="Times New Roman" w:hAnsi="Times New Roman" w:cs="Times New Roman" w:hint="eastAsia"/>
          <w:sz w:val="24"/>
          <w:szCs w:val="24"/>
        </w:rPr>
        <w:t xml:space="preserve">. </w:t>
      </w:r>
      <w:r w:rsidR="009C03D3">
        <w:rPr>
          <w:rFonts w:ascii="Times New Roman" w:hAnsi="Times New Roman" w:cs="Times New Roman"/>
          <w:sz w:val="24"/>
          <w:szCs w:val="24"/>
        </w:rPr>
        <w:t>Notably</w:t>
      </w:r>
      <w:r w:rsidR="00390100" w:rsidRPr="00AA5E35">
        <w:rPr>
          <w:rFonts w:ascii="Times New Roman" w:hAnsi="Times New Roman" w:cs="Times New Roman" w:hint="eastAsia"/>
          <w:sz w:val="24"/>
          <w:szCs w:val="24"/>
        </w:rPr>
        <w:t xml:space="preserve">, the inclination of re-alignment </w:t>
      </w:r>
      <w:r w:rsidR="00893996" w:rsidRPr="00AA5E35">
        <w:rPr>
          <w:rFonts w:ascii="Times New Roman" w:hAnsi="Times New Roman" w:cs="Times New Roman" w:hint="eastAsia"/>
          <w:sz w:val="24"/>
          <w:szCs w:val="24"/>
        </w:rPr>
        <w:t>towards advisees</w:t>
      </w:r>
      <w:r w:rsidR="00893996" w:rsidRPr="00AA5E35">
        <w:rPr>
          <w:rFonts w:ascii="Times New Roman" w:hAnsi="Times New Roman" w:cs="Times New Roman"/>
          <w:sz w:val="24"/>
          <w:szCs w:val="24"/>
        </w:rPr>
        <w:t>’</w:t>
      </w:r>
      <w:r w:rsidR="00893996" w:rsidRPr="00AA5E35">
        <w:rPr>
          <w:rFonts w:ascii="Times New Roman" w:hAnsi="Times New Roman" w:cs="Times New Roman" w:hint="eastAsia"/>
          <w:sz w:val="24"/>
          <w:szCs w:val="24"/>
        </w:rPr>
        <w:t xml:space="preserve"> judgements </w:t>
      </w:r>
      <w:r w:rsidR="00390100" w:rsidRPr="00AA5E35">
        <w:rPr>
          <w:rFonts w:ascii="Times New Roman" w:hAnsi="Times New Roman" w:cs="Times New Roman" w:hint="eastAsia"/>
          <w:sz w:val="24"/>
          <w:szCs w:val="24"/>
        </w:rPr>
        <w:t xml:space="preserve">persisted </w:t>
      </w:r>
      <w:r w:rsidR="000C4C5C">
        <w:rPr>
          <w:rFonts w:ascii="Times New Roman" w:hAnsi="Times New Roman" w:cs="Times New Roman" w:hint="eastAsia"/>
          <w:sz w:val="24"/>
          <w:szCs w:val="24"/>
        </w:rPr>
        <w:t xml:space="preserve">both when it was correct </w:t>
      </w:r>
      <w:r w:rsidR="000C4C5C" w:rsidRPr="00AA5E35">
        <w:rPr>
          <w:rFonts w:ascii="Times New Roman" w:hAnsi="Times New Roman" w:cs="Times New Roman" w:hint="eastAsia"/>
          <w:sz w:val="24"/>
          <w:szCs w:val="24"/>
        </w:rPr>
        <w:t>(</w:t>
      </w:r>
      <w:r w:rsidR="000C4C5C" w:rsidRPr="00AA5E35">
        <w:rPr>
          <w:rFonts w:ascii="Times New Roman" w:hAnsi="Times New Roman" w:cs="Times New Roman"/>
          <w:i/>
          <w:kern w:val="0"/>
          <w:sz w:val="24"/>
          <w:szCs w:val="24"/>
        </w:rPr>
        <w:t>b</w:t>
      </w:r>
      <w:r w:rsidR="000C4C5C" w:rsidRPr="00AA5E35">
        <w:rPr>
          <w:rFonts w:ascii="Times New Roman" w:hAnsi="Times New Roman" w:cs="Times New Roman"/>
          <w:iCs/>
          <w:kern w:val="0"/>
          <w:sz w:val="24"/>
          <w:szCs w:val="24"/>
        </w:rPr>
        <w:t xml:space="preserve"> = </w:t>
      </w:r>
      <w:r w:rsidR="000C4C5C">
        <w:rPr>
          <w:rFonts w:ascii="Times New Roman" w:hAnsi="Times New Roman" w:cs="Times New Roman" w:hint="eastAsia"/>
          <w:iCs/>
          <w:kern w:val="0"/>
          <w:sz w:val="24"/>
          <w:szCs w:val="24"/>
        </w:rPr>
        <w:t>2.25</w:t>
      </w:r>
      <w:r w:rsidR="000C4C5C" w:rsidRPr="00AA5E35">
        <w:rPr>
          <w:rFonts w:ascii="Times New Roman" w:hAnsi="Times New Roman" w:cs="Times New Roman"/>
          <w:iCs/>
          <w:kern w:val="0"/>
          <w:sz w:val="24"/>
          <w:szCs w:val="24"/>
        </w:rPr>
        <w:t xml:space="preserve">, </w:t>
      </w:r>
      <w:r w:rsidR="000C4C5C" w:rsidRPr="00AA5E35">
        <w:rPr>
          <w:rFonts w:ascii="Times New Roman" w:hAnsi="Times New Roman" w:cs="Times New Roman" w:hint="eastAsia"/>
          <w:i/>
          <w:kern w:val="0"/>
          <w:sz w:val="24"/>
          <w:szCs w:val="24"/>
        </w:rPr>
        <w:t xml:space="preserve">z </w:t>
      </w:r>
      <w:r w:rsidR="000C4C5C" w:rsidRPr="00AA5E35">
        <w:rPr>
          <w:rFonts w:ascii="Times New Roman" w:hAnsi="Times New Roman" w:cs="Times New Roman"/>
          <w:iCs/>
          <w:kern w:val="0"/>
          <w:sz w:val="24"/>
          <w:szCs w:val="24"/>
        </w:rPr>
        <w:t xml:space="preserve">= </w:t>
      </w:r>
      <w:r w:rsidR="000C4C5C">
        <w:rPr>
          <w:rFonts w:ascii="Times New Roman" w:hAnsi="Times New Roman" w:cs="Times New Roman" w:hint="eastAsia"/>
          <w:iCs/>
          <w:kern w:val="0"/>
          <w:sz w:val="24"/>
          <w:szCs w:val="24"/>
        </w:rPr>
        <w:t>7.07</w:t>
      </w:r>
      <w:r w:rsidR="000C4C5C" w:rsidRPr="00AA5E35">
        <w:rPr>
          <w:rFonts w:ascii="Times New Roman" w:hAnsi="Times New Roman" w:cs="Times New Roman"/>
          <w:iCs/>
          <w:kern w:val="0"/>
          <w:sz w:val="24"/>
          <w:szCs w:val="24"/>
        </w:rPr>
        <w:t>, 95% CI = [</w:t>
      </w:r>
      <w:r w:rsidR="000C4C5C" w:rsidRPr="00AA5E35">
        <w:rPr>
          <w:rFonts w:ascii="Times New Roman" w:hAnsi="Times New Roman" w:cs="Times New Roman" w:hint="eastAsia"/>
          <w:iCs/>
          <w:kern w:val="0"/>
          <w:sz w:val="24"/>
          <w:szCs w:val="24"/>
        </w:rPr>
        <w:t>0.01</w:t>
      </w:r>
      <w:r w:rsidR="000C4C5C" w:rsidRPr="00AA5E35">
        <w:rPr>
          <w:rFonts w:ascii="Times New Roman" w:hAnsi="Times New Roman" w:cs="Times New Roman"/>
          <w:iCs/>
          <w:kern w:val="0"/>
          <w:sz w:val="24"/>
          <w:szCs w:val="24"/>
        </w:rPr>
        <w:t xml:space="preserve">, </w:t>
      </w:r>
      <w:r w:rsidR="000C4C5C" w:rsidRPr="00AA5E35">
        <w:rPr>
          <w:rFonts w:ascii="Times New Roman" w:hAnsi="Times New Roman" w:cs="Times New Roman" w:hint="eastAsia"/>
          <w:iCs/>
          <w:kern w:val="0"/>
          <w:sz w:val="24"/>
          <w:szCs w:val="24"/>
        </w:rPr>
        <w:t>1.32</w:t>
      </w:r>
      <w:r w:rsidR="000C4C5C" w:rsidRPr="00AA5E35">
        <w:rPr>
          <w:rFonts w:ascii="Times New Roman" w:hAnsi="Times New Roman" w:cs="Times New Roman"/>
          <w:iCs/>
          <w:kern w:val="0"/>
          <w:sz w:val="24"/>
          <w:szCs w:val="24"/>
        </w:rPr>
        <w:t xml:space="preserve">], </w:t>
      </w:r>
      <w:r w:rsidR="000C4C5C" w:rsidRPr="00AA5E35">
        <w:rPr>
          <w:rFonts w:ascii="Times New Roman" w:hAnsi="Times New Roman" w:cs="Times New Roman"/>
          <w:i/>
          <w:kern w:val="0"/>
          <w:sz w:val="24"/>
          <w:szCs w:val="24"/>
        </w:rPr>
        <w:t>p</w:t>
      </w:r>
      <w:r w:rsidR="000C4C5C" w:rsidRPr="00AA5E35">
        <w:rPr>
          <w:rFonts w:ascii="Times New Roman" w:hAnsi="Times New Roman" w:cs="Times New Roman"/>
          <w:iCs/>
          <w:kern w:val="0"/>
          <w:sz w:val="24"/>
          <w:szCs w:val="24"/>
        </w:rPr>
        <w:t xml:space="preserve"> </w:t>
      </w:r>
      <w:r w:rsidR="000C4C5C">
        <w:rPr>
          <w:rFonts w:ascii="Times New Roman" w:hAnsi="Times New Roman" w:cs="Times New Roman" w:hint="eastAsia"/>
          <w:iCs/>
          <w:kern w:val="0"/>
          <w:sz w:val="24"/>
          <w:szCs w:val="24"/>
        </w:rPr>
        <w:t>&lt;</w:t>
      </w:r>
      <w:r w:rsidR="000C4C5C" w:rsidRPr="00AA5E35">
        <w:rPr>
          <w:rFonts w:ascii="Times New Roman" w:hAnsi="Times New Roman" w:cs="Times New Roman"/>
          <w:iCs/>
          <w:kern w:val="0"/>
          <w:sz w:val="24"/>
          <w:szCs w:val="24"/>
        </w:rPr>
        <w:t xml:space="preserve"> </w:t>
      </w:r>
      <w:r w:rsidR="000C4C5C">
        <w:rPr>
          <w:rFonts w:ascii="Times New Roman" w:hAnsi="Times New Roman" w:cs="Times New Roman" w:hint="eastAsia"/>
          <w:iCs/>
          <w:kern w:val="0"/>
          <w:sz w:val="24"/>
          <w:szCs w:val="24"/>
        </w:rPr>
        <w:t>.001</w:t>
      </w:r>
      <w:r w:rsidR="000C4C5C" w:rsidRPr="00AA5E35">
        <w:rPr>
          <w:rFonts w:ascii="Times New Roman" w:hAnsi="Times New Roman" w:cs="Times New Roman" w:hint="eastAsia"/>
          <w:sz w:val="24"/>
          <w:szCs w:val="24"/>
        </w:rPr>
        <w:t>)</w:t>
      </w:r>
      <w:r w:rsidR="000C4C5C">
        <w:rPr>
          <w:rFonts w:ascii="Times New Roman" w:hAnsi="Times New Roman" w:cs="Times New Roman" w:hint="eastAsia"/>
          <w:sz w:val="24"/>
          <w:szCs w:val="24"/>
        </w:rPr>
        <w:t xml:space="preserve"> and when it was incorrect </w:t>
      </w:r>
      <w:r w:rsidR="00390100" w:rsidRPr="00AA5E35">
        <w:rPr>
          <w:rFonts w:ascii="Times New Roman" w:hAnsi="Times New Roman" w:cs="Times New Roman" w:hint="eastAsia"/>
          <w:sz w:val="24"/>
          <w:szCs w:val="24"/>
        </w:rPr>
        <w:t>(</w:t>
      </w:r>
      <w:r w:rsidR="00390100" w:rsidRPr="00AA5E35">
        <w:rPr>
          <w:rFonts w:ascii="Times New Roman" w:hAnsi="Times New Roman" w:cs="Times New Roman"/>
          <w:i/>
          <w:kern w:val="0"/>
          <w:sz w:val="24"/>
          <w:szCs w:val="24"/>
        </w:rPr>
        <w:t>b</w:t>
      </w:r>
      <w:r w:rsidR="00390100" w:rsidRPr="00AA5E35">
        <w:rPr>
          <w:rFonts w:ascii="Times New Roman" w:hAnsi="Times New Roman" w:cs="Times New Roman"/>
          <w:iCs/>
          <w:kern w:val="0"/>
          <w:sz w:val="24"/>
          <w:szCs w:val="24"/>
        </w:rPr>
        <w:t xml:space="preserve"> = </w:t>
      </w:r>
      <w:r w:rsidR="00390100" w:rsidRPr="00AA5E35">
        <w:rPr>
          <w:rFonts w:ascii="Times New Roman" w:hAnsi="Times New Roman" w:cs="Times New Roman" w:hint="eastAsia"/>
          <w:iCs/>
          <w:kern w:val="0"/>
          <w:sz w:val="24"/>
          <w:szCs w:val="24"/>
        </w:rPr>
        <w:t>0.67</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
          <w:kern w:val="0"/>
          <w:sz w:val="24"/>
          <w:szCs w:val="24"/>
        </w:rPr>
        <w:t xml:space="preserve">z </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2.00</w:t>
      </w:r>
      <w:r w:rsidR="00390100" w:rsidRPr="00AA5E35">
        <w:rPr>
          <w:rFonts w:ascii="Times New Roman" w:hAnsi="Times New Roman" w:cs="Times New Roman"/>
          <w:iCs/>
          <w:kern w:val="0"/>
          <w:sz w:val="24"/>
          <w:szCs w:val="24"/>
        </w:rPr>
        <w:t>, 95% CI = [</w:t>
      </w:r>
      <w:r w:rsidR="00390100" w:rsidRPr="00AA5E35">
        <w:rPr>
          <w:rFonts w:ascii="Times New Roman" w:hAnsi="Times New Roman" w:cs="Times New Roman" w:hint="eastAsia"/>
          <w:iCs/>
          <w:kern w:val="0"/>
          <w:sz w:val="24"/>
          <w:szCs w:val="24"/>
        </w:rPr>
        <w:t>0.01</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1.32</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i/>
          <w:kern w:val="0"/>
          <w:sz w:val="24"/>
          <w:szCs w:val="24"/>
        </w:rPr>
        <w:t>p</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w:t>
      </w:r>
      <w:r w:rsidR="00390100" w:rsidRPr="00AA5E35">
        <w:rPr>
          <w:rFonts w:ascii="Times New Roman" w:hAnsi="Times New Roman" w:cs="Times New Roman"/>
          <w:iCs/>
          <w:kern w:val="0"/>
          <w:sz w:val="24"/>
          <w:szCs w:val="24"/>
        </w:rPr>
        <w:t xml:space="preserve"> </w:t>
      </w:r>
      <w:r w:rsidR="00390100" w:rsidRPr="00AA5E35">
        <w:rPr>
          <w:rFonts w:ascii="Times New Roman" w:hAnsi="Times New Roman" w:cs="Times New Roman" w:hint="eastAsia"/>
          <w:iCs/>
          <w:kern w:val="0"/>
          <w:sz w:val="24"/>
          <w:szCs w:val="24"/>
        </w:rPr>
        <w:t>.046</w:t>
      </w:r>
      <w:r w:rsidR="00390100" w:rsidRPr="00AA5E35">
        <w:rPr>
          <w:rFonts w:ascii="Times New Roman" w:hAnsi="Times New Roman" w:cs="Times New Roman" w:hint="eastAsia"/>
          <w:sz w:val="24"/>
          <w:szCs w:val="24"/>
        </w:rPr>
        <w:t>).</w:t>
      </w:r>
      <w:r w:rsidR="008D0D2E" w:rsidRPr="00AA5E35">
        <w:rPr>
          <w:rFonts w:ascii="Times New Roman" w:hAnsi="Times New Roman" w:cs="Times New Roman" w:hint="eastAsia"/>
          <w:sz w:val="24"/>
          <w:szCs w:val="24"/>
        </w:rPr>
        <w:t xml:space="preserve"> </w:t>
      </w:r>
      <w:r w:rsidR="00680381">
        <w:rPr>
          <w:rFonts w:ascii="Times New Roman" w:hAnsi="Times New Roman" w:cs="Times New Roman" w:hint="eastAsia"/>
          <w:sz w:val="24"/>
          <w:szCs w:val="24"/>
        </w:rPr>
        <w:t>T</w:t>
      </w:r>
      <w:r w:rsidR="00122B26" w:rsidRPr="00AA5E35">
        <w:rPr>
          <w:rFonts w:ascii="Times New Roman" w:hAnsi="Times New Roman" w:cs="Times New Roman"/>
          <w:sz w:val="24"/>
          <w:szCs w:val="24"/>
        </w:rPr>
        <w:t xml:space="preserve">he enhanced concern for </w:t>
      </w:r>
      <w:r w:rsidR="00893996" w:rsidRPr="00AA5E35">
        <w:rPr>
          <w:rFonts w:ascii="Times New Roman" w:hAnsi="Times New Roman" w:cs="Times New Roman" w:hint="eastAsia"/>
          <w:sz w:val="24"/>
          <w:szCs w:val="24"/>
        </w:rPr>
        <w:t>accuracy</w:t>
      </w:r>
      <w:r w:rsidR="00122B26" w:rsidRPr="00AA5E35">
        <w:rPr>
          <w:rFonts w:ascii="Times New Roman" w:hAnsi="Times New Roman" w:cs="Times New Roman"/>
          <w:sz w:val="24"/>
          <w:szCs w:val="24"/>
        </w:rPr>
        <w:t xml:space="preserve"> was </w:t>
      </w:r>
      <w:r w:rsidR="002F3EEE" w:rsidRPr="00AA5E35">
        <w:rPr>
          <w:rFonts w:ascii="Times New Roman" w:hAnsi="Times New Roman" w:cs="Times New Roman" w:hint="eastAsia"/>
          <w:sz w:val="24"/>
          <w:szCs w:val="24"/>
        </w:rPr>
        <w:t xml:space="preserve">also </w:t>
      </w:r>
      <w:r w:rsidR="00122B26" w:rsidRPr="00AA5E35">
        <w:rPr>
          <w:rFonts w:ascii="Times New Roman" w:hAnsi="Times New Roman" w:cs="Times New Roman"/>
          <w:sz w:val="24"/>
          <w:szCs w:val="24"/>
        </w:rPr>
        <w:t xml:space="preserve">evident </w:t>
      </w:r>
      <w:r w:rsidR="00680381">
        <w:rPr>
          <w:rFonts w:ascii="Times New Roman" w:hAnsi="Times New Roman" w:cs="Times New Roman" w:hint="eastAsia"/>
          <w:sz w:val="24"/>
          <w:szCs w:val="24"/>
        </w:rPr>
        <w:t>on</w:t>
      </w:r>
      <w:r w:rsidR="0031278C" w:rsidRPr="00AA5E35">
        <w:rPr>
          <w:rFonts w:ascii="Times New Roman" w:hAnsi="Times New Roman" w:cs="Times New Roman" w:hint="eastAsia"/>
          <w:sz w:val="24"/>
          <w:szCs w:val="24"/>
        </w:rPr>
        <w:t xml:space="preserve"> t</w:t>
      </w:r>
      <w:r w:rsidR="00122B26" w:rsidRPr="00AA5E35">
        <w:rPr>
          <w:rFonts w:ascii="Times New Roman" w:hAnsi="Times New Roman" w:cs="Times New Roman"/>
          <w:sz w:val="24"/>
          <w:szCs w:val="24"/>
        </w:rPr>
        <w:t xml:space="preserve">he </w:t>
      </w:r>
      <w:r w:rsidR="00680381">
        <w:rPr>
          <w:rFonts w:ascii="Times New Roman" w:hAnsi="Times New Roman" w:cs="Times New Roman" w:hint="eastAsia"/>
          <w:sz w:val="24"/>
          <w:szCs w:val="24"/>
        </w:rPr>
        <w:t xml:space="preserve">diminished </w:t>
      </w:r>
      <w:r w:rsidR="00680381">
        <w:rPr>
          <w:rFonts w:ascii="Times New Roman" w:hAnsi="Times New Roman" w:cs="Times New Roman"/>
          <w:sz w:val="24"/>
          <w:szCs w:val="24"/>
        </w:rPr>
        <w:t>positive</w:t>
      </w:r>
      <w:r w:rsidR="008327F2" w:rsidRPr="00AA5E35">
        <w:rPr>
          <w:rFonts w:ascii="Times New Roman" w:hAnsi="Times New Roman" w:cs="Times New Roman" w:hint="eastAsia"/>
          <w:sz w:val="24"/>
          <w:szCs w:val="24"/>
        </w:rPr>
        <w:t xml:space="preserve"> </w:t>
      </w:r>
      <w:r w:rsidR="00122B26" w:rsidRPr="00AA5E35">
        <w:rPr>
          <w:rFonts w:ascii="Times New Roman" w:hAnsi="Times New Roman" w:cs="Times New Roman"/>
          <w:sz w:val="24"/>
          <w:szCs w:val="24"/>
        </w:rPr>
        <w:t xml:space="preserve">association between accuracy </w:t>
      </w:r>
      <w:r w:rsidR="00975361">
        <w:rPr>
          <w:rFonts w:ascii="Times New Roman" w:hAnsi="Times New Roman" w:cs="Times New Roman" w:hint="eastAsia"/>
          <w:sz w:val="24"/>
          <w:szCs w:val="24"/>
        </w:rPr>
        <w:t>decrease</w:t>
      </w:r>
      <w:r w:rsidR="00680381">
        <w:rPr>
          <w:rFonts w:ascii="Times New Roman" w:hAnsi="Times New Roman" w:cs="Times New Roman" w:hint="eastAsia"/>
          <w:sz w:val="24"/>
          <w:szCs w:val="24"/>
        </w:rPr>
        <w:t xml:space="preserve"> </w:t>
      </w:r>
      <w:r w:rsidR="00122B26" w:rsidRPr="00AA5E35">
        <w:rPr>
          <w:rFonts w:ascii="Times New Roman" w:hAnsi="Times New Roman" w:cs="Times New Roman"/>
          <w:sz w:val="24"/>
          <w:szCs w:val="24"/>
        </w:rPr>
        <w:t xml:space="preserve">and </w:t>
      </w:r>
      <w:r w:rsidR="00975361">
        <w:rPr>
          <w:rFonts w:ascii="Times New Roman" w:hAnsi="Times New Roman" w:cs="Times New Roman" w:hint="eastAsia"/>
          <w:sz w:val="24"/>
          <w:szCs w:val="24"/>
        </w:rPr>
        <w:t>judgement</w:t>
      </w:r>
      <w:r w:rsidR="00122B26" w:rsidRPr="00AA5E35">
        <w:rPr>
          <w:rFonts w:ascii="Times New Roman" w:hAnsi="Times New Roman" w:cs="Times New Roman"/>
          <w:sz w:val="24"/>
          <w:szCs w:val="24"/>
        </w:rPr>
        <w:t xml:space="preserve"> re</w:t>
      </w:r>
      <w:r w:rsidR="002F3EEE" w:rsidRPr="00AA5E35">
        <w:rPr>
          <w:rFonts w:ascii="Times New Roman" w:hAnsi="Times New Roman" w:cs="Times New Roman" w:hint="eastAsia"/>
          <w:sz w:val="24"/>
          <w:szCs w:val="24"/>
        </w:rPr>
        <w:t>-</w:t>
      </w:r>
      <w:r w:rsidR="00122B26" w:rsidRPr="00AA5E35">
        <w:rPr>
          <w:rFonts w:ascii="Times New Roman" w:hAnsi="Times New Roman" w:cs="Times New Roman"/>
          <w:sz w:val="24"/>
          <w:szCs w:val="24"/>
        </w:rPr>
        <w:t>align</w:t>
      </w:r>
      <w:r w:rsidR="002F3EEE" w:rsidRPr="00AA5E35">
        <w:rPr>
          <w:rFonts w:ascii="Times New Roman" w:hAnsi="Times New Roman" w:cs="Times New Roman" w:hint="eastAsia"/>
          <w:sz w:val="24"/>
          <w:szCs w:val="24"/>
        </w:rPr>
        <w:t>ment</w:t>
      </w:r>
      <w:r w:rsidR="00122B26" w:rsidRPr="00AA5E35">
        <w:rPr>
          <w:rFonts w:ascii="Times New Roman" w:hAnsi="Times New Roman" w:cs="Times New Roman"/>
          <w:sz w:val="24"/>
          <w:szCs w:val="24"/>
        </w:rPr>
        <w:t xml:space="preserve"> </w:t>
      </w:r>
      <w:r w:rsidR="00CD125B" w:rsidRPr="00AA5E35">
        <w:rPr>
          <w:rFonts w:ascii="Times New Roman" w:hAnsi="Times New Roman" w:cs="Times New Roman" w:hint="eastAsia"/>
          <w:sz w:val="24"/>
          <w:szCs w:val="24"/>
        </w:rPr>
        <w:t>in the outperformed sample (</w:t>
      </w:r>
      <w:r w:rsidR="00966377" w:rsidRPr="00966377">
        <w:rPr>
          <w:rFonts w:ascii="Times New Roman" w:hAnsi="Times New Roman" w:cs="Times New Roman" w:hint="eastAsia"/>
          <w:i/>
          <w:iCs/>
          <w:sz w:val="24"/>
          <w:szCs w:val="24"/>
        </w:rPr>
        <w:t>n</w:t>
      </w:r>
      <w:r w:rsidR="00CD125B" w:rsidRPr="00AA5E35">
        <w:rPr>
          <w:rFonts w:ascii="Times New Roman" w:hAnsi="Times New Roman" w:cs="Times New Roman" w:hint="eastAsia"/>
          <w:sz w:val="24"/>
          <w:szCs w:val="24"/>
        </w:rPr>
        <w:t xml:space="preserve"> = 49</w:t>
      </w:r>
      <w:r w:rsidR="00836147">
        <w:rPr>
          <w:rFonts w:ascii="Times New Roman" w:hAnsi="Times New Roman" w:cs="Times New Roman" w:hint="eastAsia"/>
          <w:sz w:val="24"/>
          <w:szCs w:val="24"/>
        </w:rPr>
        <w:t>, out of 62</w:t>
      </w:r>
      <w:r w:rsidR="00CD125B" w:rsidRPr="00AA5E35">
        <w:rPr>
          <w:rFonts w:ascii="Times New Roman" w:hAnsi="Times New Roman" w:cs="Times New Roman" w:hint="eastAsia"/>
          <w:sz w:val="24"/>
          <w:szCs w:val="24"/>
        </w:rPr>
        <w:t xml:space="preserve">) </w:t>
      </w:r>
      <w:r w:rsidR="002F3EEE" w:rsidRPr="00AA5E35">
        <w:rPr>
          <w:rFonts w:ascii="Times New Roman" w:hAnsi="Times New Roman" w:cs="Times New Roman" w:hint="eastAsia"/>
          <w:sz w:val="24"/>
          <w:szCs w:val="24"/>
        </w:rPr>
        <w:t>(</w:t>
      </w:r>
      <w:r w:rsidR="00CF1C4F" w:rsidRPr="00AA5E35">
        <w:rPr>
          <w:rFonts w:ascii="Times New Roman" w:hAnsi="Times New Roman" w:cs="Times New Roman"/>
          <w:i/>
          <w:kern w:val="0"/>
          <w:sz w:val="24"/>
          <w:szCs w:val="24"/>
        </w:rPr>
        <w:t>b</w:t>
      </w:r>
      <w:r w:rsidR="00CF1C4F" w:rsidRPr="00AA5E35">
        <w:rPr>
          <w:rFonts w:ascii="Times New Roman" w:hAnsi="Times New Roman" w:cs="Times New Roman"/>
          <w:iCs/>
          <w:kern w:val="0"/>
          <w:sz w:val="24"/>
          <w:szCs w:val="24"/>
        </w:rPr>
        <w:t xml:space="preserve"> = </w:t>
      </w:r>
      <w:r w:rsidR="00CF1C4F" w:rsidRPr="00AA5E35">
        <w:rPr>
          <w:rFonts w:ascii="Times New Roman" w:hAnsi="Times New Roman" w:cs="Times New Roman" w:hint="eastAsia"/>
          <w:iCs/>
          <w:kern w:val="0"/>
          <w:sz w:val="24"/>
          <w:szCs w:val="24"/>
        </w:rPr>
        <w:t>-0.16</w:t>
      </w:r>
      <w:r w:rsidR="00CF1C4F" w:rsidRPr="00AA5E35">
        <w:rPr>
          <w:rFonts w:ascii="Times New Roman" w:hAnsi="Times New Roman" w:cs="Times New Roman"/>
          <w:iCs/>
          <w:kern w:val="0"/>
          <w:sz w:val="24"/>
          <w:szCs w:val="24"/>
        </w:rPr>
        <w:t xml:space="preserve">, </w:t>
      </w:r>
      <w:r w:rsidR="001A1310" w:rsidRPr="00AA5E35">
        <w:rPr>
          <w:rFonts w:ascii="Times New Roman" w:hAnsi="Times New Roman" w:cs="Times New Roman" w:hint="eastAsia"/>
          <w:i/>
          <w:kern w:val="0"/>
          <w:sz w:val="24"/>
          <w:szCs w:val="24"/>
        </w:rPr>
        <w:t>z</w:t>
      </w:r>
      <w:r w:rsidR="00CF1C4F" w:rsidRPr="00AA5E35">
        <w:rPr>
          <w:rFonts w:ascii="Times New Roman" w:hAnsi="Times New Roman" w:cs="Times New Roman"/>
          <w:i/>
          <w:kern w:val="0"/>
          <w:sz w:val="24"/>
          <w:szCs w:val="24"/>
        </w:rPr>
        <w:t xml:space="preserve"> </w:t>
      </w:r>
      <w:r w:rsidR="00CF1C4F" w:rsidRPr="00AA5E35">
        <w:rPr>
          <w:rFonts w:ascii="Times New Roman" w:hAnsi="Times New Roman" w:cs="Times New Roman"/>
          <w:iCs/>
          <w:kern w:val="0"/>
          <w:sz w:val="24"/>
          <w:szCs w:val="24"/>
        </w:rPr>
        <w:t>=</w:t>
      </w:r>
      <w:r w:rsidR="00CF1C4F" w:rsidRPr="00AA5E35">
        <w:rPr>
          <w:rFonts w:ascii="Times New Roman" w:hAnsi="Times New Roman" w:cs="Times New Roman" w:hint="eastAsia"/>
          <w:iCs/>
          <w:kern w:val="0"/>
          <w:sz w:val="24"/>
          <w:szCs w:val="24"/>
        </w:rPr>
        <w:t xml:space="preserve"> -1.77</w:t>
      </w:r>
      <w:r w:rsidR="00CF1C4F" w:rsidRPr="00AA5E35">
        <w:rPr>
          <w:rFonts w:ascii="Times New Roman" w:hAnsi="Times New Roman" w:cs="Times New Roman"/>
          <w:iCs/>
          <w:kern w:val="0"/>
          <w:sz w:val="24"/>
          <w:szCs w:val="24"/>
        </w:rPr>
        <w:t>, 95% CI = [</w:t>
      </w:r>
      <w:r w:rsidR="00CF1C4F" w:rsidRPr="00AA5E35">
        <w:rPr>
          <w:rFonts w:ascii="Times New Roman" w:hAnsi="Times New Roman" w:cs="Times New Roman" w:hint="eastAsia"/>
          <w:iCs/>
          <w:kern w:val="0"/>
          <w:sz w:val="24"/>
          <w:szCs w:val="24"/>
        </w:rPr>
        <w:t>-0.33</w:t>
      </w:r>
      <w:r w:rsidR="00CF1C4F" w:rsidRPr="00AA5E35">
        <w:rPr>
          <w:rFonts w:ascii="Times New Roman" w:hAnsi="Times New Roman" w:cs="Times New Roman"/>
          <w:iCs/>
          <w:kern w:val="0"/>
          <w:sz w:val="24"/>
          <w:szCs w:val="24"/>
        </w:rPr>
        <w:t xml:space="preserve">, </w:t>
      </w:r>
      <w:r w:rsidR="00CF1C4F" w:rsidRPr="00AA5E35">
        <w:rPr>
          <w:rFonts w:ascii="Times New Roman" w:hAnsi="Times New Roman" w:cs="Times New Roman" w:hint="eastAsia"/>
          <w:iCs/>
          <w:kern w:val="0"/>
          <w:sz w:val="24"/>
          <w:szCs w:val="24"/>
        </w:rPr>
        <w:t>0.02</w:t>
      </w:r>
      <w:r w:rsidR="00CF1C4F" w:rsidRPr="00AA5E35">
        <w:rPr>
          <w:rFonts w:ascii="Times New Roman" w:hAnsi="Times New Roman" w:cs="Times New Roman"/>
          <w:iCs/>
          <w:kern w:val="0"/>
          <w:sz w:val="24"/>
          <w:szCs w:val="24"/>
        </w:rPr>
        <w:t xml:space="preserve">], </w:t>
      </w:r>
      <w:r w:rsidR="00CF1C4F" w:rsidRPr="00AA5E35">
        <w:rPr>
          <w:rFonts w:ascii="Times New Roman" w:hAnsi="Times New Roman" w:cs="Times New Roman"/>
          <w:i/>
          <w:kern w:val="0"/>
          <w:sz w:val="24"/>
          <w:szCs w:val="24"/>
        </w:rPr>
        <w:t>p</w:t>
      </w:r>
      <w:r w:rsidR="00CF1C4F" w:rsidRPr="00AA5E35">
        <w:rPr>
          <w:rFonts w:ascii="Times New Roman" w:hAnsi="Times New Roman" w:cs="Times New Roman"/>
          <w:iCs/>
          <w:kern w:val="0"/>
          <w:sz w:val="24"/>
          <w:szCs w:val="24"/>
        </w:rPr>
        <w:t xml:space="preserve"> </w:t>
      </w:r>
      <w:r w:rsidR="00CF1C4F" w:rsidRPr="00AA5E35">
        <w:rPr>
          <w:rFonts w:ascii="Times New Roman" w:hAnsi="Times New Roman" w:cs="Times New Roman" w:hint="eastAsia"/>
          <w:iCs/>
          <w:kern w:val="0"/>
          <w:sz w:val="24"/>
          <w:szCs w:val="24"/>
        </w:rPr>
        <w:t>=</w:t>
      </w:r>
      <w:r w:rsidR="00CF1C4F" w:rsidRPr="00AA5E35">
        <w:rPr>
          <w:rFonts w:ascii="Times New Roman" w:hAnsi="Times New Roman" w:cs="Times New Roman"/>
          <w:iCs/>
          <w:kern w:val="0"/>
          <w:sz w:val="24"/>
          <w:szCs w:val="24"/>
        </w:rPr>
        <w:t xml:space="preserve"> </w:t>
      </w:r>
      <w:r w:rsidR="00CF1C4F" w:rsidRPr="00AA5E35">
        <w:rPr>
          <w:rFonts w:ascii="Times New Roman" w:hAnsi="Times New Roman" w:cs="Times New Roman" w:hint="eastAsia"/>
          <w:iCs/>
          <w:kern w:val="0"/>
          <w:sz w:val="24"/>
          <w:szCs w:val="24"/>
        </w:rPr>
        <w:t>.08</w:t>
      </w:r>
      <w:r w:rsidR="002F3EEE" w:rsidRPr="00AA5E35">
        <w:rPr>
          <w:rFonts w:ascii="Times New Roman" w:hAnsi="Times New Roman" w:cs="Times New Roman" w:hint="eastAsia"/>
          <w:sz w:val="24"/>
          <w:szCs w:val="24"/>
        </w:rPr>
        <w:t xml:space="preserve">), </w:t>
      </w:r>
      <w:r w:rsidR="00975361">
        <w:rPr>
          <w:rFonts w:ascii="Times New Roman" w:hAnsi="Times New Roman" w:cs="Times New Roman" w:hint="eastAsia"/>
          <w:sz w:val="24"/>
          <w:szCs w:val="24"/>
        </w:rPr>
        <w:t>however,</w:t>
      </w:r>
      <w:r w:rsidR="002F3EEE" w:rsidRPr="00AA5E35">
        <w:rPr>
          <w:rFonts w:ascii="Times New Roman" w:hAnsi="Times New Roman" w:cs="Times New Roman" w:hint="eastAsia"/>
          <w:sz w:val="24"/>
          <w:szCs w:val="24"/>
        </w:rPr>
        <w:t xml:space="preserve"> </w:t>
      </w:r>
      <w:r w:rsidR="00680381">
        <w:rPr>
          <w:rFonts w:ascii="Times New Roman" w:hAnsi="Times New Roman" w:cs="Times New Roman" w:hint="eastAsia"/>
          <w:sz w:val="24"/>
          <w:szCs w:val="24"/>
        </w:rPr>
        <w:t xml:space="preserve">it </w:t>
      </w:r>
      <w:r w:rsidR="002F3EEE" w:rsidRPr="00AA5E35">
        <w:rPr>
          <w:rFonts w:ascii="Times New Roman" w:hAnsi="Times New Roman" w:cs="Times New Roman" w:hint="eastAsia"/>
          <w:sz w:val="24"/>
          <w:szCs w:val="24"/>
        </w:rPr>
        <w:t xml:space="preserve">did not revert into </w:t>
      </w:r>
      <w:r w:rsidR="00836147">
        <w:rPr>
          <w:rFonts w:ascii="Times New Roman" w:hAnsi="Times New Roman" w:cs="Times New Roman" w:hint="eastAsia"/>
          <w:sz w:val="24"/>
          <w:szCs w:val="24"/>
        </w:rPr>
        <w:t xml:space="preserve">a </w:t>
      </w:r>
      <w:r w:rsidR="00680381">
        <w:rPr>
          <w:rFonts w:ascii="Times New Roman" w:hAnsi="Times New Roman" w:cs="Times New Roman" w:hint="eastAsia"/>
          <w:sz w:val="24"/>
          <w:szCs w:val="24"/>
        </w:rPr>
        <w:t>negative</w:t>
      </w:r>
      <w:r w:rsidR="002F3EEE" w:rsidRPr="00AA5E35">
        <w:rPr>
          <w:rFonts w:ascii="Times New Roman" w:hAnsi="Times New Roman" w:cs="Times New Roman" w:hint="eastAsia"/>
          <w:sz w:val="24"/>
          <w:szCs w:val="24"/>
        </w:rPr>
        <w:t xml:space="preserve"> </w:t>
      </w:r>
      <w:r w:rsidR="00836147">
        <w:rPr>
          <w:rFonts w:ascii="Times New Roman" w:hAnsi="Times New Roman" w:cs="Times New Roman" w:hint="eastAsia"/>
          <w:sz w:val="24"/>
          <w:szCs w:val="24"/>
        </w:rPr>
        <w:t xml:space="preserve">association </w:t>
      </w:r>
      <w:r w:rsidR="002F3EEE" w:rsidRPr="00AA5E35">
        <w:rPr>
          <w:rFonts w:ascii="Times New Roman" w:hAnsi="Times New Roman" w:cs="Times New Roman" w:hint="eastAsia"/>
          <w:sz w:val="24"/>
          <w:szCs w:val="24"/>
        </w:rPr>
        <w:t>(i.e., re-align</w:t>
      </w:r>
      <w:r w:rsidR="00680381">
        <w:rPr>
          <w:rFonts w:ascii="Times New Roman" w:hAnsi="Times New Roman" w:cs="Times New Roman" w:hint="eastAsia"/>
          <w:sz w:val="24"/>
          <w:szCs w:val="24"/>
        </w:rPr>
        <w:t xml:space="preserve">ment resulted in </w:t>
      </w:r>
      <w:r w:rsidR="002F3EEE" w:rsidRPr="00AA5E35">
        <w:rPr>
          <w:rFonts w:ascii="Times New Roman" w:hAnsi="Times New Roman" w:cs="Times New Roman" w:hint="eastAsia"/>
          <w:sz w:val="24"/>
          <w:szCs w:val="24"/>
        </w:rPr>
        <w:t>accuracy</w:t>
      </w:r>
      <w:r w:rsidR="00680381" w:rsidRPr="00680381">
        <w:rPr>
          <w:rFonts w:ascii="Times New Roman" w:hAnsi="Times New Roman" w:cs="Times New Roman" w:hint="eastAsia"/>
          <w:sz w:val="24"/>
          <w:szCs w:val="24"/>
        </w:rPr>
        <w:t xml:space="preserve"> </w:t>
      </w:r>
      <w:r w:rsidR="00680381">
        <w:rPr>
          <w:rFonts w:ascii="Times New Roman" w:hAnsi="Times New Roman" w:cs="Times New Roman" w:hint="eastAsia"/>
          <w:sz w:val="24"/>
          <w:szCs w:val="24"/>
        </w:rPr>
        <w:t>increase</w:t>
      </w:r>
      <w:r w:rsidR="002F3EEE" w:rsidRPr="00AA5E35">
        <w:rPr>
          <w:rFonts w:ascii="Times New Roman" w:hAnsi="Times New Roman" w:cs="Times New Roman" w:hint="eastAsia"/>
          <w:sz w:val="24"/>
          <w:szCs w:val="24"/>
        </w:rPr>
        <w:t>)</w:t>
      </w:r>
      <w:r w:rsidR="00122B26" w:rsidRPr="00AA5E35">
        <w:rPr>
          <w:rFonts w:ascii="Times New Roman" w:hAnsi="Times New Roman" w:cs="Times New Roman"/>
          <w:sz w:val="24"/>
          <w:szCs w:val="24"/>
        </w:rPr>
        <w:t xml:space="preserve">. </w:t>
      </w:r>
      <w:r w:rsidR="00975361">
        <w:rPr>
          <w:rFonts w:ascii="Times New Roman" w:hAnsi="Times New Roman" w:cs="Times New Roman" w:hint="eastAsia"/>
          <w:sz w:val="24"/>
          <w:szCs w:val="24"/>
        </w:rPr>
        <w:t>Additionally</w:t>
      </w:r>
      <w:r w:rsidR="0031278C" w:rsidRPr="00AA5E35">
        <w:rPr>
          <w:rFonts w:ascii="Times New Roman" w:hAnsi="Times New Roman" w:cs="Times New Roman" w:hint="eastAsia"/>
          <w:sz w:val="24"/>
          <w:szCs w:val="24"/>
        </w:rPr>
        <w:t xml:space="preserve">, we also </w:t>
      </w:r>
      <w:r w:rsidR="00C777AE" w:rsidRPr="00AA5E35">
        <w:rPr>
          <w:rFonts w:ascii="Times New Roman" w:hAnsi="Times New Roman" w:cs="Times New Roman" w:hint="eastAsia"/>
          <w:sz w:val="24"/>
          <w:szCs w:val="24"/>
        </w:rPr>
        <w:t xml:space="preserve">verified </w:t>
      </w:r>
      <w:r w:rsidR="00E54F30" w:rsidRPr="00AA5E35">
        <w:rPr>
          <w:rFonts w:ascii="Times New Roman" w:hAnsi="Times New Roman" w:cs="Times New Roman"/>
          <w:sz w:val="24"/>
          <w:szCs w:val="24"/>
        </w:rPr>
        <w:t>that</w:t>
      </w:r>
      <w:r w:rsidR="00E54F30" w:rsidRPr="00AA5E35">
        <w:rPr>
          <w:rFonts w:ascii="Times New Roman" w:hAnsi="Times New Roman" w:cs="Times New Roman" w:hint="eastAsia"/>
          <w:sz w:val="24"/>
          <w:szCs w:val="24"/>
        </w:rPr>
        <w:t xml:space="preserve"> </w:t>
      </w:r>
      <w:r w:rsidR="0031278C" w:rsidRPr="00AA5E35">
        <w:rPr>
          <w:rFonts w:ascii="Times New Roman" w:hAnsi="Times New Roman" w:cs="Times New Roman" w:hint="eastAsia"/>
          <w:sz w:val="24"/>
          <w:szCs w:val="24"/>
        </w:rPr>
        <w:t xml:space="preserve">the manifestation of opinion conformity </w:t>
      </w:r>
      <w:r w:rsidR="00975361">
        <w:rPr>
          <w:rFonts w:ascii="Times New Roman" w:hAnsi="Times New Roman" w:cs="Times New Roman" w:hint="eastAsia"/>
          <w:sz w:val="24"/>
          <w:szCs w:val="24"/>
        </w:rPr>
        <w:t>was not an outcome of being</w:t>
      </w:r>
      <w:r w:rsidR="00680381">
        <w:rPr>
          <w:rFonts w:ascii="Times New Roman" w:hAnsi="Times New Roman" w:cs="Times New Roman" w:hint="eastAsia"/>
          <w:sz w:val="24"/>
          <w:szCs w:val="24"/>
        </w:rPr>
        <w:t xml:space="preserve"> persuaded by advisees by testing the impact of advisees</w:t>
      </w:r>
      <w:r w:rsidR="00680381">
        <w:rPr>
          <w:rFonts w:ascii="Times New Roman" w:hAnsi="Times New Roman" w:cs="Times New Roman"/>
          <w:sz w:val="24"/>
          <w:szCs w:val="24"/>
        </w:rPr>
        <w:t>’</w:t>
      </w:r>
      <w:r w:rsidR="00680381">
        <w:rPr>
          <w:rFonts w:ascii="Times New Roman" w:hAnsi="Times New Roman" w:cs="Times New Roman" w:hint="eastAsia"/>
          <w:sz w:val="24"/>
          <w:szCs w:val="24"/>
        </w:rPr>
        <w:t xml:space="preserve"> confidence</w:t>
      </w:r>
      <w:r w:rsidR="00C916DE" w:rsidRPr="00AA5E35">
        <w:rPr>
          <w:rFonts w:ascii="Times New Roman" w:hAnsi="Times New Roman" w:cs="Times New Roman" w:hint="eastAsia"/>
          <w:sz w:val="24"/>
          <w:szCs w:val="24"/>
        </w:rPr>
        <w:t xml:space="preserve"> </w:t>
      </w:r>
      <w:r w:rsidR="00865709">
        <w:rPr>
          <w:rFonts w:ascii="Times New Roman" w:hAnsi="Times New Roman" w:cs="Times New Roman" w:hint="eastAsia"/>
          <w:sz w:val="24"/>
          <w:szCs w:val="24"/>
        </w:rPr>
        <w:t xml:space="preserve">on judgement re-alignment </w:t>
      </w:r>
      <w:r w:rsidR="00C916DE" w:rsidRPr="00AA5E35">
        <w:rPr>
          <w:rFonts w:ascii="Times New Roman" w:hAnsi="Times New Roman" w:cs="Times New Roman" w:hint="eastAsia"/>
          <w:sz w:val="24"/>
          <w:szCs w:val="24"/>
        </w:rPr>
        <w:t>(</w:t>
      </w:r>
      <w:r w:rsidR="00C916DE" w:rsidRPr="00AA5E35">
        <w:rPr>
          <w:rFonts w:ascii="Times New Roman" w:hAnsi="Times New Roman" w:cs="Times New Roman"/>
          <w:i/>
          <w:kern w:val="0"/>
          <w:sz w:val="24"/>
          <w:szCs w:val="24"/>
        </w:rPr>
        <w:t xml:space="preserve">b </w:t>
      </w:r>
      <w:r w:rsidR="00C916DE" w:rsidRPr="00AA5E35">
        <w:rPr>
          <w:rFonts w:ascii="Times New Roman" w:hAnsi="Times New Roman" w:cs="Times New Roman"/>
          <w:iCs/>
          <w:kern w:val="0"/>
          <w:sz w:val="24"/>
          <w:szCs w:val="24"/>
        </w:rPr>
        <w:t>= -</w:t>
      </w:r>
      <w:r w:rsidR="006E72F2">
        <w:rPr>
          <w:rFonts w:ascii="Times New Roman" w:hAnsi="Times New Roman" w:cs="Times New Roman" w:hint="eastAsia"/>
          <w:iCs/>
          <w:kern w:val="0"/>
          <w:sz w:val="24"/>
          <w:szCs w:val="24"/>
        </w:rPr>
        <w:t>8</w:t>
      </w:r>
      <w:r w:rsidR="00C916DE" w:rsidRPr="00AA5E35">
        <w:rPr>
          <w:rFonts w:ascii="Times New Roman" w:hAnsi="Times New Roman" w:cs="Times New Roman" w:hint="eastAsia"/>
          <w:iCs/>
          <w:kern w:val="0"/>
          <w:sz w:val="24"/>
          <w:szCs w:val="24"/>
        </w:rPr>
        <w:t>.0</w:t>
      </w:r>
      <w:r w:rsidR="00C916DE" w:rsidRPr="00AA5E35">
        <w:rPr>
          <w:rFonts w:ascii="Times New Roman" w:hAnsi="Times New Roman" w:cs="Times New Roman"/>
          <w:iCs/>
          <w:kern w:val="0"/>
          <w:sz w:val="24"/>
          <w:szCs w:val="24"/>
        </w:rPr>
        <w:t xml:space="preserve"> × 10</w:t>
      </w:r>
      <w:r w:rsidR="00C916DE" w:rsidRPr="00AA5E35">
        <w:rPr>
          <w:rFonts w:ascii="Times New Roman" w:hAnsi="Times New Roman" w:cs="Times New Roman"/>
          <w:iCs/>
          <w:kern w:val="0"/>
          <w:sz w:val="24"/>
          <w:szCs w:val="24"/>
          <w:vertAlign w:val="superscript"/>
        </w:rPr>
        <w:t>-3</w:t>
      </w:r>
      <w:r w:rsidR="00C916DE" w:rsidRPr="00AA5E35">
        <w:rPr>
          <w:rFonts w:ascii="Times New Roman" w:hAnsi="Times New Roman" w:cs="Times New Roman"/>
          <w:iCs/>
          <w:kern w:val="0"/>
          <w:sz w:val="24"/>
          <w:szCs w:val="24"/>
        </w:rPr>
        <w:t xml:space="preserve">, </w:t>
      </w:r>
      <w:r w:rsidR="00C916DE" w:rsidRPr="00AA5E35">
        <w:rPr>
          <w:rFonts w:ascii="Times New Roman" w:hAnsi="Times New Roman" w:cs="Times New Roman"/>
          <w:i/>
          <w:kern w:val="0"/>
          <w:sz w:val="24"/>
          <w:szCs w:val="24"/>
        </w:rPr>
        <w:t>z</w:t>
      </w:r>
      <w:r w:rsidR="00C916DE" w:rsidRPr="00AA5E35">
        <w:rPr>
          <w:rFonts w:ascii="Times New Roman" w:hAnsi="Times New Roman" w:cs="Times New Roman"/>
          <w:iCs/>
          <w:kern w:val="0"/>
          <w:sz w:val="24"/>
          <w:szCs w:val="24"/>
        </w:rPr>
        <w:t xml:space="preserve"> = -1.</w:t>
      </w:r>
      <w:r w:rsidR="006E72F2">
        <w:rPr>
          <w:rFonts w:ascii="Times New Roman" w:hAnsi="Times New Roman" w:cs="Times New Roman" w:hint="eastAsia"/>
          <w:iCs/>
          <w:kern w:val="0"/>
          <w:sz w:val="24"/>
          <w:szCs w:val="24"/>
        </w:rPr>
        <w:t>67</w:t>
      </w:r>
      <w:r w:rsidR="00C916DE" w:rsidRPr="00AA5E35">
        <w:rPr>
          <w:rFonts w:ascii="Times New Roman" w:hAnsi="Times New Roman" w:cs="Times New Roman"/>
          <w:iCs/>
          <w:kern w:val="0"/>
          <w:sz w:val="24"/>
          <w:szCs w:val="24"/>
        </w:rPr>
        <w:t>, 95% CI = [-0.02, 0.00</w:t>
      </w:r>
      <w:r w:rsidR="00C916DE" w:rsidRPr="00AA5E35">
        <w:rPr>
          <w:rFonts w:ascii="Times New Roman" w:hAnsi="Times New Roman" w:cs="Times New Roman" w:hint="eastAsia"/>
          <w:iCs/>
          <w:kern w:val="0"/>
          <w:sz w:val="24"/>
          <w:szCs w:val="24"/>
        </w:rPr>
        <w:t>3</w:t>
      </w:r>
      <w:r w:rsidR="00C916DE" w:rsidRPr="00AA5E35">
        <w:rPr>
          <w:rFonts w:ascii="Times New Roman" w:hAnsi="Times New Roman" w:cs="Times New Roman"/>
          <w:iCs/>
          <w:kern w:val="0"/>
          <w:sz w:val="24"/>
          <w:szCs w:val="24"/>
        </w:rPr>
        <w:t xml:space="preserve">], </w:t>
      </w:r>
      <w:r w:rsidR="00C916DE" w:rsidRPr="00AA5E35">
        <w:rPr>
          <w:rFonts w:ascii="Times New Roman" w:hAnsi="Times New Roman" w:cs="Times New Roman"/>
          <w:i/>
          <w:kern w:val="0"/>
          <w:sz w:val="24"/>
          <w:szCs w:val="24"/>
        </w:rPr>
        <w:t>p</w:t>
      </w:r>
      <w:r w:rsidR="00C916DE" w:rsidRPr="00AA5E35">
        <w:rPr>
          <w:rFonts w:ascii="Times New Roman" w:hAnsi="Times New Roman" w:cs="Times New Roman"/>
          <w:iCs/>
          <w:kern w:val="0"/>
          <w:sz w:val="24"/>
          <w:szCs w:val="24"/>
        </w:rPr>
        <w:t xml:space="preserve"> = .</w:t>
      </w:r>
      <w:r w:rsidR="00C916DE" w:rsidRPr="00AA5E35">
        <w:rPr>
          <w:rFonts w:ascii="Times New Roman" w:hAnsi="Times New Roman" w:cs="Times New Roman" w:hint="eastAsia"/>
          <w:iCs/>
          <w:kern w:val="0"/>
          <w:sz w:val="24"/>
          <w:szCs w:val="24"/>
        </w:rPr>
        <w:t>1</w:t>
      </w:r>
      <w:r w:rsidR="006E72F2">
        <w:rPr>
          <w:rFonts w:ascii="Times New Roman" w:hAnsi="Times New Roman" w:cs="Times New Roman" w:hint="eastAsia"/>
          <w:iCs/>
          <w:kern w:val="0"/>
          <w:sz w:val="24"/>
          <w:szCs w:val="24"/>
        </w:rPr>
        <w:t>0</w:t>
      </w:r>
      <w:r w:rsidR="00C916DE" w:rsidRPr="00AA5E35">
        <w:rPr>
          <w:rFonts w:ascii="Times New Roman" w:hAnsi="Times New Roman" w:cs="Times New Roman" w:hint="eastAsia"/>
          <w:sz w:val="24"/>
          <w:szCs w:val="24"/>
        </w:rPr>
        <w:t>).</w:t>
      </w:r>
      <w:r w:rsidR="0031278C" w:rsidRPr="00AA5E35">
        <w:rPr>
          <w:rFonts w:ascii="Times New Roman" w:hAnsi="Times New Roman" w:cs="Times New Roman" w:hint="eastAsia"/>
          <w:sz w:val="24"/>
          <w:szCs w:val="24"/>
        </w:rPr>
        <w:t xml:space="preserve"> </w:t>
      </w:r>
    </w:p>
    <w:p w14:paraId="21CEB531" w14:textId="77777777" w:rsidR="00122B26" w:rsidRPr="00AA5E35" w:rsidRDefault="00122B26" w:rsidP="00986E21">
      <w:pPr>
        <w:adjustRightInd w:val="0"/>
        <w:snapToGrid w:val="0"/>
        <w:spacing w:line="360" w:lineRule="auto"/>
        <w:rPr>
          <w:rFonts w:ascii="Times New Roman" w:hAnsi="Times New Roman" w:cs="Times New Roman"/>
          <w:sz w:val="24"/>
          <w:szCs w:val="24"/>
        </w:rPr>
      </w:pPr>
    </w:p>
    <w:p w14:paraId="2870F9F7" w14:textId="5ECA866D" w:rsidR="00986E21" w:rsidRPr="00AA5E35" w:rsidRDefault="00FC1B2F" w:rsidP="00986E21">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hint="eastAsia"/>
          <w:b/>
          <w:bCs/>
          <w:i/>
          <w:kern w:val="0"/>
          <w:sz w:val="24"/>
          <w:szCs w:val="24"/>
        </w:rPr>
        <w:t>Advisors d</w:t>
      </w:r>
      <w:r w:rsidR="00D27CDF" w:rsidRPr="00AA5E35">
        <w:rPr>
          <w:rFonts w:ascii="Times New Roman" w:hAnsi="Times New Roman" w:cs="Times New Roman" w:hint="eastAsia"/>
          <w:b/>
          <w:bCs/>
          <w:i/>
          <w:kern w:val="0"/>
          <w:sz w:val="24"/>
          <w:szCs w:val="24"/>
        </w:rPr>
        <w:t>eliberat</w:t>
      </w:r>
      <w:r w:rsidRPr="00AA5E35">
        <w:rPr>
          <w:rFonts w:ascii="Times New Roman" w:hAnsi="Times New Roman" w:cs="Times New Roman" w:hint="eastAsia"/>
          <w:b/>
          <w:bCs/>
          <w:i/>
          <w:kern w:val="0"/>
          <w:sz w:val="24"/>
          <w:szCs w:val="24"/>
        </w:rPr>
        <w:t>ively</w:t>
      </w:r>
      <w:r w:rsidR="00A509EA" w:rsidRPr="00AA5E35">
        <w:rPr>
          <w:rFonts w:ascii="Times New Roman" w:hAnsi="Times New Roman" w:cs="Times New Roman" w:hint="eastAsia"/>
          <w:b/>
          <w:bCs/>
          <w:i/>
          <w:kern w:val="0"/>
          <w:sz w:val="24"/>
          <w:szCs w:val="24"/>
        </w:rPr>
        <w:t xml:space="preserve"> </w:t>
      </w:r>
      <w:r w:rsidR="00BA5AA5" w:rsidRPr="00AA5E35">
        <w:rPr>
          <w:rFonts w:ascii="Times New Roman" w:hAnsi="Times New Roman" w:cs="Times New Roman" w:hint="eastAsia"/>
          <w:b/>
          <w:bCs/>
          <w:i/>
          <w:kern w:val="0"/>
          <w:sz w:val="24"/>
          <w:szCs w:val="24"/>
        </w:rPr>
        <w:t xml:space="preserve">conformed to </w:t>
      </w:r>
      <w:r w:rsidR="00A147C7" w:rsidRPr="00AA5E35">
        <w:rPr>
          <w:rFonts w:ascii="Times New Roman" w:hAnsi="Times New Roman" w:cs="Times New Roman" w:hint="eastAsia"/>
          <w:b/>
          <w:bCs/>
          <w:i/>
          <w:kern w:val="0"/>
          <w:sz w:val="24"/>
          <w:szCs w:val="24"/>
        </w:rPr>
        <w:t xml:space="preserve">but not </w:t>
      </w:r>
      <w:r w:rsidR="009E7471">
        <w:rPr>
          <w:rFonts w:ascii="Times New Roman" w:hAnsi="Times New Roman" w:cs="Times New Roman" w:hint="eastAsia"/>
          <w:b/>
          <w:bCs/>
          <w:i/>
          <w:kern w:val="0"/>
          <w:sz w:val="24"/>
          <w:szCs w:val="24"/>
        </w:rPr>
        <w:t>being permeated</w:t>
      </w:r>
      <w:r w:rsidR="00A147C7" w:rsidRPr="00AA5E35">
        <w:rPr>
          <w:rFonts w:ascii="Times New Roman" w:hAnsi="Times New Roman" w:cs="Times New Roman" w:hint="eastAsia"/>
          <w:b/>
          <w:bCs/>
          <w:i/>
          <w:kern w:val="0"/>
          <w:sz w:val="24"/>
          <w:szCs w:val="24"/>
        </w:rPr>
        <w:t xml:space="preserve"> by </w:t>
      </w:r>
      <w:r w:rsidR="00A509EA" w:rsidRPr="00AA5E35">
        <w:rPr>
          <w:rFonts w:ascii="Times New Roman" w:hAnsi="Times New Roman" w:cs="Times New Roman" w:hint="eastAsia"/>
          <w:b/>
          <w:bCs/>
          <w:i/>
          <w:kern w:val="0"/>
          <w:sz w:val="24"/>
          <w:szCs w:val="24"/>
        </w:rPr>
        <w:t>advisees</w:t>
      </w:r>
      <w:r w:rsidR="00A509EA" w:rsidRPr="00AA5E35">
        <w:rPr>
          <w:rFonts w:ascii="Times New Roman" w:hAnsi="Times New Roman" w:cs="Times New Roman"/>
          <w:b/>
          <w:bCs/>
          <w:i/>
          <w:kern w:val="0"/>
          <w:sz w:val="24"/>
          <w:szCs w:val="24"/>
        </w:rPr>
        <w:t>’</w:t>
      </w:r>
      <w:r w:rsidR="00A509EA" w:rsidRPr="00AA5E35">
        <w:rPr>
          <w:rFonts w:ascii="Times New Roman" w:hAnsi="Times New Roman" w:cs="Times New Roman" w:hint="eastAsia"/>
          <w:b/>
          <w:bCs/>
          <w:i/>
          <w:kern w:val="0"/>
          <w:sz w:val="24"/>
          <w:szCs w:val="24"/>
        </w:rPr>
        <w:t xml:space="preserve"> opinions</w:t>
      </w:r>
      <w:r w:rsidR="00986E21" w:rsidRPr="00AA5E35">
        <w:rPr>
          <w:rFonts w:ascii="Times New Roman" w:hAnsi="Times New Roman" w:cs="Times New Roman" w:hint="eastAsia"/>
          <w:b/>
          <w:bCs/>
          <w:i/>
          <w:kern w:val="0"/>
          <w:sz w:val="24"/>
          <w:szCs w:val="24"/>
        </w:rPr>
        <w:t>.</w:t>
      </w:r>
    </w:p>
    <w:p w14:paraId="1D02A221" w14:textId="5F092B2C" w:rsidR="003B3E00" w:rsidRPr="003B55C6" w:rsidRDefault="00986E21" w:rsidP="00594DE1">
      <w:pPr>
        <w:adjustRightInd w:val="0"/>
        <w:snapToGrid w:val="0"/>
        <w:spacing w:line="360" w:lineRule="auto"/>
        <w:rPr>
          <w:rFonts w:ascii="Times New Roman" w:hAnsi="Times New Roman" w:cs="Times New Roman" w:hint="eastAsia"/>
          <w:sz w:val="24"/>
          <w:szCs w:val="24"/>
        </w:rPr>
      </w:pPr>
      <w:r w:rsidRPr="00AA5E35">
        <w:rPr>
          <w:rFonts w:ascii="Times New Roman" w:hAnsi="Times New Roman" w:cs="Times New Roman"/>
          <w:sz w:val="24"/>
          <w:szCs w:val="24"/>
        </w:rPr>
        <w:tab/>
      </w:r>
      <w:r w:rsidR="003B3E00" w:rsidRPr="00AA5E35">
        <w:rPr>
          <w:rFonts w:ascii="Times New Roman" w:hAnsi="Times New Roman" w:cs="Times New Roman"/>
          <w:sz w:val="24"/>
          <w:szCs w:val="24"/>
        </w:rPr>
        <w:t xml:space="preserve">Next, we </w:t>
      </w:r>
      <w:r w:rsidR="00DF45BD" w:rsidRPr="00AA5E35">
        <w:rPr>
          <w:rFonts w:ascii="Times New Roman" w:hAnsi="Times New Roman" w:cs="Times New Roman" w:hint="eastAsia"/>
          <w:sz w:val="24"/>
          <w:szCs w:val="24"/>
        </w:rPr>
        <w:t>investigated</w:t>
      </w:r>
      <w:r w:rsidR="003B3E00" w:rsidRPr="00AA5E35">
        <w:rPr>
          <w:rFonts w:ascii="Times New Roman" w:hAnsi="Times New Roman" w:cs="Times New Roman"/>
          <w:sz w:val="24"/>
          <w:szCs w:val="24"/>
        </w:rPr>
        <w:t xml:space="preserve"> whether </w:t>
      </w:r>
      <w:r w:rsidR="00D27CDF" w:rsidRPr="00AA5E35">
        <w:rPr>
          <w:rFonts w:ascii="Times New Roman" w:hAnsi="Times New Roman" w:cs="Times New Roman" w:hint="eastAsia"/>
          <w:sz w:val="24"/>
          <w:szCs w:val="24"/>
        </w:rPr>
        <w:t>opinion conformity</w:t>
      </w:r>
      <w:r w:rsidR="003B3E00" w:rsidRPr="00AA5E35">
        <w:rPr>
          <w:rFonts w:ascii="Times New Roman" w:hAnsi="Times New Roman" w:cs="Times New Roman"/>
          <w:sz w:val="24"/>
          <w:szCs w:val="24"/>
        </w:rPr>
        <w:t xml:space="preserve"> </w:t>
      </w:r>
      <w:r w:rsidR="00DF1C0F" w:rsidRPr="00AA5E35">
        <w:rPr>
          <w:rFonts w:ascii="Times New Roman" w:hAnsi="Times New Roman" w:cs="Times New Roman" w:hint="eastAsia"/>
          <w:sz w:val="24"/>
          <w:szCs w:val="24"/>
        </w:rPr>
        <w:t xml:space="preserve">was </w:t>
      </w:r>
      <w:r w:rsidR="00E7348E">
        <w:rPr>
          <w:rFonts w:ascii="Times New Roman" w:hAnsi="Times New Roman" w:cs="Times New Roman" w:hint="eastAsia"/>
          <w:sz w:val="24"/>
          <w:szCs w:val="24"/>
        </w:rPr>
        <w:t>deliberatively pursued</w:t>
      </w:r>
      <w:r w:rsidR="003B3E00" w:rsidRPr="00AA5E35">
        <w:rPr>
          <w:rFonts w:ascii="Times New Roman" w:hAnsi="Times New Roman" w:cs="Times New Roman"/>
          <w:sz w:val="24"/>
          <w:szCs w:val="24"/>
        </w:rPr>
        <w:t xml:space="preserve">. </w:t>
      </w:r>
      <w:r w:rsidR="00BB022D" w:rsidRPr="00AA5E35">
        <w:rPr>
          <w:rFonts w:ascii="Times New Roman" w:hAnsi="Times New Roman" w:cs="Times New Roman" w:hint="eastAsia"/>
          <w:sz w:val="24"/>
          <w:szCs w:val="24"/>
        </w:rPr>
        <w:t>B</w:t>
      </w:r>
      <w:r w:rsidR="00FF1033">
        <w:rPr>
          <w:rFonts w:ascii="Times New Roman" w:hAnsi="Times New Roman" w:cs="Times New Roman" w:hint="eastAsia"/>
          <w:sz w:val="24"/>
          <w:szCs w:val="24"/>
        </w:rPr>
        <w:t>y</w:t>
      </w:r>
      <w:r w:rsidR="0042441E" w:rsidRPr="00AA5E35">
        <w:rPr>
          <w:rFonts w:ascii="Times New Roman" w:hAnsi="Times New Roman" w:cs="Times New Roman" w:hint="eastAsia"/>
          <w:sz w:val="24"/>
          <w:szCs w:val="24"/>
        </w:rPr>
        <w:t xml:space="preserve"> this </w:t>
      </w:r>
      <w:r w:rsidR="00724F1D" w:rsidRPr="00AA5E35">
        <w:rPr>
          <w:rFonts w:ascii="Times New Roman" w:hAnsi="Times New Roman" w:cs="Times New Roman" w:hint="eastAsia"/>
          <w:sz w:val="24"/>
          <w:szCs w:val="24"/>
        </w:rPr>
        <w:t>account</w:t>
      </w:r>
      <w:r w:rsidR="003B3E00" w:rsidRPr="00AA5E35">
        <w:rPr>
          <w:rFonts w:ascii="Times New Roman" w:hAnsi="Times New Roman" w:cs="Times New Roman"/>
          <w:sz w:val="24"/>
          <w:szCs w:val="24"/>
        </w:rPr>
        <w:t xml:space="preserve">, participants </w:t>
      </w:r>
      <w:r w:rsidR="0069024C" w:rsidRPr="00AA5E35">
        <w:rPr>
          <w:rFonts w:ascii="Times New Roman" w:hAnsi="Times New Roman" w:cs="Times New Roman" w:hint="eastAsia"/>
          <w:sz w:val="24"/>
          <w:szCs w:val="24"/>
        </w:rPr>
        <w:t xml:space="preserve">were </w:t>
      </w:r>
      <w:r w:rsidR="003B55C6">
        <w:rPr>
          <w:rFonts w:ascii="Times New Roman" w:hAnsi="Times New Roman" w:cs="Times New Roman" w:hint="eastAsia"/>
          <w:sz w:val="24"/>
          <w:szCs w:val="24"/>
        </w:rPr>
        <w:t>hypothesized</w:t>
      </w:r>
      <w:r w:rsidR="0069024C" w:rsidRPr="00AA5E35">
        <w:rPr>
          <w:rFonts w:ascii="Times New Roman" w:hAnsi="Times New Roman" w:cs="Times New Roman" w:hint="eastAsia"/>
          <w:sz w:val="24"/>
          <w:szCs w:val="24"/>
        </w:rPr>
        <w:t xml:space="preserve"> to</w:t>
      </w:r>
      <w:r w:rsidR="003B3E00" w:rsidRPr="00AA5E35">
        <w:rPr>
          <w:rFonts w:ascii="Times New Roman" w:hAnsi="Times New Roman" w:cs="Times New Roman"/>
          <w:sz w:val="24"/>
          <w:szCs w:val="24"/>
        </w:rPr>
        <w:t xml:space="preserve"> </w:t>
      </w:r>
      <w:r w:rsidR="004F39EB" w:rsidRPr="00AA5E35">
        <w:rPr>
          <w:rFonts w:ascii="Times New Roman" w:hAnsi="Times New Roman" w:cs="Times New Roman" w:hint="eastAsia"/>
          <w:sz w:val="24"/>
          <w:szCs w:val="24"/>
        </w:rPr>
        <w:t xml:space="preserve">become </w:t>
      </w:r>
      <w:r w:rsidR="004F39EB" w:rsidRPr="00AA5E35">
        <w:rPr>
          <w:rFonts w:ascii="Times New Roman" w:hAnsi="Times New Roman" w:cs="Times New Roman"/>
          <w:sz w:val="24"/>
          <w:szCs w:val="24"/>
        </w:rPr>
        <w:t>impervious</w:t>
      </w:r>
      <w:r w:rsidR="004F39EB" w:rsidRPr="00AA5E35">
        <w:rPr>
          <w:rFonts w:ascii="Times New Roman" w:hAnsi="Times New Roman" w:cs="Times New Roman" w:hint="eastAsia"/>
          <w:sz w:val="24"/>
          <w:szCs w:val="24"/>
        </w:rPr>
        <w:t xml:space="preserve"> </w:t>
      </w:r>
      <w:r w:rsidR="00B45535" w:rsidRPr="00AA5E35">
        <w:rPr>
          <w:rFonts w:ascii="Times New Roman" w:hAnsi="Times New Roman" w:cs="Times New Roman" w:hint="eastAsia"/>
          <w:sz w:val="24"/>
          <w:szCs w:val="24"/>
        </w:rPr>
        <w:t>to</w:t>
      </w:r>
      <w:r w:rsidR="004F39EB" w:rsidRPr="00AA5E35">
        <w:rPr>
          <w:rFonts w:ascii="Times New Roman" w:hAnsi="Times New Roman" w:cs="Times New Roman" w:hint="eastAsia"/>
          <w:sz w:val="24"/>
          <w:szCs w:val="24"/>
        </w:rPr>
        <w:t xml:space="preserve"> alignment bias</w:t>
      </w:r>
      <w:r w:rsidR="003B3E00" w:rsidRPr="00AA5E35">
        <w:rPr>
          <w:rFonts w:ascii="Times New Roman" w:hAnsi="Times New Roman" w:cs="Times New Roman"/>
          <w:sz w:val="24"/>
          <w:szCs w:val="24"/>
        </w:rPr>
        <w:t xml:space="preserve"> </w:t>
      </w:r>
      <w:r w:rsidR="001E6056" w:rsidRPr="00AA5E35">
        <w:rPr>
          <w:rFonts w:ascii="Times New Roman" w:hAnsi="Times New Roman" w:cs="Times New Roman" w:hint="eastAsia"/>
          <w:sz w:val="24"/>
          <w:szCs w:val="24"/>
        </w:rPr>
        <w:t>(</w:t>
      </w:r>
      <w:r w:rsidR="0085134E" w:rsidRPr="00AA5E35">
        <w:rPr>
          <w:rFonts w:ascii="Times New Roman" w:hAnsi="Times New Roman" w:cs="Times New Roman" w:hint="eastAsia"/>
          <w:sz w:val="24"/>
          <w:szCs w:val="24"/>
        </w:rPr>
        <w:t xml:space="preserve">towards </w:t>
      </w:r>
      <w:r w:rsidR="00B45535" w:rsidRPr="00AA5E35">
        <w:rPr>
          <w:rFonts w:ascii="Times New Roman" w:hAnsi="Times New Roman" w:cs="Times New Roman" w:hint="eastAsia"/>
          <w:sz w:val="24"/>
          <w:szCs w:val="24"/>
        </w:rPr>
        <w:t xml:space="preserve">the opinions from </w:t>
      </w:r>
      <w:r w:rsidR="0085134E" w:rsidRPr="00AA5E35">
        <w:rPr>
          <w:rFonts w:ascii="Times New Roman" w:hAnsi="Times New Roman" w:cs="Times New Roman" w:hint="eastAsia"/>
          <w:sz w:val="24"/>
          <w:szCs w:val="24"/>
        </w:rPr>
        <w:t>advisees in session 2</w:t>
      </w:r>
      <w:r w:rsidR="001E6056" w:rsidRPr="00AA5E35">
        <w:rPr>
          <w:rFonts w:ascii="Times New Roman" w:hAnsi="Times New Roman" w:cs="Times New Roman" w:hint="eastAsia"/>
          <w:sz w:val="24"/>
          <w:szCs w:val="24"/>
        </w:rPr>
        <w:t>)</w:t>
      </w:r>
      <w:r w:rsidR="0085134E" w:rsidRPr="00AA5E35">
        <w:rPr>
          <w:rFonts w:ascii="Times New Roman" w:hAnsi="Times New Roman" w:cs="Times New Roman" w:hint="eastAsia"/>
          <w:sz w:val="24"/>
          <w:szCs w:val="24"/>
        </w:rPr>
        <w:t xml:space="preserve"> </w:t>
      </w:r>
      <w:r w:rsidR="003B3E00" w:rsidRPr="00AA5E35">
        <w:rPr>
          <w:rFonts w:ascii="Times New Roman" w:hAnsi="Times New Roman" w:cs="Times New Roman"/>
          <w:sz w:val="24"/>
          <w:szCs w:val="24"/>
        </w:rPr>
        <w:t xml:space="preserve">when they </w:t>
      </w:r>
      <w:r w:rsidR="003B55C6">
        <w:rPr>
          <w:rFonts w:ascii="Times New Roman" w:hAnsi="Times New Roman" w:cs="Times New Roman" w:hint="eastAsia"/>
          <w:sz w:val="24"/>
          <w:szCs w:val="24"/>
        </w:rPr>
        <w:t xml:space="preserve">recognized that </w:t>
      </w:r>
      <w:r w:rsidR="003B3E00" w:rsidRPr="00AA5E35">
        <w:rPr>
          <w:rFonts w:ascii="Times New Roman" w:hAnsi="Times New Roman" w:cs="Times New Roman"/>
          <w:sz w:val="24"/>
          <w:szCs w:val="24"/>
        </w:rPr>
        <w:t xml:space="preserve">their </w:t>
      </w:r>
      <w:r w:rsidR="003B3E00" w:rsidRPr="00AA5E35">
        <w:rPr>
          <w:rFonts w:ascii="Times New Roman" w:hAnsi="Times New Roman" w:cs="Times New Roman"/>
          <w:sz w:val="24"/>
          <w:szCs w:val="24"/>
        </w:rPr>
        <w:lastRenderedPageBreak/>
        <w:t xml:space="preserve">advice would be </w:t>
      </w:r>
      <w:r w:rsidR="00CC4BAD" w:rsidRPr="00AA5E35">
        <w:rPr>
          <w:rFonts w:ascii="Times New Roman" w:hAnsi="Times New Roman" w:cs="Times New Roman" w:hint="eastAsia"/>
          <w:sz w:val="24"/>
          <w:szCs w:val="24"/>
        </w:rPr>
        <w:t>provided</w:t>
      </w:r>
      <w:r w:rsidR="003B3E00" w:rsidRPr="00AA5E35">
        <w:rPr>
          <w:rFonts w:ascii="Times New Roman" w:hAnsi="Times New Roman" w:cs="Times New Roman"/>
          <w:sz w:val="24"/>
          <w:szCs w:val="24"/>
        </w:rPr>
        <w:t xml:space="preserve"> to a new advisee (</w:t>
      </w:r>
      <w:r w:rsidR="003B3E4F" w:rsidRPr="00AA5E35">
        <w:rPr>
          <w:rFonts w:ascii="Times New Roman" w:hAnsi="Times New Roman" w:cs="Times New Roman" w:hint="eastAsia"/>
          <w:sz w:val="24"/>
          <w:szCs w:val="24"/>
        </w:rPr>
        <w:t>new advisee</w:t>
      </w:r>
      <w:r w:rsidR="003B3E00" w:rsidRPr="00AA5E35">
        <w:rPr>
          <w:rFonts w:ascii="Times New Roman" w:hAnsi="Times New Roman" w:cs="Times New Roman"/>
          <w:sz w:val="24"/>
          <w:szCs w:val="24"/>
        </w:rPr>
        <w:t xml:space="preserve"> condition)</w:t>
      </w:r>
      <w:r w:rsidR="008A5BB4" w:rsidRPr="00AA5E35">
        <w:rPr>
          <w:rFonts w:ascii="Times New Roman" w:hAnsi="Times New Roman" w:cs="Times New Roman" w:hint="eastAsia"/>
          <w:sz w:val="24"/>
          <w:szCs w:val="24"/>
        </w:rPr>
        <w:t>;</w:t>
      </w:r>
      <w:r w:rsidR="002479C4" w:rsidRPr="00AA5E35">
        <w:rPr>
          <w:rFonts w:ascii="Times New Roman" w:hAnsi="Times New Roman" w:cs="Times New Roman" w:hint="eastAsia"/>
          <w:sz w:val="24"/>
          <w:szCs w:val="24"/>
        </w:rPr>
        <w:t xml:space="preserve"> whereas continue</w:t>
      </w:r>
      <w:r w:rsidR="00E73F4C" w:rsidRPr="00AA5E35">
        <w:rPr>
          <w:rFonts w:ascii="Times New Roman" w:hAnsi="Times New Roman" w:cs="Times New Roman" w:hint="eastAsia"/>
          <w:sz w:val="24"/>
          <w:szCs w:val="24"/>
        </w:rPr>
        <w:t>d</w:t>
      </w:r>
      <w:r w:rsidR="002479C4" w:rsidRPr="00AA5E35">
        <w:rPr>
          <w:rFonts w:ascii="Times New Roman" w:hAnsi="Times New Roman" w:cs="Times New Roman" w:hint="eastAsia"/>
          <w:sz w:val="24"/>
          <w:szCs w:val="24"/>
        </w:rPr>
        <w:t xml:space="preserve"> to </w:t>
      </w:r>
      <w:r w:rsidR="002479C4" w:rsidRPr="00AA5E35">
        <w:rPr>
          <w:rFonts w:ascii="Times New Roman" w:hAnsi="Times New Roman" w:cs="Times New Roman"/>
          <w:sz w:val="24"/>
          <w:szCs w:val="24"/>
        </w:rPr>
        <w:t>exhibit</w:t>
      </w:r>
      <w:r w:rsidR="002479C4" w:rsidRPr="00AA5E35">
        <w:rPr>
          <w:rFonts w:ascii="Times New Roman" w:hAnsi="Times New Roman" w:cs="Times New Roman" w:hint="eastAsia"/>
          <w:sz w:val="24"/>
          <w:szCs w:val="24"/>
        </w:rPr>
        <w:t xml:space="preserve"> alignment bias</w:t>
      </w:r>
      <w:r w:rsidR="0085134E" w:rsidRPr="00AA5E35">
        <w:rPr>
          <w:rFonts w:ascii="Times New Roman" w:hAnsi="Times New Roman" w:cs="Times New Roman"/>
          <w:sz w:val="24"/>
          <w:szCs w:val="24"/>
        </w:rPr>
        <w:t xml:space="preserve"> when </w:t>
      </w:r>
      <w:r w:rsidR="0085134E" w:rsidRPr="00AA5E35">
        <w:rPr>
          <w:rFonts w:ascii="Times New Roman" w:hAnsi="Times New Roman" w:cs="Times New Roman" w:hint="eastAsia"/>
          <w:sz w:val="24"/>
          <w:szCs w:val="24"/>
        </w:rPr>
        <w:t>participants</w:t>
      </w:r>
      <w:r w:rsidR="0085134E" w:rsidRPr="00AA5E35">
        <w:rPr>
          <w:rFonts w:ascii="Times New Roman" w:hAnsi="Times New Roman" w:cs="Times New Roman"/>
          <w:sz w:val="24"/>
          <w:szCs w:val="24"/>
        </w:rPr>
        <w:t xml:space="preserve"> believed</w:t>
      </w:r>
      <w:r w:rsidR="003B3E00" w:rsidRPr="00AA5E35">
        <w:rPr>
          <w:rFonts w:ascii="Times New Roman" w:hAnsi="Times New Roman" w:cs="Times New Roman"/>
          <w:sz w:val="24"/>
          <w:szCs w:val="24"/>
        </w:rPr>
        <w:t xml:space="preserve"> </w:t>
      </w:r>
      <w:r w:rsidR="0085134E" w:rsidRPr="00AA5E35">
        <w:rPr>
          <w:rFonts w:ascii="Times New Roman" w:hAnsi="Times New Roman" w:cs="Times New Roman"/>
          <w:sz w:val="24"/>
          <w:szCs w:val="24"/>
        </w:rPr>
        <w:t xml:space="preserve">their advice would be </w:t>
      </w:r>
      <w:r w:rsidR="00CC4BAD" w:rsidRPr="00AA5E35">
        <w:rPr>
          <w:rFonts w:ascii="Times New Roman" w:hAnsi="Times New Roman" w:cs="Times New Roman" w:hint="eastAsia"/>
          <w:sz w:val="24"/>
          <w:szCs w:val="24"/>
        </w:rPr>
        <w:t>provided</w:t>
      </w:r>
      <w:r w:rsidR="00CC4BAD" w:rsidRPr="00AA5E35">
        <w:rPr>
          <w:rFonts w:ascii="Times New Roman" w:hAnsi="Times New Roman" w:cs="Times New Roman"/>
          <w:sz w:val="24"/>
          <w:szCs w:val="24"/>
        </w:rPr>
        <w:t xml:space="preserve"> </w:t>
      </w:r>
      <w:r w:rsidR="0085134E" w:rsidRPr="00AA5E35">
        <w:rPr>
          <w:rFonts w:ascii="Times New Roman" w:hAnsi="Times New Roman" w:cs="Times New Roman"/>
          <w:sz w:val="24"/>
          <w:szCs w:val="24"/>
        </w:rPr>
        <w:t>to</w:t>
      </w:r>
      <w:r w:rsidR="003B3E00" w:rsidRPr="00AA5E35">
        <w:rPr>
          <w:rFonts w:ascii="Times New Roman" w:hAnsi="Times New Roman" w:cs="Times New Roman"/>
          <w:sz w:val="24"/>
          <w:szCs w:val="24"/>
        </w:rPr>
        <w:t xml:space="preserve"> the same advisee</w:t>
      </w:r>
      <w:r w:rsidR="003B3E00" w:rsidRPr="00AA5E35">
        <w:rPr>
          <w:rFonts w:ascii="Times New Roman" w:hAnsi="Times New Roman" w:cs="Times New Roman" w:hint="eastAsia"/>
          <w:sz w:val="24"/>
          <w:szCs w:val="24"/>
        </w:rPr>
        <w:t>s</w:t>
      </w:r>
      <w:r w:rsidR="003B3E00" w:rsidRPr="00AA5E35">
        <w:rPr>
          <w:rFonts w:ascii="Times New Roman" w:hAnsi="Times New Roman" w:cs="Times New Roman"/>
          <w:sz w:val="24"/>
          <w:szCs w:val="24"/>
        </w:rPr>
        <w:t xml:space="preserve"> from session 2 (</w:t>
      </w:r>
      <w:r w:rsidR="003B3E4F" w:rsidRPr="00AA5E35">
        <w:rPr>
          <w:rFonts w:ascii="Times New Roman" w:hAnsi="Times New Roman" w:cs="Times New Roman" w:hint="eastAsia"/>
          <w:sz w:val="24"/>
          <w:szCs w:val="24"/>
        </w:rPr>
        <w:t>same advisee</w:t>
      </w:r>
      <w:r w:rsidR="003B3E00" w:rsidRPr="00AA5E35">
        <w:rPr>
          <w:rFonts w:ascii="Times New Roman" w:hAnsi="Times New Roman" w:cs="Times New Roman"/>
          <w:sz w:val="24"/>
          <w:szCs w:val="24"/>
        </w:rPr>
        <w:t xml:space="preserve"> condition).</w:t>
      </w:r>
      <w:r w:rsidR="00CA58F4" w:rsidRPr="00AA5E35">
        <w:rPr>
          <w:rFonts w:ascii="Times New Roman" w:hAnsi="Times New Roman" w:cs="Times New Roman" w:hint="eastAsia"/>
          <w:sz w:val="24"/>
          <w:szCs w:val="24"/>
        </w:rPr>
        <w:t xml:space="preserve"> </w:t>
      </w:r>
      <w:r w:rsidR="003B55C6">
        <w:rPr>
          <w:rFonts w:ascii="Times New Roman" w:hAnsi="Times New Roman" w:cs="Times New Roman" w:hint="eastAsia"/>
          <w:sz w:val="24"/>
          <w:szCs w:val="24"/>
        </w:rPr>
        <w:t>In contrast, if the alignment bias was merely a result of being influenced by advisees</w:t>
      </w:r>
      <w:r w:rsidR="003B55C6">
        <w:rPr>
          <w:rFonts w:ascii="Times New Roman" w:hAnsi="Times New Roman" w:cs="Times New Roman"/>
          <w:sz w:val="24"/>
          <w:szCs w:val="24"/>
        </w:rPr>
        <w:t>’</w:t>
      </w:r>
      <w:r w:rsidR="003B55C6">
        <w:rPr>
          <w:rFonts w:ascii="Times New Roman" w:hAnsi="Times New Roman" w:cs="Times New Roman" w:hint="eastAsia"/>
          <w:sz w:val="24"/>
          <w:szCs w:val="24"/>
        </w:rPr>
        <w:t xml:space="preserve"> opinions, there would not be any differences between these conditions.</w:t>
      </w:r>
    </w:p>
    <w:p w14:paraId="653C2447" w14:textId="03BDB1A5" w:rsidR="009D20C5" w:rsidRPr="00AA5E35" w:rsidRDefault="00D07C06" w:rsidP="000B257B">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r w:rsidR="005976E4">
        <w:rPr>
          <w:rFonts w:ascii="Times New Roman" w:hAnsi="Times New Roman" w:cs="Times New Roman" w:hint="eastAsia"/>
          <w:sz w:val="24"/>
          <w:szCs w:val="24"/>
        </w:rPr>
        <w:t>Revealed</w:t>
      </w:r>
      <w:r w:rsidR="00F2493A">
        <w:rPr>
          <w:rFonts w:ascii="Times New Roman" w:hAnsi="Times New Roman" w:cs="Times New Roman" w:hint="eastAsia"/>
          <w:sz w:val="24"/>
          <w:szCs w:val="24"/>
        </w:rPr>
        <w:t xml:space="preserve"> by the offline effects of advisees</w:t>
      </w:r>
      <w:r w:rsidR="00F2493A">
        <w:rPr>
          <w:rFonts w:ascii="Times New Roman" w:hAnsi="Times New Roman" w:cs="Times New Roman"/>
          <w:sz w:val="24"/>
          <w:szCs w:val="24"/>
        </w:rPr>
        <w:t>’</w:t>
      </w:r>
      <w:r w:rsidR="00F2493A">
        <w:rPr>
          <w:rFonts w:ascii="Times New Roman" w:hAnsi="Times New Roman" w:cs="Times New Roman" w:hint="eastAsia"/>
          <w:sz w:val="24"/>
          <w:szCs w:val="24"/>
        </w:rPr>
        <w:t xml:space="preserve"> opinions</w:t>
      </w:r>
      <w:r w:rsidR="00CA0119">
        <w:rPr>
          <w:rFonts w:ascii="Times New Roman" w:hAnsi="Times New Roman" w:cs="Times New Roman" w:hint="eastAsia"/>
          <w:sz w:val="24"/>
          <w:szCs w:val="24"/>
        </w:rPr>
        <w:t xml:space="preserve"> on advice</w:t>
      </w:r>
      <w:r w:rsidR="002F3962" w:rsidRPr="00AA5E35">
        <w:rPr>
          <w:rFonts w:ascii="Times New Roman" w:hAnsi="Times New Roman" w:cs="Times New Roman" w:hint="eastAsia"/>
          <w:sz w:val="24"/>
          <w:szCs w:val="24"/>
        </w:rPr>
        <w:t xml:space="preserve">, </w:t>
      </w:r>
      <w:r w:rsidR="001E6056" w:rsidRPr="00AA5E35">
        <w:rPr>
          <w:rFonts w:ascii="Times New Roman" w:hAnsi="Times New Roman" w:cs="Times New Roman" w:hint="eastAsia"/>
          <w:sz w:val="24"/>
          <w:szCs w:val="24"/>
        </w:rPr>
        <w:t>p</w:t>
      </w:r>
      <w:r w:rsidR="008B373A" w:rsidRPr="00AA5E35">
        <w:rPr>
          <w:rFonts w:ascii="Times New Roman" w:hAnsi="Times New Roman" w:cs="Times New Roman"/>
          <w:sz w:val="24"/>
          <w:szCs w:val="24"/>
        </w:rPr>
        <w:t xml:space="preserve">articipants in the </w:t>
      </w:r>
      <w:r w:rsidR="003B3E4F" w:rsidRPr="00AA5E35">
        <w:rPr>
          <w:rFonts w:ascii="Times New Roman" w:hAnsi="Times New Roman" w:cs="Times New Roman" w:hint="eastAsia"/>
          <w:sz w:val="24"/>
          <w:szCs w:val="24"/>
        </w:rPr>
        <w:t>new advisee</w:t>
      </w:r>
      <w:r w:rsidR="003B3E4F" w:rsidRPr="00AA5E35">
        <w:rPr>
          <w:rFonts w:ascii="Times New Roman" w:hAnsi="Times New Roman" w:cs="Times New Roman"/>
          <w:sz w:val="24"/>
          <w:szCs w:val="24"/>
        </w:rPr>
        <w:t xml:space="preserve"> condition</w:t>
      </w:r>
      <w:r w:rsidR="008B373A" w:rsidRPr="00AA5E35">
        <w:rPr>
          <w:rFonts w:ascii="Times New Roman" w:hAnsi="Times New Roman" w:cs="Times New Roman"/>
          <w:sz w:val="24"/>
          <w:szCs w:val="24"/>
        </w:rPr>
        <w:t xml:space="preserve"> </w:t>
      </w:r>
      <w:r w:rsidR="00F214A0" w:rsidRPr="00AA5E35">
        <w:rPr>
          <w:rFonts w:ascii="Times New Roman" w:hAnsi="Times New Roman" w:cs="Times New Roman"/>
          <w:sz w:val="24"/>
          <w:szCs w:val="24"/>
        </w:rPr>
        <w:t xml:space="preserve">no longer </w:t>
      </w:r>
      <w:r w:rsidR="00B42B46">
        <w:rPr>
          <w:rFonts w:ascii="Times New Roman" w:hAnsi="Times New Roman" w:cs="Times New Roman" w:hint="eastAsia"/>
          <w:sz w:val="24"/>
          <w:szCs w:val="24"/>
        </w:rPr>
        <w:t>showed</w:t>
      </w:r>
      <w:r w:rsidR="0085134E" w:rsidRPr="00AA5E35">
        <w:rPr>
          <w:rFonts w:ascii="Times New Roman" w:hAnsi="Times New Roman" w:cs="Times New Roman" w:hint="eastAsia"/>
          <w:sz w:val="24"/>
          <w:szCs w:val="24"/>
        </w:rPr>
        <w:t xml:space="preserve"> alignment </w:t>
      </w:r>
      <w:r w:rsidR="00724F1D" w:rsidRPr="00AA5E35">
        <w:rPr>
          <w:rFonts w:ascii="Times New Roman" w:hAnsi="Times New Roman" w:cs="Times New Roman" w:hint="eastAsia"/>
          <w:sz w:val="24"/>
          <w:szCs w:val="24"/>
        </w:rPr>
        <w:t xml:space="preserve">towards the advisee </w:t>
      </w:r>
      <w:r w:rsidR="00FF1033">
        <w:rPr>
          <w:rFonts w:ascii="Times New Roman" w:hAnsi="Times New Roman" w:cs="Times New Roman" w:hint="eastAsia"/>
          <w:sz w:val="24"/>
          <w:szCs w:val="24"/>
        </w:rPr>
        <w:t>(</w:t>
      </w:r>
      <w:r w:rsidR="00C56E26">
        <w:rPr>
          <w:rFonts w:ascii="Times New Roman" w:hAnsi="Times New Roman" w:cs="Times New Roman" w:hint="eastAsia"/>
          <w:sz w:val="24"/>
          <w:szCs w:val="24"/>
        </w:rPr>
        <w:t xml:space="preserve">who </w:t>
      </w:r>
      <w:r w:rsidR="00724F1D" w:rsidRPr="00AA5E35">
        <w:rPr>
          <w:rFonts w:ascii="Times New Roman" w:hAnsi="Times New Roman" w:cs="Times New Roman" w:hint="eastAsia"/>
          <w:sz w:val="24"/>
          <w:szCs w:val="24"/>
        </w:rPr>
        <w:t xml:space="preserve">expressed </w:t>
      </w:r>
      <w:r w:rsidR="00724F1D" w:rsidRPr="00AA5E35">
        <w:rPr>
          <w:rFonts w:ascii="Times New Roman" w:hAnsi="Times New Roman" w:cs="Times New Roman"/>
          <w:sz w:val="24"/>
          <w:szCs w:val="24"/>
        </w:rPr>
        <w:t>their</w:t>
      </w:r>
      <w:r w:rsidR="00724F1D" w:rsidRPr="00AA5E35">
        <w:rPr>
          <w:rFonts w:ascii="Times New Roman" w:hAnsi="Times New Roman" w:cs="Times New Roman" w:hint="eastAsia"/>
          <w:sz w:val="24"/>
          <w:szCs w:val="24"/>
        </w:rPr>
        <w:t xml:space="preserve"> opinion in session 2</w:t>
      </w:r>
      <w:r w:rsidR="00FF1033">
        <w:rPr>
          <w:rFonts w:ascii="Times New Roman" w:hAnsi="Times New Roman" w:cs="Times New Roman" w:hint="eastAsia"/>
          <w:sz w:val="24"/>
          <w:szCs w:val="24"/>
        </w:rPr>
        <w:t>)</w:t>
      </w:r>
      <w:r w:rsidR="00787325" w:rsidRPr="00AA5E35">
        <w:rPr>
          <w:rFonts w:ascii="Times New Roman" w:hAnsi="Times New Roman" w:cs="Times New Roman" w:hint="eastAsia"/>
          <w:sz w:val="24"/>
          <w:szCs w:val="24"/>
        </w:rPr>
        <w:t xml:space="preserve">, </w:t>
      </w:r>
      <w:r w:rsidR="00560FD7" w:rsidRPr="00AA5E35">
        <w:rPr>
          <w:rFonts w:ascii="Times New Roman" w:hAnsi="Times New Roman" w:cs="Times New Roman" w:hint="eastAsia"/>
          <w:sz w:val="24"/>
          <w:szCs w:val="24"/>
        </w:rPr>
        <w:t>as evidenced</w:t>
      </w:r>
      <w:r w:rsidR="00787325" w:rsidRPr="00AA5E35">
        <w:rPr>
          <w:rFonts w:ascii="Times New Roman" w:hAnsi="Times New Roman" w:cs="Times New Roman" w:hint="eastAsia"/>
          <w:sz w:val="24"/>
          <w:szCs w:val="24"/>
        </w:rPr>
        <w:t xml:space="preserve"> by their</w:t>
      </w:r>
      <w:r w:rsidR="008B373A" w:rsidRPr="00AA5E35">
        <w:rPr>
          <w:rFonts w:ascii="Times New Roman" w:hAnsi="Times New Roman" w:cs="Times New Roman"/>
          <w:sz w:val="24"/>
          <w:szCs w:val="24"/>
        </w:rPr>
        <w:t xml:space="preserve"> judgment congruency </w:t>
      </w:r>
      <w:r w:rsidR="0033329F" w:rsidRPr="00AA5E35">
        <w:rPr>
          <w:rFonts w:ascii="Times New Roman" w:hAnsi="Times New Roman" w:cs="Times New Roman" w:hint="eastAsia"/>
          <w:sz w:val="24"/>
          <w:szCs w:val="24"/>
        </w:rPr>
        <w:t>(</w:t>
      </w:r>
      <w:r w:rsidR="0033329F" w:rsidRPr="00AA5E35">
        <w:rPr>
          <w:rFonts w:ascii="Times New Roman" w:hAnsi="Times New Roman" w:cs="Times New Roman"/>
          <w:i/>
          <w:kern w:val="0"/>
          <w:sz w:val="24"/>
          <w:szCs w:val="24"/>
        </w:rPr>
        <w:t>b</w:t>
      </w:r>
      <w:r w:rsidR="0033329F" w:rsidRPr="00AA5E35">
        <w:rPr>
          <w:rFonts w:ascii="Times New Roman" w:hAnsi="Times New Roman" w:cs="Times New Roman"/>
          <w:iCs/>
          <w:kern w:val="0"/>
          <w:sz w:val="24"/>
          <w:szCs w:val="24"/>
        </w:rPr>
        <w:t xml:space="preserve"> = </w:t>
      </w:r>
      <w:r w:rsidR="0033329F" w:rsidRPr="00AA5E35">
        <w:rPr>
          <w:rFonts w:ascii="Times New Roman" w:hAnsi="Times New Roman" w:cs="Times New Roman" w:hint="eastAsia"/>
          <w:iCs/>
          <w:kern w:val="0"/>
          <w:sz w:val="24"/>
          <w:szCs w:val="24"/>
        </w:rPr>
        <w:t>-0.0</w:t>
      </w:r>
      <w:r w:rsidR="00DD33CE">
        <w:rPr>
          <w:rFonts w:ascii="Times New Roman" w:hAnsi="Times New Roman" w:cs="Times New Roman" w:hint="eastAsia"/>
          <w:iCs/>
          <w:kern w:val="0"/>
          <w:sz w:val="24"/>
          <w:szCs w:val="24"/>
        </w:rPr>
        <w:t>7</w:t>
      </w:r>
      <w:r w:rsidR="0033329F" w:rsidRPr="00AA5E35">
        <w:rPr>
          <w:rFonts w:ascii="Times New Roman" w:hAnsi="Times New Roman" w:cs="Times New Roman"/>
          <w:iCs/>
          <w:kern w:val="0"/>
          <w:sz w:val="24"/>
          <w:szCs w:val="24"/>
        </w:rPr>
        <w:t xml:space="preserve">, </w:t>
      </w:r>
      <w:r w:rsidR="006E72F2">
        <w:rPr>
          <w:rFonts w:ascii="Times New Roman" w:hAnsi="Times New Roman" w:cs="Times New Roman" w:hint="eastAsia"/>
          <w:i/>
          <w:kern w:val="0"/>
          <w:sz w:val="24"/>
          <w:szCs w:val="24"/>
        </w:rPr>
        <w:t>z</w:t>
      </w:r>
      <w:r w:rsidR="0033329F" w:rsidRPr="00AA5E35">
        <w:rPr>
          <w:rFonts w:ascii="Times New Roman" w:hAnsi="Times New Roman" w:cs="Times New Roman"/>
          <w:i/>
          <w:kern w:val="0"/>
          <w:sz w:val="24"/>
          <w:szCs w:val="24"/>
        </w:rPr>
        <w:t xml:space="preserve"> </w:t>
      </w:r>
      <w:r w:rsidR="0033329F" w:rsidRPr="00AA5E35">
        <w:rPr>
          <w:rFonts w:ascii="Times New Roman" w:hAnsi="Times New Roman" w:cs="Times New Roman"/>
          <w:iCs/>
          <w:kern w:val="0"/>
          <w:sz w:val="24"/>
          <w:szCs w:val="24"/>
        </w:rPr>
        <w:t>=</w:t>
      </w:r>
      <w:r w:rsidR="0033329F" w:rsidRPr="00AA5E35">
        <w:rPr>
          <w:rFonts w:ascii="Times New Roman" w:hAnsi="Times New Roman" w:cs="Times New Roman" w:hint="eastAsia"/>
          <w:iCs/>
          <w:kern w:val="0"/>
          <w:sz w:val="24"/>
          <w:szCs w:val="24"/>
        </w:rPr>
        <w:t xml:space="preserve"> -0.</w:t>
      </w:r>
      <w:r w:rsidR="00DD33CE">
        <w:rPr>
          <w:rFonts w:ascii="Times New Roman" w:hAnsi="Times New Roman" w:cs="Times New Roman" w:hint="eastAsia"/>
          <w:iCs/>
          <w:kern w:val="0"/>
          <w:sz w:val="24"/>
          <w:szCs w:val="24"/>
        </w:rPr>
        <w:t>79</w:t>
      </w:r>
      <w:r w:rsidR="0033329F" w:rsidRPr="00AA5E35">
        <w:rPr>
          <w:rFonts w:ascii="Times New Roman" w:hAnsi="Times New Roman" w:cs="Times New Roman"/>
          <w:iCs/>
          <w:kern w:val="0"/>
          <w:sz w:val="24"/>
          <w:szCs w:val="24"/>
        </w:rPr>
        <w:t>, 95% CI = [</w:t>
      </w:r>
      <w:r w:rsidR="0033329F" w:rsidRPr="00AA5E35">
        <w:rPr>
          <w:rFonts w:ascii="Times New Roman" w:hAnsi="Times New Roman" w:cs="Times New Roman" w:hint="eastAsia"/>
          <w:iCs/>
          <w:kern w:val="0"/>
          <w:sz w:val="24"/>
          <w:szCs w:val="24"/>
        </w:rPr>
        <w:t>-0.</w:t>
      </w:r>
      <w:r w:rsidR="00DD33CE">
        <w:rPr>
          <w:rFonts w:ascii="Times New Roman" w:hAnsi="Times New Roman" w:cs="Times New Roman" w:hint="eastAsia"/>
          <w:iCs/>
          <w:kern w:val="0"/>
          <w:sz w:val="24"/>
          <w:szCs w:val="24"/>
        </w:rPr>
        <w:t>23</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0.</w:t>
      </w:r>
      <w:r w:rsidR="00DD33CE">
        <w:rPr>
          <w:rFonts w:ascii="Times New Roman" w:hAnsi="Times New Roman" w:cs="Times New Roman" w:hint="eastAsia"/>
          <w:iCs/>
          <w:kern w:val="0"/>
          <w:sz w:val="24"/>
          <w:szCs w:val="24"/>
        </w:rPr>
        <w:t>10</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p</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.4</w:t>
      </w:r>
      <w:r w:rsidR="00DD33CE">
        <w:rPr>
          <w:rFonts w:ascii="Times New Roman" w:hAnsi="Times New Roman" w:cs="Times New Roman" w:hint="eastAsia"/>
          <w:iCs/>
          <w:kern w:val="0"/>
          <w:sz w:val="24"/>
          <w:szCs w:val="24"/>
        </w:rPr>
        <w:t>3</w:t>
      </w:r>
      <w:r w:rsidR="005F19EA">
        <w:rPr>
          <w:rFonts w:ascii="Times New Roman" w:hAnsi="Times New Roman" w:cs="Times New Roman" w:hint="eastAsia"/>
          <w:iCs/>
          <w:kern w:val="0"/>
          <w:sz w:val="24"/>
          <w:szCs w:val="24"/>
        </w:rPr>
        <w:t xml:space="preserve">; </w:t>
      </w:r>
      <w:r w:rsidR="005F19EA" w:rsidRPr="005F19EA">
        <w:rPr>
          <w:rFonts w:ascii="Times New Roman" w:hAnsi="Times New Roman" w:cs="Times New Roman" w:hint="eastAsia"/>
          <w:b/>
          <w:bCs/>
          <w:iCs/>
          <w:kern w:val="0"/>
          <w:sz w:val="24"/>
          <w:szCs w:val="24"/>
        </w:rPr>
        <w:t>Fig. 2g</w:t>
      </w:r>
      <w:r w:rsidR="0033329F" w:rsidRPr="00AA5E35">
        <w:rPr>
          <w:rFonts w:ascii="Times New Roman" w:hAnsi="Times New Roman" w:cs="Times New Roman" w:hint="eastAsia"/>
          <w:sz w:val="24"/>
          <w:szCs w:val="24"/>
        </w:rPr>
        <w:t xml:space="preserve">) </w:t>
      </w:r>
      <w:r w:rsidR="008B373A" w:rsidRPr="00AA5E35">
        <w:rPr>
          <w:rFonts w:ascii="Times New Roman" w:hAnsi="Times New Roman" w:cs="Times New Roman"/>
          <w:sz w:val="24"/>
          <w:szCs w:val="24"/>
        </w:rPr>
        <w:t xml:space="preserve">and opinion discrepancy </w:t>
      </w:r>
      <w:r w:rsidR="0033329F" w:rsidRPr="00AA5E35">
        <w:rPr>
          <w:rFonts w:ascii="Times New Roman" w:hAnsi="Times New Roman" w:cs="Times New Roman" w:hint="eastAsia"/>
          <w:sz w:val="24"/>
          <w:szCs w:val="24"/>
        </w:rPr>
        <w:t>(</w:t>
      </w:r>
      <w:r w:rsidR="0033329F" w:rsidRPr="00AA5E35">
        <w:rPr>
          <w:rFonts w:ascii="Times New Roman" w:hAnsi="Times New Roman" w:cs="Times New Roman"/>
          <w:i/>
          <w:kern w:val="0"/>
          <w:sz w:val="24"/>
          <w:szCs w:val="24"/>
        </w:rPr>
        <w:t>b</w:t>
      </w:r>
      <w:r w:rsidR="0033329F" w:rsidRPr="00AA5E35">
        <w:rPr>
          <w:rFonts w:ascii="Times New Roman" w:hAnsi="Times New Roman" w:cs="Times New Roman"/>
          <w:iCs/>
          <w:kern w:val="0"/>
          <w:sz w:val="24"/>
          <w:szCs w:val="24"/>
        </w:rPr>
        <w:t xml:space="preserve"> = </w:t>
      </w:r>
      <w:r w:rsidR="0033329F" w:rsidRPr="00AA5E35">
        <w:rPr>
          <w:rFonts w:ascii="Times New Roman" w:hAnsi="Times New Roman" w:cs="Times New Roman" w:hint="eastAsia"/>
          <w:iCs/>
          <w:kern w:val="0"/>
          <w:sz w:val="24"/>
          <w:szCs w:val="24"/>
        </w:rPr>
        <w:t>-0.06</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 xml:space="preserve">t </w:t>
      </w:r>
      <w:r w:rsidR="0033329F" w:rsidRPr="00AA5E35">
        <w:rPr>
          <w:rFonts w:ascii="Times New Roman" w:hAnsi="Times New Roman" w:cs="Times New Roman"/>
          <w:iCs/>
          <w:kern w:val="0"/>
          <w:sz w:val="24"/>
          <w:szCs w:val="24"/>
        </w:rPr>
        <w:t>=</w:t>
      </w:r>
      <w:r w:rsidR="0033329F" w:rsidRPr="00AA5E35">
        <w:rPr>
          <w:rFonts w:ascii="Times New Roman" w:hAnsi="Times New Roman" w:cs="Times New Roman" w:hint="eastAsia"/>
          <w:iCs/>
          <w:kern w:val="0"/>
          <w:sz w:val="24"/>
          <w:szCs w:val="24"/>
        </w:rPr>
        <w:t xml:space="preserve"> -0.06</w:t>
      </w:r>
      <w:r w:rsidR="0033329F" w:rsidRPr="00AA5E35">
        <w:rPr>
          <w:rFonts w:ascii="Times New Roman" w:hAnsi="Times New Roman" w:cs="Times New Roman"/>
          <w:iCs/>
          <w:kern w:val="0"/>
          <w:sz w:val="24"/>
          <w:szCs w:val="24"/>
        </w:rPr>
        <w:t>, 95% CI = [</w:t>
      </w:r>
      <w:r w:rsidR="0033329F" w:rsidRPr="00AA5E35">
        <w:rPr>
          <w:rFonts w:ascii="Times New Roman" w:hAnsi="Times New Roman" w:cs="Times New Roman" w:hint="eastAsia"/>
          <w:iCs/>
          <w:kern w:val="0"/>
          <w:sz w:val="24"/>
          <w:szCs w:val="24"/>
        </w:rPr>
        <w:t>-2.00</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1.89</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p</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.95</w:t>
      </w:r>
      <w:r w:rsidR="005F19EA">
        <w:rPr>
          <w:rFonts w:ascii="Times New Roman" w:hAnsi="Times New Roman" w:cs="Times New Roman" w:hint="eastAsia"/>
          <w:iCs/>
          <w:kern w:val="0"/>
          <w:sz w:val="24"/>
          <w:szCs w:val="24"/>
        </w:rPr>
        <w:t xml:space="preserve">; </w:t>
      </w:r>
      <w:r w:rsidR="005F19EA" w:rsidRPr="005F19EA">
        <w:rPr>
          <w:rFonts w:ascii="Times New Roman" w:hAnsi="Times New Roman" w:cs="Times New Roman" w:hint="eastAsia"/>
          <w:b/>
          <w:bCs/>
          <w:iCs/>
          <w:kern w:val="0"/>
          <w:sz w:val="24"/>
          <w:szCs w:val="24"/>
        </w:rPr>
        <w:t>Fig. 2</w:t>
      </w:r>
      <w:r w:rsidR="005F19EA">
        <w:rPr>
          <w:rFonts w:ascii="Times New Roman" w:hAnsi="Times New Roman" w:cs="Times New Roman" w:hint="eastAsia"/>
          <w:b/>
          <w:bCs/>
          <w:iCs/>
          <w:kern w:val="0"/>
          <w:sz w:val="24"/>
          <w:szCs w:val="24"/>
        </w:rPr>
        <w:t>h</w:t>
      </w:r>
      <w:r w:rsidR="0033329F" w:rsidRPr="00AA5E35">
        <w:rPr>
          <w:rFonts w:ascii="Times New Roman" w:hAnsi="Times New Roman" w:cs="Times New Roman" w:hint="eastAsia"/>
          <w:sz w:val="24"/>
          <w:szCs w:val="24"/>
        </w:rPr>
        <w:t>)</w:t>
      </w:r>
      <w:r w:rsidR="0033329F" w:rsidRPr="00AA5E35">
        <w:rPr>
          <w:rFonts w:ascii="Times New Roman" w:hAnsi="Times New Roman" w:cs="Times New Roman"/>
          <w:sz w:val="24"/>
          <w:szCs w:val="24"/>
        </w:rPr>
        <w:t xml:space="preserve"> </w:t>
      </w:r>
      <w:r w:rsidR="00560FD7" w:rsidRPr="00AA5E35">
        <w:rPr>
          <w:rFonts w:ascii="Times New Roman" w:hAnsi="Times New Roman" w:cs="Times New Roman" w:hint="eastAsia"/>
          <w:sz w:val="24"/>
          <w:szCs w:val="24"/>
        </w:rPr>
        <w:t>no</w:t>
      </w:r>
      <w:r w:rsidR="001E6056" w:rsidRPr="00AA5E35">
        <w:rPr>
          <w:rFonts w:ascii="Times New Roman" w:hAnsi="Times New Roman" w:cs="Times New Roman" w:hint="eastAsia"/>
          <w:sz w:val="24"/>
          <w:szCs w:val="24"/>
        </w:rPr>
        <w:t>t</w:t>
      </w:r>
      <w:r w:rsidR="00560FD7" w:rsidRPr="00AA5E35">
        <w:rPr>
          <w:rFonts w:ascii="Times New Roman" w:hAnsi="Times New Roman" w:cs="Times New Roman" w:hint="eastAsia"/>
          <w:sz w:val="24"/>
          <w:szCs w:val="24"/>
        </w:rPr>
        <w:t xml:space="preserve"> being </w:t>
      </w:r>
      <w:r w:rsidR="008B373A" w:rsidRPr="00AA5E35">
        <w:rPr>
          <w:rFonts w:ascii="Times New Roman" w:hAnsi="Times New Roman" w:cs="Times New Roman"/>
          <w:sz w:val="24"/>
          <w:szCs w:val="24"/>
        </w:rPr>
        <w:t>significantly differ</w:t>
      </w:r>
      <w:r w:rsidR="00787325" w:rsidRPr="00AA5E35">
        <w:rPr>
          <w:rFonts w:ascii="Times New Roman" w:hAnsi="Times New Roman" w:cs="Times New Roman" w:hint="eastAsia"/>
          <w:sz w:val="24"/>
          <w:szCs w:val="24"/>
        </w:rPr>
        <w:t>ent</w:t>
      </w:r>
      <w:r w:rsidR="008B373A" w:rsidRPr="00AA5E35">
        <w:rPr>
          <w:rFonts w:ascii="Times New Roman" w:hAnsi="Times New Roman" w:cs="Times New Roman"/>
          <w:sz w:val="24"/>
          <w:szCs w:val="24"/>
        </w:rPr>
        <w:t xml:space="preserve"> from the baseline level (session 1). However, participants in the </w:t>
      </w:r>
      <w:r w:rsidR="003B3E4F" w:rsidRPr="00AA5E35">
        <w:rPr>
          <w:rFonts w:ascii="Times New Roman" w:hAnsi="Times New Roman" w:cs="Times New Roman" w:hint="eastAsia"/>
          <w:sz w:val="24"/>
          <w:szCs w:val="24"/>
        </w:rPr>
        <w:t>same advisee</w:t>
      </w:r>
      <w:r w:rsidR="003B3E4F" w:rsidRPr="00AA5E35">
        <w:rPr>
          <w:rFonts w:ascii="Times New Roman" w:hAnsi="Times New Roman" w:cs="Times New Roman"/>
          <w:sz w:val="24"/>
          <w:szCs w:val="24"/>
        </w:rPr>
        <w:t xml:space="preserve"> condition</w:t>
      </w:r>
      <w:r w:rsidR="008B373A" w:rsidRPr="00AA5E35">
        <w:rPr>
          <w:rFonts w:ascii="Times New Roman" w:hAnsi="Times New Roman" w:cs="Times New Roman"/>
          <w:sz w:val="24"/>
          <w:szCs w:val="24"/>
        </w:rPr>
        <w:t xml:space="preserve"> </w:t>
      </w:r>
      <w:r w:rsidR="00724F1D" w:rsidRPr="00AA5E35">
        <w:rPr>
          <w:rFonts w:ascii="Times New Roman" w:hAnsi="Times New Roman" w:cs="Times New Roman"/>
          <w:sz w:val="24"/>
          <w:szCs w:val="24"/>
        </w:rPr>
        <w:t xml:space="preserve">demonstrate a persistent </w:t>
      </w:r>
      <w:r w:rsidR="008B373A" w:rsidRPr="00AA5E35">
        <w:rPr>
          <w:rFonts w:ascii="Times New Roman" w:hAnsi="Times New Roman" w:cs="Times New Roman"/>
          <w:sz w:val="24"/>
          <w:szCs w:val="24"/>
        </w:rPr>
        <w:t>alignment bias</w:t>
      </w:r>
      <w:r w:rsidR="00B650D8" w:rsidRPr="00AA5E35">
        <w:rPr>
          <w:rFonts w:ascii="Times New Roman" w:hAnsi="Times New Roman" w:cs="Times New Roman" w:hint="eastAsia"/>
          <w:sz w:val="24"/>
          <w:szCs w:val="24"/>
        </w:rPr>
        <w:t xml:space="preserve">, manifested by </w:t>
      </w:r>
      <w:r w:rsidR="005B00BF" w:rsidRPr="00AA5E35">
        <w:rPr>
          <w:rFonts w:ascii="Times New Roman" w:hAnsi="Times New Roman" w:cs="Times New Roman" w:hint="eastAsia"/>
          <w:sz w:val="24"/>
          <w:szCs w:val="24"/>
        </w:rPr>
        <w:t xml:space="preserve">higher </w:t>
      </w:r>
      <w:r w:rsidR="0033329F" w:rsidRPr="00AA5E35">
        <w:rPr>
          <w:rFonts w:ascii="Times New Roman" w:hAnsi="Times New Roman" w:cs="Times New Roman"/>
          <w:sz w:val="24"/>
          <w:szCs w:val="24"/>
        </w:rPr>
        <w:t>judgment congruency</w:t>
      </w:r>
      <w:r w:rsidR="00B650D8" w:rsidRPr="00AA5E35">
        <w:rPr>
          <w:rFonts w:ascii="Times New Roman" w:hAnsi="Times New Roman" w:cs="Times New Roman" w:hint="eastAsia"/>
          <w:sz w:val="24"/>
          <w:szCs w:val="24"/>
        </w:rPr>
        <w:t xml:space="preserve"> (</w:t>
      </w:r>
      <w:r w:rsidR="0033329F" w:rsidRPr="00AA5E35">
        <w:rPr>
          <w:rFonts w:ascii="Times New Roman" w:hAnsi="Times New Roman" w:cs="Times New Roman"/>
          <w:i/>
          <w:kern w:val="0"/>
          <w:sz w:val="24"/>
          <w:szCs w:val="24"/>
        </w:rPr>
        <w:t>b</w:t>
      </w:r>
      <w:r w:rsidR="0033329F" w:rsidRPr="00AA5E35">
        <w:rPr>
          <w:rFonts w:ascii="Times New Roman" w:hAnsi="Times New Roman" w:cs="Times New Roman"/>
          <w:iCs/>
          <w:kern w:val="0"/>
          <w:sz w:val="24"/>
          <w:szCs w:val="24"/>
        </w:rPr>
        <w:t xml:space="preserve"> = </w:t>
      </w:r>
      <w:r w:rsidR="0033329F" w:rsidRPr="00AA5E35">
        <w:rPr>
          <w:rFonts w:ascii="Times New Roman" w:hAnsi="Times New Roman" w:cs="Times New Roman" w:hint="eastAsia"/>
          <w:iCs/>
          <w:kern w:val="0"/>
          <w:sz w:val="24"/>
          <w:szCs w:val="24"/>
        </w:rPr>
        <w:t>0.</w:t>
      </w:r>
      <w:r w:rsidR="00DD33CE">
        <w:rPr>
          <w:rFonts w:ascii="Times New Roman" w:hAnsi="Times New Roman" w:cs="Times New Roman" w:hint="eastAsia"/>
          <w:iCs/>
          <w:kern w:val="0"/>
          <w:sz w:val="24"/>
          <w:szCs w:val="24"/>
        </w:rPr>
        <w:t>18</w:t>
      </w:r>
      <w:r w:rsidR="0033329F" w:rsidRPr="00AA5E35">
        <w:rPr>
          <w:rFonts w:ascii="Times New Roman" w:hAnsi="Times New Roman" w:cs="Times New Roman"/>
          <w:iCs/>
          <w:kern w:val="0"/>
          <w:sz w:val="24"/>
          <w:szCs w:val="24"/>
        </w:rPr>
        <w:t xml:space="preserve">, </w:t>
      </w:r>
      <w:r w:rsidR="001244DC">
        <w:rPr>
          <w:rFonts w:ascii="Times New Roman" w:hAnsi="Times New Roman" w:cs="Times New Roman" w:hint="eastAsia"/>
          <w:i/>
          <w:kern w:val="0"/>
          <w:sz w:val="24"/>
          <w:szCs w:val="24"/>
        </w:rPr>
        <w:t>z</w:t>
      </w:r>
      <w:r w:rsidR="0033329F" w:rsidRPr="00AA5E35">
        <w:rPr>
          <w:rFonts w:ascii="Times New Roman" w:hAnsi="Times New Roman" w:cs="Times New Roman"/>
          <w:i/>
          <w:kern w:val="0"/>
          <w:sz w:val="24"/>
          <w:szCs w:val="24"/>
        </w:rPr>
        <w:t xml:space="preserve"> </w:t>
      </w:r>
      <w:r w:rsidR="0033329F" w:rsidRPr="00AA5E35">
        <w:rPr>
          <w:rFonts w:ascii="Times New Roman" w:hAnsi="Times New Roman" w:cs="Times New Roman"/>
          <w:iCs/>
          <w:kern w:val="0"/>
          <w:sz w:val="24"/>
          <w:szCs w:val="24"/>
        </w:rPr>
        <w:t>=</w:t>
      </w:r>
      <w:r w:rsidR="0033329F" w:rsidRPr="00AA5E35">
        <w:rPr>
          <w:rFonts w:ascii="Times New Roman" w:hAnsi="Times New Roman" w:cs="Times New Roman" w:hint="eastAsia"/>
          <w:iCs/>
          <w:kern w:val="0"/>
          <w:sz w:val="24"/>
          <w:szCs w:val="24"/>
        </w:rPr>
        <w:t xml:space="preserve"> </w:t>
      </w:r>
      <w:r w:rsidR="00DD33CE">
        <w:rPr>
          <w:rFonts w:ascii="Times New Roman" w:hAnsi="Times New Roman" w:cs="Times New Roman" w:hint="eastAsia"/>
          <w:iCs/>
          <w:kern w:val="0"/>
          <w:sz w:val="24"/>
          <w:szCs w:val="24"/>
        </w:rPr>
        <w:t>1.97</w:t>
      </w:r>
      <w:r w:rsidR="0033329F" w:rsidRPr="00AA5E35">
        <w:rPr>
          <w:rFonts w:ascii="Times New Roman" w:hAnsi="Times New Roman" w:cs="Times New Roman"/>
          <w:iCs/>
          <w:kern w:val="0"/>
          <w:sz w:val="24"/>
          <w:szCs w:val="24"/>
        </w:rPr>
        <w:t>, 95% CI = [</w:t>
      </w:r>
      <w:r w:rsidR="0033329F" w:rsidRPr="00AA5E35">
        <w:rPr>
          <w:rFonts w:ascii="Times New Roman" w:hAnsi="Times New Roman" w:cs="Times New Roman" w:hint="eastAsia"/>
          <w:iCs/>
          <w:kern w:val="0"/>
          <w:sz w:val="24"/>
          <w:szCs w:val="24"/>
        </w:rPr>
        <w:t>0.00</w:t>
      </w:r>
      <w:r w:rsidR="00DD33CE">
        <w:rPr>
          <w:rFonts w:ascii="Times New Roman" w:hAnsi="Times New Roman" w:cs="Times New Roman" w:hint="eastAsia"/>
          <w:iCs/>
          <w:kern w:val="0"/>
          <w:sz w:val="24"/>
          <w:szCs w:val="24"/>
        </w:rPr>
        <w:t>1</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0.</w:t>
      </w:r>
      <w:r w:rsidR="00DD33CE">
        <w:rPr>
          <w:rFonts w:ascii="Times New Roman" w:hAnsi="Times New Roman" w:cs="Times New Roman" w:hint="eastAsia"/>
          <w:iCs/>
          <w:kern w:val="0"/>
          <w:sz w:val="24"/>
          <w:szCs w:val="24"/>
        </w:rPr>
        <w:t>36</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p</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hint="eastAsia"/>
          <w:iCs/>
          <w:kern w:val="0"/>
          <w:sz w:val="24"/>
          <w:szCs w:val="24"/>
        </w:rPr>
        <w:t>.04</w:t>
      </w:r>
      <w:r w:rsidR="00DD33CE">
        <w:rPr>
          <w:rFonts w:ascii="Times New Roman" w:hAnsi="Times New Roman" w:cs="Times New Roman" w:hint="eastAsia"/>
          <w:iCs/>
          <w:kern w:val="0"/>
          <w:sz w:val="24"/>
          <w:szCs w:val="24"/>
        </w:rPr>
        <w:t>9</w:t>
      </w:r>
      <w:r w:rsidR="005F19EA">
        <w:rPr>
          <w:rFonts w:ascii="Times New Roman" w:hAnsi="Times New Roman" w:cs="Times New Roman" w:hint="eastAsia"/>
          <w:iCs/>
          <w:kern w:val="0"/>
          <w:sz w:val="24"/>
          <w:szCs w:val="24"/>
        </w:rPr>
        <w:t xml:space="preserve">; </w:t>
      </w:r>
      <w:r w:rsidR="005F19EA" w:rsidRPr="005F19EA">
        <w:rPr>
          <w:rFonts w:ascii="Times New Roman" w:hAnsi="Times New Roman" w:cs="Times New Roman" w:hint="eastAsia"/>
          <w:b/>
          <w:bCs/>
          <w:iCs/>
          <w:kern w:val="0"/>
          <w:sz w:val="24"/>
          <w:szCs w:val="24"/>
        </w:rPr>
        <w:t>Fig. 2g</w:t>
      </w:r>
      <w:r w:rsidR="00B650D8" w:rsidRPr="00AA5E35">
        <w:rPr>
          <w:rFonts w:ascii="Times New Roman" w:hAnsi="Times New Roman" w:cs="Times New Roman" w:hint="eastAsia"/>
          <w:iCs/>
          <w:kern w:val="0"/>
          <w:sz w:val="24"/>
          <w:szCs w:val="24"/>
        </w:rPr>
        <w:t xml:space="preserve">) and </w:t>
      </w:r>
      <w:r w:rsidR="005B00BF" w:rsidRPr="00AA5E35">
        <w:rPr>
          <w:rFonts w:ascii="Times New Roman" w:hAnsi="Times New Roman" w:cs="Times New Roman" w:hint="eastAsia"/>
          <w:iCs/>
          <w:kern w:val="0"/>
          <w:sz w:val="24"/>
          <w:szCs w:val="24"/>
        </w:rPr>
        <w:t xml:space="preserve">lower </w:t>
      </w:r>
      <w:r w:rsidR="0033329F" w:rsidRPr="00AA5E35">
        <w:rPr>
          <w:rFonts w:ascii="Times New Roman" w:hAnsi="Times New Roman" w:cs="Times New Roman"/>
          <w:sz w:val="24"/>
          <w:szCs w:val="24"/>
        </w:rPr>
        <w:t>opinion discrepancy</w:t>
      </w:r>
      <w:r w:rsidR="00B650D8" w:rsidRPr="00AA5E35">
        <w:rPr>
          <w:rFonts w:ascii="Times New Roman" w:hAnsi="Times New Roman" w:cs="Times New Roman" w:hint="eastAsia"/>
          <w:sz w:val="24"/>
          <w:szCs w:val="24"/>
        </w:rPr>
        <w:t xml:space="preserve"> (</w:t>
      </w:r>
      <w:r w:rsidR="0033329F" w:rsidRPr="00AA5E35">
        <w:rPr>
          <w:rFonts w:ascii="Times New Roman" w:hAnsi="Times New Roman" w:cs="Times New Roman"/>
          <w:i/>
          <w:kern w:val="0"/>
          <w:sz w:val="24"/>
          <w:szCs w:val="24"/>
        </w:rPr>
        <w:t>b</w:t>
      </w:r>
      <w:r w:rsidR="0033329F" w:rsidRPr="00AA5E35">
        <w:rPr>
          <w:rFonts w:ascii="Times New Roman" w:hAnsi="Times New Roman" w:cs="Times New Roman"/>
          <w:iCs/>
          <w:kern w:val="0"/>
          <w:sz w:val="24"/>
          <w:szCs w:val="24"/>
        </w:rPr>
        <w:t xml:space="preserve"> = </w:t>
      </w:r>
      <w:r w:rsidR="0033329F" w:rsidRPr="00AA5E35">
        <w:rPr>
          <w:rFonts w:ascii="Times New Roman" w:hAnsi="Times New Roman" w:cs="Times New Roman" w:hint="eastAsia"/>
          <w:iCs/>
          <w:kern w:val="0"/>
          <w:sz w:val="24"/>
          <w:szCs w:val="24"/>
        </w:rPr>
        <w:t>-</w:t>
      </w:r>
      <w:r w:rsidR="00EB4FD2" w:rsidRPr="00AA5E35">
        <w:rPr>
          <w:rFonts w:ascii="Times New Roman" w:hAnsi="Times New Roman" w:cs="Times New Roman" w:hint="eastAsia"/>
          <w:iCs/>
          <w:kern w:val="0"/>
          <w:sz w:val="24"/>
          <w:szCs w:val="24"/>
        </w:rPr>
        <w:t>3.</w:t>
      </w:r>
      <w:r w:rsidR="001244DC">
        <w:rPr>
          <w:rFonts w:ascii="Times New Roman" w:hAnsi="Times New Roman" w:cs="Times New Roman" w:hint="eastAsia"/>
          <w:iCs/>
          <w:kern w:val="0"/>
          <w:sz w:val="24"/>
          <w:szCs w:val="24"/>
        </w:rPr>
        <w:t>56</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 xml:space="preserve">t </w:t>
      </w:r>
      <w:r w:rsidR="0033329F" w:rsidRPr="00AA5E35">
        <w:rPr>
          <w:rFonts w:ascii="Times New Roman" w:hAnsi="Times New Roman" w:cs="Times New Roman"/>
          <w:iCs/>
          <w:kern w:val="0"/>
          <w:sz w:val="24"/>
          <w:szCs w:val="24"/>
        </w:rPr>
        <w:t>=</w:t>
      </w:r>
      <w:r w:rsidR="0033329F" w:rsidRPr="00AA5E35">
        <w:rPr>
          <w:rFonts w:ascii="Times New Roman" w:hAnsi="Times New Roman" w:cs="Times New Roman" w:hint="eastAsia"/>
          <w:iCs/>
          <w:kern w:val="0"/>
          <w:sz w:val="24"/>
          <w:szCs w:val="24"/>
        </w:rPr>
        <w:t xml:space="preserve"> -</w:t>
      </w:r>
      <w:r w:rsidR="001244DC">
        <w:rPr>
          <w:rFonts w:ascii="Times New Roman" w:hAnsi="Times New Roman" w:cs="Times New Roman" w:hint="eastAsia"/>
          <w:iCs/>
          <w:kern w:val="0"/>
          <w:sz w:val="24"/>
          <w:szCs w:val="24"/>
        </w:rPr>
        <w:t>3.95</w:t>
      </w:r>
      <w:r w:rsidR="0033329F" w:rsidRPr="00AA5E35">
        <w:rPr>
          <w:rFonts w:ascii="Times New Roman" w:hAnsi="Times New Roman" w:cs="Times New Roman"/>
          <w:iCs/>
          <w:kern w:val="0"/>
          <w:sz w:val="24"/>
          <w:szCs w:val="24"/>
        </w:rPr>
        <w:t>, 95% CI = [</w:t>
      </w:r>
      <w:r w:rsidR="0033329F" w:rsidRPr="00AA5E35">
        <w:rPr>
          <w:rFonts w:ascii="Times New Roman" w:hAnsi="Times New Roman" w:cs="Times New Roman" w:hint="eastAsia"/>
          <w:iCs/>
          <w:kern w:val="0"/>
          <w:sz w:val="24"/>
          <w:szCs w:val="24"/>
        </w:rPr>
        <w:t>-</w:t>
      </w:r>
      <w:r w:rsidR="001244DC">
        <w:rPr>
          <w:rFonts w:ascii="Times New Roman" w:hAnsi="Times New Roman" w:cs="Times New Roman" w:hint="eastAsia"/>
          <w:iCs/>
          <w:kern w:val="0"/>
          <w:sz w:val="24"/>
          <w:szCs w:val="24"/>
        </w:rPr>
        <w:t>5.33</w:t>
      </w:r>
      <w:r w:rsidR="0033329F" w:rsidRPr="00AA5E35">
        <w:rPr>
          <w:rFonts w:ascii="Times New Roman" w:hAnsi="Times New Roman" w:cs="Times New Roman"/>
          <w:iCs/>
          <w:kern w:val="0"/>
          <w:sz w:val="24"/>
          <w:szCs w:val="24"/>
        </w:rPr>
        <w:t xml:space="preserve">, </w:t>
      </w:r>
      <w:r w:rsidR="00EB4FD2" w:rsidRPr="00AA5E35">
        <w:rPr>
          <w:rFonts w:ascii="Times New Roman" w:hAnsi="Times New Roman" w:cs="Times New Roman" w:hint="eastAsia"/>
          <w:iCs/>
          <w:kern w:val="0"/>
          <w:sz w:val="24"/>
          <w:szCs w:val="24"/>
        </w:rPr>
        <w:t>-1</w:t>
      </w:r>
      <w:r w:rsidR="001244DC">
        <w:rPr>
          <w:rFonts w:ascii="Times New Roman" w:hAnsi="Times New Roman" w:cs="Times New Roman" w:hint="eastAsia"/>
          <w:iCs/>
          <w:kern w:val="0"/>
          <w:sz w:val="24"/>
          <w:szCs w:val="24"/>
        </w:rPr>
        <w:t>.80</w:t>
      </w:r>
      <w:r w:rsidR="0033329F" w:rsidRPr="00AA5E35">
        <w:rPr>
          <w:rFonts w:ascii="Times New Roman" w:hAnsi="Times New Roman" w:cs="Times New Roman"/>
          <w:iCs/>
          <w:kern w:val="0"/>
          <w:sz w:val="24"/>
          <w:szCs w:val="24"/>
        </w:rPr>
        <w:t xml:space="preserve">], </w:t>
      </w:r>
      <w:r w:rsidR="0033329F" w:rsidRPr="00AA5E35">
        <w:rPr>
          <w:rFonts w:ascii="Times New Roman" w:hAnsi="Times New Roman" w:cs="Times New Roman"/>
          <w:i/>
          <w:kern w:val="0"/>
          <w:sz w:val="24"/>
          <w:szCs w:val="24"/>
        </w:rPr>
        <w:t>p</w:t>
      </w:r>
      <w:r w:rsidR="0033329F" w:rsidRPr="00AA5E35">
        <w:rPr>
          <w:rFonts w:ascii="Times New Roman" w:hAnsi="Times New Roman" w:cs="Times New Roman"/>
          <w:iCs/>
          <w:kern w:val="0"/>
          <w:sz w:val="24"/>
          <w:szCs w:val="24"/>
        </w:rPr>
        <w:t xml:space="preserve"> </w:t>
      </w:r>
      <w:r w:rsidR="001244DC">
        <w:rPr>
          <w:rFonts w:ascii="Times New Roman" w:hAnsi="Times New Roman" w:cs="Times New Roman" w:hint="eastAsia"/>
          <w:iCs/>
          <w:kern w:val="0"/>
          <w:sz w:val="24"/>
          <w:szCs w:val="24"/>
        </w:rPr>
        <w:t>&lt;</w:t>
      </w:r>
      <w:r w:rsidR="0033329F" w:rsidRPr="00AA5E35">
        <w:rPr>
          <w:rFonts w:ascii="Times New Roman" w:hAnsi="Times New Roman" w:cs="Times New Roman"/>
          <w:iCs/>
          <w:kern w:val="0"/>
          <w:sz w:val="24"/>
          <w:szCs w:val="24"/>
        </w:rPr>
        <w:t xml:space="preserve"> </w:t>
      </w:r>
      <w:r w:rsidR="00DC3906">
        <w:rPr>
          <w:rFonts w:ascii="Times New Roman" w:hAnsi="Times New Roman" w:cs="Times New Roman" w:hint="eastAsia"/>
          <w:iCs/>
          <w:kern w:val="0"/>
          <w:sz w:val="24"/>
          <w:szCs w:val="24"/>
        </w:rPr>
        <w:t>.00</w:t>
      </w:r>
      <w:r w:rsidR="001244DC">
        <w:rPr>
          <w:rFonts w:ascii="Times New Roman" w:hAnsi="Times New Roman" w:cs="Times New Roman" w:hint="eastAsia"/>
          <w:iCs/>
          <w:kern w:val="0"/>
          <w:sz w:val="24"/>
          <w:szCs w:val="24"/>
        </w:rPr>
        <w:t>1</w:t>
      </w:r>
      <w:r w:rsidR="005F19EA">
        <w:rPr>
          <w:rFonts w:ascii="Times New Roman" w:hAnsi="Times New Roman" w:cs="Times New Roman" w:hint="eastAsia"/>
          <w:iCs/>
          <w:kern w:val="0"/>
          <w:sz w:val="24"/>
          <w:szCs w:val="24"/>
        </w:rPr>
        <w:t xml:space="preserve">; </w:t>
      </w:r>
      <w:r w:rsidR="005F19EA" w:rsidRPr="005F19EA">
        <w:rPr>
          <w:rFonts w:ascii="Times New Roman" w:hAnsi="Times New Roman" w:cs="Times New Roman" w:hint="eastAsia"/>
          <w:b/>
          <w:bCs/>
          <w:iCs/>
          <w:kern w:val="0"/>
          <w:sz w:val="24"/>
          <w:szCs w:val="24"/>
        </w:rPr>
        <w:t>Fig. 2</w:t>
      </w:r>
      <w:r w:rsidR="005F19EA">
        <w:rPr>
          <w:rFonts w:ascii="Times New Roman" w:hAnsi="Times New Roman" w:cs="Times New Roman" w:hint="eastAsia"/>
          <w:b/>
          <w:bCs/>
          <w:iCs/>
          <w:kern w:val="0"/>
          <w:sz w:val="24"/>
          <w:szCs w:val="24"/>
        </w:rPr>
        <w:t>h</w:t>
      </w:r>
      <w:r w:rsidR="0033329F" w:rsidRPr="00AA5E35">
        <w:rPr>
          <w:rFonts w:ascii="Times New Roman" w:hAnsi="Times New Roman" w:cs="Times New Roman" w:hint="eastAsia"/>
          <w:sz w:val="24"/>
          <w:szCs w:val="24"/>
        </w:rPr>
        <w:t>)</w:t>
      </w:r>
      <w:r w:rsidR="00B650D8" w:rsidRPr="00AA5E35">
        <w:rPr>
          <w:rFonts w:ascii="Times New Roman" w:hAnsi="Times New Roman" w:cs="Times New Roman" w:hint="eastAsia"/>
          <w:sz w:val="24"/>
          <w:szCs w:val="24"/>
        </w:rPr>
        <w:t xml:space="preserve"> in comparison to the baseline</w:t>
      </w:r>
      <w:r w:rsidR="00351D5A">
        <w:rPr>
          <w:rFonts w:ascii="Times New Roman" w:hAnsi="Times New Roman" w:cs="Times New Roman" w:hint="eastAsia"/>
          <w:sz w:val="24"/>
          <w:szCs w:val="24"/>
        </w:rPr>
        <w:t xml:space="preserve"> level</w:t>
      </w:r>
      <w:r w:rsidR="001718A0">
        <w:rPr>
          <w:rFonts w:ascii="Times New Roman" w:hAnsi="Times New Roman" w:cs="Times New Roman" w:hint="eastAsia"/>
          <w:sz w:val="24"/>
          <w:szCs w:val="24"/>
        </w:rPr>
        <w:t xml:space="preserve"> (i.e., session 1)</w:t>
      </w:r>
      <w:r w:rsidR="008B373A" w:rsidRPr="00AA5E35">
        <w:rPr>
          <w:rFonts w:ascii="Times New Roman" w:hAnsi="Times New Roman" w:cs="Times New Roman"/>
          <w:sz w:val="24"/>
          <w:szCs w:val="24"/>
        </w:rPr>
        <w:t>.</w:t>
      </w:r>
      <w:r w:rsidR="00594DE1" w:rsidRPr="00AA5E35">
        <w:rPr>
          <w:rFonts w:ascii="Times New Roman" w:hAnsi="Times New Roman" w:cs="Times New Roman" w:hint="eastAsia"/>
          <w:sz w:val="24"/>
          <w:szCs w:val="24"/>
        </w:rPr>
        <w:t xml:space="preserve"> </w:t>
      </w:r>
      <w:r w:rsidR="001718A0">
        <w:rPr>
          <w:rFonts w:ascii="Times New Roman" w:hAnsi="Times New Roman" w:cs="Times New Roman" w:hint="eastAsia"/>
          <w:sz w:val="24"/>
          <w:szCs w:val="24"/>
        </w:rPr>
        <w:t>Consequently</w:t>
      </w:r>
      <w:r w:rsidR="000B1C8B" w:rsidRPr="00AA5E35">
        <w:rPr>
          <w:rFonts w:ascii="Times New Roman" w:hAnsi="Times New Roman" w:cs="Times New Roman"/>
          <w:sz w:val="24"/>
          <w:szCs w:val="24"/>
        </w:rPr>
        <w:t xml:space="preserve">, our data </w:t>
      </w:r>
      <w:r w:rsidR="005E028D">
        <w:rPr>
          <w:rFonts w:ascii="Times New Roman" w:hAnsi="Times New Roman" w:cs="Times New Roman" w:hint="eastAsia"/>
          <w:sz w:val="24"/>
          <w:szCs w:val="24"/>
        </w:rPr>
        <w:t>directly</w:t>
      </w:r>
      <w:r w:rsidR="009211F9" w:rsidRPr="00AA5E35">
        <w:rPr>
          <w:rFonts w:ascii="Times New Roman" w:hAnsi="Times New Roman" w:cs="Times New Roman" w:hint="eastAsia"/>
          <w:sz w:val="24"/>
          <w:szCs w:val="24"/>
        </w:rPr>
        <w:t xml:space="preserve"> evidence</w:t>
      </w:r>
      <w:r w:rsidR="005E028D">
        <w:rPr>
          <w:rFonts w:ascii="Times New Roman" w:hAnsi="Times New Roman" w:cs="Times New Roman" w:hint="eastAsia"/>
          <w:sz w:val="24"/>
          <w:szCs w:val="24"/>
        </w:rPr>
        <w:t>d the</w:t>
      </w:r>
      <w:r w:rsidR="009211F9" w:rsidRPr="00AA5E35">
        <w:rPr>
          <w:rFonts w:ascii="Times New Roman" w:hAnsi="Times New Roman" w:cs="Times New Roman" w:hint="eastAsia"/>
          <w:sz w:val="24"/>
          <w:szCs w:val="24"/>
        </w:rPr>
        <w:t xml:space="preserve"> deliberate nature of</w:t>
      </w:r>
      <w:r w:rsidR="009211F9" w:rsidRPr="00AA5E35">
        <w:rPr>
          <w:rFonts w:ascii="Times New Roman" w:hAnsi="Times New Roman" w:cs="Times New Roman"/>
          <w:sz w:val="24"/>
          <w:szCs w:val="24"/>
        </w:rPr>
        <w:t xml:space="preserve"> </w:t>
      </w:r>
      <w:r w:rsidR="005E028D">
        <w:rPr>
          <w:rFonts w:ascii="Times New Roman" w:hAnsi="Times New Roman" w:cs="Times New Roman" w:hint="eastAsia"/>
          <w:sz w:val="24"/>
          <w:szCs w:val="24"/>
        </w:rPr>
        <w:t>the</w:t>
      </w:r>
      <w:r w:rsidR="000B1C8B" w:rsidRPr="00AA5E35">
        <w:rPr>
          <w:rFonts w:ascii="Times New Roman" w:hAnsi="Times New Roman" w:cs="Times New Roman"/>
          <w:sz w:val="24"/>
          <w:szCs w:val="24"/>
        </w:rPr>
        <w:t xml:space="preserve"> </w:t>
      </w:r>
      <w:r w:rsidR="00DB276B">
        <w:rPr>
          <w:rFonts w:ascii="Times New Roman" w:hAnsi="Times New Roman" w:cs="Times New Roman" w:hint="eastAsia"/>
          <w:sz w:val="24"/>
          <w:szCs w:val="24"/>
        </w:rPr>
        <w:t>alignment bias</w:t>
      </w:r>
      <w:r w:rsidR="00916FE0" w:rsidRPr="00AA5E35">
        <w:rPr>
          <w:rFonts w:ascii="Times New Roman" w:hAnsi="Times New Roman" w:cs="Times New Roman" w:hint="eastAsia"/>
          <w:sz w:val="24"/>
          <w:szCs w:val="24"/>
        </w:rPr>
        <w:t xml:space="preserve">, which could not be </w:t>
      </w:r>
      <w:r w:rsidR="009F7348" w:rsidRPr="00AA5E35">
        <w:rPr>
          <w:rFonts w:ascii="Times New Roman" w:hAnsi="Times New Roman" w:cs="Times New Roman" w:hint="eastAsia"/>
          <w:sz w:val="24"/>
          <w:szCs w:val="24"/>
        </w:rPr>
        <w:t>rather</w:t>
      </w:r>
      <w:r w:rsidR="000448F7" w:rsidRPr="00AA5E35">
        <w:rPr>
          <w:rFonts w:ascii="Times New Roman" w:hAnsi="Times New Roman" w:cs="Times New Roman" w:hint="eastAsia"/>
          <w:sz w:val="24"/>
          <w:szCs w:val="24"/>
        </w:rPr>
        <w:t xml:space="preserve"> </w:t>
      </w:r>
      <w:r w:rsidR="00916FE0" w:rsidRPr="00AA5E35">
        <w:rPr>
          <w:rFonts w:ascii="Times New Roman" w:hAnsi="Times New Roman" w:cs="Times New Roman" w:hint="eastAsia"/>
          <w:sz w:val="24"/>
          <w:szCs w:val="24"/>
        </w:rPr>
        <w:t xml:space="preserve">explained by </w:t>
      </w:r>
      <w:r w:rsidR="005E028D">
        <w:rPr>
          <w:rFonts w:ascii="Times New Roman" w:hAnsi="Times New Roman" w:cs="Times New Roman" w:hint="eastAsia"/>
          <w:sz w:val="24"/>
          <w:szCs w:val="24"/>
        </w:rPr>
        <w:t xml:space="preserve">opinion persuasion or </w:t>
      </w:r>
      <w:r w:rsidR="005E028D">
        <w:rPr>
          <w:rFonts w:ascii="Times New Roman" w:hAnsi="Times New Roman" w:cs="Times New Roman"/>
          <w:sz w:val="24"/>
          <w:szCs w:val="24"/>
        </w:rPr>
        <w:t>permeation</w:t>
      </w:r>
      <w:r w:rsidR="005E028D">
        <w:rPr>
          <w:rFonts w:ascii="Times New Roman" w:hAnsi="Times New Roman" w:cs="Times New Roman" w:hint="eastAsia"/>
          <w:sz w:val="24"/>
          <w:szCs w:val="24"/>
        </w:rPr>
        <w:t xml:space="preserve"> effects</w:t>
      </w:r>
      <w:r w:rsidR="009F7348" w:rsidRPr="00AA5E35">
        <w:rPr>
          <w:rFonts w:ascii="Times New Roman" w:hAnsi="Times New Roman" w:cs="Times New Roman" w:hint="eastAsia"/>
          <w:sz w:val="24"/>
          <w:szCs w:val="24"/>
        </w:rPr>
        <w:t xml:space="preserve">. </w:t>
      </w:r>
    </w:p>
    <w:p w14:paraId="070B709D" w14:textId="77777777" w:rsidR="00FA2556" w:rsidRPr="00AA5E35" w:rsidRDefault="00FA2556" w:rsidP="00C8178F">
      <w:pPr>
        <w:adjustRightInd w:val="0"/>
        <w:snapToGrid w:val="0"/>
        <w:spacing w:line="360" w:lineRule="auto"/>
        <w:rPr>
          <w:rFonts w:ascii="Times New Roman" w:hAnsi="Times New Roman" w:cs="Times New Roman"/>
          <w:sz w:val="24"/>
          <w:szCs w:val="24"/>
        </w:rPr>
      </w:pPr>
    </w:p>
    <w:p w14:paraId="52E229F2" w14:textId="677CC402" w:rsidR="007B7E7E" w:rsidRPr="00AA5E35" w:rsidRDefault="007B7E7E" w:rsidP="007B7E7E">
      <w:pPr>
        <w:adjustRightInd w:val="0"/>
        <w:snapToGrid w:val="0"/>
        <w:spacing w:line="360" w:lineRule="auto"/>
        <w:rPr>
          <w:rFonts w:ascii="Times New Roman" w:hAnsi="Times New Roman" w:cs="Times New Roman"/>
          <w:b/>
          <w:bCs/>
          <w:sz w:val="24"/>
          <w:szCs w:val="24"/>
        </w:rPr>
      </w:pPr>
      <w:bookmarkStart w:id="49" w:name="OLE_LINK55"/>
      <w:r w:rsidRPr="00AA5E35">
        <w:rPr>
          <w:rFonts w:ascii="Times New Roman" w:hAnsi="Times New Roman" w:cs="Times New Roman" w:hint="eastAsia"/>
          <w:b/>
          <w:bCs/>
          <w:sz w:val="24"/>
          <w:szCs w:val="24"/>
        </w:rPr>
        <w:t>Study 3</w:t>
      </w:r>
    </w:p>
    <w:p w14:paraId="6132769A" w14:textId="15AD5AE1" w:rsidR="00F01CA1" w:rsidRPr="00AA5E35" w:rsidRDefault="007B7E7E" w:rsidP="007B7E7E">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b/>
          <w:bCs/>
          <w:sz w:val="24"/>
          <w:szCs w:val="24"/>
        </w:rPr>
        <w:tab/>
      </w:r>
      <w:bookmarkStart w:id="50" w:name="OLE_LINK30"/>
      <w:r w:rsidR="00FB165D" w:rsidRPr="00AA5E35">
        <w:rPr>
          <w:rFonts w:ascii="Times New Roman" w:hAnsi="Times New Roman" w:cs="Times New Roman"/>
          <w:sz w:val="24"/>
          <w:szCs w:val="24"/>
        </w:rPr>
        <w:t>In Study 2, the deliberateness and robustness of opinion conformity with advisees’ opinions</w:t>
      </w:r>
      <w:r w:rsidR="00980B69">
        <w:rPr>
          <w:rFonts w:ascii="Times New Roman" w:hAnsi="Times New Roman" w:cs="Times New Roman" w:hint="eastAsia"/>
          <w:sz w:val="24"/>
          <w:szCs w:val="24"/>
        </w:rPr>
        <w:t xml:space="preserve"> were illustrated</w:t>
      </w:r>
      <w:r w:rsidR="00FB165D" w:rsidRPr="00AA5E35">
        <w:rPr>
          <w:rFonts w:ascii="Times New Roman" w:hAnsi="Times New Roman" w:cs="Times New Roman"/>
          <w:sz w:val="24"/>
          <w:szCs w:val="24"/>
        </w:rPr>
        <w:t xml:space="preserve">. </w:t>
      </w:r>
      <w:r w:rsidR="00A26390" w:rsidRPr="00AA5E35">
        <w:rPr>
          <w:rFonts w:ascii="Times New Roman" w:hAnsi="Times New Roman" w:cs="Times New Roman" w:hint="eastAsia"/>
          <w:sz w:val="24"/>
          <w:szCs w:val="24"/>
        </w:rPr>
        <w:t>However, t</w:t>
      </w:r>
      <w:r w:rsidR="006926CD" w:rsidRPr="00AA5E35">
        <w:rPr>
          <w:rFonts w:ascii="Times New Roman" w:hAnsi="Times New Roman" w:cs="Times New Roman"/>
          <w:sz w:val="24"/>
          <w:szCs w:val="24"/>
        </w:rPr>
        <w:t xml:space="preserve">he </w:t>
      </w:r>
      <w:r w:rsidR="00A66583">
        <w:rPr>
          <w:rFonts w:ascii="Times New Roman" w:hAnsi="Times New Roman" w:cs="Times New Roman" w:hint="eastAsia"/>
          <w:sz w:val="24"/>
          <w:szCs w:val="24"/>
        </w:rPr>
        <w:t>intention</w:t>
      </w:r>
      <w:r w:rsidR="006926CD" w:rsidRPr="00AA5E35">
        <w:rPr>
          <w:rFonts w:ascii="Times New Roman" w:hAnsi="Times New Roman" w:cs="Times New Roman"/>
          <w:sz w:val="24"/>
          <w:szCs w:val="24"/>
        </w:rPr>
        <w:t xml:space="preserve"> behind this </w:t>
      </w:r>
      <w:r w:rsidR="00CE4FDF">
        <w:rPr>
          <w:rFonts w:ascii="Times New Roman" w:hAnsi="Times New Roman" w:cs="Times New Roman" w:hint="eastAsia"/>
          <w:sz w:val="24"/>
          <w:szCs w:val="24"/>
        </w:rPr>
        <w:t>conformity</w:t>
      </w:r>
      <w:r w:rsidR="00A26390" w:rsidRPr="00AA5E35">
        <w:rPr>
          <w:rFonts w:ascii="Times New Roman" w:hAnsi="Times New Roman" w:cs="Times New Roman" w:hint="eastAsia"/>
          <w:sz w:val="24"/>
          <w:szCs w:val="24"/>
        </w:rPr>
        <w:t xml:space="preserve"> </w:t>
      </w:r>
      <w:r w:rsidR="00351D5A">
        <w:rPr>
          <w:rFonts w:ascii="Times New Roman" w:hAnsi="Times New Roman" w:cs="Times New Roman" w:hint="eastAsia"/>
          <w:sz w:val="24"/>
          <w:szCs w:val="24"/>
        </w:rPr>
        <w:t>were still</w:t>
      </w:r>
      <w:r w:rsidR="00A26390" w:rsidRPr="00AA5E35">
        <w:rPr>
          <w:rFonts w:ascii="Times New Roman" w:hAnsi="Times New Roman" w:cs="Times New Roman" w:hint="eastAsia"/>
          <w:sz w:val="24"/>
          <w:szCs w:val="24"/>
        </w:rPr>
        <w:t xml:space="preserve"> to be investigated</w:t>
      </w:r>
      <w:r w:rsidR="00A66583">
        <w:rPr>
          <w:rFonts w:ascii="Times New Roman" w:hAnsi="Times New Roman" w:cs="Times New Roman" w:hint="eastAsia"/>
          <w:sz w:val="24"/>
          <w:szCs w:val="24"/>
        </w:rPr>
        <w:t>:</w:t>
      </w:r>
      <w:r w:rsidR="00FB165D" w:rsidRPr="00AA5E35">
        <w:rPr>
          <w:rFonts w:ascii="Times New Roman" w:hAnsi="Times New Roman" w:cs="Times New Roman"/>
          <w:sz w:val="24"/>
          <w:szCs w:val="24"/>
        </w:rPr>
        <w:t xml:space="preserve"> </w:t>
      </w:r>
      <w:r w:rsidR="00286F1B" w:rsidRPr="00AA5E35">
        <w:rPr>
          <w:rFonts w:ascii="Times New Roman" w:hAnsi="Times New Roman" w:cs="Times New Roman" w:hint="eastAsia"/>
          <w:sz w:val="24"/>
          <w:szCs w:val="24"/>
        </w:rPr>
        <w:t>I</w:t>
      </w:r>
      <w:r w:rsidR="00FB165D" w:rsidRPr="00AA5E35">
        <w:rPr>
          <w:rFonts w:ascii="Times New Roman" w:hAnsi="Times New Roman" w:cs="Times New Roman"/>
          <w:sz w:val="24"/>
          <w:szCs w:val="24"/>
        </w:rPr>
        <w:t xml:space="preserve">s the conformity </w:t>
      </w:r>
      <w:r w:rsidR="002B6E18" w:rsidRPr="00AA5E35">
        <w:rPr>
          <w:rFonts w:ascii="Times New Roman" w:hAnsi="Times New Roman" w:cs="Times New Roman" w:hint="eastAsia"/>
          <w:sz w:val="24"/>
          <w:szCs w:val="24"/>
        </w:rPr>
        <w:t xml:space="preserve">a </w:t>
      </w:r>
      <w:r w:rsidR="009B1122">
        <w:rPr>
          <w:rFonts w:ascii="Times New Roman" w:hAnsi="Times New Roman" w:cs="Times New Roman" w:hint="eastAsia"/>
          <w:sz w:val="24"/>
          <w:szCs w:val="24"/>
        </w:rPr>
        <w:t xml:space="preserve">strategic </w:t>
      </w:r>
      <w:r w:rsidR="00FB165D" w:rsidRPr="00AA5E35">
        <w:rPr>
          <w:rFonts w:ascii="Times New Roman" w:hAnsi="Times New Roman" w:cs="Times New Roman"/>
          <w:sz w:val="24"/>
          <w:szCs w:val="24"/>
        </w:rPr>
        <w:t>accommodat</w:t>
      </w:r>
      <w:r w:rsidR="002B6E18" w:rsidRPr="00AA5E35">
        <w:rPr>
          <w:rFonts w:ascii="Times New Roman" w:hAnsi="Times New Roman" w:cs="Times New Roman" w:hint="eastAsia"/>
          <w:sz w:val="24"/>
          <w:szCs w:val="24"/>
        </w:rPr>
        <w:t>ion to</w:t>
      </w:r>
      <w:r w:rsidR="006926CD" w:rsidRPr="00AA5E35">
        <w:rPr>
          <w:rFonts w:ascii="Times New Roman" w:hAnsi="Times New Roman" w:cs="Times New Roman" w:hint="eastAsia"/>
          <w:sz w:val="24"/>
          <w:szCs w:val="24"/>
        </w:rPr>
        <w:t xml:space="preserve"> advisees</w:t>
      </w:r>
      <w:r w:rsidR="006926CD" w:rsidRPr="00AA5E35">
        <w:rPr>
          <w:rFonts w:ascii="Times New Roman" w:hAnsi="Times New Roman" w:cs="Times New Roman"/>
          <w:sz w:val="24"/>
          <w:szCs w:val="24"/>
        </w:rPr>
        <w:t>’</w:t>
      </w:r>
      <w:r w:rsidR="006926CD" w:rsidRPr="00AA5E35">
        <w:rPr>
          <w:rFonts w:ascii="Times New Roman" w:hAnsi="Times New Roman" w:cs="Times New Roman" w:hint="eastAsia"/>
          <w:sz w:val="24"/>
          <w:szCs w:val="24"/>
        </w:rPr>
        <w:t xml:space="preserve"> </w:t>
      </w:r>
      <w:r w:rsidR="00FB165D" w:rsidRPr="00AA5E35">
        <w:rPr>
          <w:rFonts w:ascii="Times New Roman" w:hAnsi="Times New Roman" w:cs="Times New Roman"/>
          <w:sz w:val="24"/>
          <w:szCs w:val="24"/>
        </w:rPr>
        <w:t>preference for aligned advice?</w:t>
      </w:r>
      <w:r w:rsidR="00F01CA1" w:rsidRPr="00AA5E35">
        <w:rPr>
          <w:rFonts w:ascii="Times New Roman" w:hAnsi="Times New Roman" w:cs="Times New Roman"/>
          <w:sz w:val="24"/>
          <w:szCs w:val="24"/>
        </w:rPr>
        <w:t xml:space="preserve"> </w:t>
      </w:r>
      <w:r w:rsidR="008A5B19" w:rsidRPr="00AA5E35">
        <w:rPr>
          <w:rFonts w:ascii="Times New Roman" w:hAnsi="Times New Roman" w:cs="Times New Roman"/>
          <w:sz w:val="24"/>
          <w:szCs w:val="24"/>
        </w:rPr>
        <w:t>Or it</w:t>
      </w:r>
      <w:r w:rsidR="00FB165D" w:rsidRPr="00AA5E35">
        <w:rPr>
          <w:rFonts w:ascii="Times New Roman" w:hAnsi="Times New Roman" w:cs="Times New Roman"/>
          <w:sz w:val="24"/>
          <w:szCs w:val="24"/>
        </w:rPr>
        <w:t xml:space="preserve"> is driven by </w:t>
      </w:r>
      <w:r w:rsidR="00B86999" w:rsidRPr="00AA5E35">
        <w:rPr>
          <w:rFonts w:ascii="Times New Roman" w:hAnsi="Times New Roman" w:cs="Times New Roman" w:hint="eastAsia"/>
          <w:sz w:val="24"/>
          <w:szCs w:val="24"/>
        </w:rPr>
        <w:t xml:space="preserve">the </w:t>
      </w:r>
      <w:r w:rsidR="00520809" w:rsidRPr="00AA5E35">
        <w:rPr>
          <w:rFonts w:ascii="Times New Roman" w:hAnsi="Times New Roman" w:cs="Times New Roman" w:hint="eastAsia"/>
          <w:sz w:val="24"/>
          <w:szCs w:val="24"/>
        </w:rPr>
        <w:t xml:space="preserve">normative </w:t>
      </w:r>
      <w:r w:rsidR="00B86999" w:rsidRPr="00AA5E35">
        <w:rPr>
          <w:rFonts w:ascii="Times New Roman" w:hAnsi="Times New Roman" w:cs="Times New Roman" w:hint="eastAsia"/>
          <w:sz w:val="24"/>
          <w:szCs w:val="24"/>
        </w:rPr>
        <w:t>intention</w:t>
      </w:r>
      <w:r w:rsidR="00520809" w:rsidRPr="00AA5E35">
        <w:rPr>
          <w:rFonts w:ascii="Times New Roman" w:hAnsi="Times New Roman" w:cs="Times New Roman" w:hint="eastAsia"/>
          <w:sz w:val="24"/>
          <w:szCs w:val="24"/>
        </w:rPr>
        <w:t>s</w:t>
      </w:r>
      <w:r w:rsidR="0024350A" w:rsidRPr="00AA5E35">
        <w:rPr>
          <w:rFonts w:ascii="Times New Roman" w:hAnsi="Times New Roman" w:cs="Times New Roman" w:hint="eastAsia"/>
          <w:sz w:val="24"/>
          <w:szCs w:val="24"/>
        </w:rPr>
        <w:t xml:space="preserve"> to </w:t>
      </w:r>
      <w:r w:rsidR="002B6E18" w:rsidRPr="00AA5E35">
        <w:rPr>
          <w:rFonts w:ascii="Times New Roman" w:hAnsi="Times New Roman" w:cs="Times New Roman"/>
          <w:sz w:val="24"/>
          <w:szCs w:val="24"/>
        </w:rPr>
        <w:t>reconcile</w:t>
      </w:r>
      <w:r w:rsidR="002B6E18" w:rsidRPr="00AA5E35">
        <w:rPr>
          <w:rFonts w:ascii="Times New Roman" w:hAnsi="Times New Roman" w:cs="Times New Roman" w:hint="eastAsia"/>
          <w:sz w:val="24"/>
          <w:szCs w:val="24"/>
        </w:rPr>
        <w:t xml:space="preserve"> </w:t>
      </w:r>
      <w:r w:rsidR="006E4EF1" w:rsidRPr="00AA5E35">
        <w:rPr>
          <w:rFonts w:ascii="Times New Roman" w:hAnsi="Times New Roman" w:cs="Times New Roman" w:hint="eastAsia"/>
          <w:sz w:val="24"/>
          <w:szCs w:val="24"/>
        </w:rPr>
        <w:t>coherence</w:t>
      </w:r>
      <w:r w:rsidR="008B13FD" w:rsidRPr="00AA5E35">
        <w:rPr>
          <w:rFonts w:ascii="Times New Roman" w:hAnsi="Times New Roman" w:cs="Times New Roman" w:hint="eastAsia"/>
          <w:sz w:val="24"/>
          <w:szCs w:val="24"/>
        </w:rPr>
        <w:t xml:space="preserve"> </w:t>
      </w:r>
      <w:r w:rsidR="0024350A" w:rsidRPr="00AA5E35">
        <w:rPr>
          <w:rFonts w:ascii="Times New Roman" w:hAnsi="Times New Roman" w:cs="Times New Roman" w:hint="eastAsia"/>
          <w:sz w:val="24"/>
          <w:szCs w:val="24"/>
        </w:rPr>
        <w:t>or</w:t>
      </w:r>
      <w:r w:rsidR="008B13FD" w:rsidRPr="00AA5E35">
        <w:rPr>
          <w:rFonts w:ascii="Times New Roman" w:hAnsi="Times New Roman" w:cs="Times New Roman" w:hint="eastAsia"/>
          <w:sz w:val="24"/>
          <w:szCs w:val="24"/>
        </w:rPr>
        <w:t xml:space="preserve"> avoid responsibility</w:t>
      </w:r>
      <w:r w:rsidR="0024350A" w:rsidRPr="00AA5E35">
        <w:rPr>
          <w:rFonts w:ascii="Times New Roman" w:hAnsi="Times New Roman" w:cs="Times New Roman" w:hint="eastAsia"/>
          <w:sz w:val="24"/>
          <w:szCs w:val="24"/>
        </w:rPr>
        <w:t>?</w:t>
      </w:r>
      <w:bookmarkEnd w:id="50"/>
    </w:p>
    <w:p w14:paraId="466335FF" w14:textId="3A0B903B" w:rsidR="00E00CB2" w:rsidRPr="00AA5E35" w:rsidRDefault="005F66D6" w:rsidP="00F01CA1">
      <w:pPr>
        <w:adjustRightInd w:val="0"/>
        <w:snapToGrid w:val="0"/>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To address these hypotheses</w:t>
      </w:r>
      <w:r w:rsidR="00F01CA1" w:rsidRPr="00AA5E35">
        <w:rPr>
          <w:rFonts w:ascii="Times New Roman" w:hAnsi="Times New Roman" w:cs="Times New Roman" w:hint="eastAsia"/>
          <w:sz w:val="24"/>
          <w:szCs w:val="24"/>
        </w:rPr>
        <w:t xml:space="preserve">, </w:t>
      </w:r>
      <w:r w:rsidR="00F52F07" w:rsidRPr="00AA5E35">
        <w:rPr>
          <w:rFonts w:ascii="Times New Roman" w:hAnsi="Times New Roman" w:cs="Times New Roman" w:hint="eastAsia"/>
          <w:sz w:val="24"/>
          <w:szCs w:val="24"/>
        </w:rPr>
        <w:t xml:space="preserve">immediate </w:t>
      </w:r>
      <w:r w:rsidR="00851ADB" w:rsidRPr="00AA5E35">
        <w:rPr>
          <w:rFonts w:ascii="Times New Roman" w:hAnsi="Times New Roman" w:cs="Times New Roman" w:hint="eastAsia"/>
          <w:iCs/>
          <w:kern w:val="0"/>
          <w:sz w:val="24"/>
          <w:szCs w:val="24"/>
        </w:rPr>
        <w:t>feedback</w:t>
      </w:r>
      <w:r w:rsidR="00851ADB" w:rsidRPr="00AA5E35">
        <w:rPr>
          <w:rFonts w:ascii="Times New Roman" w:hAnsi="Times New Roman" w:cs="Times New Roman"/>
          <w:iCs/>
          <w:kern w:val="0"/>
          <w:sz w:val="24"/>
          <w:szCs w:val="24"/>
        </w:rPr>
        <w:t xml:space="preserve"> </w:t>
      </w:r>
      <w:r w:rsidR="00364EB3" w:rsidRPr="00AA5E35">
        <w:rPr>
          <w:rFonts w:ascii="Times New Roman" w:hAnsi="Times New Roman" w:cs="Times New Roman" w:hint="eastAsia"/>
          <w:iCs/>
          <w:kern w:val="0"/>
          <w:sz w:val="24"/>
          <w:szCs w:val="24"/>
        </w:rPr>
        <w:t>on</w:t>
      </w:r>
      <w:r w:rsidR="00851ADB" w:rsidRPr="00AA5E35">
        <w:rPr>
          <w:rFonts w:ascii="Times New Roman" w:hAnsi="Times New Roman" w:cs="Times New Roman" w:hint="eastAsia"/>
          <w:iCs/>
          <w:kern w:val="0"/>
          <w:sz w:val="24"/>
          <w:szCs w:val="24"/>
        </w:rPr>
        <w:t xml:space="preserve"> advice </w:t>
      </w:r>
      <w:r w:rsidR="00364EB3" w:rsidRPr="00AA5E35">
        <w:rPr>
          <w:rFonts w:ascii="Times New Roman" w:hAnsi="Times New Roman" w:cs="Times New Roman" w:hint="eastAsia"/>
          <w:iCs/>
          <w:kern w:val="0"/>
          <w:sz w:val="24"/>
          <w:szCs w:val="24"/>
        </w:rPr>
        <w:t xml:space="preserve">(acceptance/rejection) </w:t>
      </w:r>
      <w:r w:rsidR="00FF730A" w:rsidRPr="00AA5E35">
        <w:rPr>
          <w:rFonts w:ascii="Times New Roman" w:hAnsi="Times New Roman" w:cs="Times New Roman" w:hint="eastAsia"/>
          <w:iCs/>
          <w:kern w:val="0"/>
          <w:sz w:val="24"/>
          <w:szCs w:val="24"/>
        </w:rPr>
        <w:t xml:space="preserve">from advisees </w:t>
      </w:r>
      <w:r w:rsidR="00851ADB" w:rsidRPr="00AA5E35">
        <w:rPr>
          <w:rFonts w:ascii="Times New Roman" w:hAnsi="Times New Roman" w:cs="Times New Roman" w:hint="eastAsia"/>
          <w:sz w:val="24"/>
          <w:szCs w:val="24"/>
        </w:rPr>
        <w:t xml:space="preserve">was incorporated </w:t>
      </w:r>
      <w:r w:rsidR="00851ADB" w:rsidRPr="00AA5E35">
        <w:rPr>
          <w:rFonts w:ascii="Times New Roman" w:hAnsi="Times New Roman" w:cs="Times New Roman"/>
          <w:sz w:val="24"/>
          <w:szCs w:val="24"/>
        </w:rPr>
        <w:t xml:space="preserve">into </w:t>
      </w:r>
      <w:r w:rsidR="0009745B" w:rsidRPr="00AA5E35">
        <w:rPr>
          <w:rFonts w:ascii="Times New Roman" w:hAnsi="Times New Roman" w:cs="Times New Roman" w:hint="eastAsia"/>
          <w:iCs/>
          <w:kern w:val="0"/>
          <w:sz w:val="24"/>
          <w:szCs w:val="24"/>
        </w:rPr>
        <w:t>session 2</w:t>
      </w:r>
      <w:bookmarkStart w:id="51" w:name="OLE_LINK45"/>
      <w:r w:rsidR="00CF51D6">
        <w:rPr>
          <w:rFonts w:ascii="Times New Roman" w:hAnsi="Times New Roman" w:cs="Times New Roman" w:hint="eastAsia"/>
          <w:iCs/>
          <w:kern w:val="0"/>
          <w:sz w:val="24"/>
          <w:szCs w:val="24"/>
        </w:rPr>
        <w:t xml:space="preserve">. The feedback was </w:t>
      </w:r>
      <w:r w:rsidR="00CF51D6">
        <w:rPr>
          <w:rFonts w:ascii="Times New Roman" w:hAnsi="Times New Roman" w:cs="Times New Roman"/>
          <w:iCs/>
          <w:kern w:val="0"/>
          <w:sz w:val="24"/>
          <w:szCs w:val="24"/>
        </w:rPr>
        <w:t>administered</w:t>
      </w:r>
      <w:r w:rsidR="00CF51D6">
        <w:rPr>
          <w:rFonts w:ascii="Times New Roman" w:hAnsi="Times New Roman" w:cs="Times New Roman" w:hint="eastAsia"/>
          <w:iCs/>
          <w:kern w:val="0"/>
          <w:sz w:val="24"/>
          <w:szCs w:val="24"/>
        </w:rPr>
        <w:t xml:space="preserve"> </w:t>
      </w:r>
      <w:r w:rsidR="00FF730A" w:rsidRPr="00AA5E35">
        <w:rPr>
          <w:rFonts w:ascii="Times New Roman" w:hAnsi="Times New Roman" w:cs="Times New Roman" w:hint="eastAsia"/>
          <w:iCs/>
          <w:kern w:val="0"/>
          <w:sz w:val="24"/>
          <w:szCs w:val="24"/>
        </w:rPr>
        <w:t xml:space="preserve">within a </w:t>
      </w:r>
      <w:r w:rsidR="00FF730A" w:rsidRPr="00AA5E35">
        <w:rPr>
          <w:rFonts w:ascii="Times New Roman" w:hAnsi="Times New Roman" w:cs="Times New Roman"/>
          <w:iCs/>
          <w:kern w:val="0"/>
          <w:sz w:val="24"/>
          <w:szCs w:val="24"/>
        </w:rPr>
        <w:t>probabilistic reversal learning</w:t>
      </w:r>
      <w:r w:rsidR="00AA5E35" w:rsidRPr="00AA5E35">
        <w:rPr>
          <w:rFonts w:ascii="Times New Roman" w:hAnsi="Times New Roman" w:cs="Times New Roman" w:hint="eastAsia"/>
          <w:iCs/>
          <w:kern w:val="0"/>
          <w:sz w:val="24"/>
          <w:szCs w:val="24"/>
        </w:rPr>
        <w:t xml:space="preserve"> </w:t>
      </w:r>
      <w:bookmarkEnd w:id="51"/>
      <w:r w:rsidR="00FF730A" w:rsidRPr="00AA5E35">
        <w:rPr>
          <w:rFonts w:ascii="Times New Roman" w:hAnsi="Times New Roman" w:cs="Times New Roman" w:hint="eastAsia"/>
          <w:iCs/>
          <w:kern w:val="0"/>
          <w:sz w:val="24"/>
          <w:szCs w:val="24"/>
        </w:rPr>
        <w:t xml:space="preserve"> structure</w:t>
      </w:r>
      <w:r>
        <w:rPr>
          <w:rFonts w:ascii="Times New Roman" w:hAnsi="Times New Roman" w:cs="Times New Roman" w:hint="eastAsia"/>
          <w:iCs/>
          <w:kern w:val="0"/>
          <w:sz w:val="24"/>
          <w:szCs w:val="24"/>
        </w:rPr>
        <w:t xml:space="preserve"> </w:t>
      </w:r>
      <w:r w:rsidR="00F57F5C"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{"citationID":"z7JUk7y7","properties":{"formattedCitation":"(Gl\\uc0\\u228{}scher et al., 2009)","plainCitation":"(Gläscher et al., 2009)","noteIndex":0},"citationItems":[{"id":1982,"uris":["http://zotero.org/users/10125738/items/VEHA6JED"],"itemData":{"id":1982,"type":"article-journal","abstract":"Abstract. Considerable evidence has emerged to implicate ventromedial prefrontal cortex in encoding expectations of future reward during value-based decisi","call-number":"2","container-title":"Cerebral Cortex","DOI":"10.1093/cercor/bhn098","ISSN":"1047-3211","issue":"2","journalAbbreviation":"Cereb Cortex","language":"en","note":"publisher: Oxford Academic","page":"483-495","source":"3.7","title":"Determining a Role for Ventromedial Prefrontal Cortex in Encoding Action-Based Value Signals During Reward-Related Decision Making","volume":"19","author":[{"family":"Gläscher","given":"Jan"},{"family":"Hampton","given":"Alan N."},{"family":"O'Doherty","given":"John P."}],"issued":{"date-parts":[["2009",2,1]]}}}],"schema":"https://github.com/citation-style-language/schema/raw/master/csl-citation.json"} </w:instrText>
      </w:r>
      <w:r w:rsidR="00F57F5C" w:rsidRPr="00AA5E35">
        <w:rPr>
          <w:rFonts w:ascii="Times New Roman" w:hAnsi="Times New Roman" w:cs="Times New Roman"/>
          <w:iCs/>
          <w:kern w:val="0"/>
          <w:sz w:val="24"/>
          <w:szCs w:val="24"/>
        </w:rPr>
        <w:fldChar w:fldCharType="separate"/>
      </w:r>
      <w:r w:rsidR="00F57F5C" w:rsidRPr="00D4038F">
        <w:rPr>
          <w:rFonts w:ascii="Times New Roman" w:hAnsi="Times New Roman" w:cs="Times New Roman"/>
          <w:kern w:val="0"/>
          <w:sz w:val="24"/>
        </w:rPr>
        <w:t>(</w:t>
      </w:r>
      <w:proofErr w:type="spellStart"/>
      <w:r w:rsidR="00F57F5C" w:rsidRPr="00D4038F">
        <w:rPr>
          <w:rFonts w:ascii="Times New Roman" w:hAnsi="Times New Roman" w:cs="Times New Roman"/>
          <w:kern w:val="0"/>
          <w:sz w:val="24"/>
        </w:rPr>
        <w:t>Gläscher</w:t>
      </w:r>
      <w:proofErr w:type="spellEnd"/>
      <w:r w:rsidR="00F57F5C" w:rsidRPr="00D4038F">
        <w:rPr>
          <w:rFonts w:ascii="Times New Roman" w:hAnsi="Times New Roman" w:cs="Times New Roman"/>
          <w:kern w:val="0"/>
          <w:sz w:val="24"/>
        </w:rPr>
        <w:t xml:space="preserve"> et al., 2009)</w:t>
      </w:r>
      <w:r w:rsidR="00F57F5C" w:rsidRPr="00AA5E35">
        <w:rPr>
          <w:rFonts w:ascii="Times New Roman" w:hAnsi="Times New Roman" w:cs="Times New Roman"/>
          <w:iCs/>
          <w:kern w:val="0"/>
          <w:sz w:val="24"/>
          <w:szCs w:val="24"/>
        </w:rPr>
        <w:fldChar w:fldCharType="end"/>
      </w:r>
      <w:r w:rsidR="006E4EF1" w:rsidRPr="00AA5E35">
        <w:rPr>
          <w:rFonts w:ascii="Times New Roman" w:hAnsi="Times New Roman" w:cs="Times New Roman" w:hint="eastAsia"/>
          <w:iCs/>
          <w:kern w:val="0"/>
          <w:sz w:val="24"/>
          <w:szCs w:val="24"/>
        </w:rPr>
        <w:t>.</w:t>
      </w:r>
      <w:r w:rsidR="006E4EF1" w:rsidRPr="00AA5E35">
        <w:t xml:space="preserve"> </w:t>
      </w:r>
      <w:r w:rsidR="006E4EF1" w:rsidRPr="00AA5E35">
        <w:rPr>
          <w:rFonts w:ascii="Times New Roman" w:hAnsi="Times New Roman" w:cs="Times New Roman"/>
          <w:iCs/>
          <w:kern w:val="0"/>
          <w:sz w:val="24"/>
          <w:szCs w:val="24"/>
        </w:rPr>
        <w:t xml:space="preserve">In this setup, the </w:t>
      </w:r>
      <w:r w:rsidR="00CF51D6">
        <w:rPr>
          <w:rFonts w:ascii="Times New Roman" w:hAnsi="Times New Roman" w:cs="Times New Roman" w:hint="eastAsia"/>
          <w:iCs/>
          <w:kern w:val="0"/>
          <w:sz w:val="24"/>
          <w:szCs w:val="24"/>
        </w:rPr>
        <w:t>likelihood</w:t>
      </w:r>
      <w:r w:rsidR="006E4EF1" w:rsidRPr="00AA5E35">
        <w:rPr>
          <w:rFonts w:ascii="Times New Roman" w:hAnsi="Times New Roman" w:cs="Times New Roman"/>
          <w:iCs/>
          <w:kern w:val="0"/>
          <w:sz w:val="24"/>
          <w:szCs w:val="24"/>
        </w:rPr>
        <w:t xml:space="preserve"> of aligned or misaligned advice being accepted </w:t>
      </w:r>
      <w:r w:rsidR="00CF51D6">
        <w:rPr>
          <w:rFonts w:ascii="Times New Roman" w:hAnsi="Times New Roman" w:cs="Times New Roman" w:hint="eastAsia"/>
          <w:iCs/>
          <w:kern w:val="0"/>
          <w:sz w:val="24"/>
          <w:szCs w:val="24"/>
        </w:rPr>
        <w:t>alternated</w:t>
      </w:r>
      <w:r w:rsidR="00CF51D6" w:rsidRPr="00AA5E35">
        <w:rPr>
          <w:rFonts w:ascii="Times New Roman" w:hAnsi="Times New Roman" w:cs="Times New Roman"/>
          <w:iCs/>
          <w:kern w:val="0"/>
          <w:sz w:val="24"/>
          <w:szCs w:val="24"/>
        </w:rPr>
        <w:t xml:space="preserve"> </w:t>
      </w:r>
      <w:r w:rsidR="001C0E6E" w:rsidRPr="00AA5E35">
        <w:rPr>
          <w:rFonts w:ascii="Times New Roman" w:hAnsi="Times New Roman" w:cs="Times New Roman" w:hint="eastAsia"/>
          <w:iCs/>
          <w:kern w:val="0"/>
          <w:sz w:val="24"/>
          <w:szCs w:val="24"/>
        </w:rPr>
        <w:t xml:space="preserve">periodically </w:t>
      </w:r>
      <w:r w:rsidR="006E4EF1" w:rsidRPr="00AA5E35">
        <w:rPr>
          <w:rFonts w:ascii="Times New Roman" w:hAnsi="Times New Roman" w:cs="Times New Roman"/>
          <w:iCs/>
          <w:kern w:val="0"/>
          <w:sz w:val="24"/>
          <w:szCs w:val="24"/>
        </w:rPr>
        <w:t>during the task, reflecting</w:t>
      </w:r>
      <w:r w:rsidR="00947B63" w:rsidRPr="00AA5E35">
        <w:rPr>
          <w:rFonts w:ascii="Times New Roman" w:hAnsi="Times New Roman" w:cs="Times New Roman" w:hint="eastAsia"/>
          <w:iCs/>
          <w:kern w:val="0"/>
          <w:sz w:val="24"/>
          <w:szCs w:val="24"/>
        </w:rPr>
        <w:t xml:space="preserve"> as advisees</w:t>
      </w:r>
      <w:r w:rsidR="00947B63" w:rsidRPr="00AA5E35">
        <w:rPr>
          <w:rFonts w:ascii="Times New Roman" w:hAnsi="Times New Roman" w:cs="Times New Roman"/>
          <w:iCs/>
          <w:kern w:val="0"/>
          <w:sz w:val="24"/>
          <w:szCs w:val="24"/>
        </w:rPr>
        <w:t>’</w:t>
      </w:r>
      <w:r w:rsidR="00947B63" w:rsidRPr="00AA5E35">
        <w:rPr>
          <w:rFonts w:ascii="Times New Roman" w:hAnsi="Times New Roman" w:cs="Times New Roman" w:hint="eastAsia"/>
          <w:iCs/>
          <w:kern w:val="0"/>
          <w:sz w:val="24"/>
          <w:szCs w:val="24"/>
        </w:rPr>
        <w:t xml:space="preserve"> </w:t>
      </w:r>
      <w:r w:rsidR="00F57F5C" w:rsidRPr="00AA5E35">
        <w:rPr>
          <w:rFonts w:ascii="Times New Roman" w:hAnsi="Times New Roman" w:cs="Times New Roman"/>
          <w:iCs/>
          <w:kern w:val="0"/>
          <w:sz w:val="24"/>
          <w:szCs w:val="24"/>
        </w:rPr>
        <w:t>fluctuat</w:t>
      </w:r>
      <w:r w:rsidR="00F57F5C">
        <w:rPr>
          <w:rFonts w:ascii="Times New Roman" w:hAnsi="Times New Roman" w:cs="Times New Roman" w:hint="eastAsia"/>
          <w:iCs/>
          <w:kern w:val="0"/>
          <w:sz w:val="24"/>
          <w:szCs w:val="24"/>
        </w:rPr>
        <w:t>ing</w:t>
      </w:r>
      <w:r w:rsidR="00F57F5C" w:rsidRPr="00AA5E35">
        <w:rPr>
          <w:rFonts w:ascii="Times New Roman" w:hAnsi="Times New Roman" w:cs="Times New Roman" w:hint="eastAsia"/>
          <w:iCs/>
          <w:kern w:val="0"/>
          <w:sz w:val="24"/>
          <w:szCs w:val="24"/>
        </w:rPr>
        <w:t xml:space="preserve"> </w:t>
      </w:r>
      <w:r w:rsidR="00947B63" w:rsidRPr="00AA5E35">
        <w:rPr>
          <w:rFonts w:ascii="Times New Roman" w:hAnsi="Times New Roman" w:cs="Times New Roman" w:hint="eastAsia"/>
          <w:iCs/>
          <w:kern w:val="0"/>
          <w:sz w:val="24"/>
          <w:szCs w:val="24"/>
        </w:rPr>
        <w:t xml:space="preserve">preferences for </w:t>
      </w:r>
      <w:r w:rsidR="00F57F5C">
        <w:rPr>
          <w:rFonts w:ascii="Times New Roman" w:hAnsi="Times New Roman" w:cs="Times New Roman" w:hint="eastAsia"/>
          <w:iCs/>
          <w:kern w:val="0"/>
          <w:sz w:val="24"/>
          <w:szCs w:val="24"/>
        </w:rPr>
        <w:t xml:space="preserve">either </w:t>
      </w:r>
      <w:r w:rsidR="00947B63" w:rsidRPr="00AA5E35">
        <w:rPr>
          <w:rFonts w:ascii="Times New Roman" w:hAnsi="Times New Roman" w:cs="Times New Roman" w:hint="eastAsia"/>
          <w:iCs/>
          <w:kern w:val="0"/>
          <w:sz w:val="24"/>
          <w:szCs w:val="24"/>
        </w:rPr>
        <w:t>advice type</w:t>
      </w:r>
      <w:r w:rsidR="00F57F5C">
        <w:rPr>
          <w:rFonts w:ascii="Times New Roman" w:hAnsi="Times New Roman" w:cs="Times New Roman" w:hint="eastAsia"/>
          <w:iCs/>
          <w:kern w:val="0"/>
          <w:sz w:val="24"/>
          <w:szCs w:val="24"/>
        </w:rPr>
        <w:t>s</w:t>
      </w:r>
      <w:r w:rsidR="00851ADB" w:rsidRPr="00AA5E35">
        <w:rPr>
          <w:rFonts w:ascii="Times New Roman" w:hAnsi="Times New Roman" w:cs="Times New Roman" w:hint="eastAsia"/>
          <w:iCs/>
          <w:kern w:val="0"/>
          <w:sz w:val="24"/>
          <w:szCs w:val="24"/>
        </w:rPr>
        <w:t xml:space="preserve">. </w:t>
      </w:r>
      <w:r w:rsidR="00CF51D6">
        <w:rPr>
          <w:rFonts w:ascii="Times New Roman" w:hAnsi="Times New Roman" w:cs="Times New Roman" w:hint="eastAsia"/>
          <w:iCs/>
          <w:kern w:val="0"/>
          <w:sz w:val="24"/>
          <w:szCs w:val="24"/>
        </w:rPr>
        <w:t>Based on</w:t>
      </w:r>
      <w:r w:rsidR="001666E3" w:rsidRPr="00AA5E35">
        <w:rPr>
          <w:rFonts w:ascii="Times New Roman" w:hAnsi="Times New Roman" w:cs="Times New Roman" w:hint="eastAsia"/>
          <w:iCs/>
          <w:kern w:val="0"/>
          <w:sz w:val="24"/>
          <w:szCs w:val="24"/>
        </w:rPr>
        <w:t xml:space="preserve"> the preference</w:t>
      </w:r>
      <w:r w:rsidR="006B2311">
        <w:rPr>
          <w:rFonts w:ascii="Times New Roman" w:hAnsi="Times New Roman" w:cs="Times New Roman" w:hint="eastAsia"/>
          <w:iCs/>
          <w:kern w:val="0"/>
          <w:sz w:val="24"/>
          <w:szCs w:val="24"/>
        </w:rPr>
        <w:t>-</w:t>
      </w:r>
      <w:r w:rsidR="001666E3" w:rsidRPr="00AA5E35">
        <w:rPr>
          <w:rFonts w:ascii="Times New Roman" w:hAnsi="Times New Roman" w:cs="Times New Roman" w:hint="eastAsia"/>
          <w:iCs/>
          <w:kern w:val="0"/>
          <w:sz w:val="24"/>
          <w:szCs w:val="24"/>
        </w:rPr>
        <w:t>accommodation</w:t>
      </w:r>
      <w:r w:rsidR="006B2311">
        <w:rPr>
          <w:rFonts w:ascii="Times New Roman" w:hAnsi="Times New Roman" w:cs="Times New Roman" w:hint="eastAsia"/>
          <w:iCs/>
          <w:kern w:val="0"/>
          <w:sz w:val="24"/>
          <w:szCs w:val="24"/>
        </w:rPr>
        <w:t xml:space="preserve"> hypothesis</w:t>
      </w:r>
      <w:r w:rsidR="00590C37" w:rsidRPr="00AA5E35">
        <w:rPr>
          <w:rFonts w:ascii="Times New Roman" w:hAnsi="Times New Roman" w:cs="Times New Roman"/>
          <w:iCs/>
          <w:kern w:val="0"/>
          <w:sz w:val="24"/>
          <w:szCs w:val="24"/>
        </w:rPr>
        <w:t xml:space="preserve">, </w:t>
      </w:r>
      <w:r w:rsidR="00FF730A" w:rsidRPr="00AA5E35">
        <w:rPr>
          <w:rFonts w:ascii="Times New Roman" w:hAnsi="Times New Roman" w:cs="Times New Roman" w:hint="eastAsia"/>
          <w:iCs/>
          <w:kern w:val="0"/>
          <w:sz w:val="24"/>
          <w:szCs w:val="24"/>
        </w:rPr>
        <w:t xml:space="preserve">participants </w:t>
      </w:r>
      <w:r w:rsidR="00C01C34" w:rsidRPr="00AA5E35">
        <w:rPr>
          <w:rFonts w:ascii="Times New Roman" w:hAnsi="Times New Roman" w:cs="Times New Roman" w:hint="eastAsia"/>
          <w:iCs/>
          <w:kern w:val="0"/>
          <w:sz w:val="24"/>
          <w:szCs w:val="24"/>
        </w:rPr>
        <w:t>would</w:t>
      </w:r>
      <w:r w:rsidR="00590C37" w:rsidRPr="00AA5E35">
        <w:rPr>
          <w:rFonts w:ascii="Times New Roman" w:hAnsi="Times New Roman" w:cs="Times New Roman"/>
          <w:iCs/>
          <w:kern w:val="0"/>
          <w:sz w:val="24"/>
          <w:szCs w:val="24"/>
        </w:rPr>
        <w:t xml:space="preserve"> </w:t>
      </w:r>
      <w:r w:rsidR="00F57F5C">
        <w:rPr>
          <w:rFonts w:ascii="Times New Roman" w:hAnsi="Times New Roman" w:cs="Times New Roman" w:hint="eastAsia"/>
          <w:iCs/>
          <w:kern w:val="0"/>
          <w:sz w:val="24"/>
          <w:szCs w:val="24"/>
        </w:rPr>
        <w:t xml:space="preserve">exhibit </w:t>
      </w:r>
      <w:r w:rsidR="00143461">
        <w:rPr>
          <w:rFonts w:ascii="Times New Roman" w:hAnsi="Times New Roman" w:cs="Times New Roman" w:hint="eastAsia"/>
          <w:iCs/>
          <w:kern w:val="0"/>
          <w:sz w:val="24"/>
          <w:szCs w:val="24"/>
        </w:rPr>
        <w:t xml:space="preserve">adaptive </w:t>
      </w:r>
      <w:r w:rsidR="00364EB3" w:rsidRPr="00AA5E35">
        <w:rPr>
          <w:rFonts w:ascii="Times New Roman" w:hAnsi="Times New Roman" w:cs="Times New Roman" w:hint="eastAsia"/>
          <w:iCs/>
          <w:kern w:val="0"/>
          <w:sz w:val="24"/>
          <w:szCs w:val="24"/>
        </w:rPr>
        <w:t xml:space="preserve">advising tendencies </w:t>
      </w:r>
      <w:r w:rsidR="00143461">
        <w:rPr>
          <w:rFonts w:ascii="Times New Roman" w:hAnsi="Times New Roman" w:cs="Times New Roman" w:hint="eastAsia"/>
          <w:iCs/>
          <w:kern w:val="0"/>
          <w:sz w:val="24"/>
          <w:szCs w:val="24"/>
        </w:rPr>
        <w:t xml:space="preserve">tailoring </w:t>
      </w:r>
      <w:r w:rsidR="008F5EEE" w:rsidRPr="00AA5E35">
        <w:rPr>
          <w:rFonts w:ascii="Times New Roman" w:hAnsi="Times New Roman" w:cs="Times New Roman"/>
          <w:iCs/>
          <w:kern w:val="0"/>
          <w:sz w:val="24"/>
          <w:szCs w:val="24"/>
        </w:rPr>
        <w:t>advisees’</w:t>
      </w:r>
      <w:r w:rsidR="00590C37" w:rsidRPr="00AA5E35">
        <w:rPr>
          <w:rFonts w:ascii="Times New Roman" w:hAnsi="Times New Roman" w:cs="Times New Roman"/>
          <w:iCs/>
          <w:kern w:val="0"/>
          <w:sz w:val="24"/>
          <w:szCs w:val="24"/>
        </w:rPr>
        <w:t xml:space="preserve"> preferences </w:t>
      </w:r>
      <w:r w:rsidR="00C01C34" w:rsidRPr="00AA5E35">
        <w:rPr>
          <w:rFonts w:ascii="Times New Roman" w:hAnsi="Times New Roman" w:cs="Times New Roman" w:hint="eastAsia"/>
          <w:iCs/>
          <w:kern w:val="0"/>
          <w:sz w:val="24"/>
          <w:szCs w:val="24"/>
        </w:rPr>
        <w:t xml:space="preserve">for a </w:t>
      </w:r>
      <w:r w:rsidR="009932B7" w:rsidRPr="00AA5E35">
        <w:rPr>
          <w:rFonts w:ascii="Times New Roman" w:hAnsi="Times New Roman" w:cs="Times New Roman" w:hint="eastAsia"/>
          <w:iCs/>
          <w:kern w:val="0"/>
          <w:sz w:val="24"/>
          <w:szCs w:val="24"/>
        </w:rPr>
        <w:t>distinct</w:t>
      </w:r>
      <w:r w:rsidR="00C01C34" w:rsidRPr="00AA5E35">
        <w:rPr>
          <w:rFonts w:ascii="Times New Roman" w:hAnsi="Times New Roman" w:cs="Times New Roman" w:hint="eastAsia"/>
          <w:iCs/>
          <w:kern w:val="0"/>
          <w:sz w:val="24"/>
          <w:szCs w:val="24"/>
        </w:rPr>
        <w:t xml:space="preserve"> type of advice</w:t>
      </w:r>
      <w:r w:rsidR="00E166F5" w:rsidRPr="00AA5E35">
        <w:rPr>
          <w:rFonts w:ascii="Times New Roman" w:hAnsi="Times New Roman" w:cs="Times New Roman" w:hint="eastAsia"/>
          <w:iCs/>
          <w:kern w:val="0"/>
          <w:sz w:val="24"/>
          <w:szCs w:val="24"/>
        </w:rPr>
        <w:t xml:space="preserve"> (aligned/misaligned with their opinions)</w:t>
      </w:r>
      <w:r w:rsidR="006B2311">
        <w:rPr>
          <w:rFonts w:ascii="Times New Roman" w:hAnsi="Times New Roman" w:cs="Times New Roman" w:hint="eastAsia"/>
          <w:iCs/>
          <w:kern w:val="0"/>
          <w:sz w:val="24"/>
          <w:szCs w:val="24"/>
        </w:rPr>
        <w:t xml:space="preserve">. On the contrary, </w:t>
      </w:r>
      <w:r w:rsidR="00CF51D6">
        <w:rPr>
          <w:rFonts w:ascii="Times New Roman" w:hAnsi="Times New Roman" w:cs="Times New Roman" w:hint="eastAsia"/>
          <w:iCs/>
          <w:kern w:val="0"/>
          <w:sz w:val="24"/>
          <w:szCs w:val="24"/>
        </w:rPr>
        <w:t>based on</w:t>
      </w:r>
      <w:r w:rsidR="00171DE5">
        <w:rPr>
          <w:rFonts w:ascii="Times New Roman" w:hAnsi="Times New Roman" w:cs="Times New Roman" w:hint="eastAsia"/>
          <w:iCs/>
          <w:kern w:val="0"/>
          <w:sz w:val="24"/>
          <w:szCs w:val="24"/>
        </w:rPr>
        <w:t xml:space="preserve"> the </w:t>
      </w:r>
      <w:r w:rsidR="00171DE5" w:rsidRPr="00AA5E35">
        <w:rPr>
          <w:rFonts w:ascii="Times New Roman" w:hAnsi="Times New Roman" w:cs="Times New Roman" w:hint="eastAsia"/>
          <w:sz w:val="24"/>
          <w:szCs w:val="24"/>
        </w:rPr>
        <w:t>normative</w:t>
      </w:r>
      <w:r w:rsidR="00171DE5">
        <w:rPr>
          <w:rFonts w:ascii="Times New Roman" w:hAnsi="Times New Roman" w:cs="Times New Roman" w:hint="eastAsia"/>
          <w:sz w:val="24"/>
          <w:szCs w:val="24"/>
        </w:rPr>
        <w:t>-</w:t>
      </w:r>
      <w:r w:rsidR="00171DE5" w:rsidRPr="00AA5E35">
        <w:rPr>
          <w:rFonts w:ascii="Times New Roman" w:hAnsi="Times New Roman" w:cs="Times New Roman" w:hint="eastAsia"/>
          <w:sz w:val="24"/>
          <w:szCs w:val="24"/>
        </w:rPr>
        <w:t>intention</w:t>
      </w:r>
      <w:r w:rsidR="00171DE5">
        <w:rPr>
          <w:rFonts w:ascii="Times New Roman" w:hAnsi="Times New Roman" w:cs="Times New Roman" w:hint="eastAsia"/>
          <w:iCs/>
          <w:kern w:val="0"/>
          <w:sz w:val="24"/>
          <w:szCs w:val="24"/>
        </w:rPr>
        <w:t xml:space="preserve"> </w:t>
      </w:r>
      <w:r w:rsidR="000F4D0D">
        <w:rPr>
          <w:rFonts w:ascii="Times New Roman" w:hAnsi="Times New Roman" w:cs="Times New Roman"/>
          <w:iCs/>
          <w:kern w:val="0"/>
          <w:sz w:val="24"/>
          <w:szCs w:val="24"/>
        </w:rPr>
        <w:t xml:space="preserve">hypothesis, </w:t>
      </w:r>
      <w:r w:rsidR="000F4D0D" w:rsidRPr="00AA5E35">
        <w:rPr>
          <w:rFonts w:ascii="Times New Roman" w:hAnsi="Times New Roman" w:cs="Times New Roman"/>
          <w:iCs/>
          <w:kern w:val="0"/>
          <w:sz w:val="24"/>
          <w:szCs w:val="24"/>
        </w:rPr>
        <w:t>participants</w:t>
      </w:r>
      <w:r w:rsidR="006B2311" w:rsidRPr="00AA5E35">
        <w:rPr>
          <w:rFonts w:ascii="Times New Roman" w:hAnsi="Times New Roman" w:cs="Times New Roman" w:hint="eastAsia"/>
          <w:iCs/>
          <w:kern w:val="0"/>
          <w:sz w:val="24"/>
          <w:szCs w:val="24"/>
        </w:rPr>
        <w:t xml:space="preserve"> </w:t>
      </w:r>
      <w:r w:rsidR="00171DE5">
        <w:rPr>
          <w:rFonts w:ascii="Times New Roman" w:hAnsi="Times New Roman" w:cs="Times New Roman" w:hint="eastAsia"/>
          <w:iCs/>
          <w:kern w:val="0"/>
          <w:sz w:val="24"/>
          <w:szCs w:val="24"/>
        </w:rPr>
        <w:t>were hypothesized to</w:t>
      </w:r>
      <w:r w:rsidR="006B2311" w:rsidRPr="00AA5E35">
        <w:rPr>
          <w:rFonts w:ascii="Times New Roman" w:hAnsi="Times New Roman" w:cs="Times New Roman" w:hint="eastAsia"/>
          <w:iCs/>
          <w:kern w:val="0"/>
          <w:sz w:val="24"/>
          <w:szCs w:val="24"/>
        </w:rPr>
        <w:t xml:space="preserve"> </w:t>
      </w:r>
      <w:r w:rsidR="00C01C34" w:rsidRPr="00AA5E35">
        <w:rPr>
          <w:rFonts w:ascii="Times New Roman" w:hAnsi="Times New Roman" w:cs="Times New Roman" w:hint="eastAsia"/>
          <w:iCs/>
          <w:kern w:val="0"/>
          <w:sz w:val="24"/>
          <w:szCs w:val="24"/>
        </w:rPr>
        <w:t>pursu</w:t>
      </w:r>
      <w:r w:rsidR="006B2311">
        <w:rPr>
          <w:rFonts w:ascii="Times New Roman" w:hAnsi="Times New Roman" w:cs="Times New Roman" w:hint="eastAsia"/>
          <w:iCs/>
          <w:kern w:val="0"/>
          <w:sz w:val="24"/>
          <w:szCs w:val="24"/>
        </w:rPr>
        <w:t>e</w:t>
      </w:r>
      <w:r w:rsidR="001738FD" w:rsidRPr="001738FD">
        <w:rPr>
          <w:rFonts w:ascii="Times New Roman" w:hAnsi="Times New Roman" w:cs="Times New Roman" w:hint="eastAsia"/>
          <w:iCs/>
          <w:kern w:val="0"/>
          <w:sz w:val="24"/>
          <w:szCs w:val="24"/>
        </w:rPr>
        <w:t xml:space="preserve"> </w:t>
      </w:r>
      <w:r w:rsidR="001738FD">
        <w:rPr>
          <w:rFonts w:ascii="Times New Roman" w:hAnsi="Times New Roman" w:cs="Times New Roman" w:hint="eastAsia"/>
          <w:iCs/>
          <w:kern w:val="0"/>
          <w:sz w:val="24"/>
          <w:szCs w:val="24"/>
        </w:rPr>
        <w:t>invariable</w:t>
      </w:r>
      <w:r w:rsidR="00C01C34" w:rsidRPr="00AA5E35">
        <w:rPr>
          <w:rFonts w:ascii="Times New Roman" w:hAnsi="Times New Roman" w:cs="Times New Roman" w:hint="eastAsia"/>
          <w:iCs/>
          <w:kern w:val="0"/>
          <w:sz w:val="24"/>
          <w:szCs w:val="24"/>
        </w:rPr>
        <w:t xml:space="preserve"> </w:t>
      </w:r>
      <w:r w:rsidR="00171DE5">
        <w:rPr>
          <w:rFonts w:ascii="Times New Roman" w:hAnsi="Times New Roman" w:cs="Times New Roman" w:hint="eastAsia"/>
          <w:iCs/>
          <w:kern w:val="0"/>
          <w:sz w:val="24"/>
          <w:szCs w:val="24"/>
        </w:rPr>
        <w:t xml:space="preserve">alignment </w:t>
      </w:r>
      <w:r w:rsidR="00171DE5">
        <w:rPr>
          <w:rFonts w:ascii="Times New Roman" w:hAnsi="Times New Roman" w:cs="Times New Roman" w:hint="eastAsia"/>
          <w:iCs/>
          <w:kern w:val="0"/>
          <w:sz w:val="24"/>
          <w:szCs w:val="24"/>
        </w:rPr>
        <w:lastRenderedPageBreak/>
        <w:t>with advisees</w:t>
      </w:r>
      <w:r w:rsidR="00171DE5">
        <w:rPr>
          <w:rFonts w:ascii="Times New Roman" w:hAnsi="Times New Roman" w:cs="Times New Roman"/>
          <w:iCs/>
          <w:kern w:val="0"/>
          <w:sz w:val="24"/>
          <w:szCs w:val="24"/>
        </w:rPr>
        <w:t>’</w:t>
      </w:r>
      <w:r w:rsidR="00171DE5">
        <w:rPr>
          <w:rFonts w:ascii="Times New Roman" w:hAnsi="Times New Roman" w:cs="Times New Roman" w:hint="eastAsia"/>
          <w:iCs/>
          <w:kern w:val="0"/>
          <w:sz w:val="24"/>
          <w:szCs w:val="24"/>
        </w:rPr>
        <w:t xml:space="preserve"> opinions</w:t>
      </w:r>
      <w:r w:rsidR="00590C37" w:rsidRPr="00AA5E35">
        <w:rPr>
          <w:rFonts w:ascii="Times New Roman" w:hAnsi="Times New Roman" w:cs="Times New Roman"/>
          <w:iCs/>
          <w:kern w:val="0"/>
          <w:sz w:val="24"/>
          <w:szCs w:val="24"/>
        </w:rPr>
        <w:t>.</w:t>
      </w:r>
    </w:p>
    <w:p w14:paraId="6E131AFA" w14:textId="0A87D85E" w:rsidR="0070713C" w:rsidRPr="00AA5E35" w:rsidRDefault="00F01CA1" w:rsidP="007B7E7E">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p>
    <w:p w14:paraId="497008D2" w14:textId="77777777" w:rsidR="007B7E7E" w:rsidRPr="00AA5E35" w:rsidRDefault="007B7E7E" w:rsidP="007B7E7E">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Methods</w:t>
      </w:r>
    </w:p>
    <w:p w14:paraId="40E9D1DE" w14:textId="253EB910" w:rsidR="00364A66" w:rsidRPr="00AA5E35" w:rsidRDefault="00364A66" w:rsidP="00364A66">
      <w:pPr>
        <w:spacing w:line="360" w:lineRule="auto"/>
        <w:rPr>
          <w:rFonts w:hint="eastAsia"/>
        </w:rPr>
      </w:pPr>
      <w:r w:rsidRPr="00AA5E35">
        <w:rPr>
          <w:rFonts w:ascii="Times New Roman" w:hAnsi="Times New Roman" w:cs="Times New Roman" w:hint="eastAsia"/>
          <w:b/>
          <w:bCs/>
          <w:i/>
          <w:iCs/>
          <w:sz w:val="24"/>
          <w:szCs w:val="24"/>
        </w:rPr>
        <w:t xml:space="preserve">Participants. </w:t>
      </w:r>
    </w:p>
    <w:bookmarkEnd w:id="49"/>
    <w:p w14:paraId="3BC52AC1" w14:textId="7803E680" w:rsidR="00364A66" w:rsidRPr="00AA5E35" w:rsidRDefault="00364A66" w:rsidP="00364A66">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In Study </w:t>
      </w:r>
      <w:r w:rsidRPr="00AA5E35">
        <w:rPr>
          <w:rFonts w:ascii="Times New Roman" w:hAnsi="Times New Roman" w:cs="Times New Roman" w:hint="eastAsia"/>
          <w:sz w:val="24"/>
          <w:szCs w:val="24"/>
        </w:rPr>
        <w:t>3</w:t>
      </w:r>
      <w:r w:rsidRPr="00AA5E35">
        <w:rPr>
          <w:rFonts w:ascii="Times New Roman" w:hAnsi="Times New Roman" w:cs="Times New Roman"/>
          <w:sz w:val="24"/>
          <w:szCs w:val="24"/>
        </w:rPr>
        <w:t xml:space="preserve">, advisor’s </w:t>
      </w:r>
      <w:r w:rsidRPr="00AA5E35">
        <w:rPr>
          <w:rFonts w:ascii="Times New Roman" w:hAnsi="Times New Roman" w:cs="Times New Roman" w:hint="eastAsia"/>
          <w:sz w:val="24"/>
          <w:szCs w:val="24"/>
        </w:rPr>
        <w:t>ad</w:t>
      </w:r>
      <w:r w:rsidRPr="00AA5E35">
        <w:rPr>
          <w:rFonts w:ascii="Times New Roman" w:hAnsi="Times New Roman" w:cs="Times New Roman"/>
          <w:sz w:val="24"/>
          <w:szCs w:val="24"/>
        </w:rPr>
        <w:t>aptation to the preference of advisees</w:t>
      </w:r>
      <w:r w:rsidR="008F5EEE" w:rsidRPr="00AA5E35">
        <w:rPr>
          <w:rFonts w:ascii="Times New Roman" w:hAnsi="Times New Roman" w:cs="Times New Roman" w:hint="eastAsia"/>
          <w:sz w:val="24"/>
          <w:szCs w:val="24"/>
        </w:rPr>
        <w:t xml:space="preserve"> </w:t>
      </w:r>
      <w:r w:rsidR="008A276E" w:rsidRPr="00AA5E35">
        <w:rPr>
          <w:rFonts w:ascii="Times New Roman" w:hAnsi="Times New Roman" w:cs="Times New Roman" w:hint="eastAsia"/>
          <w:sz w:val="24"/>
          <w:szCs w:val="24"/>
        </w:rPr>
        <w:t>were examined</w:t>
      </w:r>
      <w:r w:rsidRPr="00AA5E35">
        <w:rPr>
          <w:rFonts w:ascii="Times New Roman" w:hAnsi="Times New Roman" w:cs="Times New Roman"/>
          <w:sz w:val="24"/>
          <w:szCs w:val="24"/>
        </w:rPr>
        <w:t>. To detect a small to medium true effect (Cohen’s</w:t>
      </w:r>
      <w:r w:rsidRPr="00AA5E35">
        <w:rPr>
          <w:rFonts w:ascii="Times New Roman" w:hAnsi="Times New Roman" w:cs="Times New Roman"/>
          <w:i/>
          <w:iCs/>
          <w:sz w:val="24"/>
          <w:szCs w:val="24"/>
        </w:rPr>
        <w:t xml:space="preserve"> d</w:t>
      </w:r>
      <w:r w:rsidRPr="00AA5E35">
        <w:rPr>
          <w:rFonts w:ascii="Times New Roman" w:hAnsi="Times New Roman" w:cs="Times New Roman"/>
          <w:sz w:val="24"/>
          <w:szCs w:val="24"/>
        </w:rPr>
        <w:t xml:space="preserve"> = 0.3)</w:t>
      </w:r>
      <w:r w:rsidR="000F4D0D">
        <w:rPr>
          <w:rFonts w:ascii="Times New Roman" w:hAnsi="Times New Roman" w:cs="Times New Roman" w:hint="eastAsia"/>
          <w:sz w:val="24"/>
          <w:szCs w:val="24"/>
        </w:rPr>
        <w:t xml:space="preserve"> for the mean difference in judgement alignment between </w:t>
      </w:r>
      <w:r w:rsidR="000F4D0D" w:rsidRPr="00AA5E35">
        <w:rPr>
          <w:rFonts w:ascii="Times New Roman" w:hAnsi="Times New Roman" w:cs="Times New Roman"/>
          <w:sz w:val="24"/>
          <w:szCs w:val="24"/>
        </w:rPr>
        <w:t xml:space="preserve">the conditions </w:t>
      </w:r>
      <w:r w:rsidR="000F4D0D">
        <w:rPr>
          <w:rFonts w:ascii="Times New Roman" w:hAnsi="Times New Roman" w:cs="Times New Roman" w:hint="eastAsia"/>
          <w:sz w:val="24"/>
          <w:szCs w:val="24"/>
        </w:rPr>
        <w:t>that</w:t>
      </w:r>
      <w:r w:rsidR="000F4D0D" w:rsidRPr="00AA5E35">
        <w:rPr>
          <w:rFonts w:ascii="Times New Roman" w:hAnsi="Times New Roman" w:cs="Times New Roman"/>
          <w:sz w:val="24"/>
          <w:szCs w:val="24"/>
        </w:rPr>
        <w:t xml:space="preserve"> advisee preferred aligned vs. misaligned advice</w:t>
      </w:r>
      <w:r w:rsidRPr="00AA5E35">
        <w:rPr>
          <w:rFonts w:ascii="Times New Roman" w:hAnsi="Times New Roman" w:cs="Times New Roman"/>
          <w:sz w:val="24"/>
          <w:szCs w:val="24"/>
        </w:rPr>
        <w:t xml:space="preserve">, with a Type I error of 0.05 and a power level of 0.85, we determined that 102 participants were necessary. Thus, we recruited 120 participants to ensure sufficient statistical power to detect true effects after potential exclusions. The criteria for data exclusion were consistent with Study </w:t>
      </w:r>
      <w:r w:rsidR="00056861" w:rsidRPr="00AA5E35">
        <w:rPr>
          <w:rFonts w:ascii="Times New Roman" w:hAnsi="Times New Roman" w:cs="Times New Roman" w:hint="eastAsia"/>
          <w:sz w:val="24"/>
          <w:szCs w:val="24"/>
        </w:rPr>
        <w:t>2</w:t>
      </w:r>
      <w:r w:rsidRPr="00AA5E35">
        <w:rPr>
          <w:rFonts w:ascii="Times New Roman" w:hAnsi="Times New Roman" w:cs="Times New Roman"/>
          <w:sz w:val="24"/>
          <w:szCs w:val="24"/>
        </w:rPr>
        <w:t xml:space="preserve">, with participants failing attention checks </w:t>
      </w:r>
      <w:r w:rsidR="00922D33" w:rsidRPr="00AA5E35">
        <w:rPr>
          <w:rFonts w:ascii="Times New Roman" w:hAnsi="Times New Roman" w:cs="Times New Roman"/>
          <w:sz w:val="24"/>
          <w:szCs w:val="24"/>
        </w:rPr>
        <w:t>(</w:t>
      </w:r>
      <w:r w:rsidR="00966377" w:rsidRPr="00966377">
        <w:rPr>
          <w:rFonts w:ascii="Times New Roman" w:hAnsi="Times New Roman" w:cs="Times New Roman"/>
          <w:i/>
          <w:iCs/>
          <w:sz w:val="24"/>
          <w:szCs w:val="24"/>
        </w:rPr>
        <w:t>n</w:t>
      </w:r>
      <w:r w:rsidR="00922D33" w:rsidRPr="00AA5E35">
        <w:rPr>
          <w:rFonts w:ascii="Times New Roman" w:hAnsi="Times New Roman" w:cs="Times New Roman"/>
          <w:sz w:val="24"/>
          <w:szCs w:val="24"/>
        </w:rPr>
        <w:t xml:space="preserve"> = 5)</w:t>
      </w:r>
      <w:r w:rsidR="00922D33" w:rsidRPr="00AA5E35">
        <w:rPr>
          <w:rFonts w:ascii="Times New Roman" w:hAnsi="Times New Roman" w:cs="Times New Roman" w:hint="eastAsia"/>
          <w:sz w:val="24"/>
          <w:szCs w:val="24"/>
        </w:rPr>
        <w:t xml:space="preserve"> and </w:t>
      </w:r>
      <w:r w:rsidR="00922D33" w:rsidRPr="00AA5E35">
        <w:rPr>
          <w:rFonts w:ascii="Times New Roman" w:hAnsi="Times New Roman" w:cs="Times New Roman"/>
          <w:sz w:val="24"/>
          <w:szCs w:val="24"/>
        </w:rPr>
        <w:t>demonstrated misunderstandings of the task in the post-task survey (</w:t>
      </w:r>
      <w:r w:rsidR="00966377" w:rsidRPr="00966377">
        <w:rPr>
          <w:rFonts w:ascii="Times New Roman" w:hAnsi="Times New Roman" w:cs="Times New Roman"/>
          <w:i/>
          <w:iCs/>
          <w:sz w:val="24"/>
          <w:szCs w:val="24"/>
        </w:rPr>
        <w:t>n</w:t>
      </w:r>
      <w:r w:rsidR="00922D33" w:rsidRPr="00AA5E35">
        <w:rPr>
          <w:rFonts w:ascii="Times New Roman" w:hAnsi="Times New Roman" w:cs="Times New Roman"/>
          <w:sz w:val="24"/>
          <w:szCs w:val="24"/>
        </w:rPr>
        <w:t xml:space="preserve"> = 4)</w:t>
      </w:r>
      <w:r w:rsidR="00922D33"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being exclude</w:t>
      </w:r>
      <w:r w:rsidR="00922D33" w:rsidRPr="00AA5E35">
        <w:rPr>
          <w:rFonts w:ascii="Times New Roman" w:hAnsi="Times New Roman" w:cs="Times New Roman" w:hint="eastAsia"/>
          <w:sz w:val="24"/>
          <w:szCs w:val="24"/>
        </w:rPr>
        <w:t>d</w:t>
      </w:r>
      <w:r w:rsidRPr="00AA5E35">
        <w:rPr>
          <w:rFonts w:ascii="Times New Roman" w:hAnsi="Times New Roman" w:cs="Times New Roman"/>
          <w:sz w:val="24"/>
          <w:szCs w:val="24"/>
        </w:rPr>
        <w:t xml:space="preserve">. As a result, </w:t>
      </w:r>
      <w:r w:rsidRPr="00AA5E35">
        <w:rPr>
          <w:rFonts w:ascii="Times New Roman" w:hAnsi="Times New Roman" w:cs="Times New Roman" w:hint="eastAsia"/>
          <w:sz w:val="24"/>
          <w:szCs w:val="24"/>
        </w:rPr>
        <w:t>the</w:t>
      </w:r>
      <w:r w:rsidRPr="00AA5E35">
        <w:rPr>
          <w:rFonts w:ascii="Times New Roman" w:hAnsi="Times New Roman" w:cs="Times New Roman"/>
          <w:sz w:val="24"/>
          <w:szCs w:val="24"/>
        </w:rPr>
        <w:t xml:space="preserve"> final sample consisted of 111 participants (mean age: 21.90 years, range: 18-30 years; 69 females).</w:t>
      </w:r>
    </w:p>
    <w:p w14:paraId="0A37B809" w14:textId="77777777" w:rsidR="007B7E7E" w:rsidRPr="00AA5E35" w:rsidRDefault="007B7E7E" w:rsidP="00C8178F">
      <w:pPr>
        <w:adjustRightInd w:val="0"/>
        <w:snapToGrid w:val="0"/>
        <w:spacing w:line="360" w:lineRule="auto"/>
        <w:rPr>
          <w:rFonts w:ascii="Times New Roman" w:hAnsi="Times New Roman" w:cs="Times New Roman"/>
          <w:sz w:val="24"/>
          <w:szCs w:val="24"/>
        </w:rPr>
      </w:pPr>
    </w:p>
    <w:p w14:paraId="7EF93FF4" w14:textId="77777777" w:rsidR="00364A66" w:rsidRPr="00AA5E35" w:rsidRDefault="00364A66" w:rsidP="00056861">
      <w:pPr>
        <w:spacing w:line="360" w:lineRule="auto"/>
        <w:rPr>
          <w:rFonts w:hint="eastAsia"/>
        </w:rPr>
      </w:pPr>
      <w:r w:rsidRPr="00AA5E35">
        <w:rPr>
          <w:rFonts w:ascii="Times New Roman" w:hAnsi="Times New Roman" w:cs="Times New Roman" w:hint="eastAsia"/>
          <w:b/>
          <w:bCs/>
          <w:i/>
          <w:iCs/>
          <w:sz w:val="24"/>
          <w:szCs w:val="24"/>
        </w:rPr>
        <w:t>Experimental Ta</w:t>
      </w:r>
      <w:r w:rsidRPr="00AA5E35">
        <w:rPr>
          <w:rFonts w:ascii="Times New Roman" w:hAnsi="Times New Roman" w:cs="Times New Roman"/>
          <w:b/>
          <w:bCs/>
          <w:i/>
          <w:iCs/>
          <w:sz w:val="24"/>
          <w:szCs w:val="24"/>
        </w:rPr>
        <w:t>sk</w:t>
      </w:r>
      <w:r w:rsidRPr="00AA5E35">
        <w:rPr>
          <w:rFonts w:ascii="Times New Roman" w:hAnsi="Times New Roman" w:cs="Times New Roman" w:hint="eastAsia"/>
          <w:b/>
          <w:bCs/>
          <w:i/>
          <w:iCs/>
          <w:sz w:val="24"/>
          <w:szCs w:val="24"/>
        </w:rPr>
        <w:t xml:space="preserve">. </w:t>
      </w:r>
    </w:p>
    <w:p w14:paraId="2B92C823" w14:textId="01CDF6CE" w:rsidR="00056861" w:rsidRPr="00AA5E35" w:rsidRDefault="00056861" w:rsidP="00056861">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 xml:space="preserve">The experiment settings were </w:t>
      </w:r>
      <w:r w:rsidR="00FD6042" w:rsidRPr="00AA5E35">
        <w:rPr>
          <w:rFonts w:ascii="Times New Roman" w:hAnsi="Times New Roman" w:cs="Times New Roman" w:hint="eastAsia"/>
          <w:sz w:val="24"/>
          <w:szCs w:val="24"/>
        </w:rPr>
        <w:t>mainly</w:t>
      </w:r>
      <w:r w:rsidRPr="00AA5E35">
        <w:rPr>
          <w:rFonts w:ascii="Times New Roman" w:hAnsi="Times New Roman" w:cs="Times New Roman" w:hint="eastAsia"/>
          <w:sz w:val="24"/>
          <w:szCs w:val="24"/>
        </w:rPr>
        <w:t xml:space="preserve"> consistent with </w:t>
      </w:r>
      <w:r w:rsidR="00B07480" w:rsidRPr="00AA5E35">
        <w:rPr>
          <w:rFonts w:ascii="Times New Roman" w:hAnsi="Times New Roman" w:cs="Times New Roman" w:hint="eastAsia"/>
          <w:sz w:val="24"/>
          <w:szCs w:val="24"/>
        </w:rPr>
        <w:t>previous studies</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except that</w:t>
      </w:r>
      <w:r w:rsidR="00B355B4"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 xml:space="preserve">feedback on advice was </w:t>
      </w:r>
      <w:r w:rsidR="00B07480" w:rsidRPr="00AA5E35">
        <w:rPr>
          <w:rFonts w:ascii="Times New Roman" w:hAnsi="Times New Roman" w:cs="Times New Roman"/>
          <w:sz w:val="24"/>
          <w:szCs w:val="24"/>
        </w:rPr>
        <w:t xml:space="preserve">immediately </w:t>
      </w:r>
      <w:r w:rsidRPr="00AA5E35">
        <w:rPr>
          <w:rFonts w:ascii="Times New Roman" w:hAnsi="Times New Roman" w:cs="Times New Roman"/>
          <w:sz w:val="24"/>
          <w:szCs w:val="24"/>
        </w:rPr>
        <w:t>provided after advisors submitted their advice in each trial during session 2</w:t>
      </w:r>
      <w:r w:rsidR="00FD6042" w:rsidRPr="00AA5E35">
        <w:rPr>
          <w:rFonts w:ascii="Times New Roman" w:hAnsi="Times New Roman" w:cs="Times New Roman" w:hint="eastAsia"/>
          <w:sz w:val="24"/>
          <w:szCs w:val="24"/>
        </w:rPr>
        <w:t xml:space="preserve">. Session 2 was </w:t>
      </w:r>
      <w:r w:rsidR="00B07480" w:rsidRPr="00AA5E35">
        <w:rPr>
          <w:rFonts w:ascii="Times New Roman" w:hAnsi="Times New Roman" w:cs="Times New Roman" w:hint="eastAsia"/>
          <w:sz w:val="24"/>
          <w:szCs w:val="24"/>
        </w:rPr>
        <w:t xml:space="preserve">truncated </w:t>
      </w:r>
      <w:r w:rsidR="00FD6042" w:rsidRPr="00AA5E35">
        <w:rPr>
          <w:rFonts w:ascii="Times New Roman" w:hAnsi="Times New Roman" w:cs="Times New Roman" w:hint="eastAsia"/>
          <w:sz w:val="24"/>
          <w:szCs w:val="24"/>
        </w:rPr>
        <w:t xml:space="preserve">into three phases, </w:t>
      </w:r>
      <w:r w:rsidR="00F07373" w:rsidRPr="00AA5E35">
        <w:rPr>
          <w:rFonts w:ascii="Times New Roman" w:hAnsi="Times New Roman" w:cs="Times New Roman" w:hint="eastAsia"/>
          <w:sz w:val="24"/>
          <w:szCs w:val="24"/>
        </w:rPr>
        <w:t>throughout</w:t>
      </w:r>
      <w:r w:rsidR="009955D7" w:rsidRPr="00AA5E35">
        <w:rPr>
          <w:rFonts w:ascii="Times New Roman" w:hAnsi="Times New Roman" w:cs="Times New Roman" w:hint="eastAsia"/>
          <w:sz w:val="24"/>
          <w:szCs w:val="24"/>
        </w:rPr>
        <w:t xml:space="preserve"> which</w:t>
      </w:r>
      <w:r w:rsidR="00FD6042" w:rsidRPr="00AA5E35">
        <w:rPr>
          <w:rFonts w:ascii="Times New Roman" w:hAnsi="Times New Roman" w:cs="Times New Roman" w:hint="eastAsia"/>
          <w:sz w:val="24"/>
          <w:szCs w:val="24"/>
        </w:rPr>
        <w:t xml:space="preserve"> advisees</w:t>
      </w:r>
      <w:r w:rsidR="00FD6042" w:rsidRPr="00AA5E35">
        <w:rPr>
          <w:rFonts w:ascii="Times New Roman" w:hAnsi="Times New Roman" w:cs="Times New Roman"/>
          <w:sz w:val="24"/>
          <w:szCs w:val="24"/>
        </w:rPr>
        <w:t>’</w:t>
      </w:r>
      <w:r w:rsidR="00FD6042" w:rsidRPr="00AA5E35">
        <w:rPr>
          <w:rFonts w:ascii="Times New Roman" w:hAnsi="Times New Roman" w:cs="Times New Roman" w:hint="eastAsia"/>
          <w:sz w:val="24"/>
          <w:szCs w:val="24"/>
        </w:rPr>
        <w:t xml:space="preserve"> preferences</w:t>
      </w:r>
      <w:r w:rsidR="00FD6042" w:rsidRPr="00AA5E35">
        <w:rPr>
          <w:rFonts w:ascii="Times New Roman" w:hAnsi="Times New Roman" w:cs="Times New Roman"/>
          <w:sz w:val="24"/>
          <w:szCs w:val="24"/>
        </w:rPr>
        <w:t xml:space="preserve"> fluctuated between phases</w:t>
      </w:r>
      <w:r w:rsidR="00216BEE" w:rsidRPr="00AA5E35">
        <w:rPr>
          <w:rFonts w:ascii="Times New Roman" w:hAnsi="Times New Roman" w:cs="Times New Roman" w:hint="eastAsia"/>
          <w:sz w:val="24"/>
          <w:szCs w:val="24"/>
        </w:rPr>
        <w:t xml:space="preserve"> </w:t>
      </w:r>
      <w:r w:rsidR="00216BEE" w:rsidRPr="00AA5E35">
        <w:rPr>
          <w:rFonts w:ascii="Times New Roman" w:hAnsi="Times New Roman" w:cs="Times New Roman"/>
          <w:sz w:val="24"/>
          <w:szCs w:val="24"/>
        </w:rPr>
        <w:t>(</w:t>
      </w:r>
      <w:r w:rsidR="00216BEE" w:rsidRPr="00AA5E35">
        <w:rPr>
          <w:rFonts w:ascii="Times New Roman" w:hAnsi="Times New Roman" w:cs="Times New Roman"/>
          <w:b/>
          <w:bCs/>
          <w:sz w:val="24"/>
          <w:szCs w:val="24"/>
        </w:rPr>
        <w:t>Fig. 3</w:t>
      </w:r>
      <w:r w:rsidR="00CF4A4F">
        <w:rPr>
          <w:rFonts w:ascii="Times New Roman" w:hAnsi="Times New Roman" w:cs="Times New Roman" w:hint="eastAsia"/>
          <w:b/>
          <w:bCs/>
          <w:sz w:val="24"/>
          <w:szCs w:val="24"/>
        </w:rPr>
        <w:t>a</w:t>
      </w:r>
      <w:r w:rsidR="00216BEE" w:rsidRPr="00AA5E35">
        <w:rPr>
          <w:rFonts w:ascii="Times New Roman" w:hAnsi="Times New Roman" w:cs="Times New Roman"/>
          <w:sz w:val="24"/>
          <w:szCs w:val="24"/>
        </w:rPr>
        <w:t>)</w:t>
      </w:r>
      <w:r w:rsidRPr="00AA5E35">
        <w:rPr>
          <w:rFonts w:ascii="Times New Roman" w:hAnsi="Times New Roman" w:cs="Times New Roman"/>
          <w:sz w:val="24"/>
          <w:szCs w:val="24"/>
        </w:rPr>
        <w:t xml:space="preserve">. </w:t>
      </w:r>
      <w:r w:rsidR="00FD6042" w:rsidRPr="00AA5E35">
        <w:rPr>
          <w:rFonts w:ascii="Times New Roman" w:hAnsi="Times New Roman" w:cs="Times New Roman" w:hint="eastAsia"/>
          <w:sz w:val="24"/>
          <w:szCs w:val="24"/>
        </w:rPr>
        <w:t>In each phase, a</w:t>
      </w:r>
      <w:r w:rsidR="00B355B4" w:rsidRPr="00AA5E35">
        <w:rPr>
          <w:rFonts w:ascii="Times New Roman" w:hAnsi="Times New Roman" w:cs="Times New Roman"/>
          <w:sz w:val="24"/>
          <w:szCs w:val="24"/>
        </w:rPr>
        <w:t>dvisees’ preferences</w:t>
      </w:r>
      <w:r w:rsidR="00FD6042" w:rsidRPr="00AA5E35">
        <w:rPr>
          <w:rFonts w:ascii="Times New Roman" w:hAnsi="Times New Roman" w:cs="Times New Roman"/>
          <w:sz w:val="24"/>
          <w:szCs w:val="24"/>
        </w:rPr>
        <w:t xml:space="preserve"> for </w:t>
      </w:r>
      <w:r w:rsidR="00FD6042" w:rsidRPr="00AA5E35">
        <w:rPr>
          <w:rFonts w:ascii="Times New Roman" w:hAnsi="Times New Roman" w:cs="Times New Roman" w:hint="eastAsia"/>
          <w:sz w:val="24"/>
          <w:szCs w:val="24"/>
        </w:rPr>
        <w:t>a</w:t>
      </w:r>
      <w:r w:rsidR="00FD6042" w:rsidRPr="00AA5E35">
        <w:rPr>
          <w:rFonts w:ascii="Times New Roman" w:hAnsi="Times New Roman" w:cs="Times New Roman"/>
          <w:sz w:val="24"/>
          <w:szCs w:val="24"/>
        </w:rPr>
        <w:t xml:space="preserve"> </w:t>
      </w:r>
      <w:r w:rsidR="002C2D5B">
        <w:rPr>
          <w:rFonts w:ascii="Times New Roman" w:hAnsi="Times New Roman" w:cs="Times New Roman" w:hint="eastAsia"/>
          <w:iCs/>
          <w:kern w:val="0"/>
          <w:sz w:val="24"/>
          <w:szCs w:val="24"/>
        </w:rPr>
        <w:t>specific</w:t>
      </w:r>
      <w:r w:rsidR="00CB0DCD" w:rsidRPr="00AA5E35">
        <w:rPr>
          <w:rFonts w:ascii="Times New Roman" w:hAnsi="Times New Roman" w:cs="Times New Roman" w:hint="eastAsia"/>
          <w:iCs/>
          <w:kern w:val="0"/>
          <w:sz w:val="24"/>
          <w:szCs w:val="24"/>
        </w:rPr>
        <w:t xml:space="preserve"> </w:t>
      </w:r>
      <w:r w:rsidR="00FD6042" w:rsidRPr="00AA5E35">
        <w:rPr>
          <w:rFonts w:ascii="Times New Roman" w:hAnsi="Times New Roman" w:cs="Times New Roman"/>
          <w:sz w:val="24"/>
          <w:szCs w:val="24"/>
        </w:rPr>
        <w:t>type of advice</w:t>
      </w:r>
      <w:r w:rsidR="00FD6042" w:rsidRPr="00AA5E35">
        <w:rPr>
          <w:rFonts w:ascii="Times New Roman" w:hAnsi="Times New Roman" w:cs="Times New Roman" w:hint="eastAsia"/>
          <w:sz w:val="24"/>
          <w:szCs w:val="24"/>
        </w:rPr>
        <w:t xml:space="preserve"> </w:t>
      </w:r>
      <w:r w:rsidR="00FC1A91" w:rsidRPr="00AA5E35">
        <w:rPr>
          <w:rFonts w:ascii="Times New Roman" w:hAnsi="Times New Roman" w:cs="Times New Roman" w:hint="eastAsia"/>
          <w:sz w:val="24"/>
          <w:szCs w:val="24"/>
        </w:rPr>
        <w:t>(</w:t>
      </w:r>
      <w:r w:rsidR="00216BEE" w:rsidRPr="00AA5E35">
        <w:rPr>
          <w:rFonts w:ascii="Times New Roman" w:hAnsi="Times New Roman" w:cs="Times New Roman" w:hint="eastAsia"/>
          <w:sz w:val="24"/>
          <w:szCs w:val="24"/>
        </w:rPr>
        <w:t xml:space="preserve">aligned/misaligned advice, </w:t>
      </w:r>
      <w:r w:rsidR="00FC1A91" w:rsidRPr="00AA5E35">
        <w:rPr>
          <w:rFonts w:ascii="Times New Roman" w:hAnsi="Times New Roman" w:cs="Times New Roman" w:hint="eastAsia"/>
          <w:sz w:val="24"/>
          <w:szCs w:val="24"/>
        </w:rPr>
        <w:t xml:space="preserve">we referred this to </w:t>
      </w:r>
      <w:r w:rsidR="00FC1A91" w:rsidRPr="00AA5E35">
        <w:rPr>
          <w:rFonts w:ascii="Times New Roman" w:hAnsi="Times New Roman" w:cs="Times New Roman"/>
          <w:sz w:val="24"/>
          <w:szCs w:val="24"/>
        </w:rPr>
        <w:t>‘</w:t>
      </w:r>
      <w:r w:rsidR="00FC1A91" w:rsidRPr="00AA5E35">
        <w:rPr>
          <w:rFonts w:ascii="Times New Roman" w:hAnsi="Times New Roman" w:cs="Times New Roman" w:hint="eastAsia"/>
          <w:sz w:val="24"/>
          <w:szCs w:val="24"/>
        </w:rPr>
        <w:t>phased preference</w:t>
      </w:r>
      <w:r w:rsidR="00FC1A91" w:rsidRPr="00AA5E35">
        <w:rPr>
          <w:rFonts w:ascii="Times New Roman" w:hAnsi="Times New Roman" w:cs="Times New Roman"/>
          <w:sz w:val="24"/>
          <w:szCs w:val="24"/>
        </w:rPr>
        <w:t>’</w:t>
      </w:r>
      <w:r w:rsidR="00FC1A91" w:rsidRPr="00AA5E35">
        <w:rPr>
          <w:rFonts w:ascii="Times New Roman" w:hAnsi="Times New Roman" w:cs="Times New Roman" w:hint="eastAsia"/>
          <w:sz w:val="24"/>
          <w:szCs w:val="24"/>
        </w:rPr>
        <w:t xml:space="preserve">) </w:t>
      </w:r>
      <w:r w:rsidR="00FD6042" w:rsidRPr="00AA5E35">
        <w:rPr>
          <w:rFonts w:ascii="Times New Roman" w:hAnsi="Times New Roman" w:cs="Times New Roman" w:hint="eastAsia"/>
          <w:sz w:val="24"/>
          <w:szCs w:val="24"/>
        </w:rPr>
        <w:t xml:space="preserve">was </w:t>
      </w:r>
      <w:r w:rsidR="00F07373" w:rsidRPr="00AA5E35">
        <w:rPr>
          <w:rFonts w:ascii="Times New Roman" w:hAnsi="Times New Roman" w:cs="Times New Roman" w:hint="eastAsia"/>
          <w:sz w:val="24"/>
          <w:szCs w:val="24"/>
        </w:rPr>
        <w:t>presented</w:t>
      </w:r>
      <w:r w:rsidR="00FD6042" w:rsidRPr="00AA5E35">
        <w:rPr>
          <w:rFonts w:ascii="Times New Roman" w:hAnsi="Times New Roman" w:cs="Times New Roman" w:hint="eastAsia"/>
          <w:sz w:val="24"/>
          <w:szCs w:val="24"/>
        </w:rPr>
        <w:t xml:space="preserve"> by a higher</w:t>
      </w:r>
      <w:r w:rsidRPr="00AA5E35">
        <w:rPr>
          <w:rFonts w:ascii="Times New Roman" w:hAnsi="Times New Roman" w:cs="Times New Roman"/>
          <w:sz w:val="24"/>
          <w:szCs w:val="24"/>
        </w:rPr>
        <w:t xml:space="preserve"> probability of acceptance </w:t>
      </w:r>
      <w:r w:rsidR="00FD6042" w:rsidRPr="00AA5E35">
        <w:rPr>
          <w:rFonts w:ascii="Times New Roman" w:hAnsi="Times New Roman" w:cs="Times New Roman" w:hint="eastAsia"/>
          <w:sz w:val="24"/>
          <w:szCs w:val="24"/>
        </w:rPr>
        <w:t>on th</w:t>
      </w:r>
      <w:r w:rsidR="00F07373" w:rsidRPr="00AA5E35">
        <w:rPr>
          <w:rFonts w:ascii="Times New Roman" w:hAnsi="Times New Roman" w:cs="Times New Roman" w:hint="eastAsia"/>
          <w:sz w:val="24"/>
          <w:szCs w:val="24"/>
        </w:rPr>
        <w:t>at</w:t>
      </w:r>
      <w:r w:rsidR="00FD6042" w:rsidRPr="00AA5E35">
        <w:rPr>
          <w:rFonts w:ascii="Times New Roman" w:hAnsi="Times New Roman" w:cs="Times New Roman"/>
          <w:sz w:val="24"/>
          <w:szCs w:val="24"/>
        </w:rPr>
        <w:t xml:space="preserve">, </w:t>
      </w:r>
      <w:proofErr w:type="gramStart"/>
      <w:r w:rsidR="00FD6042" w:rsidRPr="00AA5E35">
        <w:rPr>
          <w:rFonts w:ascii="Times New Roman" w:hAnsi="Times New Roman" w:cs="Times New Roman"/>
          <w:i/>
          <w:iCs/>
          <w:sz w:val="24"/>
          <w:szCs w:val="24"/>
        </w:rPr>
        <w:t>P</w:t>
      </w:r>
      <w:r w:rsidR="00FD6042" w:rsidRPr="00AA5E35">
        <w:rPr>
          <w:rFonts w:ascii="Times New Roman" w:hAnsi="Times New Roman" w:cs="Times New Roman"/>
          <w:sz w:val="24"/>
          <w:szCs w:val="24"/>
        </w:rPr>
        <w:t>(</w:t>
      </w:r>
      <w:proofErr w:type="gramEnd"/>
      <w:r w:rsidR="00FD6042" w:rsidRPr="00AA5E35">
        <w:rPr>
          <w:rFonts w:ascii="Times New Roman" w:hAnsi="Times New Roman" w:cs="Times New Roman"/>
          <w:sz w:val="24"/>
          <w:szCs w:val="24"/>
        </w:rPr>
        <w:t>accept | advice type)</w:t>
      </w:r>
      <w:r w:rsidR="00216BEE" w:rsidRPr="00AA5E35">
        <w:rPr>
          <w:rFonts w:ascii="Times New Roman" w:hAnsi="Times New Roman" w:cs="Times New Roman" w:hint="eastAsia"/>
          <w:sz w:val="24"/>
          <w:szCs w:val="24"/>
        </w:rPr>
        <w:t>,</w:t>
      </w:r>
      <w:r w:rsidR="00FD6042" w:rsidRPr="00AA5E35">
        <w:rPr>
          <w:rFonts w:ascii="Times New Roman" w:hAnsi="Times New Roman" w:cs="Times New Roman" w:hint="eastAsia"/>
          <w:sz w:val="24"/>
          <w:szCs w:val="24"/>
        </w:rPr>
        <w:t xml:space="preserve"> </w:t>
      </w:r>
      <w:r w:rsidR="00F07373" w:rsidRPr="00AA5E35">
        <w:rPr>
          <w:rFonts w:ascii="Times New Roman" w:hAnsi="Times New Roman" w:cs="Times New Roman" w:hint="eastAsia"/>
          <w:sz w:val="24"/>
          <w:szCs w:val="24"/>
        </w:rPr>
        <w:t>compared to</w:t>
      </w:r>
      <w:r w:rsidR="00FD6042" w:rsidRPr="00AA5E35">
        <w:rPr>
          <w:rFonts w:ascii="Times New Roman" w:hAnsi="Times New Roman" w:cs="Times New Roman" w:hint="eastAsia"/>
          <w:sz w:val="24"/>
          <w:szCs w:val="24"/>
        </w:rPr>
        <w:t xml:space="preserve"> the other</w:t>
      </w:r>
      <w:r w:rsidR="00FC1A91"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w:t>
      </w:r>
      <w:r w:rsidRPr="00AA5E35">
        <w:rPr>
          <w:rFonts w:ascii="Times New Roman" w:hAnsi="Times New Roman" w:cs="Times New Roman"/>
          <w:b/>
          <w:bCs/>
          <w:sz w:val="24"/>
          <w:szCs w:val="24"/>
        </w:rPr>
        <w:t>Fig. 3b</w:t>
      </w:r>
      <w:r w:rsidRPr="00AA5E35">
        <w:rPr>
          <w:rFonts w:ascii="Times New Roman" w:hAnsi="Times New Roman" w:cs="Times New Roman"/>
          <w:sz w:val="24"/>
          <w:szCs w:val="24"/>
        </w:rPr>
        <w:t xml:space="preserve">). </w:t>
      </w:r>
      <w:r w:rsidR="00F07373" w:rsidRPr="00AA5E35">
        <w:rPr>
          <w:rFonts w:ascii="Times New Roman" w:hAnsi="Times New Roman" w:cs="Times New Roman" w:hint="eastAsia"/>
          <w:sz w:val="24"/>
          <w:szCs w:val="24"/>
        </w:rPr>
        <w:t xml:space="preserve">For example, </w:t>
      </w:r>
      <w:r w:rsidR="00FC1A91" w:rsidRPr="00AA5E35">
        <w:rPr>
          <w:rFonts w:ascii="Times New Roman" w:hAnsi="Times New Roman" w:cs="Times New Roman" w:hint="eastAsia"/>
          <w:sz w:val="24"/>
          <w:szCs w:val="24"/>
        </w:rPr>
        <w:t>as</w:t>
      </w:r>
      <w:r w:rsidRPr="00AA5E35">
        <w:rPr>
          <w:rFonts w:ascii="Times New Roman" w:hAnsi="Times New Roman" w:cs="Times New Roman"/>
          <w:sz w:val="24"/>
          <w:szCs w:val="24"/>
        </w:rPr>
        <w:t xml:space="preserve"> advisees</w:t>
      </w:r>
      <w:r w:rsidR="00FC1A91" w:rsidRPr="00AA5E35">
        <w:rPr>
          <w:rFonts w:ascii="Times New Roman" w:hAnsi="Times New Roman" w:cs="Times New Roman" w:hint="eastAsia"/>
          <w:sz w:val="24"/>
          <w:szCs w:val="24"/>
        </w:rPr>
        <w:t xml:space="preserve"> exhibited phased preference for</w:t>
      </w:r>
      <w:r w:rsidRPr="00AA5E35">
        <w:rPr>
          <w:rFonts w:ascii="Times New Roman" w:hAnsi="Times New Roman" w:cs="Times New Roman"/>
          <w:sz w:val="24"/>
          <w:szCs w:val="24"/>
        </w:rPr>
        <w:t xml:space="preserve"> </w:t>
      </w:r>
      <w:bookmarkStart w:id="52" w:name="OLE_LINK5"/>
      <w:r w:rsidRPr="00AA5E35">
        <w:rPr>
          <w:rFonts w:ascii="Times New Roman" w:hAnsi="Times New Roman" w:cs="Times New Roman"/>
          <w:sz w:val="24"/>
          <w:szCs w:val="24"/>
        </w:rPr>
        <w:t>aligned advice</w:t>
      </w:r>
      <w:bookmarkEnd w:id="52"/>
      <w:r w:rsidRPr="00AA5E35">
        <w:rPr>
          <w:rFonts w:ascii="Times New Roman" w:hAnsi="Times New Roman" w:cs="Times New Roman"/>
          <w:sz w:val="24"/>
          <w:szCs w:val="24"/>
        </w:rPr>
        <w:t xml:space="preserve">, </w:t>
      </w:r>
      <w:r w:rsidR="00216BEE" w:rsidRPr="00AA5E35">
        <w:rPr>
          <w:rFonts w:ascii="Times New Roman" w:hAnsi="Times New Roman" w:cs="Times New Roman"/>
          <w:sz w:val="24"/>
          <w:szCs w:val="24"/>
        </w:rPr>
        <w:t>aligned advice</w:t>
      </w:r>
      <w:r w:rsidRPr="00AA5E35">
        <w:rPr>
          <w:rFonts w:ascii="Times New Roman" w:hAnsi="Times New Roman" w:cs="Times New Roman"/>
          <w:sz w:val="24"/>
          <w:szCs w:val="24"/>
        </w:rPr>
        <w:t xml:space="preserve"> would be accepted at a higher rate </w:t>
      </w:r>
      <w:r w:rsidR="00467B64" w:rsidRPr="00AA5E35">
        <w:rPr>
          <w:rFonts w:ascii="Times New Roman" w:hAnsi="Times New Roman" w:cs="Times New Roman" w:hint="eastAsia"/>
          <w:sz w:val="24"/>
          <w:szCs w:val="24"/>
        </w:rPr>
        <w:t xml:space="preserve">(70%) </w:t>
      </w:r>
      <w:r w:rsidRPr="00AA5E35">
        <w:rPr>
          <w:rFonts w:ascii="Times New Roman" w:hAnsi="Times New Roman" w:cs="Times New Roman"/>
          <w:sz w:val="24"/>
          <w:szCs w:val="24"/>
        </w:rPr>
        <w:t>than misaligned advice</w:t>
      </w:r>
      <w:r w:rsidR="00467B64" w:rsidRPr="00AA5E35">
        <w:rPr>
          <w:rFonts w:ascii="Times New Roman" w:hAnsi="Times New Roman" w:cs="Times New Roman" w:hint="eastAsia"/>
          <w:sz w:val="24"/>
          <w:szCs w:val="24"/>
        </w:rPr>
        <w:t xml:space="preserve"> (30%), </w:t>
      </w:r>
      <w:r w:rsidR="00F07373" w:rsidRPr="00AA5E35">
        <w:rPr>
          <w:rFonts w:ascii="Times New Roman" w:hAnsi="Times New Roman" w:cs="Times New Roman" w:hint="eastAsia"/>
          <w:sz w:val="24"/>
          <w:szCs w:val="24"/>
        </w:rPr>
        <w:t xml:space="preserve">and </w:t>
      </w:r>
      <w:r w:rsidR="00467B64" w:rsidRPr="00AA5E35">
        <w:rPr>
          <w:rFonts w:ascii="Times New Roman" w:hAnsi="Times New Roman" w:cs="Times New Roman" w:hint="eastAsia"/>
          <w:sz w:val="24"/>
          <w:szCs w:val="24"/>
        </w:rPr>
        <w:t>v</w:t>
      </w:r>
      <w:r w:rsidR="00467B64" w:rsidRPr="00AA5E35">
        <w:rPr>
          <w:rFonts w:ascii="Times New Roman" w:hAnsi="Times New Roman" w:cs="Times New Roman"/>
          <w:sz w:val="24"/>
          <w:szCs w:val="24"/>
        </w:rPr>
        <w:t>ice versa</w:t>
      </w:r>
      <w:r w:rsidR="00B355B4"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 xml:space="preserve">To emulate </w:t>
      </w:r>
      <w:bookmarkStart w:id="53" w:name="OLE_LINK22"/>
      <w:r w:rsidRPr="00AA5E35">
        <w:rPr>
          <w:rFonts w:ascii="Times New Roman" w:hAnsi="Times New Roman" w:cs="Times New Roman"/>
          <w:sz w:val="24"/>
          <w:szCs w:val="24"/>
        </w:rPr>
        <w:t>typical everyday</w:t>
      </w:r>
      <w:bookmarkEnd w:id="53"/>
      <w:r w:rsidRPr="00AA5E35">
        <w:rPr>
          <w:rFonts w:ascii="Times New Roman" w:hAnsi="Times New Roman" w:cs="Times New Roman"/>
          <w:sz w:val="24"/>
          <w:szCs w:val="24"/>
        </w:rPr>
        <w:t xml:space="preserve"> advice-interaction, mild advisees were simulated, who moderately accepted advice</w:t>
      </w:r>
      <w:r w:rsidR="002C3A99"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throughout the task</w:t>
      </w:r>
      <w:r w:rsidR="00F07373" w:rsidRPr="00AA5E35">
        <w:rPr>
          <w:rFonts w:ascii="Times New Roman" w:hAnsi="Times New Roman" w:cs="Times New Roman" w:hint="eastAsia"/>
          <w:sz w:val="24"/>
          <w:szCs w:val="24"/>
        </w:rPr>
        <w:t xml:space="preserve">, with an </w:t>
      </w:r>
      <w:r w:rsidRPr="00AA5E35">
        <w:rPr>
          <w:rFonts w:ascii="Times New Roman" w:hAnsi="Times New Roman" w:cs="Times New Roman"/>
          <w:sz w:val="24"/>
          <w:szCs w:val="24"/>
        </w:rPr>
        <w:t xml:space="preserve">overall acceptance rate </w:t>
      </w:r>
      <w:r w:rsidR="00F07373" w:rsidRPr="00AA5E35">
        <w:rPr>
          <w:rFonts w:ascii="Times New Roman" w:hAnsi="Times New Roman" w:cs="Times New Roman" w:hint="eastAsia"/>
          <w:sz w:val="24"/>
          <w:szCs w:val="24"/>
        </w:rPr>
        <w:t>of</w:t>
      </w:r>
      <w:r w:rsidRPr="00AA5E35">
        <w:rPr>
          <w:rFonts w:ascii="Times New Roman" w:hAnsi="Times New Roman" w:cs="Times New Roman"/>
          <w:sz w:val="24"/>
          <w:szCs w:val="24"/>
        </w:rPr>
        <w:t xml:space="preserve"> 50%</w:t>
      </w:r>
      <w:r w:rsidR="00994F67" w:rsidRPr="00AA5E35">
        <w:rPr>
          <w:rFonts w:ascii="Times New Roman" w:hAnsi="Times New Roman" w:cs="Times New Roman" w:hint="eastAsia"/>
          <w:sz w:val="24"/>
          <w:szCs w:val="24"/>
        </w:rPr>
        <w:t>.</w:t>
      </w:r>
      <w:r w:rsidR="002C3A99" w:rsidRPr="00AA5E35">
        <w:rPr>
          <w:rFonts w:ascii="Times New Roman" w:hAnsi="Times New Roman" w:cs="Times New Roman" w:hint="eastAsia"/>
          <w:sz w:val="24"/>
          <w:szCs w:val="24"/>
        </w:rPr>
        <w:t xml:space="preserve"> </w:t>
      </w:r>
      <w:r w:rsidR="007241AB">
        <w:rPr>
          <w:rFonts w:ascii="Times New Roman" w:hAnsi="Times New Roman" w:cs="Times New Roman" w:hint="eastAsia"/>
          <w:sz w:val="24"/>
          <w:szCs w:val="24"/>
        </w:rPr>
        <w:t>Therefore</w:t>
      </w:r>
      <w:r w:rsidR="00994F67" w:rsidRPr="00AA5E35">
        <w:rPr>
          <w:rFonts w:ascii="Times New Roman" w:hAnsi="Times New Roman" w:cs="Times New Roman"/>
          <w:sz w:val="24"/>
          <w:szCs w:val="24"/>
        </w:rPr>
        <w:t xml:space="preserve">, </w:t>
      </w:r>
      <w:bookmarkStart w:id="54" w:name="OLE_LINK63"/>
      <w:r w:rsidR="00994F67" w:rsidRPr="00AA5E35">
        <w:rPr>
          <w:rFonts w:ascii="Times New Roman" w:hAnsi="Times New Roman" w:cs="Times New Roman"/>
          <w:sz w:val="24"/>
          <w:szCs w:val="24"/>
        </w:rPr>
        <w:t>the acceptance rate for each type of advice was distributed across three levels</w:t>
      </w:r>
      <w:bookmarkEnd w:id="54"/>
      <w:r w:rsidR="00994F67" w:rsidRPr="00AA5E35">
        <w:rPr>
          <w:rFonts w:ascii="Times New Roman" w:hAnsi="Times New Roman" w:cs="Times New Roman"/>
          <w:sz w:val="24"/>
          <w:szCs w:val="24"/>
        </w:rPr>
        <w:t>: 30%, 50%, and 70%</w:t>
      </w:r>
      <w:r w:rsidR="00994F67" w:rsidRPr="00AA5E35">
        <w:rPr>
          <w:rFonts w:ascii="Times New Roman" w:hAnsi="Times New Roman" w:cs="Times New Roman" w:hint="eastAsia"/>
          <w:sz w:val="24"/>
          <w:szCs w:val="24"/>
        </w:rPr>
        <w:t xml:space="preserve"> (</w:t>
      </w:r>
      <w:r w:rsidRPr="00AA5E35">
        <w:rPr>
          <w:rFonts w:ascii="Times New Roman" w:hAnsi="Times New Roman" w:cs="Times New Roman"/>
          <w:b/>
          <w:bCs/>
          <w:sz w:val="24"/>
          <w:szCs w:val="24"/>
        </w:rPr>
        <w:t>Fig. 3b</w:t>
      </w:r>
      <w:r w:rsidRPr="00AA5E35">
        <w:rPr>
          <w:rFonts w:ascii="Times New Roman" w:hAnsi="Times New Roman" w:cs="Times New Roman"/>
          <w:sz w:val="24"/>
          <w:szCs w:val="24"/>
        </w:rPr>
        <w:t xml:space="preserve">). </w:t>
      </w:r>
    </w:p>
    <w:p w14:paraId="4CC5C4C5"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6E1EB654" w14:textId="341DDE68" w:rsidR="005F4EE8" w:rsidRPr="00AA5E35" w:rsidRDefault="005F4EE8" w:rsidP="005F4EE8">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b/>
          <w:bCs/>
          <w:i/>
          <w:iCs/>
          <w:sz w:val="24"/>
          <w:szCs w:val="24"/>
        </w:rPr>
        <w:t>Computational modeling</w:t>
      </w:r>
      <w:r w:rsidR="00DB241A" w:rsidRPr="00AA5E35">
        <w:rPr>
          <w:rFonts w:ascii="Times New Roman" w:hAnsi="Times New Roman" w:cs="Times New Roman" w:hint="eastAsia"/>
          <w:b/>
          <w:bCs/>
          <w:i/>
          <w:iCs/>
          <w:sz w:val="24"/>
          <w:szCs w:val="24"/>
        </w:rPr>
        <w:t>.</w:t>
      </w:r>
    </w:p>
    <w:p w14:paraId="2B45B9AA" w14:textId="0D31C679" w:rsidR="005F4EE8" w:rsidRPr="00AA5E35" w:rsidRDefault="00273331"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iCs/>
          <w:kern w:val="0"/>
          <w:sz w:val="24"/>
          <w:szCs w:val="24"/>
        </w:rPr>
        <w:t>W</w:t>
      </w:r>
      <w:r w:rsidR="00745FA2" w:rsidRPr="00AA5E35">
        <w:rPr>
          <w:rFonts w:ascii="Times New Roman" w:hAnsi="Times New Roman" w:cs="Times New Roman"/>
          <w:iCs/>
          <w:kern w:val="0"/>
          <w:sz w:val="24"/>
          <w:szCs w:val="24"/>
        </w:rPr>
        <w:t xml:space="preserve">e employed a computational </w:t>
      </w:r>
      <w:r w:rsidR="00FF67BB">
        <w:rPr>
          <w:rFonts w:ascii="Times New Roman" w:hAnsi="Times New Roman" w:cs="Times New Roman" w:hint="eastAsia"/>
          <w:iCs/>
          <w:kern w:val="0"/>
          <w:sz w:val="24"/>
          <w:szCs w:val="24"/>
        </w:rPr>
        <w:t xml:space="preserve">modeling </w:t>
      </w:r>
      <w:r w:rsidR="00745FA2" w:rsidRPr="00AA5E35">
        <w:rPr>
          <w:rFonts w:ascii="Times New Roman" w:hAnsi="Times New Roman" w:cs="Times New Roman"/>
          <w:iCs/>
          <w:kern w:val="0"/>
          <w:sz w:val="24"/>
          <w:szCs w:val="24"/>
        </w:rPr>
        <w:t xml:space="preserve">approach to parse the trial-by-trial dynamics of </w:t>
      </w:r>
      <w:r w:rsidR="00FB6959" w:rsidRPr="00AA5E35">
        <w:rPr>
          <w:rFonts w:ascii="Times New Roman" w:hAnsi="Times New Roman" w:cs="Times New Roman" w:hint="eastAsia"/>
          <w:iCs/>
          <w:kern w:val="0"/>
          <w:sz w:val="24"/>
          <w:szCs w:val="24"/>
        </w:rPr>
        <w:t xml:space="preserve">the </w:t>
      </w:r>
      <w:r w:rsidR="00745FA2" w:rsidRPr="00AA5E35">
        <w:rPr>
          <w:rFonts w:ascii="Times New Roman" w:hAnsi="Times New Roman" w:cs="Times New Roman"/>
          <w:iCs/>
          <w:kern w:val="0"/>
          <w:sz w:val="24"/>
          <w:szCs w:val="24"/>
        </w:rPr>
        <w:t>advice</w:t>
      </w:r>
      <w:r w:rsidR="00FB6959" w:rsidRPr="00AA5E35">
        <w:rPr>
          <w:rFonts w:ascii="Times New Roman" w:hAnsi="Times New Roman" w:cs="Times New Roman" w:hint="eastAsia"/>
          <w:iCs/>
          <w:kern w:val="0"/>
          <w:sz w:val="24"/>
          <w:szCs w:val="24"/>
        </w:rPr>
        <w:t>-</w:t>
      </w:r>
      <w:r w:rsidR="00745FA2" w:rsidRPr="00AA5E35">
        <w:rPr>
          <w:rFonts w:ascii="Times New Roman" w:hAnsi="Times New Roman" w:cs="Times New Roman"/>
          <w:iCs/>
          <w:kern w:val="0"/>
          <w:sz w:val="24"/>
          <w:szCs w:val="24"/>
        </w:rPr>
        <w:t>giving</w:t>
      </w:r>
      <w:r w:rsidR="00FB6959" w:rsidRPr="00AA5E35">
        <w:rPr>
          <w:rFonts w:ascii="Times New Roman" w:hAnsi="Times New Roman" w:cs="Times New Roman" w:hint="eastAsia"/>
          <w:iCs/>
          <w:kern w:val="0"/>
          <w:sz w:val="24"/>
          <w:szCs w:val="24"/>
        </w:rPr>
        <w:t xml:space="preserve"> behaviors </w:t>
      </w:r>
      <w:r w:rsidR="00FB6959" w:rsidRPr="00AA5E35">
        <w:rPr>
          <w:rFonts w:ascii="Times New Roman" w:hAnsi="Times New Roman" w:cs="Times New Roman"/>
          <w:iCs/>
          <w:kern w:val="0"/>
          <w:sz w:val="24"/>
          <w:szCs w:val="24"/>
        </w:rPr>
        <w:t xml:space="preserve">within a </w:t>
      </w:r>
      <w:r w:rsidR="00D4038F">
        <w:rPr>
          <w:rFonts w:ascii="Times New Roman" w:hAnsi="Times New Roman" w:cs="Times New Roman" w:hint="eastAsia"/>
          <w:iCs/>
          <w:kern w:val="0"/>
          <w:sz w:val="24"/>
          <w:szCs w:val="24"/>
        </w:rPr>
        <w:t>feedback</w:t>
      </w:r>
      <w:r w:rsidR="00C516A2">
        <w:rPr>
          <w:rFonts w:ascii="Times New Roman" w:hAnsi="Times New Roman" w:cs="Times New Roman" w:hint="eastAsia"/>
          <w:iCs/>
          <w:kern w:val="0"/>
          <w:sz w:val="24"/>
          <w:szCs w:val="24"/>
        </w:rPr>
        <w:t>-presented</w:t>
      </w:r>
      <w:r w:rsidR="00D4038F">
        <w:rPr>
          <w:rFonts w:ascii="Times New Roman" w:hAnsi="Times New Roman" w:cs="Times New Roman" w:hint="eastAsia"/>
          <w:iCs/>
          <w:kern w:val="0"/>
          <w:sz w:val="24"/>
          <w:szCs w:val="24"/>
        </w:rPr>
        <w:t xml:space="preserve"> </w:t>
      </w:r>
      <w:r w:rsidR="00FB6959" w:rsidRPr="00AA5E35">
        <w:rPr>
          <w:rFonts w:ascii="Times New Roman" w:hAnsi="Times New Roman" w:cs="Times New Roman"/>
          <w:iCs/>
          <w:kern w:val="0"/>
          <w:sz w:val="24"/>
          <w:szCs w:val="24"/>
        </w:rPr>
        <w:t>context</w:t>
      </w:r>
      <w:r w:rsidR="00FB6959" w:rsidRPr="00AA5E35">
        <w:rPr>
          <w:rFonts w:ascii="Times New Roman" w:hAnsi="Times New Roman" w:cs="Times New Roman" w:hint="eastAsia"/>
          <w:iCs/>
          <w:kern w:val="0"/>
          <w:sz w:val="24"/>
          <w:szCs w:val="24"/>
        </w:rPr>
        <w:t>.</w:t>
      </w:r>
      <w:r w:rsidR="00745FA2" w:rsidRPr="00AA5E35">
        <w:rPr>
          <w:rFonts w:ascii="Times New Roman" w:hAnsi="Times New Roman" w:cs="Times New Roman" w:hint="eastAsia"/>
          <w:sz w:val="24"/>
          <w:szCs w:val="24"/>
        </w:rPr>
        <w:t xml:space="preserve"> </w:t>
      </w:r>
      <w:r w:rsidR="00AE17F3">
        <w:rPr>
          <w:rFonts w:ascii="Times New Roman" w:hAnsi="Times New Roman" w:cs="Times New Roman" w:hint="eastAsia"/>
          <w:sz w:val="24"/>
          <w:szCs w:val="24"/>
        </w:rPr>
        <w:t>Four</w:t>
      </w:r>
      <w:r w:rsidR="005F4EE8" w:rsidRPr="00AA5E35">
        <w:rPr>
          <w:rFonts w:ascii="Times New Roman" w:hAnsi="Times New Roman" w:cs="Times New Roman"/>
          <w:sz w:val="24"/>
          <w:szCs w:val="24"/>
        </w:rPr>
        <w:t xml:space="preserve"> </w:t>
      </w:r>
      <w:r w:rsidR="005F4EE8" w:rsidRPr="00AA5E35">
        <w:rPr>
          <w:rFonts w:ascii="Times New Roman" w:hAnsi="Times New Roman" w:cs="Times New Roman"/>
          <w:sz w:val="24"/>
          <w:szCs w:val="24"/>
        </w:rPr>
        <w:lastRenderedPageBreak/>
        <w:t xml:space="preserve">categories of computational models </w:t>
      </w:r>
      <w:r w:rsidR="008201F9" w:rsidRPr="00AA5E35">
        <w:rPr>
          <w:rFonts w:ascii="Times New Roman" w:hAnsi="Times New Roman" w:cs="Times New Roman" w:hint="eastAsia"/>
          <w:sz w:val="24"/>
          <w:szCs w:val="24"/>
        </w:rPr>
        <w:t>were constructed</w:t>
      </w:r>
      <w:r w:rsidR="00923BD2">
        <w:rPr>
          <w:rFonts w:ascii="Times New Roman" w:hAnsi="Times New Roman" w:cs="Times New Roman" w:hint="eastAsia"/>
          <w:sz w:val="24"/>
          <w:szCs w:val="24"/>
        </w:rPr>
        <w:t>,</w:t>
      </w:r>
      <w:r w:rsidR="008201F9" w:rsidRPr="00AA5E35">
        <w:rPr>
          <w:rFonts w:ascii="Times New Roman" w:hAnsi="Times New Roman" w:cs="Times New Roman" w:hint="eastAsia"/>
          <w:sz w:val="24"/>
          <w:szCs w:val="24"/>
        </w:rPr>
        <w:t xml:space="preserve"> to </w:t>
      </w:r>
      <w:r w:rsidR="00923BD2" w:rsidRPr="00923BD2">
        <w:rPr>
          <w:rFonts w:ascii="Times New Roman" w:hAnsi="Times New Roman" w:cs="Times New Roman" w:hint="eastAsia"/>
          <w:sz w:val="24"/>
          <w:szCs w:val="24"/>
        </w:rPr>
        <w:t>quantificationally</w:t>
      </w:r>
      <w:r w:rsidR="00923BD2">
        <w:rPr>
          <w:rFonts w:ascii="Times New Roman" w:hAnsi="Times New Roman" w:cs="Times New Roman" w:hint="eastAsia"/>
          <w:sz w:val="24"/>
          <w:szCs w:val="24"/>
        </w:rPr>
        <w:t xml:space="preserve"> </w:t>
      </w:r>
      <w:r w:rsidR="005F4EE8" w:rsidRPr="00AA5E35">
        <w:rPr>
          <w:rFonts w:ascii="Times New Roman" w:hAnsi="Times New Roman" w:cs="Times New Roman"/>
          <w:sz w:val="24"/>
          <w:szCs w:val="24"/>
        </w:rPr>
        <w:t>hypothesi</w:t>
      </w:r>
      <w:r w:rsidR="008201F9" w:rsidRPr="00AA5E35">
        <w:rPr>
          <w:rFonts w:ascii="Times New Roman" w:hAnsi="Times New Roman" w:cs="Times New Roman" w:hint="eastAsia"/>
          <w:sz w:val="24"/>
          <w:szCs w:val="24"/>
        </w:rPr>
        <w:t>ze</w:t>
      </w:r>
      <w:r w:rsidR="005F4EE8" w:rsidRPr="00AA5E35">
        <w:rPr>
          <w:rFonts w:ascii="Times New Roman" w:hAnsi="Times New Roman" w:cs="Times New Roman"/>
          <w:sz w:val="24"/>
          <w:szCs w:val="24"/>
        </w:rPr>
        <w:t xml:space="preserve"> the </w:t>
      </w:r>
      <w:r w:rsidR="00AB2043" w:rsidRPr="00AA5E35">
        <w:rPr>
          <w:rFonts w:ascii="Times New Roman" w:hAnsi="Times New Roman" w:cs="Times New Roman" w:hint="eastAsia"/>
          <w:sz w:val="24"/>
          <w:szCs w:val="24"/>
        </w:rPr>
        <w:t>intentions</w:t>
      </w:r>
      <w:r w:rsidR="005F4EE8" w:rsidRPr="00AA5E35">
        <w:rPr>
          <w:rFonts w:ascii="Times New Roman" w:hAnsi="Times New Roman" w:cs="Times New Roman"/>
          <w:sz w:val="24"/>
          <w:szCs w:val="24"/>
        </w:rPr>
        <w:t xml:space="preserve"> </w:t>
      </w:r>
      <w:r w:rsidR="009B50E8" w:rsidRPr="00AA5E35">
        <w:rPr>
          <w:rFonts w:ascii="Times New Roman" w:hAnsi="Times New Roman" w:cs="Times New Roman" w:hint="eastAsia"/>
          <w:sz w:val="24"/>
          <w:szCs w:val="24"/>
        </w:rPr>
        <w:t xml:space="preserve">that </w:t>
      </w:r>
      <w:r w:rsidR="00FB6959" w:rsidRPr="00AA5E35">
        <w:rPr>
          <w:rFonts w:ascii="Times New Roman" w:hAnsi="Times New Roman" w:cs="Times New Roman"/>
          <w:sz w:val="24"/>
          <w:szCs w:val="24"/>
        </w:rPr>
        <w:t>potentially</w:t>
      </w:r>
      <w:r w:rsidR="009B50E8" w:rsidRPr="00AA5E35">
        <w:rPr>
          <w:rFonts w:ascii="Times New Roman" w:hAnsi="Times New Roman" w:cs="Times New Roman" w:hint="eastAsia"/>
          <w:sz w:val="24"/>
          <w:szCs w:val="24"/>
        </w:rPr>
        <w:t xml:space="preserve"> </w:t>
      </w:r>
      <w:r w:rsidR="005F4EE8" w:rsidRPr="00AA5E35">
        <w:rPr>
          <w:rFonts w:ascii="Times New Roman" w:hAnsi="Times New Roman" w:cs="Times New Roman"/>
          <w:sz w:val="24"/>
          <w:szCs w:val="24"/>
        </w:rPr>
        <w:t>involv</w:t>
      </w:r>
      <w:r w:rsidR="009B50E8" w:rsidRPr="00AA5E35">
        <w:rPr>
          <w:rFonts w:ascii="Times New Roman" w:hAnsi="Times New Roman" w:cs="Times New Roman" w:hint="eastAsia"/>
          <w:sz w:val="24"/>
          <w:szCs w:val="24"/>
        </w:rPr>
        <w:t>e</w:t>
      </w:r>
      <w:r w:rsidR="00FB6959" w:rsidRPr="00AA5E35">
        <w:rPr>
          <w:rFonts w:ascii="Times New Roman" w:hAnsi="Times New Roman" w:cs="Times New Roman" w:hint="eastAsia"/>
          <w:sz w:val="24"/>
          <w:szCs w:val="24"/>
        </w:rPr>
        <w:t>d</w:t>
      </w:r>
      <w:r w:rsidR="00923BD2">
        <w:rPr>
          <w:rFonts w:ascii="Times New Roman" w:hAnsi="Times New Roman" w:cs="Times New Roman" w:hint="eastAsia"/>
          <w:sz w:val="24"/>
          <w:szCs w:val="24"/>
        </w:rPr>
        <w:t xml:space="preserve"> in social advice giving</w:t>
      </w:r>
      <w:r w:rsidR="00316AA7" w:rsidRPr="00AA5E35">
        <w:rPr>
          <w:rFonts w:ascii="Times New Roman" w:hAnsi="Times New Roman" w:cs="Times New Roman" w:hint="eastAsia"/>
          <w:sz w:val="24"/>
          <w:szCs w:val="24"/>
        </w:rPr>
        <w:t>:</w:t>
      </w:r>
      <w:r w:rsidR="005F4EE8" w:rsidRPr="00AA5E35">
        <w:rPr>
          <w:sz w:val="24"/>
          <w:szCs w:val="24"/>
        </w:rPr>
        <w:t xml:space="preserve"> </w:t>
      </w:r>
    </w:p>
    <w:p w14:paraId="2CF0800E" w14:textId="5CD8A0F8" w:rsidR="005F4EE8" w:rsidRPr="00AA5E35" w:rsidRDefault="0069160A"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The ‘baseline’ category (M1)</w:t>
      </w:r>
      <w:r w:rsidR="005F4EE8" w:rsidRPr="00AA5E35">
        <w:rPr>
          <w:rFonts w:ascii="Times New Roman" w:hAnsi="Times New Roman" w:cs="Times New Roman"/>
          <w:sz w:val="24"/>
          <w:szCs w:val="24"/>
        </w:rPr>
        <w:t xml:space="preserve"> posited that</w:t>
      </w:r>
      <w:r w:rsidR="00020AC2" w:rsidRPr="00AA5E35">
        <w:rPr>
          <w:rFonts w:ascii="Times New Roman" w:hAnsi="Times New Roman" w:cs="Times New Roman" w:hint="eastAsia"/>
          <w:sz w:val="24"/>
          <w:szCs w:val="24"/>
        </w:rPr>
        <w:t>,</w:t>
      </w:r>
      <w:r w:rsidR="005F4EE8" w:rsidRPr="00AA5E35">
        <w:rPr>
          <w:rFonts w:ascii="Times New Roman" w:hAnsi="Times New Roman" w:cs="Times New Roman"/>
          <w:sz w:val="24"/>
          <w:szCs w:val="24"/>
        </w:rPr>
        <w:t xml:space="preserve"> advisors </w:t>
      </w:r>
      <w:r w:rsidRPr="00AA5E35">
        <w:rPr>
          <w:rFonts w:ascii="Times New Roman" w:hAnsi="Times New Roman" w:cs="Times New Roman"/>
          <w:sz w:val="24"/>
          <w:szCs w:val="24"/>
        </w:rPr>
        <w:t xml:space="preserve">solely </w:t>
      </w:r>
      <w:r w:rsidR="006E5A4C" w:rsidRPr="00AA5E35">
        <w:rPr>
          <w:rFonts w:ascii="Times New Roman" w:hAnsi="Times New Roman" w:cs="Times New Roman" w:hint="eastAsia"/>
          <w:sz w:val="24"/>
          <w:szCs w:val="24"/>
        </w:rPr>
        <w:t>depended on</w:t>
      </w:r>
      <w:r w:rsidRPr="00AA5E35">
        <w:rPr>
          <w:rFonts w:ascii="Times New Roman" w:hAnsi="Times New Roman" w:cs="Times New Roman"/>
          <w:sz w:val="24"/>
          <w:szCs w:val="24"/>
        </w:rPr>
        <w:t xml:space="preserve"> their independent opinions</w:t>
      </w:r>
      <w:r w:rsidRPr="00AA5E35">
        <w:rPr>
          <w:rFonts w:ascii="Times New Roman" w:hAnsi="Times New Roman" w:cs="Times New Roman" w:hint="eastAsia"/>
          <w:sz w:val="24"/>
          <w:szCs w:val="24"/>
        </w:rPr>
        <w:t xml:space="preserve"> </w:t>
      </w:r>
      <w:r w:rsidR="006E5A4C" w:rsidRPr="00AA5E35">
        <w:rPr>
          <w:rFonts w:ascii="Times New Roman" w:hAnsi="Times New Roman" w:cs="Times New Roman" w:hint="eastAsia"/>
          <w:sz w:val="24"/>
          <w:szCs w:val="24"/>
        </w:rPr>
        <w:t xml:space="preserve">to provide advice </w:t>
      </w:r>
      <w:r w:rsidRPr="00AA5E35">
        <w:rPr>
          <w:rFonts w:ascii="Times New Roman" w:hAnsi="Times New Roman" w:cs="Times New Roman" w:hint="eastAsia"/>
          <w:sz w:val="24"/>
          <w:szCs w:val="24"/>
        </w:rPr>
        <w:t>and</w:t>
      </w:r>
      <w:r w:rsidRPr="00AA5E35">
        <w:rPr>
          <w:rFonts w:ascii="Times New Roman" w:hAnsi="Times New Roman" w:cs="Times New Roman"/>
          <w:sz w:val="24"/>
          <w:szCs w:val="24"/>
        </w:rPr>
        <w:t xml:space="preserve"> </w:t>
      </w:r>
      <w:r w:rsidR="005F4EE8" w:rsidRPr="00AA5E35">
        <w:rPr>
          <w:rFonts w:ascii="Times New Roman" w:hAnsi="Times New Roman" w:cs="Times New Roman"/>
          <w:sz w:val="24"/>
          <w:szCs w:val="24"/>
        </w:rPr>
        <w:t xml:space="preserve">did not consider any social information. The </w:t>
      </w:r>
      <w:r w:rsidRPr="00AA5E35">
        <w:rPr>
          <w:rFonts w:ascii="Times New Roman" w:hAnsi="Times New Roman" w:cs="Times New Roman"/>
          <w:sz w:val="24"/>
          <w:szCs w:val="24"/>
        </w:rPr>
        <w:t>‘</w:t>
      </w:r>
      <w:r w:rsidR="00B235DB" w:rsidRPr="00AA5E35">
        <w:rPr>
          <w:rFonts w:ascii="Times New Roman" w:hAnsi="Times New Roman" w:cs="Times New Roman" w:hint="eastAsia"/>
          <w:sz w:val="24"/>
          <w:szCs w:val="24"/>
        </w:rPr>
        <w:t>opinion</w:t>
      </w:r>
      <w:r w:rsidRPr="00AA5E35">
        <w:rPr>
          <w:rFonts w:ascii="Times New Roman" w:hAnsi="Times New Roman" w:cs="Times New Roman" w:hint="eastAsia"/>
          <w:sz w:val="24"/>
          <w:szCs w:val="24"/>
        </w:rPr>
        <w:t xml:space="preserve"> </w:t>
      </w:r>
      <w:r w:rsidR="003D066F" w:rsidRPr="00AA5E35">
        <w:rPr>
          <w:rFonts w:ascii="Times New Roman" w:hAnsi="Times New Roman" w:cs="Times New Roman" w:hint="eastAsia"/>
          <w:sz w:val="24"/>
          <w:szCs w:val="24"/>
        </w:rPr>
        <w:t>alignment</w:t>
      </w:r>
      <w:r w:rsidRPr="00AA5E35">
        <w:rPr>
          <w:rFonts w:ascii="Times New Roman" w:hAnsi="Times New Roman" w:cs="Times New Roman"/>
          <w:sz w:val="24"/>
          <w:szCs w:val="24"/>
        </w:rPr>
        <w:t>’</w:t>
      </w:r>
      <w:r w:rsidR="005F4EE8" w:rsidRPr="00AA5E35">
        <w:rPr>
          <w:rFonts w:ascii="Times New Roman" w:hAnsi="Times New Roman" w:cs="Times New Roman"/>
          <w:sz w:val="24"/>
          <w:szCs w:val="24"/>
        </w:rPr>
        <w:t xml:space="preserve"> category (M2, M3, M4) proposed that</w:t>
      </w:r>
      <w:r w:rsidR="00020AC2" w:rsidRPr="00AA5E35">
        <w:rPr>
          <w:rFonts w:ascii="Times New Roman" w:hAnsi="Times New Roman" w:cs="Times New Roman" w:hint="eastAsia"/>
          <w:sz w:val="24"/>
          <w:szCs w:val="24"/>
        </w:rPr>
        <w:t>,</w:t>
      </w:r>
      <w:r w:rsidR="005F4EE8" w:rsidRPr="00AA5E35">
        <w:rPr>
          <w:rFonts w:ascii="Times New Roman" w:hAnsi="Times New Roman" w:cs="Times New Roman"/>
          <w:sz w:val="24"/>
          <w:szCs w:val="24"/>
        </w:rPr>
        <w:t xml:space="preserve"> advisors </w:t>
      </w:r>
      <w:r w:rsidR="005E1EBB" w:rsidRPr="00AA5E35">
        <w:rPr>
          <w:rFonts w:ascii="Times New Roman" w:hAnsi="Times New Roman" w:cs="Times New Roman"/>
          <w:sz w:val="24"/>
          <w:szCs w:val="24"/>
        </w:rPr>
        <w:t>gravitated</w:t>
      </w:r>
      <w:r w:rsidR="005E1EBB"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towards</w:t>
      </w:r>
      <w:r w:rsidR="005F4EE8" w:rsidRPr="00AA5E35">
        <w:rPr>
          <w:rFonts w:ascii="Times New Roman" w:hAnsi="Times New Roman" w:cs="Times New Roman"/>
          <w:sz w:val="24"/>
          <w:szCs w:val="24"/>
        </w:rPr>
        <w:t xml:space="preserve"> </w:t>
      </w:r>
      <w:r w:rsidR="005E1EBB" w:rsidRPr="00AA5E35">
        <w:rPr>
          <w:rFonts w:ascii="Times New Roman" w:hAnsi="Times New Roman" w:cs="Times New Roman"/>
          <w:sz w:val="24"/>
          <w:szCs w:val="24"/>
        </w:rPr>
        <w:t xml:space="preserve">advisees’ </w:t>
      </w:r>
      <w:r w:rsidR="005F4EE8" w:rsidRPr="00AA5E35">
        <w:rPr>
          <w:rFonts w:ascii="Times New Roman" w:hAnsi="Times New Roman" w:cs="Times New Roman"/>
          <w:sz w:val="24"/>
          <w:szCs w:val="24"/>
        </w:rPr>
        <w:t xml:space="preserve">opinions </w:t>
      </w:r>
      <w:r w:rsidR="00685A05">
        <w:rPr>
          <w:rFonts w:ascii="Times New Roman" w:hAnsi="Times New Roman" w:cs="Times New Roman" w:hint="eastAsia"/>
          <w:sz w:val="24"/>
          <w:szCs w:val="24"/>
        </w:rPr>
        <w:t>invariably</w:t>
      </w:r>
      <w:r w:rsidR="002064F7" w:rsidRPr="00AA5E35">
        <w:rPr>
          <w:rFonts w:ascii="Times New Roman" w:hAnsi="Times New Roman" w:cs="Times New Roman" w:hint="eastAsia"/>
          <w:sz w:val="24"/>
          <w:szCs w:val="24"/>
        </w:rPr>
        <w:t xml:space="preserve"> </w:t>
      </w:r>
      <w:r w:rsidR="005F4EE8" w:rsidRPr="00AA5E35">
        <w:rPr>
          <w:rFonts w:ascii="Times New Roman" w:hAnsi="Times New Roman" w:cs="Times New Roman"/>
          <w:sz w:val="24"/>
          <w:szCs w:val="24"/>
        </w:rPr>
        <w:t>when giving advice</w:t>
      </w:r>
      <w:r w:rsidR="006E5A4C" w:rsidRPr="00AA5E35">
        <w:rPr>
          <w:rFonts w:ascii="Times New Roman" w:hAnsi="Times New Roman" w:cs="Times New Roman" w:hint="eastAsia"/>
          <w:sz w:val="24"/>
          <w:szCs w:val="24"/>
        </w:rPr>
        <w:t xml:space="preserve"> regardless of the feedback from advisees,</w:t>
      </w:r>
      <w:r w:rsidR="006E5A4C" w:rsidRPr="00AA5E35">
        <w:rPr>
          <w:rFonts w:ascii="Segoe UI" w:hAnsi="Segoe UI" w:cs="Segoe UI"/>
          <w:sz w:val="20"/>
          <w:szCs w:val="20"/>
          <w:shd w:val="clear" w:color="auto" w:fill="FFFFFF"/>
        </w:rPr>
        <w:t xml:space="preserve"> </w:t>
      </w:r>
      <w:r w:rsidR="006E5A4C" w:rsidRPr="00AA5E35">
        <w:rPr>
          <w:rFonts w:ascii="Times New Roman" w:hAnsi="Times New Roman" w:cs="Times New Roman"/>
          <w:sz w:val="24"/>
          <w:szCs w:val="24"/>
        </w:rPr>
        <w:t xml:space="preserve">indicating a </w:t>
      </w:r>
      <w:r w:rsidR="0075555C">
        <w:rPr>
          <w:rFonts w:ascii="Times New Roman" w:hAnsi="Times New Roman" w:cs="Times New Roman" w:hint="eastAsia"/>
          <w:sz w:val="24"/>
          <w:szCs w:val="24"/>
        </w:rPr>
        <w:t>major intention</w:t>
      </w:r>
      <w:r w:rsidR="006E5A4C" w:rsidRPr="00AA5E35">
        <w:rPr>
          <w:rFonts w:ascii="Times New Roman" w:hAnsi="Times New Roman" w:cs="Times New Roman"/>
          <w:sz w:val="24"/>
          <w:szCs w:val="24"/>
        </w:rPr>
        <w:t xml:space="preserve"> to maintain coherence with advisees or avoid responsibility for misadvising</w:t>
      </w:r>
      <w:r w:rsidR="005F4EE8" w:rsidRPr="00AA5E35">
        <w:rPr>
          <w:rFonts w:ascii="Times New Roman" w:hAnsi="Times New Roman" w:cs="Times New Roman"/>
          <w:sz w:val="24"/>
          <w:szCs w:val="24"/>
        </w:rPr>
        <w:t xml:space="preserve">. </w:t>
      </w:r>
      <w:r w:rsidR="009B50E8" w:rsidRPr="00AA5E35">
        <w:rPr>
          <w:rFonts w:ascii="Times New Roman" w:hAnsi="Times New Roman" w:cs="Times New Roman" w:hint="eastAsia"/>
          <w:sz w:val="24"/>
          <w:szCs w:val="24"/>
        </w:rPr>
        <w:t>T</w:t>
      </w:r>
      <w:r w:rsidR="005F4EE8" w:rsidRPr="00AA5E35">
        <w:rPr>
          <w:rFonts w:ascii="Times New Roman" w:hAnsi="Times New Roman" w:cs="Times New Roman"/>
          <w:sz w:val="24"/>
          <w:szCs w:val="24"/>
        </w:rPr>
        <w:t xml:space="preserve">he </w:t>
      </w:r>
      <w:r w:rsidR="009B50E8" w:rsidRPr="00AA5E35">
        <w:rPr>
          <w:rFonts w:ascii="Times New Roman" w:hAnsi="Times New Roman" w:cs="Times New Roman"/>
          <w:sz w:val="24"/>
          <w:szCs w:val="24"/>
        </w:rPr>
        <w:t>‘</w:t>
      </w:r>
      <w:r w:rsidR="009B50E8" w:rsidRPr="00AA5E35">
        <w:rPr>
          <w:rFonts w:ascii="Times New Roman" w:hAnsi="Times New Roman" w:cs="Times New Roman" w:hint="eastAsia"/>
          <w:sz w:val="24"/>
          <w:szCs w:val="24"/>
        </w:rPr>
        <w:t>preference accommodation</w:t>
      </w:r>
      <w:r w:rsidR="009B50E8" w:rsidRPr="00AA5E35">
        <w:rPr>
          <w:rFonts w:ascii="Times New Roman" w:hAnsi="Times New Roman" w:cs="Times New Roman"/>
          <w:sz w:val="24"/>
          <w:szCs w:val="24"/>
        </w:rPr>
        <w:t>’</w:t>
      </w:r>
      <w:r w:rsidR="005F4EE8" w:rsidRPr="00AA5E35">
        <w:rPr>
          <w:rFonts w:ascii="Times New Roman" w:hAnsi="Times New Roman" w:cs="Times New Roman"/>
          <w:sz w:val="24"/>
          <w:szCs w:val="24"/>
        </w:rPr>
        <w:t xml:space="preserve"> category (M5, M6, and M7) assumed</w:t>
      </w:r>
      <w:r w:rsidR="00020AC2" w:rsidRPr="00AA5E35">
        <w:rPr>
          <w:rFonts w:ascii="Times New Roman" w:hAnsi="Times New Roman" w:cs="Times New Roman" w:hint="eastAsia"/>
          <w:sz w:val="24"/>
          <w:szCs w:val="24"/>
        </w:rPr>
        <w:t xml:space="preserve"> </w:t>
      </w:r>
      <w:proofErr w:type="gramStart"/>
      <w:r w:rsidR="00020AC2" w:rsidRPr="00AA5E35">
        <w:rPr>
          <w:rFonts w:ascii="Times New Roman" w:hAnsi="Times New Roman" w:cs="Times New Roman" w:hint="eastAsia"/>
          <w:sz w:val="24"/>
          <w:szCs w:val="24"/>
        </w:rPr>
        <w:t>that,</w:t>
      </w:r>
      <w:proofErr w:type="gramEnd"/>
      <w:r w:rsidR="005F4EE8" w:rsidRPr="00AA5E35">
        <w:rPr>
          <w:rFonts w:ascii="Times New Roman" w:hAnsi="Times New Roman" w:cs="Times New Roman"/>
          <w:sz w:val="24"/>
          <w:szCs w:val="24"/>
        </w:rPr>
        <w:t xml:space="preserve"> </w:t>
      </w:r>
      <w:r w:rsidR="009B50E8" w:rsidRPr="00AA5E35">
        <w:rPr>
          <w:rFonts w:ascii="Times New Roman" w:hAnsi="Times New Roman" w:cs="Times New Roman" w:hint="eastAsia"/>
          <w:sz w:val="24"/>
          <w:szCs w:val="24"/>
        </w:rPr>
        <w:t xml:space="preserve">advisors </w:t>
      </w:r>
      <w:r w:rsidR="00C7416F" w:rsidRPr="00AA5E35">
        <w:rPr>
          <w:rFonts w:ascii="Times New Roman" w:hAnsi="Times New Roman" w:cs="Times New Roman" w:hint="eastAsia"/>
          <w:sz w:val="24"/>
          <w:szCs w:val="24"/>
        </w:rPr>
        <w:t>sought</w:t>
      </w:r>
      <w:r w:rsidR="00B235DB" w:rsidRPr="00AA5E35">
        <w:rPr>
          <w:rFonts w:ascii="Times New Roman" w:hAnsi="Times New Roman" w:cs="Times New Roman" w:hint="eastAsia"/>
          <w:sz w:val="24"/>
          <w:szCs w:val="24"/>
        </w:rPr>
        <w:t xml:space="preserve"> to gain </w:t>
      </w:r>
      <w:r w:rsidR="00B235DB" w:rsidRPr="00AA5E35">
        <w:rPr>
          <w:rFonts w:ascii="Times New Roman" w:hAnsi="Times New Roman" w:cs="Times New Roman"/>
          <w:sz w:val="24"/>
          <w:szCs w:val="24"/>
        </w:rPr>
        <w:t>acceptance</w:t>
      </w:r>
      <w:r w:rsidR="005520ED" w:rsidRPr="00AA5E35">
        <w:rPr>
          <w:rFonts w:ascii="Times New Roman" w:hAnsi="Times New Roman" w:cs="Times New Roman" w:hint="eastAsia"/>
          <w:sz w:val="24"/>
          <w:szCs w:val="24"/>
        </w:rPr>
        <w:t xml:space="preserve"> from advisees, </w:t>
      </w:r>
      <w:r w:rsidR="00F222FA" w:rsidRPr="00AA5E35">
        <w:rPr>
          <w:rFonts w:ascii="Times New Roman" w:hAnsi="Times New Roman" w:cs="Times New Roman" w:hint="eastAsia"/>
          <w:sz w:val="24"/>
          <w:szCs w:val="24"/>
        </w:rPr>
        <w:t xml:space="preserve">consequently </w:t>
      </w:r>
      <w:r w:rsidR="005520ED" w:rsidRPr="00AA5E35">
        <w:rPr>
          <w:rFonts w:ascii="Times New Roman" w:hAnsi="Times New Roman" w:cs="Times New Roman" w:hint="eastAsia"/>
          <w:sz w:val="24"/>
          <w:szCs w:val="24"/>
        </w:rPr>
        <w:t>exhibiting a</w:t>
      </w:r>
      <w:r w:rsidR="00B235DB" w:rsidRPr="00AA5E35">
        <w:rPr>
          <w:rFonts w:ascii="Times New Roman" w:hAnsi="Times New Roman" w:cs="Times New Roman" w:hint="eastAsia"/>
          <w:sz w:val="24"/>
          <w:szCs w:val="24"/>
        </w:rPr>
        <w:t xml:space="preserve"> </w:t>
      </w:r>
      <w:r w:rsidR="009619AC" w:rsidRPr="00AA5E35">
        <w:rPr>
          <w:rFonts w:ascii="Times New Roman" w:hAnsi="Times New Roman" w:cs="Times New Roman"/>
          <w:sz w:val="24"/>
          <w:szCs w:val="24"/>
        </w:rPr>
        <w:t>learning</w:t>
      </w:r>
      <w:r w:rsidR="009619AC" w:rsidRPr="00AA5E35">
        <w:rPr>
          <w:rFonts w:ascii="Times New Roman" w:hAnsi="Times New Roman" w:cs="Times New Roman" w:hint="eastAsia"/>
          <w:sz w:val="24"/>
          <w:szCs w:val="24"/>
        </w:rPr>
        <w:t>-based</w:t>
      </w:r>
      <w:r w:rsidR="009619AC" w:rsidRPr="00AA5E35">
        <w:rPr>
          <w:rFonts w:ascii="Times New Roman" w:hAnsi="Times New Roman" w:cs="Times New Roman"/>
          <w:sz w:val="24"/>
          <w:szCs w:val="24"/>
        </w:rPr>
        <w:t xml:space="preserve"> </w:t>
      </w:r>
      <w:r w:rsidR="009B50E8" w:rsidRPr="00AA5E35">
        <w:rPr>
          <w:rFonts w:ascii="Times New Roman" w:hAnsi="Times New Roman" w:cs="Times New Roman"/>
          <w:sz w:val="24"/>
          <w:szCs w:val="24"/>
        </w:rPr>
        <w:t>adapt</w:t>
      </w:r>
      <w:r w:rsidR="005520ED" w:rsidRPr="00AA5E35">
        <w:rPr>
          <w:rFonts w:ascii="Times New Roman" w:hAnsi="Times New Roman" w:cs="Times New Roman" w:hint="eastAsia"/>
          <w:sz w:val="24"/>
          <w:szCs w:val="24"/>
        </w:rPr>
        <w:t>ation</w:t>
      </w:r>
      <w:r w:rsidR="009B50E8" w:rsidRPr="00AA5E35">
        <w:rPr>
          <w:rFonts w:ascii="Times New Roman" w:hAnsi="Times New Roman" w:cs="Times New Roman" w:hint="eastAsia"/>
          <w:sz w:val="24"/>
          <w:szCs w:val="24"/>
        </w:rPr>
        <w:t xml:space="preserve"> </w:t>
      </w:r>
      <w:r w:rsidR="000671E7" w:rsidRPr="00AA5E35">
        <w:rPr>
          <w:rFonts w:ascii="Times New Roman" w:hAnsi="Times New Roman" w:cs="Times New Roman" w:hint="eastAsia"/>
          <w:sz w:val="24"/>
          <w:szCs w:val="24"/>
        </w:rPr>
        <w:t xml:space="preserve">of their advising tendencies </w:t>
      </w:r>
      <w:r w:rsidR="009B50E8" w:rsidRPr="00AA5E35">
        <w:rPr>
          <w:rFonts w:ascii="Times New Roman" w:hAnsi="Times New Roman" w:cs="Times New Roman" w:hint="eastAsia"/>
          <w:sz w:val="24"/>
          <w:szCs w:val="24"/>
        </w:rPr>
        <w:t xml:space="preserve">to </w:t>
      </w:r>
      <w:r w:rsidR="009B50E8" w:rsidRPr="00AA5E35">
        <w:rPr>
          <w:rFonts w:ascii="Times New Roman" w:hAnsi="Times New Roman" w:cs="Times New Roman"/>
          <w:sz w:val="24"/>
          <w:szCs w:val="24"/>
        </w:rPr>
        <w:t xml:space="preserve">advisees’ </w:t>
      </w:r>
      <w:r w:rsidR="009B50E8" w:rsidRPr="00AA5E35">
        <w:rPr>
          <w:rFonts w:ascii="Times New Roman" w:hAnsi="Times New Roman" w:cs="Times New Roman" w:hint="eastAsia"/>
          <w:sz w:val="24"/>
          <w:szCs w:val="24"/>
        </w:rPr>
        <w:t xml:space="preserve">phased </w:t>
      </w:r>
      <w:r w:rsidR="009B50E8" w:rsidRPr="00AA5E35">
        <w:rPr>
          <w:rFonts w:ascii="Times New Roman" w:hAnsi="Times New Roman" w:cs="Times New Roman"/>
          <w:sz w:val="24"/>
          <w:szCs w:val="24"/>
        </w:rPr>
        <w:t>preferences</w:t>
      </w:r>
      <w:r w:rsidR="005F4EE8" w:rsidRPr="00AA5E35">
        <w:rPr>
          <w:rFonts w:ascii="Times New Roman" w:hAnsi="Times New Roman" w:cs="Times New Roman"/>
          <w:sz w:val="24"/>
          <w:szCs w:val="24"/>
        </w:rPr>
        <w:t xml:space="preserve">. </w:t>
      </w:r>
      <w:r w:rsidR="009B50E8" w:rsidRPr="00AA5E35">
        <w:rPr>
          <w:rFonts w:ascii="Times New Roman" w:hAnsi="Times New Roman" w:cs="Times New Roman" w:hint="eastAsia"/>
          <w:sz w:val="24"/>
          <w:szCs w:val="24"/>
        </w:rPr>
        <w:t>T</w:t>
      </w:r>
      <w:r w:rsidR="009B50E8" w:rsidRPr="00AA5E35">
        <w:rPr>
          <w:rFonts w:ascii="Times New Roman" w:hAnsi="Times New Roman" w:cs="Times New Roman"/>
          <w:sz w:val="24"/>
          <w:szCs w:val="24"/>
        </w:rPr>
        <w:t>he ‘</w:t>
      </w:r>
      <w:r w:rsidR="009B50E8" w:rsidRPr="00AA5E35">
        <w:rPr>
          <w:rFonts w:ascii="Times New Roman" w:hAnsi="Times New Roman" w:cs="Times New Roman" w:hint="eastAsia"/>
          <w:sz w:val="24"/>
          <w:szCs w:val="24"/>
        </w:rPr>
        <w:t xml:space="preserve">mixed </w:t>
      </w:r>
      <w:r w:rsidR="00AB2043" w:rsidRPr="00AA5E35">
        <w:rPr>
          <w:rFonts w:ascii="Times New Roman" w:hAnsi="Times New Roman" w:cs="Times New Roman" w:hint="eastAsia"/>
          <w:sz w:val="24"/>
          <w:szCs w:val="24"/>
        </w:rPr>
        <w:t>intention</w:t>
      </w:r>
      <w:r w:rsidR="009B50E8" w:rsidRPr="00AA5E35">
        <w:rPr>
          <w:rFonts w:ascii="Times New Roman" w:hAnsi="Times New Roman" w:cs="Times New Roman"/>
          <w:sz w:val="24"/>
          <w:szCs w:val="24"/>
        </w:rPr>
        <w:t>’ category (M</w:t>
      </w:r>
      <w:r w:rsidR="00AB2043" w:rsidRPr="00AA5E35">
        <w:rPr>
          <w:rFonts w:ascii="Times New Roman" w:hAnsi="Times New Roman" w:cs="Times New Roman" w:hint="eastAsia"/>
          <w:sz w:val="24"/>
          <w:szCs w:val="24"/>
        </w:rPr>
        <w:t>8</w:t>
      </w:r>
      <w:r w:rsidR="009B50E8" w:rsidRPr="00AA5E35">
        <w:rPr>
          <w:rFonts w:ascii="Times New Roman" w:hAnsi="Times New Roman" w:cs="Times New Roman"/>
          <w:sz w:val="24"/>
          <w:szCs w:val="24"/>
        </w:rPr>
        <w:t>, M</w:t>
      </w:r>
      <w:r w:rsidR="00AB2043" w:rsidRPr="00AA5E35">
        <w:rPr>
          <w:rFonts w:ascii="Times New Roman" w:hAnsi="Times New Roman" w:cs="Times New Roman" w:hint="eastAsia"/>
          <w:sz w:val="24"/>
          <w:szCs w:val="24"/>
        </w:rPr>
        <w:t>9</w:t>
      </w:r>
      <w:r w:rsidR="009B50E8" w:rsidRPr="00AA5E35">
        <w:rPr>
          <w:rFonts w:ascii="Times New Roman" w:hAnsi="Times New Roman" w:cs="Times New Roman"/>
          <w:sz w:val="24"/>
          <w:szCs w:val="24"/>
        </w:rPr>
        <w:t>, and M</w:t>
      </w:r>
      <w:r w:rsidR="00AB2043" w:rsidRPr="00AA5E35">
        <w:rPr>
          <w:rFonts w:ascii="Times New Roman" w:hAnsi="Times New Roman" w:cs="Times New Roman" w:hint="eastAsia"/>
          <w:sz w:val="24"/>
          <w:szCs w:val="24"/>
        </w:rPr>
        <w:t>10</w:t>
      </w:r>
      <w:r w:rsidR="009B50E8" w:rsidRPr="00AA5E35">
        <w:rPr>
          <w:rFonts w:ascii="Times New Roman" w:hAnsi="Times New Roman" w:cs="Times New Roman"/>
          <w:sz w:val="24"/>
          <w:szCs w:val="24"/>
        </w:rPr>
        <w:t xml:space="preserve">) assumed </w:t>
      </w:r>
      <w:r w:rsidR="009B50E8" w:rsidRPr="00AA5E35">
        <w:rPr>
          <w:rFonts w:ascii="Times New Roman" w:hAnsi="Times New Roman" w:cs="Times New Roman" w:hint="eastAsia"/>
          <w:sz w:val="24"/>
          <w:szCs w:val="24"/>
        </w:rPr>
        <w:t xml:space="preserve">advisors </w:t>
      </w:r>
      <w:r w:rsidR="00AB2043" w:rsidRPr="00AA5E35">
        <w:rPr>
          <w:rFonts w:ascii="Times New Roman" w:hAnsi="Times New Roman" w:cs="Times New Roman" w:hint="eastAsia"/>
          <w:sz w:val="24"/>
          <w:szCs w:val="24"/>
        </w:rPr>
        <w:t>accommodated</w:t>
      </w:r>
      <w:r w:rsidR="009B50E8" w:rsidRPr="00AA5E35">
        <w:rPr>
          <w:rFonts w:ascii="Times New Roman" w:hAnsi="Times New Roman" w:cs="Times New Roman" w:hint="eastAsia"/>
          <w:sz w:val="24"/>
          <w:szCs w:val="24"/>
        </w:rPr>
        <w:t xml:space="preserve"> to </w:t>
      </w:r>
      <w:r w:rsidR="009B50E8" w:rsidRPr="00AA5E35">
        <w:rPr>
          <w:rFonts w:ascii="Times New Roman" w:hAnsi="Times New Roman" w:cs="Times New Roman"/>
          <w:sz w:val="24"/>
          <w:szCs w:val="24"/>
        </w:rPr>
        <w:t xml:space="preserve">advisees’ </w:t>
      </w:r>
      <w:r w:rsidR="009B50E8" w:rsidRPr="00AA5E35">
        <w:rPr>
          <w:rFonts w:ascii="Times New Roman" w:hAnsi="Times New Roman" w:cs="Times New Roman" w:hint="eastAsia"/>
          <w:sz w:val="24"/>
          <w:szCs w:val="24"/>
        </w:rPr>
        <w:t xml:space="preserve">phased </w:t>
      </w:r>
      <w:r w:rsidR="009B50E8" w:rsidRPr="00AA5E35">
        <w:rPr>
          <w:rFonts w:ascii="Times New Roman" w:hAnsi="Times New Roman" w:cs="Times New Roman"/>
          <w:sz w:val="24"/>
          <w:szCs w:val="24"/>
        </w:rPr>
        <w:t>preferences</w:t>
      </w:r>
      <w:r w:rsidR="00AB2043" w:rsidRPr="00AA5E35">
        <w:rPr>
          <w:rFonts w:ascii="Times New Roman" w:hAnsi="Times New Roman" w:cs="Times New Roman" w:hint="eastAsia"/>
          <w:sz w:val="24"/>
          <w:szCs w:val="24"/>
        </w:rPr>
        <w:t>, while attempt</w:t>
      </w:r>
      <w:r w:rsidR="00E23494" w:rsidRPr="00AA5E35">
        <w:rPr>
          <w:rFonts w:ascii="Times New Roman" w:hAnsi="Times New Roman" w:cs="Times New Roman" w:hint="eastAsia"/>
          <w:sz w:val="24"/>
          <w:szCs w:val="24"/>
        </w:rPr>
        <w:t>ing</w:t>
      </w:r>
      <w:r w:rsidR="00AB2043" w:rsidRPr="00AA5E35">
        <w:rPr>
          <w:rFonts w:ascii="Times New Roman" w:hAnsi="Times New Roman" w:cs="Times New Roman" w:hint="eastAsia"/>
          <w:sz w:val="24"/>
          <w:szCs w:val="24"/>
        </w:rPr>
        <w:t xml:space="preserve"> to </w:t>
      </w:r>
      <w:r w:rsidR="00233A10" w:rsidRPr="00AA5E35">
        <w:rPr>
          <w:rFonts w:ascii="Times New Roman" w:hAnsi="Times New Roman" w:cs="Times New Roman" w:hint="eastAsia"/>
          <w:sz w:val="24"/>
          <w:szCs w:val="24"/>
        </w:rPr>
        <w:t>align</w:t>
      </w:r>
      <w:r w:rsidR="00AB2043" w:rsidRPr="00AA5E35">
        <w:rPr>
          <w:rFonts w:ascii="Times New Roman" w:hAnsi="Times New Roman" w:cs="Times New Roman" w:hint="eastAsia"/>
          <w:sz w:val="24"/>
          <w:szCs w:val="24"/>
        </w:rPr>
        <w:t xml:space="preserve"> with advisees</w:t>
      </w:r>
      <w:r w:rsidR="00AB2043" w:rsidRPr="00AA5E35">
        <w:rPr>
          <w:rFonts w:ascii="Times New Roman" w:hAnsi="Times New Roman" w:cs="Times New Roman"/>
          <w:sz w:val="24"/>
          <w:szCs w:val="24"/>
        </w:rPr>
        <w:t>’</w:t>
      </w:r>
      <w:r w:rsidR="00AB2043" w:rsidRPr="00AA5E35">
        <w:rPr>
          <w:rFonts w:ascii="Times New Roman" w:hAnsi="Times New Roman" w:cs="Times New Roman" w:hint="eastAsia"/>
          <w:sz w:val="24"/>
          <w:szCs w:val="24"/>
        </w:rPr>
        <w:t xml:space="preserve"> opinions</w:t>
      </w:r>
      <w:r w:rsidR="00730649">
        <w:rPr>
          <w:rFonts w:ascii="Times New Roman" w:hAnsi="Times New Roman" w:cs="Times New Roman" w:hint="eastAsia"/>
          <w:sz w:val="24"/>
          <w:szCs w:val="24"/>
        </w:rPr>
        <w:t xml:space="preserve"> </w:t>
      </w:r>
      <w:r w:rsidR="00730649">
        <w:rPr>
          <w:rFonts w:ascii="Times New Roman" w:hAnsi="Times New Roman" w:cs="Times New Roman"/>
          <w:sz w:val="24"/>
          <w:szCs w:val="24"/>
        </w:rPr>
        <w:t>simultaneously</w:t>
      </w:r>
      <w:r w:rsidR="009B50E8" w:rsidRPr="00AA5E35">
        <w:rPr>
          <w:rFonts w:ascii="Times New Roman" w:hAnsi="Times New Roman" w:cs="Times New Roman"/>
          <w:sz w:val="24"/>
          <w:szCs w:val="24"/>
        </w:rPr>
        <w:t>.</w:t>
      </w:r>
    </w:p>
    <w:p w14:paraId="63F90420" w14:textId="755612BD" w:rsidR="00E76506" w:rsidRDefault="005F4EE8" w:rsidP="00E76506">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iCs/>
          <w:kern w:val="0"/>
          <w:sz w:val="24"/>
          <w:szCs w:val="24"/>
        </w:rPr>
        <w:t xml:space="preserve">Parameter estimation was conducted by the </w:t>
      </w:r>
      <w:r w:rsidRPr="00AA5E35">
        <w:rPr>
          <w:rFonts w:ascii="Times New Roman" w:hAnsi="Times New Roman" w:cs="Times New Roman"/>
          <w:i/>
          <w:kern w:val="0"/>
          <w:sz w:val="24"/>
          <w:szCs w:val="24"/>
        </w:rPr>
        <w:t>Stan</w:t>
      </w:r>
      <w:r w:rsidRPr="00AA5E35">
        <w:rPr>
          <w:rFonts w:ascii="Times New Roman" w:hAnsi="Times New Roman" w:cs="Times New Roman"/>
          <w:iCs/>
          <w:kern w:val="0"/>
          <w:sz w:val="24"/>
          <w:szCs w:val="24"/>
        </w:rPr>
        <w:t xml:space="preserve"> package</w:t>
      </w:r>
      <w:r w:rsidR="00AA5E35"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{"citationID":"xxAy1NBg","properties":{"formattedCitation":"(Carpenter et al., 2017)","plainCitation":"(Carpenter et al., 2017)","noteIndex":0},"citationItems":[{"id":1858,"uris":["http://zotero.org/users/10125738/items/9JRIVRBS"],"itemData":{"id":1858,"type":"article-journal","abstract":"Stan is a probabilistic programming language for specifying statistical models. A Stan program imperatively defines a log probability function over parameters conditioned on specified data and constants. As of version 2.14.0, Stan provides full Bayesian inference for continuous-variable models through Markov chain Monte Carlo methods such as the No-U-Turn sampler, an adaptive form of Hamiltonian Monte Carlo sampling. Penalized maximum likelihood estimates are calculated using optimization methods such as the limited memory Broyden-Fletcher-Goldfarb-Shanno algorithm., Stan is also a platform for computing log densities and their gradients and Hessians, which can be used in alternative algorithms such as variational Bayes, expectation propagation, and marginal inference using approximate integration. To this end, Stan is set up so that the densities, gradients, and Hessians, along with intermediate quantities of the algorithm such as acceptance probabilities, are easily accessible., Stan can be called from the command line using the cmdstan package, through R using the rstan package, and through Python using the pystan package. All three interfaces support sampling and optimization-based inference with diagnostics and posterior analysis. rstan and pystan also provide access to log probabilities, gradients, Hessians, parameter transforms, and specialized plotting.","call-number":"2","container-title":"Journal of statistical software","DOI":"10.18637/jss.v076.i01","ISSN":"1548-7660","journalAbbreviation":"J Stat Softw","note":"PMID: 36568334\nPMCID: PMC9788645","page":"1","source":"5.8","title":"Stan: A Probabilistic Programming Language","title-short":"Stan","volume":"76","author":[{"family":"Carpenter","given":"Bob"},{"family":"Gelman","given":"Andrew"},{"family":"Hoffman","given":"Matthew D."},{"family":"Lee","given":"Daniel"},{"family":"Goodrich","given":"Ben"},{"family":"Betancourt","given":"Michael"},{"family":"Brubaker","given":"Marcus A."},{"family":"Guo","given":"Jiqiang"},{"family":"Li","given":"Peter"},{"family":"Riddell","given":"Allen"}],"issued":{"date-parts":[["2017"]]}},"label":"page"}],"schema":"https://github.com/citation-style-language/schema/raw/master/csl-citation.json"} </w:instrText>
      </w:r>
      <w:r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(Carpenter et al., 2017)</w:t>
      </w:r>
      <w:r w:rsidRPr="00AA5E35">
        <w:rPr>
          <w:rFonts w:ascii="Times New Roman" w:hAnsi="Times New Roman" w:cs="Times New Roman"/>
          <w:iCs/>
          <w:kern w:val="0"/>
          <w:sz w:val="24"/>
          <w:szCs w:val="24"/>
        </w:rPr>
        <w:fldChar w:fldCharType="end"/>
      </w:r>
      <w:r w:rsidRPr="00AA5E35">
        <w:rPr>
          <w:rFonts w:ascii="Times New Roman" w:hAnsi="Times New Roman" w:cs="Times New Roman"/>
          <w:iCs/>
          <w:kern w:val="0"/>
          <w:sz w:val="24"/>
          <w:szCs w:val="24"/>
        </w:rPr>
        <w:t xml:space="preserve"> </w:t>
      </w:r>
      <w:r w:rsidRPr="00AA5E35">
        <w:rPr>
          <w:rFonts w:ascii="Times New Roman" w:hAnsi="Times New Roman" w:cs="Times New Roman" w:hint="eastAsia"/>
          <w:sz w:val="24"/>
          <w:szCs w:val="24"/>
        </w:rPr>
        <w:t>in</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 xml:space="preserve">R 4.0.4 </w:t>
      </w:r>
      <w:r w:rsidRPr="00AA5E35">
        <w:rPr>
          <w:rFonts w:ascii="Times New Roman" w:hAnsi="Times New Roman" w:cs="Times New Roman"/>
          <w:iCs/>
          <w:kern w:val="0"/>
          <w:sz w:val="24"/>
          <w:szCs w:val="24"/>
        </w:rPr>
        <w:t>within the hierarchical Bayesian framework</w:t>
      </w:r>
      <w:r w:rsidR="00AA5E35"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{"citationID":"VXv5pVne","properties":{"formattedCitation":"(Ahn et al., 2017; Gelman et al., 2013)","plainCitation":"(Ahn et al., 2017; Gelman et al., 2013)","noteIndex":0},"citationItems":[{"id":8,"uris":["http://zotero.org/users/10125738/items/NRQ6ABQD"],"itemData":{"id":8,"type":"article-journal","abstract":"Reinforcement learning and decision-making (RLDM) provide a quantitative framework and computational theories with which we can disentangle psychiatric conditions into the basic dimensions of neurocognitive functioning. RLDM offer a novel approach to assessing and potentially diagnosing psychiatric patients, and there is growing enthusiasm for both RLDM and computational psychiatry among clinical researchers. Such a framework can also provide insights into the brain substrates of particular RLDM processes, as exemplified by model-based analysis of data from functional magnetic resonance imaging (fMRI) or electroencephalography (EEG). However, researchers often find the approach too technical and have difficulty adopting it for their research. Thus, a critical need remains to develop a user-friendly tool for the wide dissemination of computational psychiatric methods. We introduce an R package called hBayesDM (hierarchical Bayesian modeling of Decision-Making tasks), which offers computational modeling of an array of RLDM tasks and social exchange games. The hBayesDM package offers state-of-the-art hierarchical Bayesian modeling, in which both individual and group parameters (i.e., posterior distributions) are estimated simultaneously in a mutually constraining fashion. At the same time, the package is extremely user-friendly: users can perform computational modeling, output visualization, and Bayesian model comparisons, each with a single line of coding. Users can also extract the trial-by-trial latent variables (e.g., prediction errors) required for model-based fMRI/EEG. With the hBayesDM package, we anticipate that anyone with minimal knowledge of programming can take advantage of cutting-edge computational-modeling approaches to investigate the underlying processes of and interactions between multiple decision-making (e.g., goal-directed, habitual, and Pavlovian) systems. In this way, we expect that the hBayesDM package will contribute to the dissemination of advanced modeling approaches and enable a wide range of researchers to easily perform computational psychiatric research within different populations.","container-title":"Computational Psychiatry (Cambridge, Mass.)","DOI":"10.1162/CPSY_a_00002","ISSN":"2379-6227","journalAbbreviation":"Comput Psychiatr","note":"PMID: 29601060\nPMCID: PMC5869013","page":"24-57","source":"PubMed Central","title":"Revealing Neurocomputational Mechanisms of Reinforcement Learning and Decision-Making With the hBayesDM Package","volume":"1","author":[{"family":"Ahn","given":"Woo-Young"},{"family":"Haines","given":"Nathaniel"},{"family":"Zhang","given":"Lei"}],"issued":{"date-parts":[["2017",10,1]]}},"label":"page"},{"id":1679,"uris":["http://zotero.org/users/10125738/items/FWMF3XFJ"],"itemData":{"id":1679,"type":"article-journal","container-title":"Bayesian Data Analysis","note":"publisher: CRC Press Boca Raton","title":"Chapman &amp; Hall/CRC texts in statistical science","author":[{"family":"Gelman","given":"Andrew"},{"family":"Carlin","given":"JB"},{"family":"Stern","given":"HS"},{"family":"Dunson","given":"DB"},{"family":"Vehtari","given":"A"},{"family":"Rubin","given":"DB"}],"issued":{"date-parts":[["2013"]]}}}],"schema":"https://github.com/citation-style-language/schema/raw/master/csl-citation.json"} </w:instrText>
      </w:r>
      <w:r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(Ahn et al., 2017; Gelman et al., 2013)</w:t>
      </w:r>
      <w:r w:rsidRPr="00AA5E35">
        <w:rPr>
          <w:rFonts w:ascii="Times New Roman" w:hAnsi="Times New Roman" w:cs="Times New Roman"/>
          <w:iCs/>
          <w:kern w:val="0"/>
          <w:sz w:val="24"/>
          <w:szCs w:val="24"/>
        </w:rPr>
        <w:fldChar w:fldCharType="end"/>
      </w:r>
      <w:r w:rsidRPr="00AA5E35">
        <w:rPr>
          <w:rFonts w:ascii="Times New Roman" w:hAnsi="Times New Roman" w:cs="Times New Roman"/>
          <w:iCs/>
          <w:kern w:val="0"/>
          <w:sz w:val="24"/>
          <w:szCs w:val="24"/>
        </w:rPr>
        <w:t xml:space="preserve">. </w:t>
      </w:r>
      <w:r w:rsidR="00985128" w:rsidRPr="00AA5E35">
        <w:rPr>
          <w:rFonts w:ascii="Times New Roman" w:hAnsi="Times New Roman" w:cs="Times New Roman"/>
          <w:kern w:val="0"/>
          <w:sz w:val="24"/>
          <w:szCs w:val="24"/>
        </w:rPr>
        <w:t>The candidate models were fitted separately to the data of two distinct sub-samples (participants with risk-avoiding/risk-seeking advise</w:t>
      </w:r>
      <w:r w:rsidR="00F4269C">
        <w:rPr>
          <w:rFonts w:ascii="Times New Roman" w:hAnsi="Times New Roman" w:cs="Times New Roman" w:hint="eastAsia"/>
          <w:kern w:val="0"/>
          <w:sz w:val="24"/>
          <w:szCs w:val="24"/>
        </w:rPr>
        <w:t>e, referred to R</w:t>
      </w:r>
      <w:r w:rsidR="008F6199">
        <w:rPr>
          <w:rFonts w:ascii="Times New Roman" w:hAnsi="Times New Roman" w:cs="Times New Roman" w:hint="eastAsia"/>
          <w:kern w:val="0"/>
          <w:sz w:val="24"/>
          <w:szCs w:val="24"/>
        </w:rPr>
        <w:t>-</w:t>
      </w:r>
      <w:r w:rsidR="00F4269C">
        <w:rPr>
          <w:rFonts w:ascii="Times New Roman" w:hAnsi="Times New Roman" w:cs="Times New Roman" w:hint="eastAsia"/>
          <w:kern w:val="0"/>
          <w:sz w:val="24"/>
          <w:szCs w:val="24"/>
        </w:rPr>
        <w:t>A/R</w:t>
      </w:r>
      <w:r w:rsidR="008F6199">
        <w:rPr>
          <w:rFonts w:ascii="Times New Roman" w:hAnsi="Times New Roman" w:cs="Times New Roman" w:hint="eastAsia"/>
          <w:kern w:val="0"/>
          <w:sz w:val="24"/>
          <w:szCs w:val="24"/>
        </w:rPr>
        <w:t>-</w:t>
      </w:r>
      <w:r w:rsidR="00F4269C">
        <w:rPr>
          <w:rFonts w:ascii="Times New Roman" w:hAnsi="Times New Roman" w:cs="Times New Roman" w:hint="eastAsia"/>
          <w:kern w:val="0"/>
          <w:sz w:val="24"/>
          <w:szCs w:val="24"/>
        </w:rPr>
        <w:t>S, respectively</w:t>
      </w:r>
      <w:r w:rsidR="00985128" w:rsidRPr="00AA5E35">
        <w:rPr>
          <w:rFonts w:ascii="Times New Roman" w:hAnsi="Times New Roman" w:cs="Times New Roman"/>
          <w:kern w:val="0"/>
          <w:sz w:val="24"/>
          <w:szCs w:val="24"/>
        </w:rPr>
        <w:t xml:space="preserve">) </w:t>
      </w:r>
      <w:r w:rsidR="00F4269C">
        <w:rPr>
          <w:rFonts w:ascii="Times New Roman" w:hAnsi="Times New Roman" w:cs="Times New Roman" w:hint="eastAsia"/>
          <w:kern w:val="0"/>
          <w:sz w:val="24"/>
          <w:szCs w:val="24"/>
        </w:rPr>
        <w:t>taking</w:t>
      </w:r>
      <w:r w:rsidR="00985128" w:rsidRPr="00AA5E35">
        <w:rPr>
          <w:rFonts w:ascii="Times New Roman" w:hAnsi="Times New Roman" w:cs="Times New Roman"/>
          <w:kern w:val="0"/>
          <w:sz w:val="24"/>
          <w:szCs w:val="24"/>
        </w:rPr>
        <w:t xml:space="preserve"> data homogeneity</w:t>
      </w:r>
      <w:r w:rsidR="00F4269C">
        <w:rPr>
          <w:rFonts w:ascii="Times New Roman" w:hAnsi="Times New Roman" w:cs="Times New Roman" w:hint="eastAsia"/>
          <w:kern w:val="0"/>
          <w:sz w:val="24"/>
          <w:szCs w:val="24"/>
        </w:rPr>
        <w:t xml:space="preserve"> into account</w:t>
      </w:r>
      <w:r w:rsidR="00985128" w:rsidRPr="00AA5E35">
        <w:rPr>
          <w:rFonts w:ascii="Times New Roman" w:hAnsi="Times New Roman" w:cs="Times New Roman"/>
          <w:kern w:val="0"/>
          <w:sz w:val="24"/>
          <w:szCs w:val="24"/>
        </w:rPr>
        <w:t>, which is essential for accurate parameter estimations</w:t>
      </w:r>
      <w:r w:rsidR="00985128" w:rsidRPr="00AA5E35">
        <w:rPr>
          <w:rFonts w:ascii="Times New Roman" w:hAnsi="Times New Roman" w:cs="Times New Roman" w:hint="eastAsia"/>
          <w:iCs/>
          <w:kern w:val="0"/>
          <w:sz w:val="24"/>
          <w:szCs w:val="24"/>
        </w:rPr>
        <w:t xml:space="preserve"> </w:t>
      </w:r>
      <w:r w:rsidR="00CA5CC1" w:rsidRPr="00AA5E35">
        <w:rPr>
          <w:rFonts w:ascii="Times New Roman" w:hAnsi="Times New Roman" w:cs="Times New Roman"/>
          <w:iCs/>
          <w:kern w:val="0"/>
          <w:sz w:val="24"/>
          <w:szCs w:val="24"/>
        </w:rPr>
        <w:t xml:space="preserve">(see </w:t>
      </w:r>
      <w:r w:rsidR="00CA5CC1" w:rsidRPr="00AA5E35">
        <w:rPr>
          <w:rFonts w:ascii="Times New Roman" w:hAnsi="Times New Roman" w:cs="Times New Roman" w:hint="eastAsia"/>
          <w:b/>
          <w:bCs/>
          <w:iCs/>
          <w:kern w:val="0"/>
          <w:sz w:val="24"/>
          <w:szCs w:val="24"/>
        </w:rPr>
        <w:t>Supplementary</w:t>
      </w:r>
      <w:r w:rsidR="00CA5CC1" w:rsidRPr="00AA5E35">
        <w:rPr>
          <w:rFonts w:ascii="Times New Roman" w:hAnsi="Times New Roman" w:cs="Times New Roman"/>
          <w:b/>
          <w:bCs/>
          <w:iCs/>
          <w:kern w:val="0"/>
          <w:sz w:val="24"/>
          <w:szCs w:val="24"/>
        </w:rPr>
        <w:t xml:space="preserve"> Text </w:t>
      </w:r>
      <w:r w:rsidR="002255C2">
        <w:rPr>
          <w:rFonts w:ascii="Times New Roman" w:hAnsi="Times New Roman" w:cs="Times New Roman" w:hint="eastAsia"/>
          <w:b/>
          <w:bCs/>
          <w:iCs/>
          <w:kern w:val="0"/>
          <w:sz w:val="24"/>
          <w:szCs w:val="24"/>
        </w:rPr>
        <w:t>3</w:t>
      </w:r>
      <w:r w:rsidR="00CA5CC1" w:rsidRPr="00AA5E35">
        <w:rPr>
          <w:rFonts w:ascii="Times New Roman" w:hAnsi="Times New Roman" w:cs="Times New Roman" w:hint="eastAsia"/>
          <w:iCs/>
          <w:kern w:val="0"/>
          <w:sz w:val="24"/>
          <w:szCs w:val="24"/>
        </w:rPr>
        <w:t xml:space="preserve"> </w:t>
      </w:r>
      <w:r w:rsidR="00CA5CC1" w:rsidRPr="00AA5E35">
        <w:rPr>
          <w:rFonts w:ascii="Times New Roman" w:hAnsi="Times New Roman" w:cs="Times New Roman"/>
          <w:iCs/>
          <w:kern w:val="0"/>
          <w:sz w:val="24"/>
          <w:szCs w:val="24"/>
        </w:rPr>
        <w:t>for details on model estimation and model selection)</w:t>
      </w:r>
      <w:r w:rsidR="00CA5CC1"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 xml:space="preserve">Model comparisons were performed by the </w:t>
      </w:r>
      <w:r w:rsidRPr="00AA5E35">
        <w:rPr>
          <w:rFonts w:ascii="Times New Roman" w:hAnsi="Times New Roman" w:cs="Times New Roman"/>
          <w:i/>
          <w:kern w:val="0"/>
          <w:sz w:val="24"/>
          <w:szCs w:val="24"/>
        </w:rPr>
        <w:t>loo</w:t>
      </w:r>
      <w:r w:rsidRPr="00AA5E35">
        <w:rPr>
          <w:rFonts w:ascii="Times New Roman" w:hAnsi="Times New Roman" w:cs="Times New Roman"/>
          <w:iCs/>
          <w:kern w:val="0"/>
          <w:sz w:val="24"/>
          <w:szCs w:val="24"/>
        </w:rPr>
        <w:t xml:space="preserve"> package</w:t>
      </w:r>
      <w:r w:rsidR="00AA5E35"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{"citationID":"rBUn96Mg","properties":{"formattedCitation":"(Vehtari et al., 2017)","plainCitation":"(Vehtari et al., 2017)","noteIndex":0},"citationItems":[{"id":1682,"uris":["http://zotero.org/users/10125738/items/RLTQJX7W"],"itemData":{"id":1682,"type":"article-journal","abstract":"Leave-one-out cross-validation (LOO) and the widely applicable information criterion (WAIC) are methods for estimating pointwise out-of-sample prediction accuracy from a fitted Bayesian model using the log-likelihood evaluated at the posterior simulations of the parameter values. LOO and WAIC have various advantages over simpler estimates of predictive error such as AIC and DIC but are less used in practice because they involve additional computational steps. Here we lay out fast and stable computations for LOO and WAIC that can be performed using existing simulation draws. We introduce an efficient computation of LOO using Pareto-smoothed importance sampling (PSIS), a new procedure for regularizing importance weights. Although WAIC is asymptotically equal to LOO, we demonstrate that PSIS-LOO is more robust in the finite case with weak priors or influential observations. As a byproduct of our calculations, we also obtain approximate standard errors for estimated predictive errors and for comparison of predictive errors between two models. We implement the computations in an R package called loo and demonstrate using models fit with the Bayesian inference package Stan.","call-number":"2","container-title":"Statistics and Computing","DOI":"10.1007/s11222-016-9696-4","ISSN":"1573-1375","issue":"5","journalAbbreviation":"Stat Comput","language":"en","page":"1413-1432","source":"2.2","title":"Practical Bayesian model evaluation using leave-one-out cross-validation and WAIC","volume":"27","author":[{"family":"Vehtari","given":"Aki"},{"family":"Gelman","given":"Andrew"},{"family":"Gabry","given":"Jonah"}],"issued":{"date-parts":[["2017",9,1]]}},"label":"page"}],"schema":"https://github.com/citation-style-language/schema/raw/master/csl-citation.json"} </w:instrText>
      </w:r>
      <w:r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w:t>
      </w:r>
      <w:proofErr w:type="spellStart"/>
      <w:r w:rsidR="00007013" w:rsidRPr="00AA5E35">
        <w:rPr>
          <w:rFonts w:ascii="Times New Roman" w:hAnsi="Times New Roman" w:cs="Times New Roman"/>
          <w:sz w:val="24"/>
        </w:rPr>
        <w:t>Vehtari</w:t>
      </w:r>
      <w:proofErr w:type="spellEnd"/>
      <w:r w:rsidR="00007013" w:rsidRPr="00AA5E35">
        <w:rPr>
          <w:rFonts w:ascii="Times New Roman" w:hAnsi="Times New Roman" w:cs="Times New Roman"/>
          <w:sz w:val="24"/>
        </w:rPr>
        <w:t xml:space="preserve"> et al., 2017)</w:t>
      </w:r>
      <w:r w:rsidRPr="00AA5E35">
        <w:rPr>
          <w:rFonts w:ascii="Times New Roman" w:hAnsi="Times New Roman" w:cs="Times New Roman"/>
          <w:iCs/>
          <w:kern w:val="0"/>
          <w:sz w:val="24"/>
          <w:szCs w:val="24"/>
        </w:rPr>
        <w:fldChar w:fldCharType="end"/>
      </w:r>
      <w:r w:rsidRPr="00AA5E35">
        <w:rPr>
          <w:rFonts w:ascii="Times New Roman" w:hAnsi="Times New Roman" w:cs="Times New Roman"/>
          <w:iCs/>
          <w:kern w:val="0"/>
          <w:sz w:val="24"/>
          <w:szCs w:val="24"/>
        </w:rPr>
        <w:t xml:space="preserve"> to compute leave-one-out information criteria (LOOIC) for each candidate model. This approach allowed for a robust evaluation of model fit and facilitated comparison between different models</w:t>
      </w:r>
      <w:r w:rsidR="00AA5E35"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{"citationID":"DsEVckhq","properties":{"formattedCitation":"(Vehtari et al., 2017)","plainCitation":"(Vehtari et al., 2017)","noteIndex":0},"citationItems":[{"id":1682,"uris":["http://zotero.org/users/10125738/items/RLTQJX7W"],"itemData":{"id":1682,"type":"article-journal","abstract":"Leave-one-out cross-validation (LOO) and the widely applicable information criterion (WAIC) are methods for estimating pointwise out-of-sample prediction accuracy from a fitted Bayesian model using the log-likelihood evaluated at the posterior simulations of the parameter values. LOO and WAIC have various advantages over simpler estimates of predictive error such as AIC and DIC but are less used in practice because they involve additional computational steps. Here we lay out fast and stable computations for LOO and WAIC that can be performed using existing simulation draws. We introduce an efficient computation of LOO using Pareto-smoothed importance sampling (PSIS), a new procedure for regularizing importance weights. Although WAIC is asymptotically equal to LOO, we demonstrate that PSIS-LOO is more robust in the finite case with weak priors or influential observations. As a byproduct of our calculations, we also obtain approximate standard errors for estimated predictive errors and for comparison of predictive errors between two models. We implement the computations in an R package called loo and demonstrate using models fit with the Bayesian inference package Stan.","call-number":"2","container-title":"Statistics and Computing","DOI":"10.1007/s11222-016-9696-4","ISSN":"1573-1375","issue":"5","journalAbbreviation":"Stat Comput","language":"en","page":"1413-1432","source":"2.2","title":"Practical Bayesian model evaluation using leave-one-out cross-validation and WAIC","volume":"27","author":[{"family":"Vehtari","given":"Aki"},{"family":"Gelman","given":"Andrew"},{"family":"Gabry","given":"Jonah"}],"issued":{"date-parts":[["2017",9,1]]}}}],"schema":"https://github.com/citation-style-language/schema/raw/master/csl-citation.json"} </w:instrText>
      </w:r>
      <w:r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w:t>
      </w:r>
      <w:proofErr w:type="spellStart"/>
      <w:r w:rsidR="00007013" w:rsidRPr="00AA5E35">
        <w:rPr>
          <w:rFonts w:ascii="Times New Roman" w:hAnsi="Times New Roman" w:cs="Times New Roman"/>
          <w:sz w:val="24"/>
        </w:rPr>
        <w:t>Vehtari</w:t>
      </w:r>
      <w:proofErr w:type="spellEnd"/>
      <w:r w:rsidR="00007013" w:rsidRPr="00AA5E35">
        <w:rPr>
          <w:rFonts w:ascii="Times New Roman" w:hAnsi="Times New Roman" w:cs="Times New Roman"/>
          <w:sz w:val="24"/>
        </w:rPr>
        <w:t xml:space="preserve"> et al., 2017)</w:t>
      </w:r>
      <w:r w:rsidRPr="00AA5E35">
        <w:rPr>
          <w:rFonts w:ascii="Times New Roman" w:hAnsi="Times New Roman" w:cs="Times New Roman"/>
          <w:iCs/>
          <w:kern w:val="0"/>
          <w:sz w:val="24"/>
          <w:szCs w:val="24"/>
        </w:rPr>
        <w:fldChar w:fldCharType="end"/>
      </w:r>
      <w:r w:rsidRPr="00AA5E35">
        <w:rPr>
          <w:rFonts w:ascii="Times New Roman" w:hAnsi="Times New Roman" w:cs="Times New Roman"/>
          <w:iCs/>
          <w:kern w:val="0"/>
          <w:sz w:val="24"/>
          <w:szCs w:val="24"/>
        </w:rPr>
        <w:t>.</w:t>
      </w:r>
      <w:r w:rsidR="002A595C" w:rsidRPr="00AA5E35">
        <w:rPr>
          <w:rFonts w:ascii="Times New Roman" w:hAnsi="Times New Roman" w:cs="Times New Roman" w:hint="eastAsia"/>
          <w:iCs/>
          <w:kern w:val="0"/>
          <w:sz w:val="24"/>
          <w:szCs w:val="24"/>
        </w:rPr>
        <w:t xml:space="preserve"> </w:t>
      </w:r>
    </w:p>
    <w:p w14:paraId="6A37458E" w14:textId="77777777" w:rsidR="00C92455" w:rsidRPr="00AA5E35" w:rsidRDefault="00C92455" w:rsidP="00E76506">
      <w:pPr>
        <w:adjustRightInd w:val="0"/>
        <w:snapToGrid w:val="0"/>
        <w:spacing w:line="360" w:lineRule="auto"/>
        <w:ind w:firstLine="420"/>
        <w:rPr>
          <w:rFonts w:ascii="Times New Roman" w:hAnsi="Times New Roman" w:cs="Times New Roman"/>
          <w:iCs/>
          <w:kern w:val="0"/>
          <w:sz w:val="24"/>
          <w:szCs w:val="24"/>
        </w:rPr>
      </w:pPr>
    </w:p>
    <w:p w14:paraId="55F8A8E3" w14:textId="36E76E7D" w:rsidR="00EF35C1" w:rsidRPr="00AA5E35" w:rsidRDefault="00EF35C1" w:rsidP="002A595C">
      <w:pPr>
        <w:adjustRightInd w:val="0"/>
        <w:snapToGrid w:val="0"/>
        <w:spacing w:line="360" w:lineRule="auto"/>
        <w:rPr>
          <w:rFonts w:ascii="Times New Roman" w:hAnsi="Times New Roman" w:cs="Times New Roman"/>
          <w:i/>
          <w:kern w:val="0"/>
          <w:sz w:val="24"/>
          <w:szCs w:val="24"/>
        </w:rPr>
      </w:pPr>
      <w:bookmarkStart w:id="55" w:name="OLE_LINK52"/>
      <w:r w:rsidRPr="00AA5E35">
        <w:rPr>
          <w:rFonts w:ascii="Times New Roman" w:hAnsi="Times New Roman" w:cs="Times New Roman" w:hint="eastAsia"/>
          <w:i/>
          <w:kern w:val="0"/>
          <w:sz w:val="24"/>
          <w:szCs w:val="24"/>
        </w:rPr>
        <w:t>Baseline category</w:t>
      </w:r>
      <w:r w:rsidR="00BA7864" w:rsidRPr="00AA5E35">
        <w:rPr>
          <w:rFonts w:ascii="Times New Roman" w:hAnsi="Times New Roman" w:cs="Times New Roman" w:hint="eastAsia"/>
          <w:i/>
          <w:kern w:val="0"/>
          <w:sz w:val="24"/>
          <w:szCs w:val="24"/>
        </w:rPr>
        <w:t xml:space="preserve"> (M1)</w:t>
      </w:r>
    </w:p>
    <w:bookmarkEnd w:id="55"/>
    <w:p w14:paraId="7F549A77" w14:textId="026CD7A1" w:rsidR="005F4EE8" w:rsidRPr="00AA5E35" w:rsidRDefault="005F4EE8"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In M1, we assumed that advisors generated judgements for advice solely from their independent opinions (</w:t>
      </w:r>
      <w:r w:rsidR="00692703" w:rsidRPr="00AA5E35">
        <w:rPr>
          <w:rFonts w:ascii="Times New Roman" w:hAnsi="Times New Roman" w:cs="Times New Roman" w:hint="eastAsia"/>
          <w:sz w:val="24"/>
          <w:szCs w:val="24"/>
        </w:rPr>
        <w:t>measured</w:t>
      </w:r>
      <w:r w:rsidRPr="00AA5E35">
        <w:rPr>
          <w:rFonts w:ascii="Times New Roman" w:hAnsi="Times New Roman" w:cs="Times New Roman"/>
          <w:sz w:val="24"/>
          <w:szCs w:val="24"/>
        </w:rPr>
        <w:t xml:space="preserve"> by their non-social advice</w:t>
      </w:r>
      <w:r w:rsidR="00985128" w:rsidRPr="00AA5E35">
        <w:rPr>
          <w:rFonts w:ascii="Times New Roman" w:hAnsi="Times New Roman" w:cs="Times New Roman" w:hint="eastAsia"/>
          <w:sz w:val="24"/>
          <w:szCs w:val="24"/>
        </w:rPr>
        <w:t xml:space="preserve"> in session 1</w:t>
      </w:r>
      <w:r w:rsidRPr="00AA5E35">
        <w:rPr>
          <w:rFonts w:ascii="Times New Roman" w:hAnsi="Times New Roman" w:cs="Times New Roman"/>
          <w:sz w:val="24"/>
          <w:szCs w:val="24"/>
        </w:rPr>
        <w:t xml:space="preserve">), and the independent opinions was accounted for by the value </w:t>
      </w:r>
      <m:oMath>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oMath>
      <w:r w:rsidRPr="00AA5E35">
        <w:rPr>
          <w:rFonts w:ascii="Times New Roman" w:hAnsi="Times New Roman" w:cs="Times New Roman"/>
          <w:iCs/>
          <w:kern w:val="24"/>
          <w:sz w:val="24"/>
          <w:szCs w:val="24"/>
        </w:rPr>
        <w:t xml:space="preserve">, a two-element vector </w:t>
      </w:r>
      <w:r w:rsidRPr="00AA5E35">
        <w:rPr>
          <w:rFonts w:ascii="Times New Roman" w:hAnsi="Times New Roman" w:cs="Times New Roman"/>
          <w:sz w:val="24"/>
          <w:szCs w:val="24"/>
        </w:rPr>
        <w:t>of the judgement options</w:t>
      </w:r>
      <w:r w:rsidR="00985128" w:rsidRPr="00AA5E35">
        <w:rPr>
          <w:rFonts w:ascii="Times New Roman" w:hAnsi="Times New Roman" w:cs="Times New Roman" w:hint="eastAsia"/>
          <w:sz w:val="24"/>
          <w:szCs w:val="24"/>
        </w:rPr>
        <w:t xml:space="preserve">, </w:t>
      </w:r>
      <w:r w:rsidR="00985128" w:rsidRPr="00AA5E35">
        <w:rPr>
          <w:rFonts w:ascii="Times New Roman" w:hAnsi="Times New Roman" w:cs="Times New Roman"/>
          <w:sz w:val="24"/>
          <w:szCs w:val="24"/>
        </w:rPr>
        <w:t>specif</w:t>
      </w:r>
      <w:r w:rsidR="00985128" w:rsidRPr="00AA5E35">
        <w:rPr>
          <w:rFonts w:ascii="Times New Roman" w:hAnsi="Times New Roman" w:cs="Times New Roman" w:hint="eastAsia"/>
          <w:sz w:val="24"/>
          <w:szCs w:val="24"/>
        </w:rPr>
        <w:t>ying</w:t>
      </w:r>
      <w:r w:rsidR="00985128" w:rsidRPr="00AA5E35">
        <w:rPr>
          <w:rFonts w:ascii="Times New Roman" w:hAnsi="Times New Roman" w:cs="Times New Roman"/>
          <w:sz w:val="24"/>
          <w:szCs w:val="24"/>
        </w:rPr>
        <w:t xml:space="preserve"> the value of the options ‘higher’ and ‘lower’ in trial</w:t>
      </w:r>
      <w:r w:rsidR="00985128" w:rsidRPr="00AA5E35">
        <w:rPr>
          <w:rFonts w:ascii="Times New Roman" w:hAnsi="Times New Roman" w:cs="Times New Roman"/>
          <w:i/>
          <w:iCs/>
          <w:sz w:val="24"/>
          <w:szCs w:val="24"/>
        </w:rPr>
        <w:t xml:space="preserve"> t</w:t>
      </w:r>
      <w:r w:rsidRPr="00AA5E35">
        <w:rPr>
          <w:rFonts w:ascii="Times New Roman" w:hAnsi="Times New Roman" w:cs="Times New Roman"/>
          <w:sz w:val="24"/>
          <w:szCs w:val="24"/>
        </w:rPr>
        <w:t>:</w:t>
      </w:r>
    </w:p>
    <w:p w14:paraId="6BB6B779" w14:textId="77777777" w:rsidR="005F4EE8" w:rsidRPr="00AA5E35" w:rsidRDefault="005F4EE8" w:rsidP="005F4EE8">
      <w:pPr>
        <w:adjustRightInd w:val="0"/>
        <w:snapToGrid w:val="0"/>
        <w:spacing w:line="360" w:lineRule="auto"/>
        <w:ind w:firstLine="420"/>
        <w:rPr>
          <w:rFonts w:ascii="Times New Roman" w:hAnsi="Times New Roman" w:cs="Times New Roman"/>
          <w:sz w:val="24"/>
          <w:szCs w:val="24"/>
        </w:rPr>
      </w:pPr>
    </w:p>
    <w:p w14:paraId="5BA97AB1" w14:textId="77777777" w:rsidR="005F4EE8" w:rsidRPr="00AA5E35" w:rsidRDefault="00000000" w:rsidP="005F4EE8">
      <w:pPr>
        <w:adjustRightInd w:val="0"/>
        <w:snapToGrid w:val="0"/>
        <w:spacing w:line="360" w:lineRule="auto"/>
        <w:ind w:firstLine="420"/>
        <w:rPr>
          <w:rFonts w:ascii="Times New Roman" w:hAnsi="Times New Roman" w:cs="Times New Roman"/>
          <w:iCs/>
          <w:kern w:val="24"/>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r>
                <w:rPr>
                  <w:rFonts w:ascii="Cambria Math" w:hAnsi="Cambria Math"/>
                  <w:kern w:val="24"/>
                  <w:sz w:val="24"/>
                  <w:szCs w:val="24"/>
                </w:rPr>
                <m:t>=</m:t>
              </m:r>
              <m:d>
                <m:dPr>
                  <m:begChr m:val="["/>
                  <m:endChr m:val="]"/>
                  <m:ctrlPr>
                    <w:rPr>
                      <w:rFonts w:ascii="Cambria Math" w:hAnsi="Cambria Math"/>
                      <w:i/>
                      <w:kern w:val="24"/>
                      <w:sz w:val="24"/>
                      <w:szCs w:val="24"/>
                    </w:rPr>
                  </m:ctrlPr>
                </m:d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higher</m:t>
                      </m:r>
                    </m:e>
                  </m:d>
                  <m:r>
                    <w:rPr>
                      <w:rFonts w:ascii="Cambria Math" w:hAnsi="Cambria Math" w:cs="Times New Roman"/>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lower</m:t>
                      </m:r>
                    </m:e>
                  </m:d>
                  <m:ctrlPr>
                    <w:rPr>
                      <w:rFonts w:ascii="Cambria Math" w:hAnsi="Cambria Math" w:cs="Times New Roman"/>
                      <w:i/>
                      <w:sz w:val="24"/>
                      <w:szCs w:val="24"/>
                    </w:rPr>
                  </m:ctrlPr>
                </m:e>
              </m:d>
              <m:r>
                <w:rPr>
                  <w:rFonts w:ascii="Cambria Math" w:hAnsi="Cambria Math"/>
                  <w:kern w:val="24"/>
                  <w:sz w:val="24"/>
                  <w:szCs w:val="24"/>
                </w:rPr>
                <m:t>#</m:t>
              </m:r>
              <m:d>
                <m:dPr>
                  <m:ctrlPr>
                    <w:rPr>
                      <w:rFonts w:ascii="Cambria Math" w:hAnsi="Cambria Math" w:cs="Times New Roman"/>
                      <w:i/>
                      <w:sz w:val="24"/>
                      <w:szCs w:val="24"/>
                    </w:rPr>
                  </m:ctrlPr>
                </m:dPr>
                <m:e>
                  <m:r>
                    <w:rPr>
                      <w:rFonts w:ascii="Cambria Math" w:hAnsi="Cambria Math" w:cs="Times New Roman" w:hint="eastAsia"/>
                      <w:sz w:val="24"/>
                      <w:szCs w:val="24"/>
                    </w:rPr>
                    <m:t>7</m:t>
                  </m:r>
                </m:e>
              </m:d>
              <m:ctrlPr>
                <w:rPr>
                  <w:rFonts w:ascii="Cambria Math" w:hAnsi="Cambria Math"/>
                  <w:i/>
                  <w:iCs/>
                  <w:kern w:val="24"/>
                  <w:sz w:val="24"/>
                  <w:szCs w:val="24"/>
                </w:rPr>
              </m:ctrlPr>
            </m:e>
          </m:eqArr>
        </m:oMath>
      </m:oMathPara>
    </w:p>
    <w:p w14:paraId="0FD4BB22" w14:textId="77777777" w:rsidR="005F4EE8" w:rsidRPr="00AA5E35" w:rsidRDefault="005F4EE8" w:rsidP="005F4EE8">
      <w:pPr>
        <w:adjustRightInd w:val="0"/>
        <w:snapToGrid w:val="0"/>
        <w:spacing w:line="360" w:lineRule="auto"/>
        <w:ind w:firstLine="420"/>
        <w:rPr>
          <w:rFonts w:ascii="Times New Roman" w:hAnsi="Times New Roman" w:cs="Times New Roman"/>
          <w:iCs/>
          <w:sz w:val="24"/>
          <w:szCs w:val="24"/>
        </w:rPr>
      </w:pPr>
    </w:p>
    <w:p w14:paraId="6F1BD13A" w14:textId="2E479A63" w:rsidR="005F4EE8" w:rsidRPr="00AA5E35" w:rsidRDefault="00EF35C1"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 xml:space="preserve">The </w:t>
      </w:r>
      <w:r w:rsidR="00633962" w:rsidRPr="00AA5E35">
        <w:rPr>
          <w:rFonts w:ascii="Times New Roman" w:hAnsi="Times New Roman" w:cs="Times New Roman" w:hint="eastAsia"/>
          <w:sz w:val="24"/>
          <w:szCs w:val="24"/>
        </w:rPr>
        <w:t xml:space="preserve">non-social </w:t>
      </w:r>
      <w:r w:rsidRPr="00AA5E35">
        <w:rPr>
          <w:rFonts w:ascii="Times New Roman" w:hAnsi="Times New Roman" w:cs="Times New Roman" w:hint="eastAsia"/>
          <w:sz w:val="24"/>
          <w:szCs w:val="24"/>
        </w:rPr>
        <w:t xml:space="preserve">value of the </w:t>
      </w:r>
      <w:r w:rsidRPr="00AA5E35">
        <w:rPr>
          <w:rFonts w:ascii="Times New Roman" w:hAnsi="Times New Roman" w:cs="Times New Roman"/>
          <w:sz w:val="24"/>
          <w:szCs w:val="24"/>
        </w:rPr>
        <w:t>selected</w:t>
      </w:r>
      <w:r w:rsidRPr="00AA5E35">
        <w:rPr>
          <w:rFonts w:ascii="Times New Roman" w:hAnsi="Times New Roman" w:cs="Times New Roman" w:hint="eastAsia"/>
          <w:sz w:val="24"/>
          <w:szCs w:val="24"/>
        </w:rPr>
        <w:t xml:space="preserve"> option in</w:t>
      </w:r>
      <w:r w:rsidR="00692703" w:rsidRPr="00AA5E35">
        <w:rPr>
          <w:rFonts w:ascii="Times New Roman" w:hAnsi="Times New Roman" w:cs="Times New Roman" w:hint="eastAsia"/>
          <w:sz w:val="24"/>
          <w:szCs w:val="24"/>
        </w:rPr>
        <w:t xml:space="preserve"> the</w:t>
      </w:r>
      <w:r w:rsidR="005F4EE8" w:rsidRPr="00AA5E35">
        <w:rPr>
          <w:rFonts w:ascii="Times New Roman" w:hAnsi="Times New Roman" w:cs="Times New Roman"/>
          <w:sz w:val="24"/>
          <w:szCs w:val="24"/>
        </w:rPr>
        <w:t xml:space="preserve"> non-social </w:t>
      </w:r>
      <w:r w:rsidRPr="00AA5E35">
        <w:rPr>
          <w:rFonts w:ascii="Times New Roman" w:hAnsi="Times New Roman" w:cs="Times New Roman" w:hint="eastAsia"/>
          <w:sz w:val="24"/>
          <w:szCs w:val="24"/>
        </w:rPr>
        <w:t xml:space="preserve">scenario was </w:t>
      </w:r>
      <w:r w:rsidRPr="00AA5E35">
        <w:rPr>
          <w:rFonts w:ascii="Times New Roman" w:hAnsi="Times New Roman" w:cs="Times New Roman" w:hint="eastAsia"/>
          <w:sz w:val="24"/>
          <w:szCs w:val="24"/>
        </w:rPr>
        <w:lastRenderedPageBreak/>
        <w:t xml:space="preserve">proportional to </w:t>
      </w:r>
      <m:oMath>
        <m:d>
          <m:dPr>
            <m:begChr m:val="|"/>
            <m:endChr m:val="|"/>
            <m:ctrlPr>
              <w:rPr>
                <w:rFonts w:ascii="Cambria Math" w:hAnsi="Cambria Math" w:cs="Times New Roman"/>
                <w:i/>
                <w:sz w:val="24"/>
                <w:szCs w:val="24"/>
              </w:rPr>
            </m:ctrlPr>
          </m:dPr>
          <m:e>
            <m:sSubSup>
              <m:sSubSupPr>
                <m:ctrlPr>
                  <w:rPr>
                    <w:rFonts w:ascii="Cambria Math" w:eastAsia="宋体" w:hAnsi="Cambria Math"/>
                    <w:i/>
                    <w:iCs/>
                    <w:sz w:val="24"/>
                    <w:szCs w:val="24"/>
                  </w:rPr>
                </m:ctrlPr>
              </m:sSubSupPr>
              <m:e>
                <m:r>
                  <w:rPr>
                    <w:rFonts w:ascii="Cambria Math" w:eastAsia="宋体" w:hAnsi="Cambria Math"/>
                    <w:sz w:val="24"/>
                    <w:szCs w:val="24"/>
                  </w:rPr>
                  <m:t>OS</m:t>
                </m:r>
              </m:e>
              <m:sub>
                <m:r>
                  <w:rPr>
                    <w:rFonts w:ascii="Cambria Math" w:eastAsia="宋体" w:hAnsi="Cambria Math"/>
                    <w:sz w:val="24"/>
                    <w:szCs w:val="24"/>
                  </w:rPr>
                  <m:t>t</m:t>
                </m:r>
              </m:sub>
              <m:sup>
                <m:r>
                  <w:rPr>
                    <w:rFonts w:ascii="Cambria Math" w:eastAsia="宋体" w:hAnsi="Cambria Math"/>
                    <w:sz w:val="24"/>
                    <w:szCs w:val="24"/>
                  </w:rPr>
                  <m:t>ns</m:t>
                </m:r>
              </m:sup>
            </m:sSubSup>
            <m:ctrlPr>
              <w:rPr>
                <w:rFonts w:ascii="Cambria Math" w:eastAsia="宋体" w:hAnsi="Cambria Math"/>
                <w:i/>
                <w:sz w:val="24"/>
                <w:szCs w:val="24"/>
              </w:rPr>
            </m:ctrlPr>
          </m:e>
        </m:d>
      </m:oMath>
      <w:r w:rsidRPr="00AA5E35">
        <w:rPr>
          <w:rFonts w:ascii="Times New Roman" w:hAnsi="Times New Roman" w:cs="Times New Roman" w:hint="eastAsia"/>
          <w:sz w:val="24"/>
          <w:szCs w:val="24"/>
        </w:rPr>
        <w:t xml:space="preserve"> (</w:t>
      </w:r>
      <w:r w:rsidR="005F4EE8" w:rsidRPr="00AA5E35">
        <w:rPr>
          <w:rFonts w:ascii="Times New Roman" w:hAnsi="Times New Roman" w:cs="Times New Roman"/>
          <w:sz w:val="24"/>
          <w:szCs w:val="24"/>
        </w:rPr>
        <w:t>measured by the wager</w:t>
      </w:r>
      <w:r w:rsidRPr="00AA5E35">
        <w:rPr>
          <w:rFonts w:ascii="Times New Roman" w:hAnsi="Times New Roman" w:cs="Times New Roman" w:hint="eastAsia"/>
          <w:sz w:val="24"/>
          <w:szCs w:val="24"/>
        </w:rPr>
        <w:t xml:space="preserve"> on the </w:t>
      </w:r>
      <w:r w:rsidRPr="00AA5E35">
        <w:rPr>
          <w:rFonts w:ascii="Times New Roman" w:hAnsi="Times New Roman" w:cs="Times New Roman"/>
          <w:sz w:val="24"/>
          <w:szCs w:val="24"/>
        </w:rPr>
        <w:t>selected</w:t>
      </w:r>
      <w:r w:rsidRPr="00AA5E35">
        <w:rPr>
          <w:rFonts w:ascii="Times New Roman" w:hAnsi="Times New Roman" w:cs="Times New Roman" w:hint="eastAsia"/>
          <w:sz w:val="24"/>
          <w:szCs w:val="24"/>
        </w:rPr>
        <w:t xml:space="preserve"> option</w:t>
      </w:r>
      <w:r w:rsidR="005F4EE8" w:rsidRPr="00AA5E35">
        <w:rPr>
          <w:rFonts w:ascii="Times New Roman" w:hAnsi="Times New Roman" w:cs="Times New Roman"/>
          <w:sz w:val="24"/>
          <w:szCs w:val="24"/>
        </w:rPr>
        <w:t>)</w:t>
      </w:r>
      <w:r w:rsidRPr="00AA5E35">
        <w:rPr>
          <w:rFonts w:ascii="Times New Roman" w:hAnsi="Times New Roman" w:cs="Times New Roman" w:hint="eastAsia"/>
          <w:sz w:val="24"/>
          <w:szCs w:val="24"/>
        </w:rPr>
        <w:t>, while the value of unselected option remained 0.</w:t>
      </w:r>
    </w:p>
    <w:p w14:paraId="1936A206" w14:textId="77777777" w:rsidR="005F4EE8" w:rsidRPr="00AA5E35" w:rsidRDefault="005F4EE8" w:rsidP="005F4EE8">
      <w:pPr>
        <w:adjustRightInd w:val="0"/>
        <w:snapToGrid w:val="0"/>
        <w:spacing w:line="360" w:lineRule="auto"/>
        <w:ind w:firstLine="420"/>
        <w:rPr>
          <w:rFonts w:ascii="Times New Roman" w:hAnsi="Times New Roman" w:cs="Times New Roman"/>
          <w:sz w:val="24"/>
          <w:szCs w:val="24"/>
        </w:rPr>
      </w:pPr>
    </w:p>
    <w:p w14:paraId="5FF26EB5" w14:textId="774D5C5F" w:rsidR="005F4EE8" w:rsidRPr="00AA5E35" w:rsidRDefault="00000000" w:rsidP="005F4EE8">
      <w:pPr>
        <w:adjustRightInd w:val="0"/>
        <w:snapToGrid w:val="0"/>
        <w:spacing w:line="360" w:lineRule="auto"/>
        <w:rPr>
          <w:rFonts w:ascii="Times New Roman" w:hAnsi="Times New Roman" w:cs="Times New Roman"/>
          <w:iCs/>
          <w:kern w:val="24"/>
          <w:sz w:val="24"/>
          <w:szCs w:val="24"/>
        </w:rPr>
      </w:pPr>
      <m:oMathPara>
        <m:oMath>
          <m:eqArr>
            <m:eqArrPr>
              <m:maxDist m:val="1"/>
              <m:ctrlPr>
                <w:rPr>
                  <w:rFonts w:ascii="Cambria Math" w:eastAsia="宋体" w:hAnsi="Cambria Math"/>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selected</m:t>
                  </m:r>
                </m:e>
              </m:d>
              <m:r>
                <w:rPr>
                  <w:rFonts w:ascii="Cambria Math" w:hAnsi="Cambria Math" w:cs="Times New Roman" w:hint="eastAsia"/>
                  <w:sz w:val="24"/>
                  <w:szCs w:val="24"/>
                </w:rPr>
                <m:t>=Φ</m:t>
              </m:r>
              <m:d>
                <m:dPr>
                  <m:ctrlPr>
                    <w:rPr>
                      <w:rFonts w:ascii="Cambria Math" w:hAnsi="Cambria Math" w:cs="Times New Roman"/>
                      <w:i/>
                      <w:sz w:val="24"/>
                      <w:szCs w:val="24"/>
                    </w:rPr>
                  </m:ctrlPr>
                </m:dPr>
                <m:e>
                  <m:d>
                    <m:dPr>
                      <m:begChr m:val="|"/>
                      <m:endChr m:val="|"/>
                      <m:ctrlPr>
                        <w:rPr>
                          <w:rFonts w:ascii="Cambria Math" w:eastAsia="宋体" w:hAnsi="Cambria Math"/>
                          <w:i/>
                          <w:sz w:val="24"/>
                          <w:szCs w:val="24"/>
                        </w:rPr>
                      </m:ctrlPr>
                    </m:dPr>
                    <m:e>
                      <m:sSubSup>
                        <m:sSubSupPr>
                          <m:ctrlPr>
                            <w:rPr>
                              <w:rFonts w:ascii="Cambria Math" w:eastAsia="宋体" w:hAnsi="Cambria Math"/>
                              <w:i/>
                              <w:iCs/>
                              <w:sz w:val="24"/>
                              <w:szCs w:val="24"/>
                            </w:rPr>
                          </m:ctrlPr>
                        </m:sSubSupPr>
                        <m:e>
                          <m:r>
                            <w:rPr>
                              <w:rFonts w:ascii="Cambria Math" w:eastAsia="宋体" w:hAnsi="Cambria Math"/>
                              <w:sz w:val="24"/>
                              <w:szCs w:val="24"/>
                            </w:rPr>
                            <m:t>OS</m:t>
                          </m:r>
                        </m:e>
                        <m:sub>
                          <m:r>
                            <w:rPr>
                              <w:rFonts w:ascii="Cambria Math" w:eastAsia="宋体" w:hAnsi="Cambria Math"/>
                              <w:sz w:val="24"/>
                              <w:szCs w:val="24"/>
                            </w:rPr>
                            <m:t>t</m:t>
                          </m:r>
                        </m:sub>
                        <m:sup>
                          <m:r>
                            <w:rPr>
                              <w:rFonts w:ascii="Cambria Math" w:eastAsia="宋体" w:hAnsi="Cambria Math"/>
                              <w:sz w:val="24"/>
                              <w:szCs w:val="24"/>
                            </w:rPr>
                            <m:t>ns</m:t>
                          </m:r>
                        </m:sup>
                      </m:sSubSup>
                    </m:e>
                  </m:d>
                  <m:ctrlPr>
                    <w:rPr>
                      <w:rFonts w:ascii="Cambria Math" w:eastAsia="宋体" w:hAnsi="Cambria Math"/>
                      <w:i/>
                      <w:sz w:val="24"/>
                      <w:szCs w:val="24"/>
                    </w:rPr>
                  </m:ctrlPr>
                </m:e>
              </m:d>
              <m:r>
                <w:rPr>
                  <w:rFonts w:ascii="Cambria Math" w:hAnsi="Cambria Math"/>
                  <w:kern w:val="24"/>
                  <w:sz w:val="24"/>
                  <w:szCs w:val="24"/>
                </w:rPr>
                <m:t>#</m:t>
              </m:r>
              <m:d>
                <m:dPr>
                  <m:ctrlPr>
                    <w:rPr>
                      <w:rFonts w:ascii="Cambria Math" w:eastAsia="宋体" w:hAnsi="Cambria Math"/>
                      <w:i/>
                      <w:sz w:val="24"/>
                      <w:szCs w:val="24"/>
                    </w:rPr>
                  </m:ctrlPr>
                </m:dPr>
                <m:e>
                  <m:r>
                    <w:rPr>
                      <w:rFonts w:ascii="Cambria Math" w:eastAsia="宋体" w:hAnsi="Cambria Math"/>
                      <w:sz w:val="24"/>
                      <w:szCs w:val="24"/>
                    </w:rPr>
                    <m:t>8</m:t>
                  </m:r>
                </m:e>
              </m:d>
              <m:ctrlPr>
                <w:rPr>
                  <w:rFonts w:ascii="Cambria Math" w:hAnsi="Cambria Math"/>
                  <w:i/>
                  <w:iCs/>
                  <w:kern w:val="24"/>
                  <w:sz w:val="24"/>
                  <w:szCs w:val="24"/>
                </w:rPr>
              </m:ctrlPr>
            </m:e>
          </m:eqArr>
        </m:oMath>
      </m:oMathPara>
    </w:p>
    <w:p w14:paraId="728E0E3C" w14:textId="0DA4A0BC" w:rsidR="005F4EE8" w:rsidRPr="00AA5E35" w:rsidRDefault="00000000" w:rsidP="005F4EE8">
      <w:pPr>
        <w:adjustRightInd w:val="0"/>
        <w:snapToGrid w:val="0"/>
        <w:spacing w:line="360" w:lineRule="auto"/>
        <w:rPr>
          <w:rFonts w:ascii="Times New Roman" w:hAnsi="Times New Roman" w:cs="Times New Roman"/>
          <w:iCs/>
          <w:kern w:val="24"/>
          <w:sz w:val="24"/>
          <w:szCs w:val="24"/>
        </w:rPr>
      </w:pPr>
      <m:oMathPara>
        <m:oMathParaPr>
          <m:jc m:val="center"/>
        </m:oMathParaPr>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unselected</m:t>
                  </m:r>
                </m:e>
              </m:d>
              <m:r>
                <w:rPr>
                  <w:rFonts w:ascii="Cambria Math" w:hAnsi="Cambria Math" w:cs="Times New Roman" w:hint="eastAsia"/>
                  <w:sz w:val="24"/>
                  <w:szCs w:val="24"/>
                </w:rPr>
                <m:t>=</m:t>
              </m:r>
              <m:r>
                <w:rPr>
                  <w:rFonts w:ascii="Cambria Math" w:eastAsia="宋体" w:hAnsi="Cambria Math"/>
                  <w:sz w:val="24"/>
                  <w:szCs w:val="24"/>
                </w:rPr>
                <m:t>0</m:t>
              </m:r>
              <m:ctrlPr>
                <w:rPr>
                  <w:rFonts w:ascii="Cambria Math" w:hAnsi="Cambria Math"/>
                  <w:i/>
                  <w:iCs/>
                  <w:kern w:val="24"/>
                  <w:sz w:val="24"/>
                  <w:szCs w:val="24"/>
                </w:rPr>
              </m:ctrlPr>
            </m:e>
          </m:eqArr>
        </m:oMath>
      </m:oMathPara>
    </w:p>
    <w:p w14:paraId="4EC516FF"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45D991C0" w14:textId="02FD4D94" w:rsidR="005F4EE8" w:rsidRPr="00AA5E35" w:rsidRDefault="005F4EE8" w:rsidP="00EF35C1">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where</w:t>
      </w:r>
      <w:r w:rsidRPr="00AA5E35">
        <w:rPr>
          <w:rFonts w:ascii="Times New Roman" w:hAnsi="Times New Roman" w:cs="Times New Roman"/>
          <w:i/>
          <w:sz w:val="24"/>
          <w:szCs w:val="24"/>
        </w:rPr>
        <w:t xml:space="preserve"> </w:t>
      </w:r>
      <m:oMath>
        <m:r>
          <w:rPr>
            <w:rFonts w:ascii="Cambria Math" w:hAnsi="Cambria Math" w:cs="Times New Roman"/>
            <w:sz w:val="24"/>
            <w:szCs w:val="24"/>
          </w:rPr>
          <m:t>Φ</m:t>
        </m:r>
      </m:oMath>
      <w:r w:rsidRPr="00AA5E35">
        <w:rPr>
          <w:rFonts w:ascii="Times New Roman" w:hAnsi="Times New Roman" w:cs="Times New Roman"/>
          <w:sz w:val="24"/>
          <w:szCs w:val="24"/>
        </w:rPr>
        <w:t xml:space="preserve"> was </w:t>
      </w:r>
      <w:r w:rsidR="00BA7864" w:rsidRPr="00AA5E35">
        <w:rPr>
          <w:rFonts w:ascii="Times New Roman" w:hAnsi="Times New Roman" w:cs="Times New Roman" w:hint="eastAsia"/>
          <w:sz w:val="24"/>
          <w:szCs w:val="24"/>
        </w:rPr>
        <w:t>a</w:t>
      </w:r>
      <w:r w:rsidRPr="00AA5E35">
        <w:rPr>
          <w:rFonts w:ascii="Times New Roman" w:hAnsi="Times New Roman" w:cs="Times New Roman"/>
          <w:sz w:val="24"/>
          <w:szCs w:val="24"/>
        </w:rPr>
        <w:t xml:space="preserve"> normalization function </w:t>
      </w:r>
      <w:r w:rsidR="00EF35C1" w:rsidRPr="00AA5E35">
        <w:rPr>
          <w:rFonts w:ascii="Times New Roman" w:hAnsi="Times New Roman" w:cs="Times New Roman"/>
          <w:sz w:val="24"/>
          <w:szCs w:val="24"/>
        </w:rPr>
        <w:t>(</w:t>
      </w: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num>
          <m:den>
            <m:r>
              <w:rPr>
                <w:rFonts w:ascii="Cambria Math" w:hAnsi="Cambria Math" w:cs="Times New Roman"/>
                <w:sz w:val="24"/>
                <w:szCs w:val="24"/>
              </w:rPr>
              <m:t>60</m:t>
            </m:r>
          </m:den>
        </m:f>
      </m:oMath>
      <w:r w:rsidR="00EF35C1" w:rsidRPr="00AA5E35">
        <w:rPr>
          <w:rFonts w:ascii="Times New Roman" w:hAnsi="Times New Roman" w:cs="Times New Roman"/>
          <w:sz w:val="24"/>
          <w:szCs w:val="24"/>
        </w:rPr>
        <w:t xml:space="preserve">) </w:t>
      </w:r>
      <w:r w:rsidRPr="00AA5E35">
        <w:rPr>
          <w:rFonts w:ascii="Times New Roman" w:hAnsi="Times New Roman" w:cs="Times New Roman"/>
          <w:sz w:val="24"/>
          <w:szCs w:val="24"/>
        </w:rPr>
        <w:t>scaling the magnitude of opinions strength from the wagering scale (i.e., 1-60) to 0-1.</w:t>
      </w:r>
    </w:p>
    <w:p w14:paraId="4FA79869" w14:textId="17F5C55B" w:rsidR="005F4EE8" w:rsidRPr="00AA5E35" w:rsidRDefault="005F4EE8" w:rsidP="00EF35C1">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The probability (</w:t>
      </w:r>
      <m:oMath>
        <m:sSubSup>
          <m:sSubSupPr>
            <m:ctrlPr>
              <w:rPr>
                <w:rFonts w:ascii="Cambria Math" w:hAnsi="Cambria Math"/>
                <w:i/>
                <w:iCs/>
                <w:kern w:val="24"/>
                <w:sz w:val="24"/>
                <w:szCs w:val="24"/>
              </w:rPr>
            </m:ctrlPr>
          </m:sSubSupPr>
          <m:e>
            <m:r>
              <w:rPr>
                <w:rFonts w:ascii="Cambria Math" w:hAnsi="Cambria Math"/>
                <w:kern w:val="24"/>
                <w:sz w:val="24"/>
                <w:szCs w:val="24"/>
              </w:rPr>
              <m:t>p</m:t>
            </m:r>
          </m:e>
          <m:sub>
            <m:r>
              <w:rPr>
                <w:rFonts w:ascii="Cambria Math" w:hAnsi="Cambria Math"/>
                <w:kern w:val="24"/>
                <w:sz w:val="24"/>
                <w:szCs w:val="24"/>
              </w:rPr>
              <m:t>t</m:t>
            </m:r>
          </m:sub>
          <m:sup>
            <m:r>
              <w:rPr>
                <w:rFonts w:ascii="Cambria Math" w:hAnsi="Cambria Math"/>
                <w:kern w:val="24"/>
                <w:sz w:val="24"/>
                <w:szCs w:val="24"/>
              </w:rPr>
              <m:t>ns</m:t>
            </m:r>
          </m:sup>
        </m:sSubSup>
      </m:oMath>
      <w:r w:rsidRPr="00AA5E35">
        <w:rPr>
          <w:rFonts w:ascii="Times New Roman" w:hAnsi="Times New Roman" w:cs="Times New Roman"/>
          <w:sz w:val="24"/>
          <w:szCs w:val="24"/>
        </w:rPr>
        <w:t xml:space="preserve">) of choosing </w:t>
      </w:r>
      <w:r w:rsidR="00EF35C1" w:rsidRPr="00AA5E35">
        <w:rPr>
          <w:rFonts w:ascii="Times New Roman" w:hAnsi="Times New Roman" w:cs="Times New Roman" w:hint="eastAsia"/>
          <w:sz w:val="24"/>
          <w:szCs w:val="24"/>
        </w:rPr>
        <w:t xml:space="preserve">an </w:t>
      </w:r>
      <w:r w:rsidRPr="00AA5E35">
        <w:rPr>
          <w:rFonts w:ascii="Times New Roman" w:hAnsi="Times New Roman" w:cs="Times New Roman"/>
          <w:sz w:val="24"/>
          <w:szCs w:val="24"/>
        </w:rPr>
        <w:t xml:space="preserve">option was calculated using SoftMax function: </w:t>
      </w:r>
    </w:p>
    <w:p w14:paraId="6B8EE5BC"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64104538" w14:textId="0420F183" w:rsidR="005F4EE8" w:rsidRPr="00AA5E35" w:rsidRDefault="00000000" w:rsidP="005F4EE8">
      <w:pPr>
        <w:adjustRightInd w:val="0"/>
        <w:snapToGrid w:val="0"/>
        <w:spacing w:line="360" w:lineRule="auto"/>
        <w:rPr>
          <w:rFonts w:ascii="Times New Roman" w:hAnsi="Times New Roman" w:cs="Times New Roman"/>
          <w:iCs/>
          <w:kern w:val="24"/>
          <w:sz w:val="24"/>
          <w:szCs w:val="24"/>
        </w:rPr>
      </w:pPr>
      <m:oMathPara>
        <m:oMathParaPr>
          <m:jc m:val="center"/>
        </m:oMathParaPr>
        <m:oMath>
          <m:eqArr>
            <m:eqArrPr>
              <m:maxDist m:val="1"/>
              <m:ctrlPr>
                <w:rPr>
                  <w:rFonts w:ascii="Cambria Math" w:hAnsi="Cambria Math" w:cs="Times New Roman"/>
                  <w:i/>
                  <w:kern w:val="24"/>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p</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i/>
                      <w:kern w:val="24"/>
                      <w:sz w:val="24"/>
                      <w:szCs w:val="24"/>
                    </w:rPr>
                  </m:ctrlPr>
                </m:dPr>
                <m:e>
                  <m:r>
                    <w:rPr>
                      <w:rFonts w:ascii="Cambria Math" w:hAnsi="Cambria Math" w:cs="Times New Roman"/>
                      <w:sz w:val="24"/>
                      <w:szCs w:val="24"/>
                    </w:rPr>
                    <m:t>higher</m:t>
                  </m:r>
                </m:e>
              </m:d>
              <m:r>
                <m:rPr>
                  <m:sty m:val="p"/>
                </m:rPr>
                <w:rPr>
                  <w:rFonts w:ascii="Cambria Math" w:hAnsi="Cambria Math"/>
                  <w:kern w:val="24"/>
                  <w:sz w:val="24"/>
                  <w:szCs w:val="24"/>
                </w:rPr>
                <m:t>=</m:t>
              </m:r>
              <m:f>
                <m:fPr>
                  <m:ctrlPr>
                    <w:rPr>
                      <w:rFonts w:ascii="Cambria Math" w:hAnsi="Cambria Math"/>
                      <w:kern w:val="24"/>
                      <w:sz w:val="24"/>
                      <w:szCs w:val="24"/>
                    </w:rPr>
                  </m:ctrlPr>
                </m:fPr>
                <m:num>
                  <m:r>
                    <m:rPr>
                      <m:sty m:val="p"/>
                    </m:rPr>
                    <w:rPr>
                      <w:rFonts w:ascii="Cambria Math" w:hAnsi="Cambria Math"/>
                      <w:kern w:val="24"/>
                      <w:sz w:val="24"/>
                      <w:szCs w:val="24"/>
                    </w:rPr>
                    <m:t>1</m:t>
                  </m:r>
                </m:num>
                <m:den>
                  <m:d>
                    <m:dPr>
                      <m:begChr m:val="["/>
                      <m:endChr m:val="]"/>
                      <m:ctrlPr>
                        <w:rPr>
                          <w:rFonts w:ascii="Cambria Math" w:hAnsi="Cambria Math"/>
                          <w:kern w:val="24"/>
                          <w:sz w:val="24"/>
                          <w:szCs w:val="24"/>
                        </w:rPr>
                      </m:ctrlPr>
                    </m:dPr>
                    <m:e>
                      <m:r>
                        <m:rPr>
                          <m:sty m:val="p"/>
                        </m:rPr>
                        <w:rPr>
                          <w:rFonts w:ascii="Cambria Math" w:hAnsi="Cambria Math"/>
                          <w:kern w:val="24"/>
                          <w:sz w:val="24"/>
                          <w:szCs w:val="24"/>
                        </w:rPr>
                        <m:t>1+</m:t>
                      </m:r>
                      <m:sSup>
                        <m:sSupPr>
                          <m:ctrlPr>
                            <w:rPr>
                              <w:rFonts w:ascii="Cambria Math" w:hAnsi="Cambria Math"/>
                              <w:i/>
                              <w:iCs/>
                              <w:kern w:val="24"/>
                              <w:sz w:val="24"/>
                              <w:szCs w:val="24"/>
                            </w:rPr>
                          </m:ctrlPr>
                        </m:sSupPr>
                        <m:e>
                          <m:r>
                            <w:rPr>
                              <w:rFonts w:ascii="Cambria Math" w:hAnsi="Cambria Math"/>
                              <w:kern w:val="24"/>
                              <w:sz w:val="24"/>
                              <w:szCs w:val="24"/>
                            </w:rPr>
                            <m:t>e</m:t>
                          </m:r>
                        </m:e>
                        <m:sup>
                          <m:r>
                            <w:rPr>
                              <w:rFonts w:ascii="Cambria Math" w:hAnsi="Cambria Math"/>
                              <w:kern w:val="24"/>
                              <w:sz w:val="24"/>
                              <w:szCs w:val="24"/>
                            </w:rPr>
                            <m:t>-</m:t>
                          </m:r>
                          <m:r>
                            <w:rPr>
                              <w:rFonts w:ascii="Cambria Math" w:hAnsi="Cambria Math" w:hint="eastAsia"/>
                              <w:kern w:val="24"/>
                              <w:sz w:val="24"/>
                              <w:szCs w:val="24"/>
                            </w:rPr>
                            <m:t>τ</m:t>
                          </m:r>
                          <m:d>
                            <m:dPr>
                              <m:ctrlPr>
                                <w:rPr>
                                  <w:rFonts w:ascii="Cambria Math" w:hAnsi="Cambria Math"/>
                                  <w:i/>
                                  <w:iCs/>
                                  <w:kern w:val="24"/>
                                  <w:sz w:val="24"/>
                                  <w:szCs w:val="24"/>
                                </w:rPr>
                              </m:ctrlPr>
                            </m:d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higher</m:t>
                                  </m:r>
                                </m:e>
                              </m:d>
                              <m:r>
                                <w:rPr>
                                  <w:rFonts w:ascii="Cambria Math" w:hAnsi="Cambria Math" w:cs="Times New Roman"/>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ns</m:t>
                                  </m:r>
                                </m:sup>
                              </m:sSubSup>
                              <m:d>
                                <m:dPr>
                                  <m:ctrlPr>
                                    <w:rPr>
                                      <w:rFonts w:ascii="Cambria Math" w:hAnsi="Cambria Math" w:cs="Times New Roman"/>
                                      <w:i/>
                                      <w:iCs/>
                                      <w:sz w:val="24"/>
                                      <w:szCs w:val="24"/>
                                    </w:rPr>
                                  </m:ctrlPr>
                                </m:dPr>
                                <m:e>
                                  <m:r>
                                    <w:rPr>
                                      <w:rFonts w:ascii="Cambria Math" w:hAnsi="Cambria Math" w:cs="Times New Roman"/>
                                      <w:sz w:val="24"/>
                                      <w:szCs w:val="24"/>
                                    </w:rPr>
                                    <m:t>lower</m:t>
                                  </m:r>
                                </m:e>
                              </m:d>
                            </m:e>
                          </m:d>
                        </m:sup>
                      </m:sSup>
                    </m:e>
                  </m:d>
                  <m:r>
                    <m:rPr>
                      <m:sty m:val="p"/>
                    </m:rPr>
                    <w:rPr>
                      <w:rFonts w:ascii="Cambria Math" w:hAnsi="Cambria Math"/>
                      <w:kern w:val="24"/>
                      <w:sz w:val="24"/>
                      <w:szCs w:val="24"/>
                    </w:rPr>
                    <m:t> </m:t>
                  </m:r>
                </m:den>
              </m:f>
              <m:r>
                <w:rPr>
                  <w:rFonts w:ascii="Cambria Math" w:hAnsi="Cambria Math"/>
                  <w:kern w:val="24"/>
                  <w:sz w:val="24"/>
                  <w:szCs w:val="24"/>
                </w:rPr>
                <m:t>#</m:t>
              </m:r>
              <m:d>
                <m:dPr>
                  <m:ctrlPr>
                    <w:rPr>
                      <w:rFonts w:ascii="Cambria Math" w:hAnsi="Cambria Math" w:cs="Times New Roman"/>
                      <w:i/>
                      <w:kern w:val="24"/>
                      <w:sz w:val="24"/>
                      <w:szCs w:val="24"/>
                    </w:rPr>
                  </m:ctrlPr>
                </m:dPr>
                <m:e>
                  <m:r>
                    <w:rPr>
                      <w:rFonts w:ascii="Cambria Math" w:hAnsi="Cambria Math" w:cs="Times New Roman"/>
                      <w:kern w:val="24"/>
                      <w:sz w:val="24"/>
                      <w:szCs w:val="24"/>
                    </w:rPr>
                    <m:t>9</m:t>
                  </m:r>
                </m:e>
              </m:d>
              <m:ctrlPr>
                <w:rPr>
                  <w:rFonts w:ascii="Cambria Math" w:hAnsi="Cambria Math"/>
                  <w:i/>
                  <w:iCs/>
                  <w:kern w:val="24"/>
                  <w:sz w:val="24"/>
                  <w:szCs w:val="24"/>
                </w:rPr>
              </m:ctrlPr>
            </m:e>
          </m:eqArr>
        </m:oMath>
      </m:oMathPara>
    </w:p>
    <w:p w14:paraId="5F3C7326" w14:textId="77777777" w:rsidR="005F4EE8" w:rsidRPr="00AA5E35" w:rsidRDefault="005F4EE8" w:rsidP="005F4EE8">
      <w:pPr>
        <w:adjustRightInd w:val="0"/>
        <w:snapToGrid w:val="0"/>
        <w:spacing w:line="360" w:lineRule="auto"/>
        <w:rPr>
          <w:rFonts w:ascii="Times New Roman" w:hAnsi="Times New Roman" w:cs="Times New Roman"/>
          <w:kern w:val="24"/>
          <w:sz w:val="24"/>
          <w:szCs w:val="24"/>
        </w:rPr>
      </w:pPr>
    </w:p>
    <w:p w14:paraId="2D1A51AC" w14:textId="73623068" w:rsidR="005F4EE8" w:rsidRPr="00AA5E35" w:rsidRDefault="005F4EE8" w:rsidP="005F4EE8">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sz w:val="24"/>
          <w:szCs w:val="24"/>
        </w:rPr>
        <w:t xml:space="preserve">Finally, the </w:t>
      </w:r>
      <w:r w:rsidR="00EF35C1" w:rsidRPr="00AA5E35">
        <w:rPr>
          <w:rFonts w:ascii="Times New Roman" w:hAnsi="Times New Roman" w:cs="Times New Roman" w:hint="eastAsia"/>
          <w:sz w:val="24"/>
          <w:szCs w:val="24"/>
        </w:rPr>
        <w:t xml:space="preserve">advice </w:t>
      </w:r>
      <w:r w:rsidRPr="00AA5E35">
        <w:rPr>
          <w:rFonts w:ascii="Times New Roman" w:hAnsi="Times New Roman" w:cs="Times New Roman"/>
          <w:sz w:val="24"/>
          <w:szCs w:val="24"/>
        </w:rPr>
        <w:t>judgement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oMath>
      <w:r w:rsidRPr="00AA5E35">
        <w:rPr>
          <w:rFonts w:ascii="Times New Roman" w:hAnsi="Times New Roman" w:cs="Times New Roman"/>
          <w:sz w:val="24"/>
          <w:szCs w:val="24"/>
        </w:rPr>
        <w:t>) was modeled by the categorical distribution:</w:t>
      </w:r>
    </w:p>
    <w:p w14:paraId="65BBF74B" w14:textId="77777777" w:rsidR="005F4EE8" w:rsidRPr="00AA5E35" w:rsidRDefault="005F4EE8" w:rsidP="005F4EE8">
      <w:pPr>
        <w:adjustRightInd w:val="0"/>
        <w:snapToGrid w:val="0"/>
        <w:spacing w:line="360" w:lineRule="auto"/>
        <w:rPr>
          <w:rFonts w:ascii="Times New Roman" w:hAnsi="Times New Roman" w:cs="Times New Roman"/>
          <w:kern w:val="24"/>
          <w:sz w:val="24"/>
          <w:szCs w:val="24"/>
        </w:rPr>
      </w:pPr>
    </w:p>
    <w:p w14:paraId="770AE0D8" w14:textId="635F5126" w:rsidR="005F4EE8" w:rsidRPr="00AA5E35" w:rsidRDefault="00000000" w:rsidP="005F4EE8">
      <w:pPr>
        <w:adjustRightInd w:val="0"/>
        <w:snapToGrid w:val="0"/>
        <w:spacing w:line="360" w:lineRule="auto"/>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 xml:space="preserve"> ~ categorical</m:t>
              </m:r>
              <m:d>
                <m:dPr>
                  <m:ctrlPr>
                    <w:rPr>
                      <w:rFonts w:ascii="Cambria Math" w:hAnsi="Cambria Math" w:cs="Times New Roman"/>
                      <w:i/>
                      <w:sz w:val="24"/>
                      <w:szCs w:val="24"/>
                    </w:rPr>
                  </m:ctrlPr>
                </m:dPr>
                <m:e>
                  <m:sSubSup>
                    <m:sSubSupPr>
                      <m:ctrlPr>
                        <w:rPr>
                          <w:rFonts w:ascii="Cambria Math" w:hAnsi="Cambria Math"/>
                          <w:i/>
                          <w:iCs/>
                          <w:kern w:val="24"/>
                          <w:sz w:val="24"/>
                          <w:szCs w:val="24"/>
                        </w:rPr>
                      </m:ctrlPr>
                    </m:sSubSupPr>
                    <m:e>
                      <m:r>
                        <w:rPr>
                          <w:rFonts w:ascii="Cambria Math" w:hAnsi="Cambria Math"/>
                          <w:kern w:val="24"/>
                          <w:sz w:val="24"/>
                          <w:szCs w:val="24"/>
                        </w:rPr>
                        <m:t>p</m:t>
                      </m:r>
                    </m:e>
                    <m:sub>
                      <m:r>
                        <w:rPr>
                          <w:rFonts w:ascii="Cambria Math" w:hAnsi="Cambria Math"/>
                          <w:kern w:val="24"/>
                          <w:sz w:val="24"/>
                          <w:szCs w:val="24"/>
                        </w:rPr>
                        <m:t>t</m:t>
                      </m:r>
                    </m:sub>
                    <m:sup>
                      <m:r>
                        <w:rPr>
                          <w:rFonts w:ascii="Cambria Math" w:hAnsi="Cambria Math"/>
                          <w:kern w:val="24"/>
                          <w:sz w:val="24"/>
                          <w:szCs w:val="24"/>
                        </w:rPr>
                        <m:t>ns</m:t>
                      </m:r>
                    </m:sup>
                  </m:sSubSup>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e>
          </m:eqArr>
        </m:oMath>
      </m:oMathPara>
    </w:p>
    <w:p w14:paraId="7760AE2F" w14:textId="77777777" w:rsidR="005F4EE8" w:rsidRPr="00AA5E35" w:rsidRDefault="005F4EE8" w:rsidP="005F4EE8">
      <w:pPr>
        <w:adjustRightInd w:val="0"/>
        <w:snapToGrid w:val="0"/>
        <w:spacing w:line="360" w:lineRule="auto"/>
        <w:rPr>
          <w:rFonts w:ascii="Times New Roman" w:hAnsi="Times New Roman" w:cs="Times New Roman"/>
          <w:iCs/>
          <w:sz w:val="24"/>
          <w:szCs w:val="24"/>
        </w:rPr>
      </w:pPr>
    </w:p>
    <w:p w14:paraId="74CAE6A0" w14:textId="3318E67F" w:rsidR="00EF35C1" w:rsidRPr="00AA5E35" w:rsidRDefault="00EF35C1" w:rsidP="002A595C">
      <w:pPr>
        <w:adjustRightInd w:val="0"/>
        <w:snapToGrid w:val="0"/>
        <w:spacing w:line="360" w:lineRule="auto"/>
        <w:rPr>
          <w:rFonts w:ascii="Times New Roman" w:hAnsi="Times New Roman" w:cs="Times New Roman"/>
          <w:i/>
          <w:kern w:val="0"/>
          <w:sz w:val="24"/>
          <w:szCs w:val="24"/>
        </w:rPr>
      </w:pPr>
      <w:r w:rsidRPr="00AA5E35">
        <w:rPr>
          <w:rFonts w:ascii="Times New Roman" w:hAnsi="Times New Roman" w:cs="Times New Roman"/>
          <w:i/>
          <w:kern w:val="0"/>
          <w:sz w:val="24"/>
          <w:szCs w:val="24"/>
        </w:rPr>
        <w:t>‘</w:t>
      </w:r>
      <w:r w:rsidRPr="00AA5E35">
        <w:rPr>
          <w:rFonts w:ascii="Times New Roman" w:hAnsi="Times New Roman" w:cs="Times New Roman" w:hint="eastAsia"/>
          <w:i/>
          <w:kern w:val="0"/>
          <w:sz w:val="24"/>
          <w:szCs w:val="24"/>
        </w:rPr>
        <w:t xml:space="preserve">Opinion </w:t>
      </w:r>
      <w:r w:rsidR="00557172" w:rsidRPr="00AA5E35">
        <w:rPr>
          <w:rFonts w:ascii="Times New Roman" w:hAnsi="Times New Roman" w:cs="Times New Roman" w:hint="eastAsia"/>
          <w:i/>
          <w:kern w:val="0"/>
          <w:sz w:val="24"/>
          <w:szCs w:val="24"/>
        </w:rPr>
        <w:t>alignment</w:t>
      </w:r>
      <w:r w:rsidR="00557172" w:rsidRPr="00AA5E35">
        <w:rPr>
          <w:rFonts w:ascii="Times New Roman" w:hAnsi="Times New Roman" w:cs="Times New Roman"/>
          <w:i/>
          <w:kern w:val="0"/>
          <w:sz w:val="24"/>
          <w:szCs w:val="24"/>
        </w:rPr>
        <w:t>’</w:t>
      </w:r>
      <w:r w:rsidRPr="00AA5E35">
        <w:rPr>
          <w:rFonts w:ascii="Times New Roman" w:hAnsi="Times New Roman" w:cs="Times New Roman" w:hint="eastAsia"/>
          <w:i/>
          <w:kern w:val="0"/>
          <w:sz w:val="24"/>
          <w:szCs w:val="24"/>
        </w:rPr>
        <w:t xml:space="preserve"> category</w:t>
      </w:r>
      <w:r w:rsidR="00BA7864" w:rsidRPr="00AA5E35">
        <w:rPr>
          <w:rFonts w:ascii="Times New Roman" w:hAnsi="Times New Roman" w:cs="Times New Roman" w:hint="eastAsia"/>
          <w:i/>
          <w:kern w:val="0"/>
          <w:sz w:val="24"/>
          <w:szCs w:val="24"/>
        </w:rPr>
        <w:t xml:space="preserve"> (M2-M4)</w:t>
      </w:r>
    </w:p>
    <w:p w14:paraId="0F053196" w14:textId="413D5725" w:rsidR="00BA7864" w:rsidRPr="00AA5E35" w:rsidRDefault="00EF35C1" w:rsidP="005F4EE8">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hint="eastAsia"/>
          <w:iCs/>
          <w:sz w:val="24"/>
          <w:szCs w:val="24"/>
        </w:rPr>
        <w:t xml:space="preserve">This </w:t>
      </w:r>
      <w:r w:rsidR="00BA7864" w:rsidRPr="00AA5E35">
        <w:rPr>
          <w:rFonts w:ascii="Times New Roman" w:hAnsi="Times New Roman" w:cs="Times New Roman" w:hint="eastAsia"/>
          <w:iCs/>
          <w:sz w:val="24"/>
          <w:szCs w:val="24"/>
        </w:rPr>
        <w:t xml:space="preserve">model </w:t>
      </w:r>
      <w:r w:rsidRPr="00AA5E35">
        <w:rPr>
          <w:rFonts w:ascii="Times New Roman" w:hAnsi="Times New Roman" w:cs="Times New Roman" w:hint="eastAsia"/>
          <w:iCs/>
          <w:sz w:val="24"/>
          <w:szCs w:val="24"/>
        </w:rPr>
        <w:t xml:space="preserve">category </w:t>
      </w:r>
      <w:r w:rsidR="005F4EE8" w:rsidRPr="00AA5E35">
        <w:rPr>
          <w:rFonts w:ascii="Times New Roman" w:hAnsi="Times New Roman" w:cs="Times New Roman"/>
          <w:iCs/>
          <w:sz w:val="24"/>
          <w:szCs w:val="24"/>
        </w:rPr>
        <w:t xml:space="preserve">assumed that </w:t>
      </w:r>
      <w:r w:rsidRPr="00AA5E35">
        <w:rPr>
          <w:rFonts w:ascii="Times New Roman" w:hAnsi="Times New Roman" w:cs="Times New Roman" w:hint="eastAsia"/>
          <w:iCs/>
          <w:sz w:val="24"/>
          <w:szCs w:val="24"/>
        </w:rPr>
        <w:t>ad</w:t>
      </w:r>
      <w:r w:rsidR="00BA7864" w:rsidRPr="00AA5E35">
        <w:rPr>
          <w:rFonts w:ascii="Times New Roman" w:hAnsi="Times New Roman" w:cs="Times New Roman" w:hint="eastAsia"/>
          <w:iCs/>
          <w:sz w:val="24"/>
          <w:szCs w:val="24"/>
        </w:rPr>
        <w:t>visors</w:t>
      </w:r>
      <w:r w:rsidR="005F4EE8" w:rsidRPr="00AA5E35">
        <w:rPr>
          <w:rFonts w:ascii="Times New Roman" w:hAnsi="Times New Roman" w:cs="Times New Roman"/>
          <w:iCs/>
          <w:sz w:val="24"/>
          <w:szCs w:val="24"/>
        </w:rPr>
        <w:t xml:space="preserve"> </w:t>
      </w:r>
      <w:r w:rsidR="00921689" w:rsidRPr="00AA5E35">
        <w:rPr>
          <w:rFonts w:ascii="Times New Roman" w:hAnsi="Times New Roman" w:cs="Times New Roman" w:hint="eastAsia"/>
          <w:iCs/>
          <w:sz w:val="24"/>
          <w:szCs w:val="24"/>
        </w:rPr>
        <w:t xml:space="preserve">considered their own independent opinions, while </w:t>
      </w:r>
      <w:r w:rsidR="003D066F" w:rsidRPr="00AA5E35">
        <w:rPr>
          <w:rFonts w:ascii="Times New Roman" w:hAnsi="Times New Roman" w:cs="Times New Roman" w:hint="eastAsia"/>
          <w:iCs/>
          <w:sz w:val="24"/>
          <w:szCs w:val="24"/>
        </w:rPr>
        <w:t>inclined to align with</w:t>
      </w:r>
      <w:r w:rsidR="005F4EE8" w:rsidRPr="00AA5E35">
        <w:rPr>
          <w:rFonts w:ascii="Times New Roman" w:hAnsi="Times New Roman" w:cs="Times New Roman"/>
          <w:iCs/>
          <w:sz w:val="24"/>
          <w:szCs w:val="24"/>
        </w:rPr>
        <w:t xml:space="preserve"> advisee’s trial-by-trial opinion</w:t>
      </w:r>
      <w:r w:rsidR="005F4EE8" w:rsidRPr="00AA5E35">
        <w:rPr>
          <w:rFonts w:ascii="Times New Roman" w:hAnsi="Times New Roman" w:cs="Times New Roman" w:hint="eastAsia"/>
          <w:iCs/>
          <w:sz w:val="24"/>
          <w:szCs w:val="24"/>
        </w:rPr>
        <w:t>.</w:t>
      </w:r>
      <w:r w:rsidR="005F4EE8" w:rsidRPr="00AA5E35">
        <w:rPr>
          <w:rFonts w:ascii="Times New Roman" w:hAnsi="Times New Roman" w:cs="Times New Roman"/>
          <w:iCs/>
          <w:sz w:val="24"/>
          <w:szCs w:val="24"/>
        </w:rPr>
        <w:t xml:space="preserve"> </w:t>
      </w:r>
      <w:r w:rsidR="00921689" w:rsidRPr="00AA5E35">
        <w:rPr>
          <w:rFonts w:ascii="Times New Roman" w:hAnsi="Times New Roman" w:cs="Times New Roman" w:hint="eastAsia"/>
          <w:iCs/>
          <w:sz w:val="24"/>
          <w:szCs w:val="24"/>
        </w:rPr>
        <w:t>In the model</w:t>
      </w:r>
      <w:r w:rsidR="00EE700A" w:rsidRPr="00AA5E35">
        <w:rPr>
          <w:rFonts w:ascii="Times New Roman" w:hAnsi="Times New Roman" w:cs="Times New Roman" w:hint="eastAsia"/>
          <w:iCs/>
          <w:sz w:val="24"/>
          <w:szCs w:val="24"/>
        </w:rPr>
        <w:t>s</w:t>
      </w:r>
      <w:r w:rsidR="00921689" w:rsidRPr="00AA5E35">
        <w:rPr>
          <w:rFonts w:ascii="Times New Roman" w:hAnsi="Times New Roman" w:cs="Times New Roman" w:hint="eastAsia"/>
          <w:iCs/>
          <w:sz w:val="24"/>
          <w:szCs w:val="24"/>
        </w:rPr>
        <w:t>, a</w:t>
      </w:r>
      <w:r w:rsidR="00BA7864" w:rsidRPr="00AA5E35">
        <w:rPr>
          <w:rFonts w:ascii="Times New Roman" w:hAnsi="Times New Roman" w:cs="Times New Roman" w:hint="eastAsia"/>
          <w:iCs/>
          <w:sz w:val="24"/>
          <w:szCs w:val="24"/>
        </w:rPr>
        <w:t xml:space="preserve">dvisors considered both the non-social value and the social value of each </w:t>
      </w:r>
      <w:r w:rsidR="00E76506" w:rsidRPr="00AA5E35">
        <w:rPr>
          <w:rFonts w:ascii="Times New Roman" w:hAnsi="Times New Roman" w:cs="Times New Roman" w:hint="eastAsia"/>
          <w:iCs/>
          <w:sz w:val="24"/>
          <w:szCs w:val="24"/>
        </w:rPr>
        <w:t>advice type</w:t>
      </w:r>
      <w:r w:rsidR="005A1B08" w:rsidRPr="00AA5E35">
        <w:rPr>
          <w:rFonts w:ascii="Times New Roman" w:hAnsi="Times New Roman" w:cs="Times New Roman" w:hint="eastAsia"/>
          <w:iCs/>
          <w:sz w:val="24"/>
          <w:szCs w:val="24"/>
        </w:rPr>
        <w:t xml:space="preserve"> (i.e., aligned</w:t>
      </w:r>
      <w:r w:rsidR="00E76506" w:rsidRPr="00AA5E35">
        <w:rPr>
          <w:rFonts w:ascii="Times New Roman" w:hAnsi="Times New Roman" w:cs="Times New Roman" w:hint="eastAsia"/>
          <w:iCs/>
          <w:sz w:val="24"/>
          <w:szCs w:val="24"/>
        </w:rPr>
        <w:t>/</w:t>
      </w:r>
      <w:r w:rsidR="005A1B08" w:rsidRPr="00AA5E35">
        <w:rPr>
          <w:rFonts w:ascii="Times New Roman" w:hAnsi="Times New Roman" w:cs="Times New Roman" w:hint="eastAsia"/>
          <w:iCs/>
          <w:sz w:val="24"/>
          <w:szCs w:val="24"/>
        </w:rPr>
        <w:t>misaligned with advisees</w:t>
      </w:r>
      <w:r w:rsidR="005A1B08" w:rsidRPr="00AA5E35">
        <w:rPr>
          <w:rFonts w:ascii="Times New Roman" w:hAnsi="Times New Roman" w:cs="Times New Roman"/>
          <w:iCs/>
          <w:sz w:val="24"/>
          <w:szCs w:val="24"/>
        </w:rPr>
        <w:t>’</w:t>
      </w:r>
      <w:r w:rsidR="005A1B08" w:rsidRPr="00AA5E35">
        <w:rPr>
          <w:rFonts w:ascii="Times New Roman" w:hAnsi="Times New Roman" w:cs="Times New Roman" w:hint="eastAsia"/>
          <w:iCs/>
          <w:sz w:val="24"/>
          <w:szCs w:val="24"/>
        </w:rPr>
        <w:t xml:space="preserve"> opinions)</w:t>
      </w:r>
      <w:r w:rsidR="00BA7864" w:rsidRPr="00AA5E35">
        <w:rPr>
          <w:rFonts w:ascii="Times New Roman" w:hAnsi="Times New Roman" w:cs="Times New Roman" w:hint="eastAsia"/>
          <w:iCs/>
          <w:sz w:val="24"/>
          <w:szCs w:val="24"/>
        </w:rPr>
        <w:t xml:space="preserve">. </w:t>
      </w:r>
    </w:p>
    <w:p w14:paraId="6EE9F5C7" w14:textId="77777777" w:rsidR="001F269E" w:rsidRPr="00AA5E35" w:rsidRDefault="001F269E" w:rsidP="005F4EE8">
      <w:pPr>
        <w:adjustRightInd w:val="0"/>
        <w:snapToGrid w:val="0"/>
        <w:spacing w:line="360" w:lineRule="auto"/>
        <w:ind w:firstLine="420"/>
        <w:rPr>
          <w:rFonts w:ascii="Times New Roman" w:hAnsi="Times New Roman" w:cs="Times New Roman"/>
          <w:iCs/>
          <w:sz w:val="24"/>
          <w:szCs w:val="24"/>
        </w:rPr>
      </w:pPr>
    </w:p>
    <w:p w14:paraId="29F9BC71" w14:textId="09B0807B" w:rsidR="001F269E" w:rsidRPr="00AA5E35" w:rsidRDefault="00000000" w:rsidP="002A595C">
      <w:pPr>
        <w:adjustRightInd w:val="0"/>
        <w:snapToGrid w:val="0"/>
        <w:spacing w:line="360" w:lineRule="auto"/>
        <w:ind w:firstLine="420"/>
        <w:rPr>
          <w:rFonts w:ascii="Times New Roman" w:hAnsi="Times New Roman" w:cs="Times New Roman"/>
          <w:iCs/>
          <w:kern w:val="24"/>
          <w:sz w:val="24"/>
          <w:szCs w:val="24"/>
        </w:rPr>
      </w:pPr>
      <m:oMathPara>
        <m:oMath>
          <m:eqArr>
            <m:eqArrPr>
              <m:maxDist m:val="1"/>
              <m:ctrlPr>
                <w:rPr>
                  <w:rFonts w:ascii="Cambria Math" w:hAnsi="Cambria Math" w:cs="Times New Roman"/>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r>
                <w:rPr>
                  <w:rFonts w:ascii="Cambria Math" w:hAnsi="Cambria Math"/>
                  <w:kern w:val="24"/>
                  <w:sz w:val="24"/>
                  <w:szCs w:val="24"/>
                </w:rPr>
                <m:t>=</m:t>
              </m:r>
              <m:d>
                <m:dPr>
                  <m:begChr m:val="["/>
                  <m:endChr m:val="]"/>
                  <m:ctrlPr>
                    <w:rPr>
                      <w:rFonts w:ascii="Cambria Math" w:hAnsi="Cambria Math"/>
                      <w:i/>
                      <w:kern w:val="24"/>
                      <w:sz w:val="24"/>
                      <w:szCs w:val="24"/>
                    </w:rPr>
                  </m:ctrlPr>
                </m:d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misalign</m:t>
                      </m:r>
                    </m:e>
                  </m:d>
                  <m:ctrlPr>
                    <w:rPr>
                      <w:rFonts w:ascii="Cambria Math" w:hAnsi="Cambria Math" w:cs="Times New Roman"/>
                      <w:i/>
                      <w:sz w:val="24"/>
                      <w:szCs w:val="24"/>
                    </w:rPr>
                  </m:ctrlPr>
                </m:e>
              </m:d>
              <m:r>
                <w:rPr>
                  <w:rFonts w:ascii="Cambria Math" w:hAnsi="Cambria Math"/>
                  <w:kern w:val="24"/>
                  <w:sz w:val="24"/>
                  <w:szCs w:val="24"/>
                </w:rPr>
                <m:t>#</m:t>
              </m:r>
              <m:d>
                <m:dPr>
                  <m:ctrlPr>
                    <w:rPr>
                      <w:rFonts w:ascii="Cambria Math" w:hAnsi="Cambria Math" w:cs="Times New Roman"/>
                      <w:sz w:val="24"/>
                      <w:szCs w:val="24"/>
                    </w:rPr>
                  </m:ctrlPr>
                </m:dPr>
                <m:e>
                  <m:r>
                    <m:rPr>
                      <m:sty m:val="p"/>
                    </m:rPr>
                    <w:rPr>
                      <w:rFonts w:ascii="Cambria Math" w:hAnsi="Cambria Math" w:cs="Times New Roman" w:hint="eastAsia"/>
                      <w:sz w:val="24"/>
                      <w:szCs w:val="24"/>
                    </w:rPr>
                    <m:t>11</m:t>
                  </m:r>
                </m:e>
              </m:d>
              <m:ctrlPr>
                <w:rPr>
                  <w:rFonts w:ascii="Cambria Math" w:hAnsi="Cambria Math"/>
                  <w:i/>
                  <w:iCs/>
                  <w:kern w:val="24"/>
                  <w:sz w:val="24"/>
                  <w:szCs w:val="24"/>
                </w:rPr>
              </m:ctrlPr>
            </m:e>
          </m:eqArr>
        </m:oMath>
      </m:oMathPara>
    </w:p>
    <w:p w14:paraId="545D3C4A" w14:textId="77777777" w:rsidR="001F269E" w:rsidRPr="00AA5E35" w:rsidRDefault="001F269E" w:rsidP="001F269E">
      <w:pPr>
        <w:adjustRightInd w:val="0"/>
        <w:snapToGrid w:val="0"/>
        <w:spacing w:line="360" w:lineRule="auto"/>
        <w:rPr>
          <w:rFonts w:ascii="Times New Roman" w:hAnsi="Times New Roman" w:cs="Times New Roman"/>
          <w:iCs/>
          <w:sz w:val="24"/>
          <w:szCs w:val="24"/>
        </w:rPr>
      </w:pPr>
    </w:p>
    <w:p w14:paraId="53073AAF" w14:textId="657C6967" w:rsidR="005F4EE8" w:rsidRPr="00AA5E35" w:rsidRDefault="005F4EE8" w:rsidP="005F4EE8">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iCs/>
          <w:sz w:val="24"/>
          <w:szCs w:val="24"/>
        </w:rPr>
        <w:t xml:space="preserve">M2 hypothesized </w:t>
      </w:r>
      <w:r w:rsidR="00921689" w:rsidRPr="00AA5E35">
        <w:rPr>
          <w:rFonts w:ascii="Times New Roman" w:hAnsi="Times New Roman" w:cs="Times New Roman" w:hint="eastAsia"/>
          <w:iCs/>
          <w:sz w:val="24"/>
          <w:szCs w:val="24"/>
        </w:rPr>
        <w:t xml:space="preserve">that </w:t>
      </w:r>
      <w:r w:rsidR="00BA7864" w:rsidRPr="00AA5E35">
        <w:rPr>
          <w:rFonts w:ascii="Times New Roman" w:hAnsi="Times New Roman" w:cs="Times New Roman" w:hint="eastAsia"/>
          <w:iCs/>
          <w:sz w:val="24"/>
          <w:szCs w:val="24"/>
        </w:rPr>
        <w:t>advisors</w:t>
      </w:r>
      <w:r w:rsidRPr="00AA5E35">
        <w:rPr>
          <w:rFonts w:ascii="Times New Roman" w:hAnsi="Times New Roman" w:cs="Times New Roman" w:hint="eastAsia"/>
          <w:iCs/>
          <w:sz w:val="24"/>
          <w:szCs w:val="24"/>
        </w:rPr>
        <w:t xml:space="preserve"> </w:t>
      </w:r>
      <w:r w:rsidR="00177C85" w:rsidRPr="00AA5E35">
        <w:rPr>
          <w:rFonts w:ascii="Times New Roman" w:hAnsi="Times New Roman" w:cs="Times New Roman" w:hint="eastAsia"/>
          <w:iCs/>
          <w:sz w:val="24"/>
          <w:szCs w:val="24"/>
        </w:rPr>
        <w:t>co</w:t>
      </w:r>
      <w:r w:rsidR="006275AF" w:rsidRPr="00AA5E35">
        <w:rPr>
          <w:rFonts w:ascii="Times New Roman" w:hAnsi="Times New Roman" w:cs="Times New Roman" w:hint="eastAsia"/>
          <w:iCs/>
          <w:sz w:val="24"/>
          <w:szCs w:val="24"/>
        </w:rPr>
        <w:t>n</w:t>
      </w:r>
      <w:r w:rsidR="00177C85" w:rsidRPr="00AA5E35">
        <w:rPr>
          <w:rFonts w:ascii="Times New Roman" w:hAnsi="Times New Roman" w:cs="Times New Roman" w:hint="eastAsia"/>
          <w:iCs/>
          <w:sz w:val="24"/>
          <w:szCs w:val="24"/>
        </w:rPr>
        <w:t>formed</w:t>
      </w:r>
      <w:r w:rsidR="003D066F" w:rsidRPr="00AA5E35">
        <w:rPr>
          <w:rFonts w:ascii="Times New Roman" w:hAnsi="Times New Roman" w:cs="Times New Roman" w:hint="eastAsia"/>
          <w:iCs/>
          <w:sz w:val="24"/>
          <w:szCs w:val="24"/>
        </w:rPr>
        <w:t xml:space="preserve"> with</w:t>
      </w:r>
      <w:r w:rsidRPr="00AA5E35">
        <w:rPr>
          <w:rFonts w:ascii="Times New Roman" w:hAnsi="Times New Roman" w:cs="Times New Roman" w:hint="eastAsia"/>
          <w:iCs/>
          <w:sz w:val="24"/>
          <w:szCs w:val="24"/>
        </w:rPr>
        <w:t xml:space="preserve"> </w:t>
      </w:r>
      <w:r w:rsidRPr="00AA5E35">
        <w:rPr>
          <w:rFonts w:ascii="Times New Roman" w:hAnsi="Times New Roman" w:cs="Times New Roman"/>
          <w:iCs/>
          <w:sz w:val="24"/>
          <w:szCs w:val="24"/>
        </w:rPr>
        <w:t xml:space="preserve">advisees’ opinions </w:t>
      </w:r>
      <w:r w:rsidR="00BA7864" w:rsidRPr="00AA5E35">
        <w:rPr>
          <w:rFonts w:ascii="Times New Roman" w:hAnsi="Times New Roman" w:cs="Times New Roman" w:hint="eastAsia"/>
          <w:iCs/>
          <w:sz w:val="24"/>
          <w:szCs w:val="24"/>
        </w:rPr>
        <w:t xml:space="preserve">at a constant level </w:t>
      </w:r>
      <w:r w:rsidRPr="00AA5E35">
        <w:rPr>
          <w:rFonts w:ascii="Times New Roman" w:hAnsi="Times New Roman" w:cs="Times New Roman"/>
          <w:iCs/>
          <w:sz w:val="24"/>
          <w:szCs w:val="24"/>
        </w:rPr>
        <w:t>(noted that, in all the subsequent models, in the trials that advisees’ opinion</w:t>
      </w:r>
      <w:r w:rsidRPr="00AA5E35">
        <w:rPr>
          <w:rFonts w:ascii="Times New Roman" w:hAnsi="Times New Roman" w:cs="Times New Roman" w:hint="eastAsia"/>
          <w:iCs/>
          <w:sz w:val="24"/>
          <w:szCs w:val="24"/>
        </w:rPr>
        <w:t>s</w:t>
      </w:r>
      <w:r w:rsidRPr="00AA5E35">
        <w:rPr>
          <w:rFonts w:ascii="Times New Roman" w:hAnsi="Times New Roman" w:cs="Times New Roman"/>
          <w:iCs/>
          <w:sz w:val="24"/>
          <w:szCs w:val="24"/>
        </w:rPr>
        <w:t xml:space="preserve"> were </w:t>
      </w:r>
      <w:r w:rsidRPr="00AA5E35">
        <w:rPr>
          <w:rFonts w:ascii="Times New Roman" w:hAnsi="Times New Roman" w:cs="Times New Roman" w:hint="eastAsia"/>
          <w:iCs/>
          <w:sz w:val="24"/>
          <w:szCs w:val="24"/>
        </w:rPr>
        <w:t>not</w:t>
      </w:r>
      <w:r w:rsidRPr="00AA5E35">
        <w:rPr>
          <w:rFonts w:ascii="Times New Roman" w:hAnsi="Times New Roman" w:cs="Times New Roman"/>
          <w:iCs/>
          <w:sz w:val="24"/>
          <w:szCs w:val="24"/>
        </w:rPr>
        <w:t xml:space="preserve"> presented, the </w:t>
      </w:r>
      <w:r w:rsidR="00BA7864" w:rsidRPr="00AA5E35">
        <w:rPr>
          <w:rFonts w:ascii="Times New Roman" w:hAnsi="Times New Roman" w:cs="Times New Roman" w:hint="eastAsia"/>
          <w:iCs/>
          <w:sz w:val="24"/>
          <w:szCs w:val="24"/>
        </w:rPr>
        <w:t xml:space="preserve">model </w:t>
      </w:r>
      <w:r w:rsidRPr="00AA5E35">
        <w:rPr>
          <w:rFonts w:ascii="Times New Roman" w:hAnsi="Times New Roman" w:cs="Times New Roman"/>
          <w:iCs/>
          <w:sz w:val="24"/>
          <w:szCs w:val="24"/>
        </w:rPr>
        <w:t>assumptions were identical to M1)</w:t>
      </w:r>
      <w:r w:rsidR="00BA7864" w:rsidRPr="00AA5E35">
        <w:rPr>
          <w:rFonts w:ascii="Times New Roman" w:hAnsi="Times New Roman" w:cs="Times New Roman" w:hint="eastAsia"/>
          <w:iCs/>
          <w:sz w:val="24"/>
          <w:szCs w:val="24"/>
        </w:rPr>
        <w:t xml:space="preserve">, </w:t>
      </w:r>
      <w:r w:rsidR="003D066F" w:rsidRPr="00AA5E35">
        <w:rPr>
          <w:rFonts w:ascii="Times New Roman" w:hAnsi="Times New Roman" w:cs="Times New Roman" w:hint="eastAsia"/>
          <w:iCs/>
          <w:sz w:val="24"/>
          <w:szCs w:val="24"/>
        </w:rPr>
        <w:t>captured</w:t>
      </w:r>
      <w:r w:rsidR="00BA7864" w:rsidRPr="00AA5E35">
        <w:rPr>
          <w:rFonts w:ascii="Times New Roman" w:hAnsi="Times New Roman" w:cs="Times New Roman" w:hint="eastAsia"/>
          <w:iCs/>
          <w:sz w:val="24"/>
          <w:szCs w:val="24"/>
        </w:rPr>
        <w:t xml:space="preserve"> </w:t>
      </w:r>
      <w:r w:rsidR="00921689" w:rsidRPr="00AA5E35">
        <w:rPr>
          <w:rFonts w:ascii="Times New Roman" w:hAnsi="Times New Roman" w:cs="Times New Roman" w:hint="eastAsia"/>
          <w:iCs/>
          <w:sz w:val="24"/>
          <w:szCs w:val="24"/>
        </w:rPr>
        <w:t xml:space="preserve">by </w:t>
      </w:r>
      <w:r w:rsidRPr="00AA5E35">
        <w:rPr>
          <w:rFonts w:ascii="Times New Roman" w:hAnsi="Times New Roman" w:cs="Times New Roman"/>
          <w:iCs/>
          <w:sz w:val="24"/>
          <w:szCs w:val="24"/>
        </w:rPr>
        <w:t xml:space="preserve">a </w:t>
      </w:r>
      <w:r w:rsidR="00921689" w:rsidRPr="00AA5E35">
        <w:rPr>
          <w:rFonts w:ascii="Times New Roman" w:hAnsi="Times New Roman" w:cs="Times New Roman" w:hint="eastAsia"/>
          <w:iCs/>
          <w:sz w:val="24"/>
          <w:szCs w:val="24"/>
        </w:rPr>
        <w:t xml:space="preserve">positive </w:t>
      </w:r>
      <w:r w:rsidRPr="00AA5E35">
        <w:rPr>
          <w:rFonts w:ascii="Times New Roman" w:hAnsi="Times New Roman" w:cs="Times New Roman"/>
          <w:iCs/>
          <w:sz w:val="24"/>
          <w:szCs w:val="24"/>
        </w:rPr>
        <w:t xml:space="preserve">constant </w:t>
      </w:r>
      <m:oMath>
        <m:r>
          <w:rPr>
            <w:rFonts w:ascii="Cambria Math" w:hAnsi="Cambria Math" w:cs="Times New Roman"/>
            <w:sz w:val="24"/>
            <w:szCs w:val="24"/>
          </w:rPr>
          <m:t> </m:t>
        </m:r>
        <m:r>
          <w:rPr>
            <w:rFonts w:ascii="Cambria Math" w:hAnsi="Cambria Math" w:cs="Times New Roman" w:hint="eastAsia"/>
            <w:sz w:val="24"/>
            <w:szCs w:val="24"/>
          </w:rPr>
          <m:t>β</m:t>
        </m:r>
      </m:oMath>
      <w:r w:rsidR="00921689" w:rsidRPr="00AA5E35">
        <w:rPr>
          <w:rFonts w:ascii="Times New Roman" w:hAnsi="Times New Roman" w:cs="Times New Roman"/>
          <w:iCs/>
          <w:sz w:val="24"/>
          <w:szCs w:val="24"/>
        </w:rPr>
        <w:t xml:space="preserve"> (</w:t>
      </w:r>
      <m:oMath>
        <m:r>
          <w:rPr>
            <w:rFonts w:ascii="Cambria Math" w:hAnsi="Cambria Math" w:cs="Times New Roman"/>
            <w:sz w:val="24"/>
            <w:szCs w:val="24"/>
          </w:rPr>
          <m:t> </m:t>
        </m:r>
        <m:r>
          <m:rPr>
            <m:sty m:val="p"/>
          </m:rPr>
          <w:rPr>
            <w:rFonts w:ascii="Cambria Math" w:hAnsi="Cambria Math" w:cs="Times New Roman"/>
            <w:sz w:val="24"/>
            <w:szCs w:val="24"/>
          </w:rPr>
          <m:t>0</m:t>
        </m:r>
        <m:r>
          <m:rPr>
            <m:sty m:val="p"/>
          </m:rPr>
          <w:rPr>
            <w:rFonts w:ascii="Cambria Math" w:hAnsi="Cambria Math" w:cs="Times New Roman" w:hint="eastAsia"/>
            <w:sz w:val="24"/>
            <w:szCs w:val="24"/>
          </w:rPr>
          <m:t>&lt;</m:t>
        </m:r>
        <m:r>
          <w:rPr>
            <w:rFonts w:ascii="Cambria Math" w:hAnsi="Cambria Math" w:cs="Times New Roman" w:hint="eastAsia"/>
            <w:sz w:val="24"/>
            <w:szCs w:val="24"/>
          </w:rPr>
          <m:t>β</m:t>
        </m:r>
        <m:r>
          <m:rPr>
            <m:sty m:val="p"/>
          </m:rPr>
          <w:rPr>
            <w:rFonts w:ascii="Cambria Math" w:hAnsi="Cambria Math" w:cs="Times New Roman" w:hint="eastAsia"/>
            <w:sz w:val="24"/>
            <w:szCs w:val="24"/>
          </w:rPr>
          <m:t>&lt;</m:t>
        </m:r>
        <m:r>
          <m:rPr>
            <m:sty m:val="p"/>
          </m:rPr>
          <w:rPr>
            <w:rFonts w:ascii="Cambria Math" w:hAnsi="Cambria Math" w:cs="Times New Roman"/>
            <w:sz w:val="24"/>
            <w:szCs w:val="24"/>
          </w:rPr>
          <m:t>1</m:t>
        </m:r>
      </m:oMath>
      <w:r w:rsidR="00921689" w:rsidRPr="00AA5E35">
        <w:rPr>
          <w:rFonts w:ascii="Times New Roman" w:hAnsi="Times New Roman" w:cs="Times New Roman"/>
          <w:iCs/>
          <w:sz w:val="24"/>
          <w:szCs w:val="24"/>
        </w:rPr>
        <w:t xml:space="preserve">) </w:t>
      </w:r>
      <w:r w:rsidRPr="00AA5E35">
        <w:rPr>
          <w:rFonts w:ascii="Times New Roman" w:hAnsi="Times New Roman" w:cs="Times New Roman"/>
          <w:iCs/>
          <w:sz w:val="24"/>
          <w:szCs w:val="24"/>
        </w:rPr>
        <w:t>assigned to</w:t>
      </w:r>
      <w:r w:rsidRPr="00AA5E35">
        <w:rPr>
          <w:rFonts w:ascii="Times New Roman" w:hAnsi="Times New Roman" w:cs="Times New Roman" w:hint="eastAsia"/>
          <w:iCs/>
          <w:sz w:val="24"/>
          <w:szCs w:val="24"/>
        </w:rPr>
        <w:t xml:space="preserve"> the value of</w:t>
      </w:r>
      <w:r w:rsidRPr="00AA5E35">
        <w:rPr>
          <w:rFonts w:ascii="Times New Roman" w:hAnsi="Times New Roman" w:cs="Times New Roman"/>
          <w:iCs/>
          <w:sz w:val="24"/>
          <w:szCs w:val="24"/>
        </w:rPr>
        <w:t xml:space="preserve"> aligned</w:t>
      </w:r>
      <w:r w:rsidR="006275AF" w:rsidRPr="00AA5E35">
        <w:rPr>
          <w:rFonts w:ascii="Times New Roman" w:hAnsi="Times New Roman" w:cs="Times New Roman" w:hint="eastAsia"/>
          <w:iCs/>
          <w:sz w:val="24"/>
          <w:szCs w:val="24"/>
        </w:rPr>
        <w:t xml:space="preserve"> advice</w:t>
      </w:r>
      <w:r w:rsidRPr="00AA5E35">
        <w:rPr>
          <w:rFonts w:ascii="Times New Roman" w:hAnsi="Times New Roman" w:cs="Times New Roman"/>
          <w:iCs/>
          <w:sz w:val="24"/>
          <w:szCs w:val="24"/>
        </w:rPr>
        <w:t xml:space="preserve">. </w:t>
      </w:r>
      <w:r w:rsidR="005A1B08" w:rsidRPr="00AA5E35">
        <w:rPr>
          <w:rFonts w:ascii="Times New Roman" w:hAnsi="Times New Roman" w:cs="Times New Roman" w:hint="eastAsia"/>
          <w:iCs/>
          <w:sz w:val="24"/>
          <w:szCs w:val="24"/>
        </w:rPr>
        <w:t xml:space="preserve">Thereby, the </w:t>
      </w:r>
      <w:r w:rsidRPr="00AA5E35">
        <w:rPr>
          <w:rFonts w:ascii="Times New Roman" w:hAnsi="Times New Roman" w:cs="Times New Roman"/>
          <w:iCs/>
          <w:sz w:val="24"/>
          <w:szCs w:val="24"/>
        </w:rPr>
        <w:t>value of ‘aligned</w:t>
      </w:r>
      <w:r w:rsidR="006275AF" w:rsidRPr="00AA5E35">
        <w:rPr>
          <w:rFonts w:ascii="Times New Roman" w:hAnsi="Times New Roman" w:cs="Times New Roman"/>
          <w:iCs/>
          <w:sz w:val="24"/>
          <w:szCs w:val="24"/>
        </w:rPr>
        <w:t>’</w:t>
      </w:r>
      <w:r w:rsidRPr="00AA5E35">
        <w:rPr>
          <w:rFonts w:ascii="Times New Roman" w:hAnsi="Times New Roman" w:cs="Times New Roman"/>
          <w:iCs/>
          <w:sz w:val="24"/>
          <w:szCs w:val="24"/>
        </w:rPr>
        <w:t xml:space="preserve"> and ‘misaligned</w:t>
      </w:r>
      <w:r w:rsidR="003D066F" w:rsidRPr="00AA5E35">
        <w:rPr>
          <w:rFonts w:ascii="Times New Roman" w:hAnsi="Times New Roman" w:cs="Times New Roman"/>
          <w:iCs/>
          <w:sz w:val="24"/>
          <w:szCs w:val="24"/>
        </w:rPr>
        <w:t>’</w:t>
      </w:r>
      <w:r w:rsidR="003D066F" w:rsidRPr="00AA5E35">
        <w:rPr>
          <w:rFonts w:ascii="Times New Roman" w:hAnsi="Times New Roman" w:cs="Times New Roman" w:hint="eastAsia"/>
          <w:iCs/>
          <w:sz w:val="24"/>
          <w:szCs w:val="24"/>
        </w:rPr>
        <w:t xml:space="preserve"> </w:t>
      </w:r>
      <w:r w:rsidRPr="00AA5E35">
        <w:rPr>
          <w:rFonts w:ascii="Times New Roman" w:hAnsi="Times New Roman" w:cs="Times New Roman"/>
          <w:iCs/>
          <w:sz w:val="24"/>
          <w:szCs w:val="24"/>
        </w:rPr>
        <w:t xml:space="preserve">in trial </w:t>
      </w:r>
      <m:oMath>
        <m:r>
          <w:rPr>
            <w:rFonts w:ascii="Cambria Math" w:hAnsi="Cambria Math"/>
            <w:kern w:val="24"/>
            <w:sz w:val="24"/>
            <w:szCs w:val="24"/>
          </w:rPr>
          <m:t>t</m:t>
        </m:r>
      </m:oMath>
      <w:r w:rsidRPr="00AA5E35">
        <w:rPr>
          <w:rFonts w:ascii="Times New Roman" w:hAnsi="Times New Roman" w:cs="Times New Roman"/>
          <w:iCs/>
          <w:sz w:val="24"/>
          <w:szCs w:val="24"/>
        </w:rPr>
        <w:t xml:space="preserve"> was defined</w:t>
      </w:r>
      <w:r w:rsidR="005A1B08" w:rsidRPr="00AA5E35">
        <w:rPr>
          <w:rFonts w:ascii="Times New Roman" w:hAnsi="Times New Roman" w:cs="Times New Roman" w:hint="eastAsia"/>
          <w:iCs/>
          <w:sz w:val="24"/>
          <w:szCs w:val="24"/>
        </w:rPr>
        <w:t xml:space="preserve"> as below</w:t>
      </w:r>
      <w:r w:rsidRPr="00AA5E35">
        <w:rPr>
          <w:rFonts w:ascii="Times New Roman" w:hAnsi="Times New Roman" w:cs="Times New Roman"/>
          <w:iCs/>
          <w:sz w:val="24"/>
          <w:szCs w:val="24"/>
        </w:rPr>
        <w:t>:</w:t>
      </w:r>
    </w:p>
    <w:p w14:paraId="57631DEB" w14:textId="77777777" w:rsidR="005F4EE8" w:rsidRPr="00AA5E35" w:rsidRDefault="005F4EE8" w:rsidP="005F4EE8">
      <w:pPr>
        <w:adjustRightInd w:val="0"/>
        <w:snapToGrid w:val="0"/>
        <w:spacing w:line="360" w:lineRule="auto"/>
        <w:rPr>
          <w:rFonts w:ascii="Times New Roman" w:hAnsi="Times New Roman" w:cs="Times New Roman"/>
          <w:iCs/>
          <w:sz w:val="24"/>
          <w:szCs w:val="24"/>
        </w:rPr>
      </w:pPr>
    </w:p>
    <w:p w14:paraId="0DE0D20A" w14:textId="1C5E2A30" w:rsidR="005F4EE8" w:rsidRPr="00AA5E35" w:rsidRDefault="00000000" w:rsidP="005F4EE8">
      <w:pPr>
        <w:adjustRightInd w:val="0"/>
        <w:snapToGrid w:val="0"/>
        <w:spacing w:line="360" w:lineRule="auto"/>
        <w:ind w:firstLine="420"/>
        <w:rPr>
          <w:rFonts w:ascii="Times New Roman" w:hAnsi="Times New Roman" w:cs="Times New Roman"/>
          <w:iCs/>
          <w:kern w:val="24"/>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 </m:t>
              </m:r>
              <m:r>
                <w:rPr>
                  <w:rFonts w:ascii="Cambria Math" w:hAnsi="Cambria Math" w:cs="Times New Roman" w:hint="eastAsia"/>
                  <w:sz w:val="24"/>
                  <w:szCs w:val="24"/>
                </w:rPr>
                <m:t>β</m:t>
              </m:r>
              <m:r>
                <w:rPr>
                  <w:rFonts w:ascii="Cambria Math" w:hAnsi="Cambria Math"/>
                  <w:kern w:val="24"/>
                  <w:sz w:val="24"/>
                  <w:szCs w:val="24"/>
                </w:rPr>
                <m:t>#</m:t>
              </m:r>
              <m:d>
                <m:dPr>
                  <m:ctrlPr>
                    <w:rPr>
                      <w:rFonts w:ascii="Cambria Math" w:hAnsi="Cambria Math" w:cs="Times New Roman"/>
                      <w:i/>
                      <w:sz w:val="24"/>
                      <w:szCs w:val="24"/>
                    </w:rPr>
                  </m:ctrlPr>
                </m:dPr>
                <m:e>
                  <m:r>
                    <w:rPr>
                      <w:rFonts w:ascii="Cambria Math" w:hAnsi="Cambria Math" w:cs="Times New Roman"/>
                      <w:sz w:val="24"/>
                      <w:szCs w:val="24"/>
                    </w:rPr>
                    <m:t>12</m:t>
                  </m:r>
                </m:e>
              </m:d>
              <m:ctrlPr>
                <w:rPr>
                  <w:rFonts w:ascii="Cambria Math" w:hAnsi="Cambria Math"/>
                  <w:i/>
                  <w:iCs/>
                  <w:kern w:val="24"/>
                  <w:sz w:val="24"/>
                  <w:szCs w:val="24"/>
                </w:rPr>
              </m:ctrlPr>
            </m:e>
          </m:eqArr>
        </m:oMath>
      </m:oMathPara>
    </w:p>
    <w:p w14:paraId="04E67266" w14:textId="77777777" w:rsidR="005F4EE8" w:rsidRPr="00AA5E35" w:rsidRDefault="00000000" w:rsidP="005F4EE8">
      <w:pPr>
        <w:adjustRightInd w:val="0"/>
        <w:snapToGrid w:val="0"/>
        <w:spacing w:line="360" w:lineRule="auto"/>
        <w:ind w:firstLine="420"/>
        <w:rPr>
          <w:rFonts w:ascii="Times New Roman" w:hAnsi="Times New Roman" w:cs="Times New Roman"/>
          <w:sz w:val="24"/>
          <w:szCs w:val="24"/>
        </w:rPr>
      </w:pPr>
      <m:oMathPara>
        <m:oMathParaPr>
          <m:jc m:val="center"/>
        </m:oMathParaPr>
        <m:oMath>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misalign</m:t>
              </m:r>
            </m:e>
          </m:d>
          <m:r>
            <w:rPr>
              <w:rFonts w:ascii="Cambria Math" w:hAnsi="Cambria Math" w:cs="Times New Roman"/>
              <w:sz w:val="24"/>
              <w:szCs w:val="24"/>
            </w:rPr>
            <m:t>=0</m:t>
          </m:r>
        </m:oMath>
      </m:oMathPara>
    </w:p>
    <w:p w14:paraId="17BF5F57"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23B94D7F" w14:textId="20AFA12D" w:rsidR="005F4EE8" w:rsidRPr="00AA5E35" w:rsidRDefault="00E017C7"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M3 aimed to further </w:t>
      </w:r>
      <w:r w:rsidR="0058565F" w:rsidRPr="00AA5E35">
        <w:rPr>
          <w:rFonts w:ascii="Times New Roman" w:hAnsi="Times New Roman" w:cs="Times New Roman" w:hint="eastAsia"/>
          <w:sz w:val="24"/>
          <w:szCs w:val="24"/>
        </w:rPr>
        <w:t>address</w:t>
      </w:r>
      <w:r w:rsidRPr="00AA5E35">
        <w:rPr>
          <w:rFonts w:ascii="Times New Roman" w:hAnsi="Times New Roman" w:cs="Times New Roman"/>
          <w:sz w:val="24"/>
          <w:szCs w:val="24"/>
        </w:rPr>
        <w:t xml:space="preserve"> the </w:t>
      </w:r>
      <w:r w:rsidR="006B56F8" w:rsidRPr="00AA5E35">
        <w:rPr>
          <w:rFonts w:ascii="Times New Roman" w:hAnsi="Times New Roman" w:cs="Times New Roman" w:hint="eastAsia"/>
          <w:sz w:val="24"/>
          <w:szCs w:val="24"/>
        </w:rPr>
        <w:t>possibility</w:t>
      </w:r>
      <w:r w:rsidRPr="00AA5E35">
        <w:rPr>
          <w:rFonts w:ascii="Times New Roman" w:hAnsi="Times New Roman" w:cs="Times New Roman"/>
          <w:sz w:val="24"/>
          <w:szCs w:val="24"/>
        </w:rPr>
        <w:t xml:space="preserve"> that the phenomenon of opinion conformity is </w:t>
      </w:r>
      <w:r w:rsidR="001D2F56" w:rsidRPr="00AA5E35">
        <w:rPr>
          <w:rFonts w:ascii="Times New Roman" w:hAnsi="Times New Roman" w:cs="Times New Roman" w:hint="eastAsia"/>
          <w:sz w:val="24"/>
          <w:szCs w:val="24"/>
        </w:rPr>
        <w:t>merely</w:t>
      </w:r>
      <w:r w:rsidRPr="00AA5E35">
        <w:rPr>
          <w:rFonts w:ascii="Times New Roman" w:hAnsi="Times New Roman" w:cs="Times New Roman"/>
          <w:sz w:val="24"/>
          <w:szCs w:val="24"/>
        </w:rPr>
        <w:t xml:space="preserve"> </w:t>
      </w:r>
      <w:r w:rsidR="001D2F56" w:rsidRPr="00AA5E35">
        <w:rPr>
          <w:rFonts w:ascii="Times New Roman" w:hAnsi="Times New Roman" w:cs="Times New Roman" w:hint="eastAsia"/>
          <w:sz w:val="24"/>
          <w:szCs w:val="24"/>
        </w:rPr>
        <w:t xml:space="preserve">judgement switch </w:t>
      </w:r>
      <w:r w:rsidRPr="00AA5E35">
        <w:rPr>
          <w:rFonts w:ascii="Times New Roman" w:hAnsi="Times New Roman" w:cs="Times New Roman"/>
          <w:sz w:val="24"/>
          <w:szCs w:val="24"/>
        </w:rPr>
        <w:t xml:space="preserve">in response to uncertainty arising from </w:t>
      </w:r>
      <w:r w:rsidR="00054DB4" w:rsidRPr="00AA5E35">
        <w:rPr>
          <w:rFonts w:ascii="Times New Roman" w:hAnsi="Times New Roman" w:cs="Times New Roman" w:hint="eastAsia"/>
          <w:sz w:val="24"/>
          <w:szCs w:val="24"/>
        </w:rPr>
        <w:t>opinion</w:t>
      </w:r>
      <w:r w:rsidR="00586263"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incongruen</w:t>
      </w:r>
      <w:r w:rsidR="00054DB4" w:rsidRPr="00AA5E35">
        <w:rPr>
          <w:rFonts w:ascii="Times New Roman" w:hAnsi="Times New Roman" w:cs="Times New Roman" w:hint="eastAsia"/>
          <w:sz w:val="24"/>
          <w:szCs w:val="24"/>
        </w:rPr>
        <w:t>ce</w:t>
      </w:r>
      <w:r w:rsidRPr="00AA5E35">
        <w:rPr>
          <w:rFonts w:ascii="Times New Roman" w:hAnsi="Times New Roman" w:cs="Times New Roman"/>
          <w:sz w:val="24"/>
          <w:szCs w:val="24"/>
        </w:rPr>
        <w:t>.</w:t>
      </w:r>
      <w:r w:rsidR="006D31A4" w:rsidRPr="00AA5E35">
        <w:rPr>
          <w:rFonts w:ascii="Times New Roman" w:hAnsi="Times New Roman" w:cs="Times New Roman" w:hint="eastAsia"/>
          <w:sz w:val="24"/>
          <w:szCs w:val="24"/>
        </w:rPr>
        <w:t xml:space="preserve"> </w:t>
      </w:r>
      <w:r w:rsidR="00BD6486" w:rsidRPr="00AA5E35">
        <w:rPr>
          <w:rFonts w:ascii="Times New Roman" w:hAnsi="Times New Roman" w:cs="Times New Roman" w:hint="eastAsia"/>
          <w:sz w:val="24"/>
          <w:szCs w:val="24"/>
        </w:rPr>
        <w:t xml:space="preserve">This model </w:t>
      </w:r>
      <w:r w:rsidR="005F4EE8" w:rsidRPr="00AA5E35">
        <w:rPr>
          <w:rFonts w:ascii="Times New Roman" w:hAnsi="Times New Roman" w:cs="Times New Roman"/>
          <w:sz w:val="24"/>
          <w:szCs w:val="24"/>
        </w:rPr>
        <w:t xml:space="preserve">hypothesized </w:t>
      </w:r>
      <w:r w:rsidR="005F4EE8" w:rsidRPr="00AA5E35">
        <w:rPr>
          <w:rFonts w:ascii="Times New Roman" w:hAnsi="Times New Roman" w:cs="Times New Roman" w:hint="eastAsia"/>
          <w:sz w:val="24"/>
          <w:szCs w:val="24"/>
        </w:rPr>
        <w:t xml:space="preserve">that </w:t>
      </w:r>
      <w:r w:rsidR="005F4EE8" w:rsidRPr="00AA5E35">
        <w:rPr>
          <w:rFonts w:ascii="Times New Roman" w:hAnsi="Times New Roman" w:cs="Times New Roman"/>
          <w:sz w:val="24"/>
          <w:szCs w:val="24"/>
        </w:rPr>
        <w:t xml:space="preserve">the tendency of aligning with advisee’s judgements increased with </w:t>
      </w:r>
      <w:r w:rsidR="00EB347A" w:rsidRPr="00AA5E35">
        <w:rPr>
          <w:rFonts w:ascii="Times New Roman" w:hAnsi="Times New Roman" w:cs="Times New Roman" w:hint="eastAsia"/>
          <w:sz w:val="24"/>
          <w:szCs w:val="24"/>
        </w:rPr>
        <w:t>the</w:t>
      </w:r>
      <w:r w:rsidR="005F4EE8" w:rsidRPr="00AA5E35">
        <w:rPr>
          <w:rFonts w:ascii="Times New Roman" w:hAnsi="Times New Roman" w:cs="Times New Roman" w:hint="eastAsia"/>
          <w:sz w:val="24"/>
          <w:szCs w:val="24"/>
        </w:rPr>
        <w:t xml:space="preserve"> </w:t>
      </w:r>
      <w:r w:rsidR="00315E91" w:rsidRPr="00AA5E35">
        <w:rPr>
          <w:rFonts w:ascii="Times New Roman" w:hAnsi="Times New Roman" w:cs="Times New Roman"/>
          <w:sz w:val="24"/>
          <w:szCs w:val="24"/>
        </w:rPr>
        <w:t>magnitude of advisees’ opinion strength (</w:t>
      </w:r>
      <m:oMath>
        <m:sSubSup>
          <m:sSubSupPr>
            <m:ctrlPr>
              <w:rPr>
                <w:rFonts w:ascii="Cambria Math" w:eastAsia="宋体" w:hAnsi="Cambria Math"/>
                <w:i/>
                <w:iCs/>
                <w:sz w:val="24"/>
                <w:szCs w:val="24"/>
              </w:rPr>
            </m:ctrlPr>
          </m:sSubSupPr>
          <m:e>
            <m:r>
              <w:rPr>
                <w:rFonts w:ascii="Cambria Math" w:eastAsia="宋体" w:hAnsi="Cambria Math" w:hint="eastAsia"/>
                <w:sz w:val="24"/>
                <w:szCs w:val="24"/>
              </w:rPr>
              <m:t>|</m:t>
            </m:r>
            <m:r>
              <w:rPr>
                <w:rFonts w:ascii="Cambria Math" w:eastAsia="宋体" w:hAnsi="Cambria Math"/>
                <w:sz w:val="24"/>
                <w:szCs w:val="24"/>
              </w:rPr>
              <m:t>OS</m:t>
            </m:r>
          </m:e>
          <m:sub>
            <m:r>
              <w:rPr>
                <w:rFonts w:ascii="Cambria Math" w:eastAsia="宋体" w:hAnsi="Cambria Math"/>
                <w:sz w:val="24"/>
                <w:szCs w:val="24"/>
              </w:rPr>
              <m:t>t</m:t>
            </m:r>
          </m:sub>
          <m:sup>
            <m:r>
              <w:rPr>
                <w:rFonts w:ascii="Cambria Math" w:eastAsia="宋体" w:hAnsi="Cambria Math"/>
                <w:sz w:val="24"/>
                <w:szCs w:val="24"/>
              </w:rPr>
              <m:t>as</m:t>
            </m:r>
          </m:sup>
        </m:sSubSup>
        <m:r>
          <w:rPr>
            <w:rFonts w:ascii="Cambria Math" w:eastAsia="宋体" w:hAnsi="Cambria Math"/>
            <w:sz w:val="24"/>
            <w:szCs w:val="24"/>
          </w:rPr>
          <m:t>|</m:t>
        </m:r>
      </m:oMath>
      <w:r w:rsidR="00315E91" w:rsidRPr="00AA5E35">
        <w:rPr>
          <w:rFonts w:ascii="Times New Roman" w:hAnsi="Times New Roman" w:cs="Times New Roman"/>
          <w:sz w:val="24"/>
          <w:szCs w:val="24"/>
        </w:rPr>
        <w:t>)</w:t>
      </w:r>
      <w:r w:rsidR="005F4EE8" w:rsidRPr="00AA5E35">
        <w:rPr>
          <w:rFonts w:ascii="Times New Roman" w:hAnsi="Times New Roman" w:cs="Times New Roman"/>
          <w:sz w:val="24"/>
          <w:szCs w:val="24"/>
        </w:rPr>
        <w:t xml:space="preserve"> in their judgements:</w:t>
      </w:r>
    </w:p>
    <w:p w14:paraId="16DEC027"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7A7E68CA" w14:textId="794F1ED3" w:rsidR="005F4EE8" w:rsidRPr="00AA5E35" w:rsidRDefault="00000000" w:rsidP="005F4EE8">
      <w:pPr>
        <w:adjustRightInd w:val="0"/>
        <w:snapToGrid w:val="0"/>
        <w:spacing w:line="360" w:lineRule="auto"/>
        <w:ind w:firstLine="420"/>
        <w:rPr>
          <w:rFonts w:ascii="Times New Roman" w:hAnsi="Times New Roman" w:cs="Times New Roman"/>
          <w:iCs/>
          <w:kern w:val="24"/>
          <w:sz w:val="24"/>
          <w:szCs w:val="24"/>
        </w:rPr>
      </w:pPr>
      <m:oMathPara>
        <m:oMathParaPr>
          <m:jc m:val="center"/>
        </m:oMathParaPr>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m:t>
              </m:r>
              <m:r>
                <w:rPr>
                  <w:rFonts w:ascii="Cambria Math" w:hAnsi="Cambria Math" w:cs="Times New Roman" w:hint="eastAsia"/>
                  <w:sz w:val="24"/>
                  <w:szCs w:val="24"/>
                </w:rPr>
                <m:t>Φ</m:t>
              </m:r>
              <m:d>
                <m:dPr>
                  <m:ctrlPr>
                    <w:rPr>
                      <w:rFonts w:ascii="Cambria Math" w:eastAsia="宋体" w:hAnsi="Cambria Math"/>
                      <w:i/>
                      <w:sz w:val="24"/>
                      <w:szCs w:val="24"/>
                    </w:rPr>
                  </m:ctrlPr>
                </m:dPr>
                <m:e>
                  <m:d>
                    <m:dPr>
                      <m:begChr m:val="|"/>
                      <m:endChr m:val="|"/>
                      <m:ctrlPr>
                        <w:rPr>
                          <w:rFonts w:ascii="Cambria Math" w:eastAsia="宋体" w:hAnsi="Cambria Math"/>
                          <w:i/>
                          <w:sz w:val="24"/>
                          <w:szCs w:val="24"/>
                        </w:rPr>
                      </m:ctrlPr>
                    </m:dPr>
                    <m:e>
                      <m:sSubSup>
                        <m:sSubSupPr>
                          <m:ctrlPr>
                            <w:rPr>
                              <w:rFonts w:ascii="Cambria Math" w:eastAsia="宋体" w:hAnsi="Cambria Math"/>
                              <w:i/>
                              <w:iCs/>
                              <w:sz w:val="24"/>
                              <w:szCs w:val="24"/>
                            </w:rPr>
                          </m:ctrlPr>
                        </m:sSubSupPr>
                        <m:e>
                          <m:r>
                            <w:rPr>
                              <w:rFonts w:ascii="Cambria Math" w:eastAsia="宋体" w:hAnsi="Cambria Math"/>
                              <w:sz w:val="24"/>
                              <w:szCs w:val="24"/>
                            </w:rPr>
                            <m:t>OS</m:t>
                          </m:r>
                        </m:e>
                        <m:sub>
                          <m:r>
                            <w:rPr>
                              <w:rFonts w:ascii="Cambria Math" w:eastAsia="宋体" w:hAnsi="Cambria Math"/>
                              <w:sz w:val="24"/>
                              <w:szCs w:val="24"/>
                            </w:rPr>
                            <m:t>t</m:t>
                          </m:r>
                        </m:sub>
                        <m:sup>
                          <m:r>
                            <w:rPr>
                              <w:rFonts w:ascii="Cambria Math" w:eastAsia="宋体" w:hAnsi="Cambria Math"/>
                              <w:sz w:val="24"/>
                              <w:szCs w:val="24"/>
                            </w:rPr>
                            <m:t>as</m:t>
                          </m:r>
                        </m:sup>
                      </m:sSubSup>
                    </m:e>
                  </m:d>
                </m:e>
              </m:d>
              <m:r>
                <w:rPr>
                  <w:rFonts w:ascii="Cambria Math" w:hAnsi="Cambria Math"/>
                  <w:kern w:val="24"/>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ctrlPr>
                <w:rPr>
                  <w:rFonts w:ascii="Cambria Math" w:hAnsi="Cambria Math"/>
                  <w:i/>
                  <w:iCs/>
                  <w:kern w:val="24"/>
                  <w:sz w:val="24"/>
                  <w:szCs w:val="24"/>
                </w:rPr>
              </m:ctrlPr>
            </m:e>
          </m:eqArr>
        </m:oMath>
      </m:oMathPara>
    </w:p>
    <w:p w14:paraId="5E86F84E"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7AF0A9F7" w14:textId="026B90AE" w:rsidR="005F4EE8" w:rsidRPr="00AA5E35" w:rsidRDefault="00315E91"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M4 was a hybrid of M2 and M3, hypothesizing that advisors inherently inclined to align with advisees’ opinions, with this alignment intensif</w:t>
      </w:r>
      <w:r w:rsidRPr="00AA5E35">
        <w:rPr>
          <w:rFonts w:ascii="Times New Roman" w:hAnsi="Times New Roman" w:cs="Times New Roman" w:hint="eastAsia"/>
          <w:sz w:val="24"/>
          <w:szCs w:val="24"/>
        </w:rPr>
        <w:t>ied</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with</w:t>
      </w:r>
      <w:r w:rsidRPr="00AA5E35">
        <w:rPr>
          <w:rFonts w:ascii="Times New Roman" w:hAnsi="Times New Roman" w:cs="Times New Roman"/>
          <w:sz w:val="24"/>
          <w:szCs w:val="24"/>
        </w:rPr>
        <w:t xml:space="preserve"> advisees’ confidence</w:t>
      </w:r>
      <w:r w:rsidR="005F4EE8" w:rsidRPr="00AA5E35">
        <w:rPr>
          <w:rFonts w:ascii="Times New Roman" w:hAnsi="Times New Roman" w:cs="Times New Roman"/>
          <w:sz w:val="24"/>
          <w:szCs w:val="24"/>
        </w:rPr>
        <w:t>:</w:t>
      </w:r>
    </w:p>
    <w:p w14:paraId="7DB55C91" w14:textId="77777777" w:rsidR="005F4EE8" w:rsidRPr="00AA5E35" w:rsidRDefault="005F4EE8" w:rsidP="005F4EE8">
      <w:pPr>
        <w:adjustRightInd w:val="0"/>
        <w:snapToGrid w:val="0"/>
        <w:spacing w:line="360" w:lineRule="auto"/>
        <w:ind w:firstLine="420"/>
        <w:rPr>
          <w:rFonts w:ascii="Times New Roman" w:hAnsi="Times New Roman" w:cs="Times New Roman"/>
          <w:iCs/>
          <w:sz w:val="24"/>
          <w:szCs w:val="24"/>
        </w:rPr>
      </w:pPr>
    </w:p>
    <w:p w14:paraId="31AD1FFC" w14:textId="772DD8F0" w:rsidR="005F4EE8" w:rsidRPr="00AA5E35" w:rsidRDefault="00000000" w:rsidP="005F4EE8">
      <w:pPr>
        <w:adjustRightInd w:val="0"/>
        <w:snapToGrid w:val="0"/>
        <w:spacing w:line="360" w:lineRule="auto"/>
        <w:ind w:firstLine="420"/>
        <w:rPr>
          <w:rFonts w:ascii="Times New Roman" w:hAnsi="Times New Roman" w:cs="Times New Roman"/>
          <w:iCs/>
          <w:kern w:val="24"/>
          <w:sz w:val="24"/>
          <w:szCs w:val="24"/>
        </w:rPr>
      </w:pPr>
      <m:oMathPara>
        <m:oMathParaPr>
          <m:jc m:val="center"/>
        </m:oMathParaPr>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m:t>
              </m:r>
              <m:r>
                <m:rPr>
                  <m:sty m:val="p"/>
                </m:rPr>
                <w:rPr>
                  <w:rFonts w:ascii="Cambria Math" w:hAnsi="Cambria Math" w:cs="Times New Roman"/>
                  <w:sz w:val="24"/>
                  <w:szCs w:val="24"/>
                </w:rPr>
                <m:t>1-</m:t>
              </m:r>
              <m:r>
                <w:rPr>
                  <w:rFonts w:ascii="Cambria Math" w:hAnsi="Cambria Math" w:cs="Times New Roman" w:hint="eastAsia"/>
                  <w:sz w:val="24"/>
                  <w:szCs w:val="24"/>
                </w:rPr>
                <m:t>κ</m:t>
              </m:r>
              <m:r>
                <w:rPr>
                  <w:rFonts w:ascii="Cambria Math" w:hAnsi="Cambria Math" w:cs="Times New Roman"/>
                  <w:sz w:val="24"/>
                  <w:szCs w:val="24"/>
                </w:rPr>
                <m:t>) </m:t>
              </m:r>
              <m:r>
                <w:rPr>
                  <w:rFonts w:ascii="Cambria Math" w:hAnsi="Cambria Math" w:cs="Times New Roman" w:hint="eastAsia"/>
                  <w:sz w:val="24"/>
                  <w:szCs w:val="24"/>
                </w:rPr>
                <m:t>β</m:t>
              </m:r>
              <m:r>
                <w:rPr>
                  <w:rFonts w:ascii="Cambria Math" w:hAnsi="Cambria Math" w:cs="Times New Roman"/>
                  <w:sz w:val="24"/>
                  <w:szCs w:val="24"/>
                </w:rPr>
                <m:t>+</m:t>
              </m:r>
              <m:r>
                <w:rPr>
                  <w:rFonts w:ascii="Cambria Math" w:hAnsi="Cambria Math" w:cs="Times New Roman" w:hint="eastAsia"/>
                  <w:sz w:val="24"/>
                  <w:szCs w:val="24"/>
                </w:rPr>
                <m:t>κ</m:t>
              </m:r>
              <m:r>
                <w:rPr>
                  <w:rFonts w:ascii="Cambria Math" w:hAnsi="Cambria Math" w:cs="Times New Roman"/>
                  <w:sz w:val="24"/>
                  <w:szCs w:val="24"/>
                </w:rPr>
                <m:t xml:space="preserve"> </m:t>
              </m:r>
              <m:r>
                <w:rPr>
                  <w:rFonts w:ascii="Cambria Math" w:hAnsi="Cambria Math" w:cs="Times New Roman" w:hint="eastAsia"/>
                  <w:sz w:val="24"/>
                  <w:szCs w:val="24"/>
                </w:rPr>
                <m:t>Φ</m:t>
              </m:r>
              <m:d>
                <m:dPr>
                  <m:ctrlPr>
                    <w:rPr>
                      <w:rFonts w:ascii="Cambria Math" w:eastAsia="宋体" w:hAnsi="Cambria Math"/>
                      <w:i/>
                      <w:sz w:val="24"/>
                      <w:szCs w:val="24"/>
                    </w:rPr>
                  </m:ctrlPr>
                </m:dPr>
                <m:e>
                  <m:d>
                    <m:dPr>
                      <m:begChr m:val="|"/>
                      <m:endChr m:val="|"/>
                      <m:ctrlPr>
                        <w:rPr>
                          <w:rFonts w:ascii="Cambria Math" w:eastAsia="宋体" w:hAnsi="Cambria Math"/>
                          <w:i/>
                          <w:sz w:val="24"/>
                          <w:szCs w:val="24"/>
                        </w:rPr>
                      </m:ctrlPr>
                    </m:dPr>
                    <m:e>
                      <m:sSubSup>
                        <m:sSubSupPr>
                          <m:ctrlPr>
                            <w:rPr>
                              <w:rFonts w:ascii="Cambria Math" w:eastAsia="宋体" w:hAnsi="Cambria Math"/>
                              <w:i/>
                              <w:iCs/>
                              <w:sz w:val="24"/>
                              <w:szCs w:val="24"/>
                            </w:rPr>
                          </m:ctrlPr>
                        </m:sSubSupPr>
                        <m:e>
                          <m:r>
                            <w:rPr>
                              <w:rFonts w:ascii="Cambria Math" w:eastAsia="宋体" w:hAnsi="Cambria Math"/>
                              <w:sz w:val="24"/>
                              <w:szCs w:val="24"/>
                            </w:rPr>
                            <m:t>OS</m:t>
                          </m:r>
                        </m:e>
                        <m:sub>
                          <m:r>
                            <w:rPr>
                              <w:rFonts w:ascii="Cambria Math" w:eastAsia="宋体" w:hAnsi="Cambria Math"/>
                              <w:sz w:val="24"/>
                              <w:szCs w:val="24"/>
                            </w:rPr>
                            <m:t>t</m:t>
                          </m:r>
                        </m:sub>
                        <m:sup>
                          <m:r>
                            <w:rPr>
                              <w:rFonts w:ascii="Cambria Math" w:eastAsia="宋体" w:hAnsi="Cambria Math"/>
                              <w:sz w:val="24"/>
                              <w:szCs w:val="24"/>
                            </w:rPr>
                            <m:t>as</m:t>
                          </m:r>
                        </m:sup>
                      </m:sSubSup>
                    </m:e>
                  </m:d>
                </m:e>
              </m:d>
              <m:r>
                <w:rPr>
                  <w:rFonts w:ascii="Cambria Math" w:hAnsi="Cambria Math"/>
                  <w:kern w:val="24"/>
                  <w:sz w:val="24"/>
                  <w:szCs w:val="24"/>
                </w:rPr>
                <m:t>#</m:t>
              </m:r>
              <m:d>
                <m:dPr>
                  <m:ctrlPr>
                    <w:rPr>
                      <w:rFonts w:ascii="Cambria Math" w:hAnsi="Cambria Math" w:cs="Times New Roman"/>
                      <w:i/>
                      <w:sz w:val="24"/>
                      <w:szCs w:val="24"/>
                    </w:rPr>
                  </m:ctrlPr>
                </m:dPr>
                <m:e>
                  <m:r>
                    <w:rPr>
                      <w:rFonts w:ascii="Cambria Math" w:hAnsi="Cambria Math" w:cs="Times New Roman"/>
                      <w:sz w:val="24"/>
                      <w:szCs w:val="24"/>
                    </w:rPr>
                    <m:t>14</m:t>
                  </m:r>
                </m:e>
              </m:d>
              <m:ctrlPr>
                <w:rPr>
                  <w:rFonts w:ascii="Cambria Math" w:hAnsi="Cambria Math"/>
                  <w:i/>
                  <w:iCs/>
                  <w:kern w:val="24"/>
                  <w:sz w:val="24"/>
                  <w:szCs w:val="24"/>
                </w:rPr>
              </m:ctrlPr>
            </m:e>
          </m:eqArr>
        </m:oMath>
      </m:oMathPara>
    </w:p>
    <w:p w14:paraId="59B0E362" w14:textId="77777777" w:rsidR="005F4EE8" w:rsidRPr="00AA5E35" w:rsidRDefault="005F4EE8" w:rsidP="005F4EE8">
      <w:pPr>
        <w:adjustRightInd w:val="0"/>
        <w:snapToGrid w:val="0"/>
        <w:spacing w:line="360" w:lineRule="auto"/>
        <w:rPr>
          <w:rFonts w:ascii="Times New Roman" w:hAnsi="Times New Roman" w:cs="Times New Roman"/>
          <w:kern w:val="24"/>
          <w:sz w:val="24"/>
          <w:szCs w:val="24"/>
        </w:rPr>
      </w:pPr>
    </w:p>
    <w:p w14:paraId="72100276" w14:textId="0FCC214A" w:rsidR="005F4EE8" w:rsidRPr="00AA5E35" w:rsidRDefault="005F4EE8" w:rsidP="005F4EE8">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where </w:t>
      </w:r>
      <m:oMath>
        <m:r>
          <w:rPr>
            <w:rFonts w:ascii="Cambria Math" w:hAnsi="Cambria Math" w:cs="Times New Roman" w:hint="eastAsia"/>
            <w:sz w:val="24"/>
            <w:szCs w:val="24"/>
          </w:rPr>
          <m:t>κ</m:t>
        </m:r>
      </m:oMath>
      <w:r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w:t>
      </w:r>
      <m:oMath>
        <m:r>
          <w:rPr>
            <w:rFonts w:ascii="Cambria Math" w:hAnsi="Cambria Math" w:cs="Times New Roman"/>
            <w:sz w:val="24"/>
            <w:szCs w:val="24"/>
          </w:rPr>
          <m:t>0&lt;</m:t>
        </m:r>
        <m:r>
          <w:rPr>
            <w:rFonts w:ascii="Cambria Math" w:hAnsi="Cambria Math" w:cs="Times New Roman" w:hint="eastAsia"/>
            <w:sz w:val="24"/>
            <w:szCs w:val="24"/>
          </w:rPr>
          <m:t>κ</m:t>
        </m:r>
        <m:r>
          <w:rPr>
            <w:rFonts w:ascii="Cambria Math" w:hAnsi="Cambria Math" w:cs="Times New Roman"/>
            <w:sz w:val="24"/>
            <w:szCs w:val="24"/>
          </w:rPr>
          <m:t>&lt;1</m:t>
        </m:r>
      </m:oMath>
      <w:r w:rsidRPr="00AA5E35">
        <w:rPr>
          <w:rFonts w:ascii="Times New Roman" w:hAnsi="Times New Roman" w:cs="Times New Roman"/>
          <w:sz w:val="24"/>
          <w:szCs w:val="24"/>
        </w:rPr>
        <w:t xml:space="preserve">) denoted advisor’s </w:t>
      </w:r>
      <w:r w:rsidRPr="00AA5E35">
        <w:rPr>
          <w:rFonts w:ascii="Times New Roman" w:hAnsi="Times New Roman" w:cs="Times New Roman" w:hint="eastAsia"/>
          <w:sz w:val="24"/>
          <w:szCs w:val="24"/>
        </w:rPr>
        <w:t xml:space="preserve">relative </w:t>
      </w:r>
      <w:r w:rsidRPr="00AA5E35">
        <w:rPr>
          <w:rFonts w:ascii="Times New Roman" w:hAnsi="Times New Roman" w:cs="Times New Roman"/>
          <w:sz w:val="24"/>
          <w:szCs w:val="24"/>
        </w:rPr>
        <w:t xml:space="preserve">sensitivity to </w:t>
      </w:r>
      <w:r w:rsidR="001F269E" w:rsidRPr="00AA5E35">
        <w:rPr>
          <w:rFonts w:ascii="Times New Roman" w:hAnsi="Times New Roman" w:cs="Times New Roman"/>
          <w:sz w:val="24"/>
          <w:szCs w:val="24"/>
        </w:rPr>
        <w:t>advisees’ confidence</w:t>
      </w:r>
      <w:r w:rsidRPr="00AA5E35">
        <w:rPr>
          <w:rFonts w:ascii="Times New Roman" w:hAnsi="Times New Roman" w:cs="Times New Roman"/>
          <w:sz w:val="24"/>
          <w:szCs w:val="24"/>
        </w:rPr>
        <w:t xml:space="preserve">. </w:t>
      </w:r>
    </w:p>
    <w:p w14:paraId="6B3B5D3B" w14:textId="51EFB6BF" w:rsidR="005F4EE8" w:rsidRPr="00AA5E35" w:rsidRDefault="001F269E" w:rsidP="005F4EE8">
      <w:pPr>
        <w:adjustRightInd w:val="0"/>
        <w:snapToGrid w:val="0"/>
        <w:spacing w:line="360" w:lineRule="auto"/>
        <w:ind w:firstLine="420"/>
        <w:rPr>
          <w:rFonts w:ascii="Times New Roman" w:hAnsi="Times New Roman" w:cs="Times New Roman"/>
          <w:iCs/>
          <w:kern w:val="24"/>
          <w:sz w:val="24"/>
          <w:szCs w:val="24"/>
        </w:rPr>
      </w:pPr>
      <w:r w:rsidRPr="00AA5E35">
        <w:rPr>
          <w:rFonts w:ascii="Times New Roman" w:hAnsi="Times New Roman" w:cs="Times New Roman" w:hint="eastAsia"/>
          <w:iCs/>
          <w:sz w:val="24"/>
          <w:szCs w:val="24"/>
        </w:rPr>
        <w:t>Across M2 to M4</w:t>
      </w:r>
      <w:r w:rsidR="005F4EE8" w:rsidRPr="00AA5E35">
        <w:rPr>
          <w:rFonts w:ascii="Times New Roman" w:hAnsi="Times New Roman" w:cs="Times New Roman"/>
          <w:iCs/>
          <w:sz w:val="24"/>
          <w:szCs w:val="24"/>
        </w:rPr>
        <w:t xml:space="preserve">, advisors determined their judgements based on the integration of non-social and social </w:t>
      </w:r>
      <w:r w:rsidRPr="00AA5E35">
        <w:rPr>
          <w:rFonts w:ascii="Times New Roman" w:hAnsi="Times New Roman" w:cs="Times New Roman" w:hint="eastAsia"/>
          <w:iCs/>
          <w:sz w:val="24"/>
          <w:szCs w:val="24"/>
        </w:rPr>
        <w:t>value</w:t>
      </w:r>
      <w:r w:rsidR="005F4EE8" w:rsidRPr="00AA5E35">
        <w:rPr>
          <w:rFonts w:ascii="Times New Roman" w:hAnsi="Times New Roman" w:cs="Times New Roman"/>
          <w:iCs/>
          <w:kern w:val="24"/>
          <w:sz w:val="24"/>
          <w:szCs w:val="24"/>
        </w:rPr>
        <w:t>:</w:t>
      </w:r>
    </w:p>
    <w:p w14:paraId="5F747DB8" w14:textId="77777777" w:rsidR="005F4EE8" w:rsidRPr="00AA5E35" w:rsidRDefault="005F4EE8" w:rsidP="005F4EE8">
      <w:pPr>
        <w:adjustRightInd w:val="0"/>
        <w:snapToGrid w:val="0"/>
        <w:spacing w:line="360" w:lineRule="auto"/>
        <w:rPr>
          <w:rFonts w:ascii="Cambria Math" w:hAnsi="Cambria Math" w:cs="Times New Roman"/>
          <w:iCs/>
          <w:kern w:val="24"/>
          <w:sz w:val="24"/>
          <w:szCs w:val="24"/>
        </w:rPr>
      </w:pPr>
      <w:r w:rsidRPr="00AA5E35">
        <w:rPr>
          <w:rFonts w:ascii="Cambria Math" w:hAnsi="Cambria Math" w:cs="Times New Roman"/>
          <w:iCs/>
          <w:kern w:val="24"/>
          <w:sz w:val="24"/>
          <w:szCs w:val="24"/>
        </w:rPr>
        <w:tab/>
      </w:r>
    </w:p>
    <w:p w14:paraId="1307DB3B" w14:textId="472D050D" w:rsidR="005F4EE8" w:rsidRPr="00AA5E35" w:rsidRDefault="00000000" w:rsidP="005F4EE8">
      <w:pPr>
        <w:adjustRightInd w:val="0"/>
        <w:snapToGrid w:val="0"/>
        <w:spacing w:line="360" w:lineRule="auto"/>
        <w:rPr>
          <w:rFonts w:ascii="Times New Roman" w:hAnsi="Times New Roman" w:cs="Times New Roman"/>
          <w:sz w:val="24"/>
          <w:szCs w:val="24"/>
        </w:rPr>
      </w:pPr>
      <m:oMathPara>
        <m:oMathParaPr>
          <m:jc m:val="center"/>
        </m:oMathParaPr>
        <m:oMath>
          <m:eqArr>
            <m:eqArrPr>
              <m:maxDist m:val="1"/>
              <m:ctrlPr>
                <w:rPr>
                  <w:rFonts w:ascii="Cambria Math" w:hAnsi="Cambria Math" w:cs="Times New Roman"/>
                  <w:i/>
                  <w:sz w:val="24"/>
                  <w:szCs w:val="24"/>
                </w:rPr>
              </m:ctrlPr>
            </m:eqArrPr>
            <m:e>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t</m:t>
                  </m:r>
                </m:sub>
              </m:sSub>
              <m:r>
                <w:rPr>
                  <w:rFonts w:ascii="Cambria Math" w:hAnsi="Cambria Math" w:cs="Times New Roman"/>
                  <w:sz w:val="24"/>
                  <w:szCs w:val="24"/>
                </w:rPr>
                <m:t>=w </m:t>
              </m:r>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1-w</m:t>
                  </m:r>
                </m:e>
              </m:d>
              <m:sSubSup>
                <m:sSubSupPr>
                  <m:ctrlPr>
                    <w:rPr>
                      <w:rFonts w:ascii="Cambria Math" w:hAnsi="Cambria Math" w:cs="Times New Roman"/>
                      <w:i/>
                      <w:iCs/>
                      <w:sz w:val="24"/>
                      <w:szCs w:val="24"/>
                    </w:rPr>
                  </m:ctrlPr>
                </m:sSubSupPr>
                <m:e>
                  <m:r>
                    <w:rPr>
                      <w:rFonts w:ascii="Cambria Math" w:hAnsi="Cambria Math" w:cs="Times New Roman"/>
                      <w:sz w:val="24"/>
                      <w:szCs w:val="24"/>
                    </w:rPr>
                    <m:t> Q</m:t>
                  </m:r>
                </m:e>
                <m:sub>
                  <m:r>
                    <w:rPr>
                      <w:rFonts w:ascii="Cambria Math" w:hAnsi="Cambria Math" w:cs="Times New Roman"/>
                      <w:sz w:val="24"/>
                      <w:szCs w:val="24"/>
                    </w:rPr>
                    <m:t>t</m:t>
                  </m:r>
                </m:sub>
                <m:sup>
                  <m:r>
                    <w:rPr>
                      <w:rFonts w:ascii="Cambria Math" w:hAnsi="Cambria Math" w:cs="Times New Roman"/>
                      <w:sz w:val="24"/>
                      <w:szCs w:val="24"/>
                    </w:rPr>
                    <m:t>ns</m:t>
                  </m:r>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15</m:t>
                  </m:r>
                </m:e>
              </m:d>
              <m:ctrlPr>
                <w:rPr>
                  <w:rFonts w:ascii="Cambria Math" w:hAnsi="Cambria Math" w:cs="Times New Roman"/>
                  <w:i/>
                  <w:iCs/>
                  <w:sz w:val="24"/>
                  <w:szCs w:val="24"/>
                </w:rPr>
              </m:ctrlPr>
            </m:e>
          </m:eqArr>
          <m:r>
            <w:rPr>
              <w:rFonts w:ascii="Cambria Math" w:hAnsi="Cambria Math" w:cs="Times New Roman"/>
              <w:sz w:val="24"/>
              <w:szCs w:val="24"/>
            </w:rPr>
            <m:t> </m:t>
          </m:r>
        </m:oMath>
      </m:oMathPara>
    </w:p>
    <w:p w14:paraId="2F7222AD" w14:textId="77777777" w:rsidR="005F4EE8" w:rsidRPr="00AA5E35" w:rsidRDefault="005F4EE8" w:rsidP="005F4EE8">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sz w:val="24"/>
          <w:szCs w:val="24"/>
        </w:rPr>
        <w:tab/>
      </w:r>
    </w:p>
    <w:p w14:paraId="48A9222F" w14:textId="3F25D1C0" w:rsidR="005F4EE8" w:rsidRPr="00AA5E35" w:rsidRDefault="005F4EE8" w:rsidP="005F4EE8">
      <w:pPr>
        <w:adjustRightInd w:val="0"/>
        <w:snapToGrid w:val="0"/>
        <w:spacing w:line="360" w:lineRule="auto"/>
        <w:rPr>
          <w:rFonts w:ascii="Times New Roman" w:hAnsi="Times New Roman" w:cs="Times New Roman"/>
          <w:iCs/>
          <w:sz w:val="24"/>
          <w:szCs w:val="24"/>
        </w:rPr>
      </w:pPr>
      <w:r w:rsidRPr="00AA5E35">
        <w:rPr>
          <w:rFonts w:ascii="Times New Roman" w:hAnsi="Times New Roman" w:cs="Times New Roman"/>
          <w:sz w:val="24"/>
          <w:szCs w:val="24"/>
        </w:rPr>
        <w:tab/>
      </w:r>
      <w:r w:rsidR="00E76506" w:rsidRPr="00AA5E35">
        <w:rPr>
          <w:rFonts w:ascii="Times New Roman" w:hAnsi="Times New Roman" w:cs="Times New Roman" w:hint="eastAsia"/>
          <w:sz w:val="24"/>
          <w:szCs w:val="24"/>
        </w:rPr>
        <w:t>D</w:t>
      </w:r>
      <w:r w:rsidRPr="00AA5E35">
        <w:rPr>
          <w:rFonts w:ascii="Times New Roman" w:hAnsi="Times New Roman" w:cs="Times New Roman" w:hint="eastAsia"/>
          <w:sz w:val="24"/>
          <w:szCs w:val="24"/>
        </w:rPr>
        <w:t xml:space="preserve">ue to </w:t>
      </w:r>
      <m:oMath>
        <m:sSub>
          <m:sSubPr>
            <m:ctrlPr>
              <w:rPr>
                <w:rFonts w:ascii="Cambria Math" w:hAnsi="Cambria Math" w:cs="Times New Roman"/>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t</m:t>
            </m:r>
          </m:sub>
        </m:sSub>
      </m:oMath>
      <w:r w:rsidRPr="00AA5E35">
        <w:rPr>
          <w:rFonts w:ascii="Times New Roman" w:hAnsi="Times New Roman" w:cs="Times New Roman" w:hint="eastAsia"/>
          <w:iCs/>
          <w:sz w:val="24"/>
          <w:szCs w:val="24"/>
        </w:rPr>
        <w:t xml:space="preserve"> was the </w:t>
      </w:r>
      <w:r w:rsidR="008A123E" w:rsidRPr="00AA5E35">
        <w:rPr>
          <w:rFonts w:ascii="Times New Roman" w:hAnsi="Times New Roman" w:cs="Times New Roman" w:hint="eastAsia"/>
          <w:iCs/>
          <w:sz w:val="24"/>
          <w:szCs w:val="24"/>
        </w:rPr>
        <w:t>value-</w:t>
      </w:r>
      <w:r w:rsidRPr="00AA5E35">
        <w:rPr>
          <w:rFonts w:ascii="Times New Roman" w:hAnsi="Times New Roman" w:cs="Times New Roman" w:hint="eastAsia"/>
          <w:iCs/>
          <w:sz w:val="24"/>
          <w:szCs w:val="24"/>
        </w:rPr>
        <w:t xml:space="preserve">vector of </w:t>
      </w:r>
      <w:r w:rsidR="008A123E" w:rsidRPr="00AA5E35">
        <w:rPr>
          <w:rFonts w:ascii="Times New Roman" w:hAnsi="Times New Roman" w:cs="Times New Roman" w:hint="eastAsia"/>
          <w:iCs/>
          <w:sz w:val="24"/>
          <w:szCs w:val="24"/>
        </w:rPr>
        <w:t xml:space="preserve">option </w:t>
      </w:r>
      <w:r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higher</w:t>
      </w:r>
      <w:r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 xml:space="preserve"> and </w:t>
      </w:r>
      <w:r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lower</w:t>
      </w:r>
      <w:r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 xml:space="preserve">, we mapped the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Pr="00AA5E35">
        <w:rPr>
          <w:rFonts w:ascii="Times New Roman" w:hAnsi="Times New Roman" w:cs="Times New Roman" w:hint="eastAsia"/>
          <w:iCs/>
          <w:sz w:val="24"/>
          <w:szCs w:val="24"/>
        </w:rPr>
        <w:t xml:space="preserve"> into these values based on the advisee</w:t>
      </w:r>
      <w:r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 xml:space="preserve">s judgement in trial </w:t>
      </w:r>
      <w:r w:rsidRPr="00AA5E35">
        <w:rPr>
          <w:rFonts w:ascii="Times New Roman" w:hAnsi="Times New Roman" w:cs="Times New Roman" w:hint="eastAsia"/>
          <w:i/>
          <w:sz w:val="24"/>
          <w:szCs w:val="24"/>
        </w:rPr>
        <w:t xml:space="preserve">t </w:t>
      </w:r>
      <w:r w:rsidRPr="00AA5E35">
        <w:rPr>
          <w:rFonts w:ascii="Times New Roman" w:hAnsi="Times New Roman" w:cs="Times New Roman" w:hint="eastAsia"/>
          <w:iCs/>
          <w:sz w:val="24"/>
          <w:szCs w:val="24"/>
        </w:rPr>
        <w:t>(</w:t>
      </w:r>
      <m:oMath>
        <m:sSubSup>
          <m:sSubSupPr>
            <m:ctrlPr>
              <w:rPr>
                <w:rFonts w:ascii="Cambria Math" w:hAnsi="Cambria Math"/>
                <w:i/>
                <w:iCs/>
                <w:kern w:val="24"/>
                <w:sz w:val="24"/>
                <w:szCs w:val="24"/>
              </w:rPr>
            </m:ctrlPr>
          </m:sSubSupPr>
          <m:e>
            <m:r>
              <w:rPr>
                <w:rFonts w:ascii="Cambria Math" w:hAnsi="Cambria Math"/>
                <w:kern w:val="24"/>
                <w:sz w:val="24"/>
                <w:szCs w:val="24"/>
              </w:rPr>
              <m:t>C</m:t>
            </m:r>
          </m:e>
          <m:sub>
            <m:r>
              <w:rPr>
                <w:rFonts w:ascii="Cambria Math" w:hAnsi="Cambria Math"/>
                <w:kern w:val="24"/>
                <w:sz w:val="24"/>
                <w:szCs w:val="24"/>
              </w:rPr>
              <m:t>t</m:t>
            </m:r>
          </m:sub>
          <m:sup>
            <m:r>
              <w:rPr>
                <w:rFonts w:ascii="Cambria Math" w:hAnsi="Cambria Math"/>
                <w:kern w:val="24"/>
                <w:sz w:val="24"/>
                <w:szCs w:val="24"/>
              </w:rPr>
              <m:t>as</m:t>
            </m:r>
          </m:sup>
        </m:sSubSup>
      </m:oMath>
      <w:r w:rsidRPr="00AA5E35">
        <w:rPr>
          <w:rFonts w:ascii="Times New Roman" w:hAnsi="Times New Roman" w:cs="Times New Roman" w:hint="eastAsia"/>
          <w:iCs/>
          <w:sz w:val="24"/>
          <w:szCs w:val="24"/>
        </w:rPr>
        <w:t>), to enable the combination:</w:t>
      </w:r>
    </w:p>
    <w:p w14:paraId="1B914F06"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30916CE0" w14:textId="77777777" w:rsidR="005F4EE8" w:rsidRPr="00AA5E35" w:rsidRDefault="00000000" w:rsidP="005F4EE8">
      <w:pPr>
        <w:adjustRightInd w:val="0"/>
        <w:snapToGrid w:val="0"/>
        <w:spacing w:line="360" w:lineRule="auto"/>
        <w:rPr>
          <w:rFonts w:ascii="Times New Roman" w:hAnsi="Times New Roman" w:cs="Times New Roman"/>
          <w:kern w:val="0"/>
          <w:sz w:val="24"/>
          <w:szCs w:val="24"/>
        </w:rPr>
      </w:pPr>
      <m:oMathPara>
        <m:oMath>
          <m:eqArr>
            <m:eqArrPr>
              <m:maxDist m:val="1"/>
              <m:ctrlPr>
                <w:rPr>
                  <w:rFonts w:ascii="Cambria Math" w:hAnsi="Cambria Math" w:cs="Times New Roman"/>
                  <w:i/>
                  <w:iCs/>
                  <w:kern w:val="0"/>
                  <w:sz w:val="24"/>
                  <w:szCs w:val="24"/>
                </w:rPr>
              </m:ctrlPr>
            </m:eqArrPr>
            <m:e>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r>
                <w:rPr>
                  <w:rFonts w:ascii="Cambria Math" w:hAnsi="Cambria Math" w:cs="Times New Roman"/>
                  <w:kern w:val="0"/>
                  <w:sz w:val="24"/>
                  <w:szCs w:val="24"/>
                </w:rPr>
                <m:t>=</m:t>
              </m:r>
              <m:d>
                <m:dPr>
                  <m:begChr m:val="{"/>
                  <m:endChr m:val=""/>
                  <m:ctrlPr>
                    <w:rPr>
                      <w:rFonts w:ascii="Cambria Math" w:hAnsi="Cambria Math" w:cs="Times New Roman"/>
                      <w:i/>
                      <w:iCs/>
                      <w:kern w:val="0"/>
                      <w:sz w:val="24"/>
                      <w:szCs w:val="24"/>
                    </w:rPr>
                  </m:ctrlPr>
                </m:dPr>
                <m:e>
                  <m:eqArr>
                    <m:eqArrPr>
                      <m:ctrlPr>
                        <w:rPr>
                          <w:rFonts w:ascii="Cambria Math" w:hAnsi="Cambria Math" w:cs="Times New Roman"/>
                          <w:i/>
                          <w:iCs/>
                          <w:kern w:val="0"/>
                          <w:sz w:val="24"/>
                          <w:szCs w:val="24"/>
                        </w:rPr>
                      </m:ctrlPr>
                    </m:eqArrPr>
                    <m:e>
                      <m:r>
                        <w:rPr>
                          <w:rFonts w:ascii="Cambria Math" w:hAnsi="Cambria Math" w:cs="Times New Roman"/>
                          <w:kern w:val="0"/>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misalign</m:t>
                          </m:r>
                        </m:e>
                      </m:d>
                      <m:r>
                        <w:rPr>
                          <w:rFonts w:ascii="Cambria Math" w:hAnsi="Cambria Math" w:cs="Times New Roman"/>
                          <w:kern w:val="0"/>
                          <w:sz w:val="24"/>
                          <w:szCs w:val="24"/>
                        </w:rPr>
                        <m:t xml:space="preserve">],  &amp;if: </m:t>
                      </m:r>
                      <m:sSubSup>
                        <m:sSubSupPr>
                          <m:ctrlPr>
                            <w:rPr>
                              <w:rFonts w:ascii="Cambria Math" w:hAnsi="Cambria Math"/>
                              <w:i/>
                              <w:iCs/>
                              <w:kern w:val="24"/>
                              <w:sz w:val="24"/>
                              <w:szCs w:val="24"/>
                            </w:rPr>
                          </m:ctrlPr>
                        </m:sSubSupPr>
                        <m:e>
                          <m:r>
                            <w:rPr>
                              <w:rFonts w:ascii="Cambria Math" w:hAnsi="Cambria Math"/>
                              <w:kern w:val="24"/>
                              <w:sz w:val="24"/>
                              <w:szCs w:val="24"/>
                            </w:rPr>
                            <m:t>C</m:t>
                          </m:r>
                        </m:e>
                        <m:sub>
                          <m:r>
                            <w:rPr>
                              <w:rFonts w:ascii="Cambria Math" w:hAnsi="Cambria Math"/>
                              <w:kern w:val="24"/>
                              <w:sz w:val="24"/>
                              <w:szCs w:val="24"/>
                            </w:rPr>
                            <m:t>t</m:t>
                          </m:r>
                        </m:sub>
                        <m:sup>
                          <m:r>
                            <w:rPr>
                              <w:rFonts w:ascii="Cambria Math" w:hAnsi="Cambria Math"/>
                              <w:kern w:val="24"/>
                              <w:sz w:val="24"/>
                              <w:szCs w:val="24"/>
                            </w:rPr>
                            <m:t>as</m:t>
                          </m:r>
                        </m:sup>
                      </m:sSubSup>
                      <m:r>
                        <w:rPr>
                          <w:rFonts w:ascii="Cambria Math" w:hAnsi="Cambria Math" w:cs="Times New Roman"/>
                          <w:kern w:val="0"/>
                          <w:sz w:val="24"/>
                          <w:szCs w:val="24"/>
                        </w:rPr>
                        <m:t>=</m:t>
                      </m:r>
                      <m:r>
                        <w:rPr>
                          <w:rFonts w:ascii="Cambria Math" w:hAnsi="Cambria Math"/>
                          <w:kern w:val="24"/>
                          <w:sz w:val="24"/>
                          <w:szCs w:val="24"/>
                        </w:rPr>
                        <m:t>higher</m:t>
                      </m:r>
                    </m:e>
                    <m:e>
                      <m:r>
                        <w:rPr>
                          <w:rFonts w:ascii="Cambria Math" w:hAnsi="Cambria Math" w:cs="Times New Roman"/>
                          <w:kern w:val="0"/>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misalign</m:t>
                          </m:r>
                        </m:e>
                      </m:d>
                      <m:r>
                        <w:rPr>
                          <w:rFonts w:ascii="Cambria Math" w:hAnsi="Cambria Math" w:cs="Times New Roman"/>
                          <w:sz w:val="24"/>
                          <w:szCs w:val="24"/>
                        </w:rPr>
                        <m:t>,</m:t>
                      </m:r>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kern w:val="0"/>
                          <w:sz w:val="24"/>
                          <w:szCs w:val="24"/>
                        </w:rPr>
                        <m:t xml:space="preserve">],  &amp;if: </m:t>
                      </m:r>
                      <m:sSubSup>
                        <m:sSubSupPr>
                          <m:ctrlPr>
                            <w:rPr>
                              <w:rFonts w:ascii="Cambria Math" w:hAnsi="Cambria Math"/>
                              <w:i/>
                              <w:iCs/>
                              <w:kern w:val="24"/>
                              <w:sz w:val="24"/>
                              <w:szCs w:val="24"/>
                            </w:rPr>
                          </m:ctrlPr>
                        </m:sSubSupPr>
                        <m:e>
                          <m:r>
                            <w:rPr>
                              <w:rFonts w:ascii="Cambria Math" w:hAnsi="Cambria Math"/>
                              <w:kern w:val="24"/>
                              <w:sz w:val="24"/>
                              <w:szCs w:val="24"/>
                            </w:rPr>
                            <m:t>C</m:t>
                          </m:r>
                        </m:e>
                        <m:sub>
                          <m:r>
                            <w:rPr>
                              <w:rFonts w:ascii="Cambria Math" w:hAnsi="Cambria Math"/>
                              <w:kern w:val="24"/>
                              <w:sz w:val="24"/>
                              <w:szCs w:val="24"/>
                            </w:rPr>
                            <m:t>t</m:t>
                          </m:r>
                        </m:sub>
                        <m:sup>
                          <m:r>
                            <w:rPr>
                              <w:rFonts w:ascii="Cambria Math" w:hAnsi="Cambria Math"/>
                              <w:kern w:val="24"/>
                              <w:sz w:val="24"/>
                              <w:szCs w:val="24"/>
                            </w:rPr>
                            <m:t>as</m:t>
                          </m:r>
                        </m:sup>
                      </m:sSubSup>
                      <m:r>
                        <w:rPr>
                          <w:rFonts w:ascii="Cambria Math" w:hAnsi="Cambria Math" w:cs="Times New Roman"/>
                          <w:kern w:val="0"/>
                          <w:sz w:val="24"/>
                          <w:szCs w:val="24"/>
                        </w:rPr>
                        <m:t>=</m:t>
                      </m:r>
                      <m:r>
                        <w:rPr>
                          <w:rFonts w:ascii="Cambria Math" w:hAnsi="Cambria Math"/>
                          <w:kern w:val="24"/>
                          <w:sz w:val="24"/>
                          <w:szCs w:val="24"/>
                        </w:rPr>
                        <m:t>lower</m:t>
                      </m:r>
                    </m:e>
                  </m:eqArr>
                </m:e>
              </m:d>
              <m:r>
                <w:rPr>
                  <w:rFonts w:ascii="Cambria Math" w:hAnsi="Cambria Math" w:cs="Times New Roman"/>
                  <w:kern w:val="0"/>
                  <w:sz w:val="24"/>
                  <w:szCs w:val="24"/>
                </w:rPr>
                <m:t>#</m:t>
              </m:r>
              <m:d>
                <m:dPr>
                  <m:ctrlPr>
                    <w:rPr>
                      <w:rFonts w:ascii="Cambria Math" w:hAnsi="Cambria Math" w:cs="Times New Roman"/>
                      <w:i/>
                      <w:iCs/>
                      <w:kern w:val="0"/>
                      <w:sz w:val="24"/>
                      <w:szCs w:val="24"/>
                    </w:rPr>
                  </m:ctrlPr>
                </m:dPr>
                <m:e>
                  <m:r>
                    <w:rPr>
                      <w:rFonts w:ascii="Cambria Math" w:hAnsi="Cambria Math" w:cs="Times New Roman"/>
                      <w:kern w:val="0"/>
                      <w:sz w:val="24"/>
                      <w:szCs w:val="24"/>
                    </w:rPr>
                    <m:t>16</m:t>
                  </m:r>
                </m:e>
              </m:d>
              <m:ctrlPr>
                <w:rPr>
                  <w:rFonts w:ascii="Cambria Math" w:hAnsi="Cambria Math" w:cs="Times New Roman"/>
                  <w:i/>
                  <w:kern w:val="0"/>
                  <w:sz w:val="24"/>
                  <w:szCs w:val="24"/>
                </w:rPr>
              </m:ctrlPr>
            </m:e>
          </m:eqArr>
        </m:oMath>
      </m:oMathPara>
    </w:p>
    <w:p w14:paraId="3CE256CC" w14:textId="77777777" w:rsidR="00557172" w:rsidRPr="00AA5E35" w:rsidRDefault="00557172" w:rsidP="00557172">
      <w:pPr>
        <w:adjustRightInd w:val="0"/>
        <w:snapToGrid w:val="0"/>
        <w:spacing w:line="360" w:lineRule="auto"/>
        <w:ind w:firstLine="420"/>
        <w:rPr>
          <w:rFonts w:ascii="Times New Roman" w:hAnsi="Times New Roman" w:cs="Times New Roman"/>
          <w:i/>
          <w:kern w:val="0"/>
          <w:sz w:val="24"/>
          <w:szCs w:val="24"/>
        </w:rPr>
      </w:pPr>
    </w:p>
    <w:p w14:paraId="560AA318" w14:textId="66085E70" w:rsidR="005F4EE8" w:rsidRPr="00AA5E35" w:rsidRDefault="00557172" w:rsidP="002A595C">
      <w:pPr>
        <w:adjustRightInd w:val="0"/>
        <w:snapToGrid w:val="0"/>
        <w:spacing w:line="360" w:lineRule="auto"/>
        <w:rPr>
          <w:rFonts w:ascii="Times New Roman" w:hAnsi="Times New Roman" w:cs="Times New Roman"/>
          <w:i/>
          <w:kern w:val="0"/>
          <w:sz w:val="24"/>
          <w:szCs w:val="24"/>
        </w:rPr>
      </w:pPr>
      <w:r w:rsidRPr="00AA5E35">
        <w:rPr>
          <w:rFonts w:ascii="Times New Roman" w:hAnsi="Times New Roman" w:cs="Times New Roman"/>
          <w:i/>
          <w:kern w:val="0"/>
          <w:sz w:val="24"/>
          <w:szCs w:val="24"/>
        </w:rPr>
        <w:t>‘</w:t>
      </w:r>
      <w:r w:rsidRPr="00AA5E35">
        <w:rPr>
          <w:rFonts w:ascii="Times New Roman" w:hAnsi="Times New Roman" w:cs="Times New Roman" w:hint="eastAsia"/>
          <w:i/>
          <w:kern w:val="0"/>
          <w:sz w:val="24"/>
          <w:szCs w:val="24"/>
        </w:rPr>
        <w:t>Preference accommodation</w:t>
      </w:r>
      <w:r w:rsidRPr="00AA5E35">
        <w:rPr>
          <w:rFonts w:ascii="Times New Roman" w:hAnsi="Times New Roman" w:cs="Times New Roman"/>
          <w:i/>
          <w:kern w:val="0"/>
          <w:sz w:val="24"/>
          <w:szCs w:val="24"/>
        </w:rPr>
        <w:t>’</w:t>
      </w:r>
      <w:r w:rsidRPr="00AA5E35">
        <w:rPr>
          <w:rFonts w:ascii="Times New Roman" w:hAnsi="Times New Roman" w:cs="Times New Roman" w:hint="eastAsia"/>
          <w:i/>
          <w:kern w:val="0"/>
          <w:sz w:val="24"/>
          <w:szCs w:val="24"/>
        </w:rPr>
        <w:t xml:space="preserve"> category (M5-M7)</w:t>
      </w:r>
    </w:p>
    <w:p w14:paraId="43CA3056" w14:textId="1278669B" w:rsidR="00B63BA7" w:rsidRPr="00AA5E35" w:rsidRDefault="003015BC" w:rsidP="005F4EE8">
      <w:pPr>
        <w:adjustRightInd w:val="0"/>
        <w:snapToGrid w:val="0"/>
        <w:spacing w:line="360" w:lineRule="auto"/>
        <w:ind w:firstLine="420"/>
        <w:rPr>
          <w:rFonts w:ascii="Times New Roman" w:hAnsi="Times New Roman" w:cs="Times New Roman"/>
          <w:iCs/>
          <w:sz w:val="24"/>
          <w:szCs w:val="24"/>
        </w:rPr>
      </w:pPr>
      <w:bookmarkStart w:id="56" w:name="OLE_LINK62"/>
      <w:r w:rsidRPr="00AA5E35">
        <w:rPr>
          <w:rFonts w:ascii="Times New Roman" w:hAnsi="Times New Roman" w:cs="Times New Roman" w:hint="eastAsia"/>
          <w:iCs/>
          <w:sz w:val="24"/>
          <w:szCs w:val="24"/>
        </w:rPr>
        <w:t xml:space="preserve">The </w:t>
      </w:r>
      <w:r w:rsidR="00E76506" w:rsidRPr="00AA5E35">
        <w:rPr>
          <w:rFonts w:ascii="Times New Roman" w:hAnsi="Times New Roman" w:cs="Times New Roman" w:hint="eastAsia"/>
          <w:iCs/>
          <w:sz w:val="24"/>
          <w:szCs w:val="24"/>
        </w:rPr>
        <w:t xml:space="preserve">pursuit of </w:t>
      </w:r>
      <w:r w:rsidRPr="00AA5E35">
        <w:rPr>
          <w:rFonts w:ascii="Times New Roman" w:hAnsi="Times New Roman" w:cs="Times New Roman" w:hint="eastAsia"/>
          <w:iCs/>
          <w:sz w:val="24"/>
          <w:szCs w:val="24"/>
        </w:rPr>
        <w:t xml:space="preserve">acceptance </w:t>
      </w:r>
      <w:r w:rsidR="00645428" w:rsidRPr="00AA5E35">
        <w:rPr>
          <w:rFonts w:ascii="Times New Roman" w:hAnsi="Times New Roman" w:cs="Times New Roman" w:hint="eastAsia"/>
          <w:iCs/>
          <w:sz w:val="24"/>
          <w:szCs w:val="24"/>
        </w:rPr>
        <w:t xml:space="preserve">required advisors to </w:t>
      </w:r>
      <w:r w:rsidR="002B3DB3" w:rsidRPr="00AA5E35">
        <w:rPr>
          <w:rFonts w:ascii="Times New Roman" w:hAnsi="Times New Roman" w:cs="Times New Roman" w:hint="eastAsia"/>
          <w:iCs/>
          <w:sz w:val="24"/>
          <w:szCs w:val="24"/>
        </w:rPr>
        <w:t xml:space="preserve">actively </w:t>
      </w:r>
      <w:r w:rsidR="007A2E6F" w:rsidRPr="00AA5E35">
        <w:rPr>
          <w:rFonts w:ascii="Times New Roman" w:hAnsi="Times New Roman" w:cs="Times New Roman" w:hint="eastAsia"/>
          <w:iCs/>
          <w:sz w:val="24"/>
          <w:szCs w:val="24"/>
        </w:rPr>
        <w:t xml:space="preserve">adapt their advice-giving tendencies </w:t>
      </w:r>
      <w:r w:rsidR="009C42C8" w:rsidRPr="00AA5E35">
        <w:rPr>
          <w:rFonts w:ascii="Times New Roman" w:hAnsi="Times New Roman" w:cs="Times New Roman"/>
          <w:iCs/>
          <w:sz w:val="24"/>
          <w:szCs w:val="24"/>
        </w:rPr>
        <w:t xml:space="preserve">in accordance with the varying preferences of advisees, </w:t>
      </w:r>
      <w:r w:rsidR="005A74F0" w:rsidRPr="005A74F0">
        <w:rPr>
          <w:rFonts w:ascii="Times New Roman" w:hAnsi="Times New Roman" w:cs="Times New Roman"/>
          <w:iCs/>
          <w:sz w:val="24"/>
          <w:szCs w:val="24"/>
        </w:rPr>
        <w:t xml:space="preserve">which </w:t>
      </w:r>
      <w:r w:rsidR="00D55B5D">
        <w:rPr>
          <w:rFonts w:ascii="Times New Roman" w:hAnsi="Times New Roman" w:cs="Times New Roman" w:hint="eastAsia"/>
          <w:iCs/>
          <w:sz w:val="24"/>
          <w:szCs w:val="24"/>
        </w:rPr>
        <w:t xml:space="preserve">largely </w:t>
      </w:r>
      <w:r w:rsidR="005A74F0" w:rsidRPr="005A74F0">
        <w:rPr>
          <w:rFonts w:ascii="Times New Roman" w:hAnsi="Times New Roman" w:cs="Times New Roman"/>
          <w:iCs/>
          <w:sz w:val="24"/>
          <w:szCs w:val="24"/>
        </w:rPr>
        <w:t>determined whether a particular type of advice would be accepted or rejected.</w:t>
      </w:r>
      <w:r w:rsidR="00645428" w:rsidRPr="00AA5E35">
        <w:rPr>
          <w:rFonts w:ascii="Times New Roman" w:hAnsi="Times New Roman" w:cs="Times New Roman" w:hint="eastAsia"/>
          <w:iCs/>
          <w:sz w:val="24"/>
          <w:szCs w:val="24"/>
        </w:rPr>
        <w:t xml:space="preserve"> </w:t>
      </w:r>
      <w:r w:rsidR="00785E5F" w:rsidRPr="00AA5E35">
        <w:rPr>
          <w:rFonts w:ascii="Times New Roman" w:hAnsi="Times New Roman" w:cs="Times New Roman"/>
          <w:iCs/>
          <w:sz w:val="24"/>
          <w:szCs w:val="24"/>
        </w:rPr>
        <w:t>Th</w:t>
      </w:r>
      <w:r w:rsidR="00785E5F" w:rsidRPr="00AA5E35">
        <w:rPr>
          <w:rFonts w:ascii="Times New Roman" w:hAnsi="Times New Roman" w:cs="Times New Roman" w:hint="eastAsia"/>
          <w:iCs/>
          <w:sz w:val="24"/>
          <w:szCs w:val="24"/>
        </w:rPr>
        <w:t>is</w:t>
      </w:r>
      <w:r w:rsidR="00785E5F" w:rsidRPr="00AA5E35">
        <w:rPr>
          <w:rFonts w:ascii="Times New Roman" w:hAnsi="Times New Roman" w:cs="Times New Roman"/>
          <w:iCs/>
          <w:sz w:val="24"/>
          <w:szCs w:val="24"/>
        </w:rPr>
        <w:t xml:space="preserve"> process </w:t>
      </w:r>
      <w:r w:rsidR="00D55B5D">
        <w:rPr>
          <w:rFonts w:ascii="Times New Roman" w:hAnsi="Times New Roman" w:cs="Times New Roman" w:hint="eastAsia"/>
          <w:iCs/>
          <w:sz w:val="24"/>
          <w:szCs w:val="24"/>
        </w:rPr>
        <w:t>required</w:t>
      </w:r>
      <w:r w:rsidR="00785E5F" w:rsidRPr="00AA5E35">
        <w:rPr>
          <w:rFonts w:ascii="Times New Roman" w:hAnsi="Times New Roman" w:cs="Times New Roman"/>
          <w:iCs/>
          <w:sz w:val="24"/>
          <w:szCs w:val="24"/>
        </w:rPr>
        <w:t xml:space="preserve"> </w:t>
      </w:r>
      <w:r w:rsidR="005A74F0">
        <w:rPr>
          <w:rFonts w:ascii="Times New Roman" w:hAnsi="Times New Roman" w:cs="Times New Roman" w:hint="eastAsia"/>
          <w:iCs/>
          <w:sz w:val="24"/>
          <w:szCs w:val="24"/>
        </w:rPr>
        <w:t>reward</w:t>
      </w:r>
      <w:r w:rsidR="00E76506" w:rsidRPr="00AA5E35">
        <w:rPr>
          <w:rFonts w:ascii="Times New Roman" w:hAnsi="Times New Roman" w:cs="Times New Roman" w:hint="eastAsia"/>
          <w:iCs/>
          <w:sz w:val="24"/>
          <w:szCs w:val="24"/>
        </w:rPr>
        <w:t xml:space="preserve"> </w:t>
      </w:r>
      <w:r w:rsidR="00785E5F" w:rsidRPr="00AA5E35">
        <w:rPr>
          <w:rFonts w:ascii="Times New Roman" w:hAnsi="Times New Roman" w:cs="Times New Roman"/>
          <w:iCs/>
          <w:sz w:val="24"/>
          <w:szCs w:val="24"/>
        </w:rPr>
        <w:t xml:space="preserve">learning of </w:t>
      </w:r>
      <w:r w:rsidR="00F972D8" w:rsidRPr="00AA5E35">
        <w:rPr>
          <w:rFonts w:ascii="Times New Roman" w:hAnsi="Times New Roman" w:cs="Times New Roman" w:hint="eastAsia"/>
          <w:iCs/>
          <w:sz w:val="24"/>
          <w:szCs w:val="24"/>
        </w:rPr>
        <w:t xml:space="preserve">each </w:t>
      </w:r>
      <w:r w:rsidR="00785E5F" w:rsidRPr="00AA5E35">
        <w:rPr>
          <w:rFonts w:ascii="Times New Roman" w:hAnsi="Times New Roman" w:cs="Times New Roman"/>
          <w:iCs/>
          <w:sz w:val="24"/>
          <w:szCs w:val="24"/>
        </w:rPr>
        <w:t>advice type</w:t>
      </w:r>
      <w:r w:rsidR="00785E5F" w:rsidRPr="00AA5E35">
        <w:rPr>
          <w:rFonts w:ascii="Times New Roman" w:hAnsi="Times New Roman" w:cs="Times New Roman" w:hint="eastAsia"/>
          <w:iCs/>
          <w:sz w:val="24"/>
          <w:szCs w:val="24"/>
        </w:rPr>
        <w:t xml:space="preserve"> </w:t>
      </w:r>
      <w:r w:rsidR="00E76506" w:rsidRPr="00AA5E35">
        <w:rPr>
          <w:rFonts w:ascii="Times New Roman" w:hAnsi="Times New Roman" w:cs="Times New Roman" w:hint="eastAsia"/>
          <w:iCs/>
          <w:sz w:val="24"/>
          <w:szCs w:val="24"/>
        </w:rPr>
        <w:t>(aligned/misaligned advice</w:t>
      </w:r>
      <w:proofErr w:type="gramStart"/>
      <w:r w:rsidR="00E76506" w:rsidRPr="00AA5E35">
        <w:rPr>
          <w:rFonts w:ascii="Times New Roman" w:hAnsi="Times New Roman" w:cs="Times New Roman" w:hint="eastAsia"/>
          <w:iCs/>
          <w:sz w:val="24"/>
          <w:szCs w:val="24"/>
        </w:rPr>
        <w:t>)</w:t>
      </w:r>
      <w:r w:rsidR="00C44858">
        <w:rPr>
          <w:rFonts w:ascii="Times New Roman" w:hAnsi="Times New Roman" w:cs="Times New Roman" w:hint="eastAsia"/>
          <w:iCs/>
          <w:sz w:val="24"/>
          <w:szCs w:val="24"/>
        </w:rPr>
        <w:t xml:space="preserve">, </w:t>
      </w:r>
      <w:r w:rsidR="00E76506" w:rsidRPr="00AA5E35">
        <w:rPr>
          <w:rFonts w:ascii="Times New Roman" w:hAnsi="Times New Roman" w:cs="Times New Roman" w:hint="eastAsia"/>
          <w:iCs/>
          <w:sz w:val="24"/>
          <w:szCs w:val="24"/>
        </w:rPr>
        <w:t xml:space="preserve"> </w:t>
      </w:r>
      <w:r w:rsidR="009C42C8" w:rsidRPr="00AA5E35">
        <w:rPr>
          <w:rFonts w:ascii="Times New Roman" w:hAnsi="Times New Roman" w:cs="Times New Roman" w:hint="eastAsia"/>
          <w:iCs/>
          <w:sz w:val="24"/>
          <w:szCs w:val="24"/>
        </w:rPr>
        <w:t>where</w:t>
      </w:r>
      <w:proofErr w:type="gramEnd"/>
      <w:r w:rsidR="009C42C8" w:rsidRPr="00AA5E35">
        <w:rPr>
          <w:rFonts w:ascii="Times New Roman" w:hAnsi="Times New Roman" w:cs="Times New Roman" w:hint="eastAsia"/>
          <w:iCs/>
          <w:sz w:val="24"/>
          <w:szCs w:val="24"/>
        </w:rPr>
        <w:t xml:space="preserve"> acceptance </w:t>
      </w:r>
      <w:bookmarkStart w:id="57" w:name="OLE_LINK9"/>
      <w:r w:rsidR="009C42C8" w:rsidRPr="00AA5E35">
        <w:rPr>
          <w:rFonts w:ascii="Times New Roman" w:hAnsi="Times New Roman" w:cs="Times New Roman" w:hint="eastAsia"/>
          <w:iCs/>
          <w:sz w:val="24"/>
          <w:szCs w:val="24"/>
        </w:rPr>
        <w:t>was perceived</w:t>
      </w:r>
      <w:bookmarkEnd w:id="57"/>
      <w:r w:rsidR="009C42C8" w:rsidRPr="00AA5E35">
        <w:rPr>
          <w:rFonts w:ascii="Times New Roman" w:hAnsi="Times New Roman" w:cs="Times New Roman" w:hint="eastAsia"/>
          <w:iCs/>
          <w:sz w:val="24"/>
          <w:szCs w:val="24"/>
        </w:rPr>
        <w:t xml:space="preserve"> as reward and rejection was perceived as punishment</w:t>
      </w:r>
      <w:r w:rsidR="00C44858">
        <w:rPr>
          <w:rFonts w:ascii="Times New Roman" w:hAnsi="Times New Roman" w:cs="Times New Roman" w:hint="eastAsia"/>
          <w:iCs/>
          <w:sz w:val="24"/>
          <w:szCs w:val="24"/>
        </w:rPr>
        <w:t>;</w:t>
      </w:r>
      <w:r w:rsidR="0017332E" w:rsidRPr="00AA5E35">
        <w:rPr>
          <w:rFonts w:ascii="Times New Roman" w:hAnsi="Times New Roman" w:cs="Times New Roman" w:hint="eastAsia"/>
          <w:iCs/>
          <w:sz w:val="24"/>
          <w:szCs w:val="24"/>
        </w:rPr>
        <w:t xml:space="preserve"> and the utilization of these </w:t>
      </w:r>
      <w:r w:rsidR="00F6082C" w:rsidRPr="00AA5E35">
        <w:rPr>
          <w:rFonts w:ascii="Times New Roman" w:hAnsi="Times New Roman" w:cs="Times New Roman" w:hint="eastAsia"/>
          <w:iCs/>
          <w:sz w:val="24"/>
          <w:szCs w:val="24"/>
        </w:rPr>
        <w:t>learned</w:t>
      </w:r>
      <w:r w:rsidR="009C42C8" w:rsidRPr="00AA5E35">
        <w:rPr>
          <w:rFonts w:ascii="Times New Roman" w:hAnsi="Times New Roman" w:cs="Times New Roman" w:hint="eastAsia"/>
          <w:iCs/>
          <w:sz w:val="24"/>
          <w:szCs w:val="24"/>
        </w:rPr>
        <w:t xml:space="preserve"> </w:t>
      </w:r>
      <w:r w:rsidR="0017332E" w:rsidRPr="00AA5E35">
        <w:rPr>
          <w:rFonts w:ascii="Times New Roman" w:hAnsi="Times New Roman" w:cs="Times New Roman" w:hint="eastAsia"/>
          <w:iCs/>
          <w:sz w:val="24"/>
          <w:szCs w:val="24"/>
        </w:rPr>
        <w:t xml:space="preserve">values to </w:t>
      </w:r>
      <w:r w:rsidR="00F972D8" w:rsidRPr="00AA5E35">
        <w:rPr>
          <w:rFonts w:ascii="Times New Roman" w:hAnsi="Times New Roman" w:cs="Times New Roman" w:hint="eastAsia"/>
          <w:iCs/>
          <w:sz w:val="24"/>
          <w:szCs w:val="24"/>
        </w:rPr>
        <w:t>adjust</w:t>
      </w:r>
      <w:r w:rsidR="0017332E" w:rsidRPr="00AA5E35">
        <w:rPr>
          <w:rFonts w:ascii="Times New Roman" w:hAnsi="Times New Roman" w:cs="Times New Roman" w:hint="eastAsia"/>
          <w:iCs/>
          <w:sz w:val="24"/>
          <w:szCs w:val="24"/>
        </w:rPr>
        <w:t xml:space="preserve"> subsequent advice-giving behaviors </w:t>
      </w:r>
      <w:r w:rsidR="0017332E" w:rsidRPr="00AA5E35">
        <w:rPr>
          <w:rFonts w:ascii="Times New Roman" w:hAnsi="Times New Roman" w:cs="Times New Roman" w:hint="eastAsia"/>
          <w:iCs/>
          <w:sz w:val="24"/>
          <w:szCs w:val="24"/>
        </w:rPr>
        <w:lastRenderedPageBreak/>
        <w:t xml:space="preserve">to maximize </w:t>
      </w:r>
      <w:r w:rsidR="00C44858">
        <w:rPr>
          <w:rFonts w:ascii="Times New Roman" w:hAnsi="Times New Roman" w:cs="Times New Roman" w:hint="eastAsia"/>
          <w:iCs/>
          <w:sz w:val="24"/>
          <w:szCs w:val="24"/>
        </w:rPr>
        <w:t>future</w:t>
      </w:r>
      <w:r w:rsidR="000B7FB3">
        <w:rPr>
          <w:rFonts w:ascii="Times New Roman" w:hAnsi="Times New Roman" w:cs="Times New Roman" w:hint="eastAsia"/>
          <w:iCs/>
          <w:sz w:val="24"/>
          <w:szCs w:val="24"/>
        </w:rPr>
        <w:t xml:space="preserve"> acceptance</w:t>
      </w:r>
      <w:r w:rsidR="00785E5F" w:rsidRPr="00AA5E35">
        <w:rPr>
          <w:rFonts w:ascii="Times New Roman" w:hAnsi="Times New Roman" w:cs="Times New Roman"/>
          <w:iCs/>
          <w:sz w:val="24"/>
          <w:szCs w:val="24"/>
        </w:rPr>
        <w:t>.</w:t>
      </w:r>
      <w:r w:rsidR="00645428" w:rsidRPr="00AA5E35">
        <w:rPr>
          <w:rFonts w:ascii="Times New Roman" w:hAnsi="Times New Roman" w:cs="Times New Roman" w:hint="eastAsia"/>
          <w:iCs/>
          <w:sz w:val="24"/>
          <w:szCs w:val="24"/>
        </w:rPr>
        <w:t xml:space="preserve"> </w:t>
      </w:r>
      <w:r w:rsidR="0017332E" w:rsidRPr="00AA5E35">
        <w:rPr>
          <w:rFonts w:ascii="Times New Roman" w:hAnsi="Times New Roman" w:cs="Times New Roman" w:hint="eastAsia"/>
          <w:iCs/>
          <w:sz w:val="24"/>
          <w:szCs w:val="24"/>
        </w:rPr>
        <w:t>Therefore, w</w:t>
      </w:r>
      <w:r w:rsidR="0017332E" w:rsidRPr="00AA5E35">
        <w:rPr>
          <w:rFonts w:ascii="Times New Roman" w:hAnsi="Times New Roman" w:cs="Times New Roman"/>
          <w:iCs/>
          <w:sz w:val="24"/>
          <w:szCs w:val="24"/>
        </w:rPr>
        <w:t xml:space="preserve">e </w:t>
      </w:r>
      <w:r w:rsidR="0016644E" w:rsidRPr="00AA5E35">
        <w:rPr>
          <w:rFonts w:ascii="Times New Roman" w:hAnsi="Times New Roman" w:cs="Times New Roman"/>
          <w:iCs/>
          <w:sz w:val="24"/>
          <w:szCs w:val="24"/>
        </w:rPr>
        <w:t>describe</w:t>
      </w:r>
      <w:r w:rsidR="0016644E" w:rsidRPr="00AA5E35">
        <w:rPr>
          <w:rFonts w:ascii="Times New Roman" w:hAnsi="Times New Roman" w:cs="Times New Roman" w:hint="eastAsia"/>
          <w:iCs/>
          <w:sz w:val="24"/>
          <w:szCs w:val="24"/>
        </w:rPr>
        <w:t xml:space="preserve"> </w:t>
      </w:r>
      <w:r w:rsidR="0017332E" w:rsidRPr="00AA5E35">
        <w:rPr>
          <w:rFonts w:ascii="Times New Roman" w:hAnsi="Times New Roman" w:cs="Times New Roman" w:hint="eastAsia"/>
          <w:iCs/>
          <w:sz w:val="24"/>
          <w:szCs w:val="24"/>
        </w:rPr>
        <w:t xml:space="preserve">this </w:t>
      </w:r>
      <w:r w:rsidR="002C1C47" w:rsidRPr="00AA5E35">
        <w:rPr>
          <w:rFonts w:ascii="Times New Roman" w:hAnsi="Times New Roman" w:cs="Times New Roman" w:hint="eastAsia"/>
          <w:iCs/>
          <w:sz w:val="24"/>
          <w:szCs w:val="24"/>
        </w:rPr>
        <w:t xml:space="preserve">adaptive </w:t>
      </w:r>
      <w:r w:rsidR="00A36055" w:rsidRPr="00AA5E35">
        <w:rPr>
          <w:rFonts w:ascii="Times New Roman" w:hAnsi="Times New Roman" w:cs="Times New Roman" w:hint="eastAsia"/>
          <w:iCs/>
          <w:sz w:val="24"/>
          <w:szCs w:val="24"/>
        </w:rPr>
        <w:t>dynamic</w:t>
      </w:r>
      <w:r w:rsidR="0017332E" w:rsidRPr="00AA5E35">
        <w:rPr>
          <w:rFonts w:ascii="Times New Roman" w:hAnsi="Times New Roman" w:cs="Times New Roman" w:hint="eastAsia"/>
          <w:iCs/>
          <w:sz w:val="24"/>
          <w:szCs w:val="24"/>
        </w:rPr>
        <w:t xml:space="preserve"> </w:t>
      </w:r>
      <w:r w:rsidR="0017332E" w:rsidRPr="00AA5E35">
        <w:rPr>
          <w:rFonts w:ascii="Times New Roman" w:hAnsi="Times New Roman" w:cs="Times New Roman"/>
          <w:iCs/>
          <w:sz w:val="24"/>
          <w:szCs w:val="24"/>
        </w:rPr>
        <w:t xml:space="preserve">using </w:t>
      </w:r>
      <w:r w:rsidR="00BD7FFA">
        <w:rPr>
          <w:rFonts w:ascii="Times New Roman" w:hAnsi="Times New Roman" w:cs="Times New Roman" w:hint="eastAsia"/>
          <w:iCs/>
          <w:sz w:val="24"/>
          <w:szCs w:val="24"/>
        </w:rPr>
        <w:t>r</w:t>
      </w:r>
      <w:r w:rsidR="0017332E" w:rsidRPr="00AA5E35">
        <w:rPr>
          <w:rFonts w:ascii="Times New Roman" w:hAnsi="Times New Roman" w:cs="Times New Roman" w:hint="eastAsia"/>
          <w:iCs/>
          <w:sz w:val="24"/>
          <w:szCs w:val="24"/>
        </w:rPr>
        <w:t xml:space="preserve">einforcement </w:t>
      </w:r>
      <w:r w:rsidR="00BD7FFA">
        <w:rPr>
          <w:rFonts w:ascii="Times New Roman" w:hAnsi="Times New Roman" w:cs="Times New Roman" w:hint="eastAsia"/>
          <w:iCs/>
          <w:sz w:val="24"/>
          <w:szCs w:val="24"/>
        </w:rPr>
        <w:t>l</w:t>
      </w:r>
      <w:r w:rsidR="0017332E" w:rsidRPr="00AA5E35">
        <w:rPr>
          <w:rFonts w:ascii="Times New Roman" w:hAnsi="Times New Roman" w:cs="Times New Roman" w:hint="eastAsia"/>
          <w:iCs/>
          <w:sz w:val="24"/>
          <w:szCs w:val="24"/>
        </w:rPr>
        <w:t>earning (RL)</w:t>
      </w:r>
      <w:r w:rsidR="00885EE1">
        <w:rPr>
          <w:rFonts w:ascii="Times New Roman" w:hAnsi="Times New Roman" w:cs="Times New Roman" w:hint="eastAsia"/>
          <w:iCs/>
          <w:sz w:val="24"/>
          <w:szCs w:val="24"/>
        </w:rPr>
        <w:t xml:space="preserve"> </w:t>
      </w:r>
      <w:r w:rsidR="002B3F81" w:rsidRPr="00AA5E35">
        <w:rPr>
          <w:rFonts w:ascii="Times New Roman" w:hAnsi="Times New Roman" w:cs="Times New Roman" w:hint="eastAsia"/>
          <w:iCs/>
          <w:sz w:val="24"/>
          <w:szCs w:val="24"/>
        </w:rPr>
        <w:t>models</w:t>
      </w:r>
      <w:r w:rsidR="00AA5E35" w:rsidRPr="00AA5E35">
        <w:rPr>
          <w:rFonts w:ascii="Times New Roman" w:hAnsi="Times New Roman" w:cs="Times New Roman" w:hint="eastAsia"/>
          <w:iCs/>
          <w:sz w:val="24"/>
          <w:szCs w:val="24"/>
        </w:rPr>
        <w:t xml:space="preserve"> </w:t>
      </w:r>
      <w:r w:rsidR="002B3F81"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{"citationID":"0sZlCq3X","properties":{"formattedCitation":"(Ahn et al., 2017; Hackel et al., 2020; Sutton &amp; Barto, 2018; Zhang et al., 2020)","plainCitation":"(Ahn et al., 2017; Hackel et al., 2020; Sutton &amp; Barto, 2018; Zhang et al., 2020)","noteIndex":0},"citationItems":[{"id":270,"uris":["http://zotero.org/users/10125738/items/R6S2RU9U"],"itemData":{"id":270,"type":"article-journal","abstract":"The recent years have witnessed a dramatic increase in the use of reinforcement learning (RL) models in social, cognitive and affective neuroscience. This approach, in combination with neuroimaging techniques such as functional magnetic resonance imaging, enables quantitative investigations into latent mechanistic processes. However, increased use of relatively complex computational approaches has led to potential misconceptions and imprecise interpretations. Here, we present a comprehensive framework for the examination of (social) decision-making with the simple Rescorla–Wagner RL model. We discuss common pitfalls in its application and provide practical suggestions. First, with simulation, we unpack the functional role of the learning rate and pinpoint what could easily go wrong when interpreting differences in the learning rate. Then, we discuss the inevitable collinearity between outcome and prediction error in RL models and provide suggestions of how to justify whether the observed neural activation is related to the prediction error rather than outcome valence. Finally, we suggest posterior predictive check is a crucial step after model comparison, and we articulate employing hierarchical modeling for parameter estimation. We aim to provide simple and scalable explanations and practical guidelines for employing RL models to assist both beginners and advanced users in better implementing and interpreting their model-based analyses.","container-title":"Social Cognitive and Affective Neuroscience","DOI":"10.1093/scan/nsaa089","ISSN":"1749-5016","issue":"6","journalAbbreviation":"Social Cognitive and Affective Neuroscience","page":"695-707","source":"Silverchair","title":"Using reinforcement learning models in social neuroscience: frameworks, pitfalls and suggestions of best practices","title-short":"Using reinforcement learning models in social neuroscience","volume":"15","author":[{"family":"Zhang","given":"Lei"},{"family":"Lengersdorff","given":"Lukas"},{"family":"Mikus","given":"Nace"},{"family":"Gläscher","given":"Jan"},{"family":"Lamm","given":"Claus"}],"issued":{"date-parts":[["2020",7,30]]}},"label":"page"},{"id":305,"uris":["http://zotero.org/users/10125738/items/DR78TNQY"],"itemData":{"id":305,"type":"article-journal","abstract":"People learn about the world by making choices and experiencing feedback—a process characterized by models of reinforcement learning in which people learn to associate their actions with rewarding outcomes. Although reinforcement models provide compelling accounts of feedback-based learning in nonsocial contexts, social interactions typically involve inferences of others' trait characteristics, which may be independent of their reward value. As a result, people may learn diﬀerently about humans and nonhumans through reinforcement. In two experiments (and a pilot study), participants interacted with human partners or slot machines that shared money. Computational modeling of behavior revealed diﬀerent patterns of learning for humans and non-humans: participants relied more on feedback indicating trait generosity (relative to monetary reward) when learning about humans but relied more on monetary reward (relative to generosity) when learning about slots. Furthermore, this pattern of learning had implications for attitudes: whereas participants preferred generous humans, they preferred rewarding slot machines, relative to their respective counterparts. These ﬁndings reveal a distinct role for reinforcement learning in social cognition, showing that humans preferentially form abstract trait inferences about other people through feedback in addition to reward associations.","container-title":"Journal of Experimental Social Psychology","DOI":"10.1016/j.jesp.2019.103948","ISSN":"00221031","journalAbbreviation":"Journal of Experimental Social Psychology","language":"en","page":"103948","source":"DOI.org (Crossref)","title":"Reinforcement learning in social interaction: The distinguishing role of trait inference","title-short":"Reinforcement learning in social interaction","volume":"88","author":[{"family":"Hackel","given":"Leor M."},{"family":"Mende-Siedlecki","given":"Peter"},{"family":"Amodio","given":"David M."}],"issued":{"date-parts":[["2020",5]]}},"label":"page"},{"id":1782,"uris":["http://zotero.org/users/10125738/items/KQQF3U62"],"itemData":{"id":1782,"type":"book","abstract":"The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G."}],"issued":{"date-parts":[["2018",11,13]]}}},{"id":8,"uris":["http://zotero.org/users/10125738/items/NRQ6ABQD"],"itemData":{"id":8,"type":"article-journal","abstract":"Reinforcement learning and decision-making (RLDM) provide a quantitative framework and computational theories with which we can disentangle psychiatric conditions into the basic dimensions of neurocognitive functioning. RLDM offer a novel approach to assessing and potentially diagnosing psychiatric patients, and there is growing enthusiasm for both RLDM and computational psychiatry among clinical researchers. Such a framework can also provide insights into the brain substrates of particular RLDM processes, as exemplified by model-based analysis of data from functional magnetic resonance imaging (fMRI) or electroencephalography (EEG). However, researchers often find the approach too technical and have difficulty adopting it for their research. Thus, a critical need remains to develop a user-friendly tool for the wide dissemination of computational psychiatric methods. We introduce an R package called hBayesDM (hierarchical Bayesian modeling of Decision-Making tasks), which offers computational modeling of an array of RLDM tasks and social exchange games. The hBayesDM package offers state-of-the-art hierarchical Bayesian modeling, in which both individual and group parameters (i.e., posterior distributions) are estimated simultaneously in a mutually constraining fashion. At the same time, the package is extremely user-friendly: users can perform computational modeling, output visualization, and Bayesian model comparisons, each with a single line of coding. Users can also extract the trial-by-trial latent variables (e.g., prediction errors) required for model-based fMRI/EEG. With the hBayesDM package, we anticipate that anyone with minimal knowledge of programming can take advantage of cutting-edge computational-modeling approaches to investigate the underlying processes of and interactions between multiple decision-making (e.g., goal-directed, habitual, and Pavlovian) systems. In this way, we expect that the hBayesDM package will contribute to the dissemination of advanced modeling approaches and enable a wide range of researchers to easily perform computational psychiatric research within different populations.","container-title":"Computational Psychiatry (Cambridge, Mass.)","DOI":"10.1162/CPSY_a_00002","ISSN":"2379-6227","journalAbbreviation":"Comput Psychiatr","note":"PMID: 29601060\nPMCID: PMC5869013","page":"24-57","source":"PubMed Central","title":"Revealing Neurocomputational Mechanisms of Reinforcement Learning and Decision-Making With the hBayesDM Package","volume":"1","author":[{"family":"Ahn","given":"Woo-Young"},{"family":"Haines","given":"Nathaniel"},{"family":"Zhang","given":"Lei"}],"issued":{"date-parts":[["2017",10,1]]}}}],"schema":"https://github.com/citation-style-language/schema/raw/master/csl-citation.json"} </w:instrText>
      </w:r>
      <w:r w:rsidR="002B3F81"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(Ahn et al., 2017; Hackel et al., 2020; Sutton &amp; Barto, 2018; Zhang et al., 2020)</w:t>
      </w:r>
      <w:r w:rsidR="002B3F81" w:rsidRPr="00AA5E35">
        <w:rPr>
          <w:rFonts w:ascii="Times New Roman" w:hAnsi="Times New Roman" w:cs="Times New Roman"/>
          <w:sz w:val="24"/>
          <w:szCs w:val="24"/>
        </w:rPr>
        <w:fldChar w:fldCharType="end"/>
      </w:r>
      <w:r w:rsidR="00885EE1">
        <w:rPr>
          <w:rFonts w:ascii="Times New Roman" w:hAnsi="Times New Roman" w:cs="Times New Roman" w:hint="eastAsia"/>
          <w:iCs/>
          <w:sz w:val="24"/>
          <w:szCs w:val="24"/>
        </w:rPr>
        <w:t xml:space="preserve">, a </w:t>
      </w:r>
      <w:r w:rsidR="004A0AA5">
        <w:rPr>
          <w:rFonts w:ascii="Times New Roman" w:hAnsi="Times New Roman" w:cs="Times New Roman" w:hint="eastAsia"/>
          <w:iCs/>
          <w:sz w:val="24"/>
          <w:szCs w:val="24"/>
        </w:rPr>
        <w:t>classic</w:t>
      </w:r>
      <w:r w:rsidR="00885EE1">
        <w:rPr>
          <w:rFonts w:ascii="Times New Roman" w:hAnsi="Times New Roman" w:cs="Times New Roman" w:hint="eastAsia"/>
          <w:iCs/>
          <w:sz w:val="24"/>
          <w:szCs w:val="24"/>
        </w:rPr>
        <w:t xml:space="preserve"> </w:t>
      </w:r>
      <w:r w:rsidR="004A0AA5">
        <w:rPr>
          <w:rFonts w:ascii="Times New Roman" w:hAnsi="Times New Roman" w:cs="Times New Roman" w:hint="eastAsia"/>
          <w:iCs/>
          <w:sz w:val="24"/>
          <w:szCs w:val="24"/>
        </w:rPr>
        <w:t>and</w:t>
      </w:r>
      <w:r w:rsidR="00885EE1">
        <w:rPr>
          <w:rFonts w:ascii="Times New Roman" w:hAnsi="Times New Roman" w:cs="Times New Roman" w:hint="eastAsia"/>
          <w:iCs/>
          <w:sz w:val="24"/>
          <w:szCs w:val="24"/>
        </w:rPr>
        <w:t xml:space="preserve"> powerful framework to parse the </w:t>
      </w:r>
      <w:r w:rsidR="001D7480">
        <w:rPr>
          <w:rFonts w:ascii="Times New Roman" w:hAnsi="Times New Roman" w:cs="Times New Roman" w:hint="eastAsia"/>
          <w:iCs/>
          <w:sz w:val="24"/>
          <w:szCs w:val="24"/>
        </w:rPr>
        <w:t>reward-driven</w:t>
      </w:r>
      <w:r w:rsidR="00885EE1">
        <w:rPr>
          <w:rFonts w:ascii="Times New Roman" w:hAnsi="Times New Roman" w:cs="Times New Roman" w:hint="eastAsia"/>
          <w:iCs/>
          <w:sz w:val="24"/>
          <w:szCs w:val="24"/>
        </w:rPr>
        <w:t xml:space="preserve"> </w:t>
      </w:r>
      <w:r w:rsidR="004A0AA5">
        <w:rPr>
          <w:rFonts w:ascii="Times New Roman" w:hAnsi="Times New Roman" w:cs="Times New Roman" w:hint="eastAsia"/>
          <w:iCs/>
          <w:sz w:val="24"/>
          <w:szCs w:val="24"/>
        </w:rPr>
        <w:t xml:space="preserve">learning </w:t>
      </w:r>
      <w:r w:rsidR="00885EE1">
        <w:rPr>
          <w:rFonts w:ascii="Times New Roman" w:hAnsi="Times New Roman" w:cs="Times New Roman" w:hint="eastAsia"/>
          <w:iCs/>
          <w:sz w:val="24"/>
          <w:szCs w:val="24"/>
        </w:rPr>
        <w:t>processes</w:t>
      </w:r>
      <w:r w:rsidR="002B3F81" w:rsidRPr="00AA5E35">
        <w:rPr>
          <w:rFonts w:ascii="Times New Roman" w:hAnsi="Times New Roman" w:cs="Times New Roman" w:hint="eastAsia"/>
          <w:iCs/>
          <w:sz w:val="24"/>
          <w:szCs w:val="24"/>
        </w:rPr>
        <w:t xml:space="preserve">, </w:t>
      </w:r>
      <w:r w:rsidR="002B3F81" w:rsidRPr="00AA5E35">
        <w:rPr>
          <w:rFonts w:ascii="Times New Roman" w:hAnsi="Times New Roman" w:cs="Times New Roman" w:hint="eastAsia"/>
          <w:sz w:val="24"/>
          <w:szCs w:val="24"/>
        </w:rPr>
        <w:t>speculat</w:t>
      </w:r>
      <w:r w:rsidR="00885EE1">
        <w:rPr>
          <w:rFonts w:ascii="Times New Roman" w:hAnsi="Times New Roman" w:cs="Times New Roman" w:hint="eastAsia"/>
          <w:sz w:val="24"/>
          <w:szCs w:val="24"/>
        </w:rPr>
        <w:t>ing</w:t>
      </w:r>
      <w:r w:rsidR="002B3F81" w:rsidRPr="00AA5E35">
        <w:rPr>
          <w:rFonts w:ascii="Times New Roman" w:hAnsi="Times New Roman" w:cs="Times New Roman"/>
          <w:sz w:val="24"/>
          <w:szCs w:val="24"/>
        </w:rPr>
        <w:t xml:space="preserve"> that individuals incorporate prediction errors (PE; difference between </w:t>
      </w:r>
      <w:r w:rsidR="002C1C47" w:rsidRPr="00AA5E35">
        <w:rPr>
          <w:rFonts w:ascii="Times New Roman" w:hAnsi="Times New Roman" w:cs="Times New Roman" w:hint="eastAsia"/>
          <w:sz w:val="24"/>
          <w:szCs w:val="24"/>
        </w:rPr>
        <w:t>expected value</w:t>
      </w:r>
      <w:r w:rsidR="002B3F81" w:rsidRPr="00AA5E35">
        <w:rPr>
          <w:rFonts w:ascii="Times New Roman" w:hAnsi="Times New Roman" w:cs="Times New Roman"/>
          <w:sz w:val="24"/>
          <w:szCs w:val="24"/>
        </w:rPr>
        <w:t xml:space="preserve"> and actual </w:t>
      </w:r>
      <w:r w:rsidR="002B3F81" w:rsidRPr="00AA5E35">
        <w:rPr>
          <w:rFonts w:ascii="Times New Roman" w:hAnsi="Times New Roman" w:cs="Times New Roman" w:hint="eastAsia"/>
          <w:sz w:val="24"/>
          <w:szCs w:val="24"/>
        </w:rPr>
        <w:t>outcome of an action</w:t>
      </w:r>
      <w:r w:rsidR="00AA5E35" w:rsidRPr="00AA5E35">
        <w:rPr>
          <w:rFonts w:ascii="Times New Roman" w:hAnsi="Times New Roman" w:cs="Times New Roman" w:hint="eastAsia"/>
          <w:sz w:val="24"/>
          <w:szCs w:val="24"/>
        </w:rPr>
        <w:t xml:space="preserve"> </w:t>
      </w:r>
      <w:r w:rsidR="002B3F81"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{"citationID":"efyrdZnc","properties":{"formattedCitation":"(Sutton &amp; Barto, 2018)","plainCitation":"(Sutton &amp; Barto, 2018)","noteIndex":0},"citationItems":[{"id":1782,"uris":["http://zotero.org/users/10125738/items/KQQF3U62"],"itemData":{"id":1782,"type":"book","abstract":"The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2B3F81"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(Sutton &amp; Barto, 2018)</w:t>
      </w:r>
      <w:r w:rsidR="002B3F81" w:rsidRPr="00AA5E35">
        <w:rPr>
          <w:rFonts w:ascii="Times New Roman" w:hAnsi="Times New Roman" w:cs="Times New Roman"/>
          <w:sz w:val="24"/>
          <w:szCs w:val="24"/>
        </w:rPr>
        <w:fldChar w:fldCharType="end"/>
      </w:r>
      <w:r w:rsidR="002B3F81" w:rsidRPr="00AA5E35">
        <w:rPr>
          <w:rFonts w:ascii="Times New Roman" w:hAnsi="Times New Roman" w:cs="Times New Roman"/>
          <w:sz w:val="24"/>
          <w:szCs w:val="24"/>
        </w:rPr>
        <w:t xml:space="preserve">) to </w:t>
      </w:r>
      <w:r w:rsidR="002B3F81" w:rsidRPr="00AA5E35">
        <w:rPr>
          <w:rFonts w:ascii="Times New Roman" w:hAnsi="Times New Roman" w:cs="Times New Roman" w:hint="eastAsia"/>
          <w:sz w:val="24"/>
          <w:szCs w:val="24"/>
        </w:rPr>
        <w:t xml:space="preserve">update </w:t>
      </w:r>
      <w:r w:rsidR="002C1C47" w:rsidRPr="00AA5E35">
        <w:rPr>
          <w:rFonts w:ascii="Times New Roman" w:hAnsi="Times New Roman" w:cs="Times New Roman" w:hint="eastAsia"/>
          <w:sz w:val="24"/>
          <w:szCs w:val="24"/>
        </w:rPr>
        <w:t>expected value</w:t>
      </w:r>
      <w:r w:rsidR="00C94DC4" w:rsidRPr="00AA5E35">
        <w:rPr>
          <w:rFonts w:ascii="Times New Roman" w:hAnsi="Times New Roman" w:cs="Times New Roman" w:hint="eastAsia"/>
          <w:sz w:val="24"/>
          <w:szCs w:val="24"/>
        </w:rPr>
        <w:t xml:space="preserve"> of </w:t>
      </w:r>
      <w:r w:rsidR="0023426E" w:rsidRPr="00AA5E35">
        <w:rPr>
          <w:rFonts w:ascii="Times New Roman" w:hAnsi="Times New Roman" w:cs="Times New Roman" w:hint="eastAsia"/>
          <w:sz w:val="24"/>
          <w:szCs w:val="24"/>
        </w:rPr>
        <w:t>an action</w:t>
      </w:r>
      <w:r w:rsidR="002B3F81" w:rsidRPr="00AA5E35">
        <w:rPr>
          <w:rFonts w:ascii="Times New Roman" w:hAnsi="Times New Roman" w:cs="Times New Roman" w:hint="eastAsia"/>
          <w:sz w:val="24"/>
          <w:szCs w:val="24"/>
        </w:rPr>
        <w:t xml:space="preserve">, </w:t>
      </w:r>
      <w:r w:rsidR="002B3F81" w:rsidRPr="00AA5E35">
        <w:rPr>
          <w:rFonts w:ascii="Times New Roman" w:hAnsi="Times New Roman" w:cs="Times New Roman"/>
          <w:sz w:val="24"/>
          <w:szCs w:val="24"/>
        </w:rPr>
        <w:t xml:space="preserve">and </w:t>
      </w:r>
      <w:r w:rsidR="002C1C47" w:rsidRPr="00AA5E35">
        <w:rPr>
          <w:rFonts w:ascii="Times New Roman" w:hAnsi="Times New Roman" w:cs="Times New Roman" w:hint="eastAsia"/>
          <w:sz w:val="24"/>
          <w:szCs w:val="24"/>
        </w:rPr>
        <w:t xml:space="preserve">posited that individuals </w:t>
      </w:r>
      <w:r w:rsidR="00C94DC4" w:rsidRPr="00AA5E35">
        <w:rPr>
          <w:rFonts w:ascii="Times New Roman" w:hAnsi="Times New Roman" w:cs="Times New Roman" w:hint="eastAsia"/>
          <w:sz w:val="24"/>
          <w:szCs w:val="24"/>
        </w:rPr>
        <w:t xml:space="preserve">tend to </w:t>
      </w:r>
      <w:r w:rsidR="00545C10">
        <w:rPr>
          <w:rFonts w:ascii="Times New Roman" w:hAnsi="Times New Roman" w:cs="Times New Roman" w:hint="eastAsia"/>
          <w:sz w:val="24"/>
          <w:szCs w:val="24"/>
        </w:rPr>
        <w:t xml:space="preserve">behave based on </w:t>
      </w:r>
      <w:r w:rsidR="00545C10" w:rsidRPr="00545C10">
        <w:rPr>
          <w:rFonts w:ascii="Times New Roman" w:hAnsi="Times New Roman" w:cs="Times New Roman"/>
          <w:sz w:val="24"/>
          <w:szCs w:val="24"/>
        </w:rPr>
        <w:t xml:space="preserve">the averaged </w:t>
      </w:r>
      <w:r w:rsidR="00545C10">
        <w:rPr>
          <w:rFonts w:ascii="Times New Roman" w:hAnsi="Times New Roman" w:cs="Times New Roman" w:hint="eastAsia"/>
          <w:sz w:val="24"/>
          <w:szCs w:val="24"/>
        </w:rPr>
        <w:t>values</w:t>
      </w:r>
      <w:r w:rsidR="00545C10" w:rsidRPr="00545C10">
        <w:rPr>
          <w:rFonts w:ascii="Times New Roman" w:hAnsi="Times New Roman" w:cs="Times New Roman"/>
          <w:sz w:val="24"/>
          <w:szCs w:val="24"/>
        </w:rPr>
        <w:t xml:space="preserve"> previously associated with each option</w:t>
      </w:r>
      <w:r w:rsidR="005F4EE8" w:rsidRPr="00AA5E35">
        <w:rPr>
          <w:rFonts w:ascii="Times New Roman" w:hAnsi="Times New Roman" w:cs="Times New Roman"/>
          <w:iCs/>
          <w:sz w:val="24"/>
          <w:szCs w:val="24"/>
        </w:rPr>
        <w:t xml:space="preserve">. </w:t>
      </w:r>
    </w:p>
    <w:bookmarkEnd w:id="56"/>
    <w:p w14:paraId="07F53CAD" w14:textId="710AB8ED" w:rsidR="005F4EE8" w:rsidRPr="00AA5E35" w:rsidRDefault="004F593F" w:rsidP="00161874">
      <w:pPr>
        <w:adjustRightInd w:val="0"/>
        <w:snapToGrid w:val="0"/>
        <w:spacing w:line="360" w:lineRule="auto"/>
        <w:ind w:firstLine="420"/>
        <w:jc w:val="left"/>
        <w:rPr>
          <w:rFonts w:ascii="Times New Roman" w:hAnsi="Times New Roman" w:cs="Times New Roman"/>
          <w:iCs/>
          <w:sz w:val="24"/>
          <w:szCs w:val="24"/>
        </w:rPr>
      </w:pPr>
      <w:r w:rsidRPr="00AA5E35">
        <w:rPr>
          <w:rFonts w:ascii="Times New Roman" w:hAnsi="Times New Roman" w:cs="Times New Roman"/>
          <w:iCs/>
          <w:sz w:val="24"/>
          <w:szCs w:val="24"/>
        </w:rPr>
        <w:t xml:space="preserve">In M5, the updating of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Pr="00AA5E35">
        <w:rPr>
          <w:rFonts w:ascii="Times New Roman" w:hAnsi="Times New Roman" w:cs="Times New Roman"/>
          <w:iCs/>
          <w:sz w:val="24"/>
          <w:szCs w:val="24"/>
        </w:rPr>
        <w:t xml:space="preserve"> was defined according to the </w:t>
      </w:r>
      <w:r w:rsidR="00523F69">
        <w:rPr>
          <w:rFonts w:ascii="Times New Roman" w:hAnsi="Times New Roman" w:cs="Times New Roman" w:hint="eastAsia"/>
          <w:iCs/>
          <w:sz w:val="24"/>
          <w:szCs w:val="24"/>
        </w:rPr>
        <w:t xml:space="preserve">classical </w:t>
      </w:r>
      <w:r w:rsidRPr="00AA5E35">
        <w:rPr>
          <w:rFonts w:ascii="Times New Roman" w:hAnsi="Times New Roman" w:cs="Times New Roman"/>
          <w:iCs/>
          <w:sz w:val="24"/>
          <w:szCs w:val="24"/>
        </w:rPr>
        <w:t>Rescorla-Wagner model</w:t>
      </w:r>
      <w:r w:rsidR="00851E8C">
        <w:rPr>
          <w:rFonts w:ascii="Times New Roman" w:hAnsi="Times New Roman" w:cs="Times New Roman" w:hint="eastAsia"/>
          <w:iCs/>
          <w:sz w:val="24"/>
          <w:szCs w:val="24"/>
        </w:rPr>
        <w:t xml:space="preserve"> </w:t>
      </w:r>
      <w:r w:rsidR="00851E8C">
        <w:rPr>
          <w:rFonts w:ascii="Times New Roman" w:hAnsi="Times New Roman" w:cs="Times New Roman"/>
          <w:iCs/>
          <w:sz w:val="24"/>
          <w:szCs w:val="24"/>
        </w:rPr>
        <w:fldChar w:fldCharType="begin"/>
      </w:r>
      <w:r w:rsidR="00851E8C">
        <w:rPr>
          <w:rFonts w:ascii="Times New Roman" w:hAnsi="Times New Roman" w:cs="Times New Roman"/>
          <w:iCs/>
          <w:sz w:val="24"/>
          <w:szCs w:val="24"/>
        </w:rPr>
        <w:instrText xml:space="preserve"> ADDIN ZOTERO_ITEM CSL_CITATION {"citationID":"Rx1tWZlG","properties":{"formattedCitation":"(Sutton &amp; Barto, 2018)","plainCitation":"(Sutton &amp; Barto, 2018)","noteIndex":0},"citationItems":[{"id":1782,"uris":["http://zotero.org/users/10125738/items/KQQF3U62"],"itemData":{"id":1782,"type":"book","abstract":"The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851E8C">
        <w:rPr>
          <w:rFonts w:ascii="Times New Roman" w:hAnsi="Times New Roman" w:cs="Times New Roman"/>
          <w:iCs/>
          <w:sz w:val="24"/>
          <w:szCs w:val="24"/>
        </w:rPr>
        <w:fldChar w:fldCharType="separate"/>
      </w:r>
      <w:r w:rsidR="00851E8C" w:rsidRPr="00851E8C">
        <w:rPr>
          <w:rFonts w:ascii="Times New Roman" w:hAnsi="Times New Roman" w:cs="Times New Roman" w:hint="eastAsia"/>
          <w:sz w:val="24"/>
        </w:rPr>
        <w:t>(Sutton &amp; Barto, 2018)</w:t>
      </w:r>
      <w:r w:rsidR="00851E8C">
        <w:rPr>
          <w:rFonts w:ascii="Times New Roman" w:hAnsi="Times New Roman" w:cs="Times New Roman"/>
          <w:iCs/>
          <w:sz w:val="24"/>
          <w:szCs w:val="24"/>
        </w:rPr>
        <w:fldChar w:fldCharType="end"/>
      </w:r>
      <w:r w:rsidRPr="00AA5E35">
        <w:rPr>
          <w:rFonts w:ascii="Times New Roman" w:hAnsi="Times New Roman" w:cs="Times New Roman" w:hint="eastAsia"/>
          <w:iCs/>
          <w:sz w:val="24"/>
          <w:szCs w:val="24"/>
        </w:rPr>
        <w:t>:</w:t>
      </w:r>
    </w:p>
    <w:p w14:paraId="5CB107A8" w14:textId="77777777" w:rsidR="004F593F" w:rsidRPr="00AA5E35" w:rsidRDefault="004F593F" w:rsidP="00161874">
      <w:pPr>
        <w:adjustRightInd w:val="0"/>
        <w:snapToGrid w:val="0"/>
        <w:spacing w:line="360" w:lineRule="auto"/>
        <w:ind w:firstLine="420"/>
        <w:jc w:val="left"/>
        <w:rPr>
          <w:rFonts w:ascii="Times New Roman" w:hAnsi="Times New Roman" w:cs="Times New Roman"/>
          <w:iCs/>
          <w:sz w:val="24"/>
          <w:szCs w:val="24"/>
        </w:rPr>
      </w:pPr>
    </w:p>
    <w:p w14:paraId="66256E0B" w14:textId="77777777" w:rsidR="005F4EE8" w:rsidRPr="00AA5E35" w:rsidRDefault="00000000" w:rsidP="00161874">
      <w:pPr>
        <w:adjustRightInd w:val="0"/>
        <w:snapToGrid w:val="0"/>
        <w:spacing w:line="360" w:lineRule="auto"/>
        <w:ind w:firstLine="420"/>
        <w:jc w:val="center"/>
        <w:rPr>
          <w:rFonts w:ascii="Times New Roman" w:hAnsi="Times New Roman" w:cs="Times New Roman"/>
          <w:iCs/>
          <w:sz w:val="24"/>
          <w:szCs w:val="24"/>
        </w:rPr>
      </w:pPr>
      <m:oMathPara>
        <m:oMath>
          <m:eqArr>
            <m:eqArrPr>
              <m:maxDist m:val="1"/>
              <m:ctrlPr>
                <w:rPr>
                  <w:rFonts w:ascii="Cambria Math" w:hAnsi="Cambria Math" w:cs="Times New Roman"/>
                  <w:i/>
                  <w:iCs/>
                  <w:sz w:val="24"/>
                  <w:szCs w:val="24"/>
                </w:rPr>
              </m:ctrlPr>
            </m:eqArrPr>
            <m:e>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t+1</m:t>
                  </m:r>
                </m:sub>
                <m:sup>
                  <m:r>
                    <w:rPr>
                      <w:rFonts w:ascii="Cambria Math" w:hAnsi="Cambria Math" w:cs="Times New Roman"/>
                      <w:sz w:val="24"/>
                      <w:szCs w:val="24"/>
                    </w:rPr>
                    <m:t>s</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sz w:val="24"/>
                  <w:szCs w:val="24"/>
                </w:rPr>
                <m:t>)+ </m:t>
              </m:r>
              <m:sSub>
                <m:sSubPr>
                  <m:ctrlPr>
                    <w:rPr>
                      <w:rFonts w:ascii="Cambria Math" w:hAnsi="Cambria Math" w:cs="Times New Roman"/>
                      <w:i/>
                      <w:iCs/>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t</m:t>
                      </m:r>
                    </m:sub>
                  </m:sSub>
                </m:e>
                <m:sub>
                  <m:r>
                    <w:rPr>
                      <w:rFonts w:ascii="Cambria Math" w:hAnsi="Cambria Math" w:cs="Times New Roman"/>
                      <w:sz w:val="24"/>
                      <w:szCs w:val="24"/>
                    </w:rPr>
                    <m:t> </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PE</m:t>
                  </m:r>
                </m:e>
                <m:sub>
                  <m:r>
                    <w:rPr>
                      <w:rFonts w:ascii="Cambria Math" w:hAnsi="Cambria Math" w:cs="Times New Roman"/>
                      <w:sz w:val="24"/>
                      <w:szCs w:val="24"/>
                    </w:rPr>
                    <m:t>t</m:t>
                  </m:r>
                </m:sub>
                <m:sup>
                  <m:r>
                    <w:rPr>
                      <w:rFonts w:ascii="Cambria Math" w:hAnsi="Cambria Math" w:cs="Times New Roman"/>
                      <w:sz w:val="24"/>
                      <w:szCs w:val="24"/>
                    </w:rPr>
                    <m:t> </m:t>
                  </m:r>
                </m:sup>
              </m:sSubSup>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17</m:t>
                  </m:r>
                </m:e>
              </m:d>
            </m:e>
          </m:eqArr>
        </m:oMath>
      </m:oMathPara>
    </w:p>
    <w:p w14:paraId="44FB9ADA" w14:textId="77777777" w:rsidR="005F4EE8" w:rsidRPr="00AA5E35" w:rsidRDefault="00000000" w:rsidP="00161874">
      <w:pPr>
        <w:adjustRightInd w:val="0"/>
        <w:snapToGrid w:val="0"/>
        <w:spacing w:line="360" w:lineRule="auto"/>
        <w:ind w:firstLine="420"/>
        <w:jc w:val="center"/>
        <w:rPr>
          <w:rFonts w:ascii="Times New Roman" w:hAnsi="Times New Roman" w:cs="Times New Roman"/>
          <w:iCs/>
          <w:sz w:val="24"/>
          <w:szCs w:val="24"/>
        </w:rPr>
      </w:pPr>
      <m:oMathPara>
        <m:oMathParaPr>
          <m:jc m:val="center"/>
        </m:oMathParaPr>
        <m:oMath>
          <m:sSubSup>
            <m:sSubSupPr>
              <m:ctrlPr>
                <w:rPr>
                  <w:rFonts w:ascii="Cambria Math" w:hAnsi="Cambria Math" w:cs="Times New Roman"/>
                  <w:i/>
                  <w:iCs/>
                  <w:sz w:val="24"/>
                  <w:szCs w:val="24"/>
                </w:rPr>
              </m:ctrlPr>
            </m:sSubSupPr>
            <m:e>
              <m:r>
                <w:rPr>
                  <w:rFonts w:ascii="Cambria Math" w:hAnsi="Cambria Math" w:cs="Times New Roman"/>
                  <w:sz w:val="24"/>
                  <w:szCs w:val="24"/>
                </w:rPr>
                <m:t>PE</m:t>
              </m:r>
            </m:e>
            <m:sub>
              <m:r>
                <w:rPr>
                  <w:rFonts w:ascii="Cambria Math" w:hAnsi="Cambria Math" w:cs="Times New Roman"/>
                  <w:sz w:val="24"/>
                  <w:szCs w:val="24"/>
                </w:rPr>
                <m:t>t</m:t>
              </m:r>
            </m:sub>
            <m:sup>
              <m:r>
                <w:rPr>
                  <w:rFonts w:ascii="Cambria Math" w:hAnsi="Cambria Math" w:cs="Times New Roman"/>
                  <w:sz w:val="24"/>
                  <w:szCs w:val="24"/>
                </w:rPr>
                <m:t> </m:t>
              </m:r>
            </m:sup>
          </m:sSubSup>
          <m:r>
            <w:rPr>
              <w:rFonts w:ascii="Cambria Math" w:hAnsi="Cambria Math" w:cs="Times New Roman"/>
              <w:sz w:val="24"/>
              <w:szCs w:val="24"/>
            </w:rPr>
            <m:t>=</m:t>
          </m:r>
          <m:sSub>
            <m:sSubPr>
              <m:ctrlPr>
                <w:rPr>
                  <w:rFonts w:ascii="Cambria Math" w:hAnsi="Cambria Math" w:cs="Times New Roman"/>
                  <w:i/>
                  <w:iCs/>
                  <w:sz w:val="24"/>
                  <w:szCs w:val="24"/>
                </w:rPr>
              </m:ctrlPr>
            </m:sSubPr>
            <m:e>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t</m:t>
                  </m:r>
                </m:sub>
                <m:sup>
                  <m:r>
                    <w:rPr>
                      <w:rFonts w:ascii="Cambria Math" w:hAnsi="Cambria Math" w:cs="Times New Roman"/>
                      <w:sz w:val="24"/>
                      <w:szCs w:val="24"/>
                    </w:rPr>
                    <m:t> </m:t>
                  </m:r>
                </m:sup>
              </m:sSubSup>
            </m:e>
            <m:sub>
              <m:r>
                <w:rPr>
                  <w:rFonts w:ascii="Cambria Math" w:hAnsi="Cambria Math" w:cs="Times New Roman"/>
                  <w:sz w:val="24"/>
                  <w:szCs w:val="24"/>
                </w:rPr>
                <m:t> </m:t>
              </m:r>
            </m:sub>
          </m:sSub>
          <m:r>
            <w:rPr>
              <w:rFonts w:ascii="Cambria Math" w:hAnsi="Cambria Math" w:cs="Times New Roman"/>
              <w:sz w:val="24"/>
              <w:szCs w:val="24"/>
            </w:rPr>
            <m:t>-</m:t>
          </m:r>
          <m:r>
            <m:rPr>
              <m:sty m:val="p"/>
            </m:rPr>
            <w:rPr>
              <w:rFonts w:ascii="Cambria Math" w:hAnsi="Cambria Math" w:cs="Times New Roman"/>
              <w:sz w:val="24"/>
              <w:szCs w:val="24"/>
            </w:rPr>
            <m:t> </m:t>
          </m:r>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sz w:val="24"/>
              <w:szCs w:val="24"/>
            </w:rPr>
            <m:t>)</m:t>
          </m:r>
        </m:oMath>
      </m:oMathPara>
    </w:p>
    <w:p w14:paraId="03706488" w14:textId="26110D9C" w:rsidR="005F4EE8" w:rsidRPr="00AA5E35" w:rsidRDefault="004F593F" w:rsidP="00161874">
      <w:pPr>
        <w:adjustRightInd w:val="0"/>
        <w:snapToGrid w:val="0"/>
        <w:spacing w:line="360" w:lineRule="auto"/>
        <w:rPr>
          <w:rFonts w:ascii="Times New Roman" w:hAnsi="Times New Roman" w:cs="Times New Roman"/>
          <w:iCs/>
          <w:sz w:val="24"/>
          <w:szCs w:val="24"/>
        </w:rPr>
      </w:pPr>
      <w:r w:rsidRPr="00AA5E35">
        <w:rPr>
          <w:rFonts w:ascii="Times New Roman" w:hAnsi="Times New Roman" w:cs="Times New Roman"/>
          <w:iCs/>
          <w:sz w:val="24"/>
          <w:szCs w:val="24"/>
        </w:rPr>
        <w:tab/>
      </w:r>
    </w:p>
    <w:p w14:paraId="09CD65E3" w14:textId="2FF22700" w:rsidR="005F4EE8" w:rsidRPr="00AA5E35" w:rsidRDefault="005F4EE8" w:rsidP="00161874">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iCs/>
          <w:sz w:val="24"/>
          <w:szCs w:val="24"/>
        </w:rPr>
        <w:t xml:space="preserve">where </w:t>
      </w:r>
      <m:oMath>
        <m:sSubSup>
          <m:sSubSupPr>
            <m:ctrlPr>
              <w:rPr>
                <w:rFonts w:ascii="Cambria Math" w:hAnsi="Cambria Math" w:cs="Times New Roman"/>
                <w:i/>
                <w:iCs/>
                <w:sz w:val="24"/>
                <w:szCs w:val="24"/>
              </w:rPr>
            </m:ctrlPr>
          </m:sSubSupPr>
          <m:e>
            <m:r>
              <w:rPr>
                <w:rFonts w:ascii="Cambria Math" w:hAnsi="Cambria Math" w:cs="Times New Roman"/>
                <w:sz w:val="24"/>
                <w:szCs w:val="24"/>
              </w:rPr>
              <m:t>PE</m:t>
            </m:r>
          </m:e>
          <m:sub>
            <m:r>
              <w:rPr>
                <w:rFonts w:ascii="Cambria Math" w:hAnsi="Cambria Math" w:cs="Times New Roman"/>
                <w:sz w:val="24"/>
                <w:szCs w:val="24"/>
              </w:rPr>
              <m:t>t</m:t>
            </m:r>
          </m:sub>
          <m:sup>
            <m:r>
              <w:rPr>
                <w:rFonts w:ascii="Cambria Math" w:hAnsi="Cambria Math" w:cs="Times New Roman"/>
                <w:sz w:val="24"/>
                <w:szCs w:val="24"/>
              </w:rPr>
              <m:t> </m:t>
            </m:r>
          </m:sup>
        </m:sSubSup>
      </m:oMath>
      <w:r w:rsidRPr="00AA5E35">
        <w:rPr>
          <w:rFonts w:ascii="Times New Roman" w:hAnsi="Times New Roman" w:cs="Times New Roman" w:hint="eastAsia"/>
          <w:iCs/>
          <w:sz w:val="24"/>
          <w:szCs w:val="24"/>
        </w:rPr>
        <w:t xml:space="preserve"> </w:t>
      </w:r>
      <w:r w:rsidRPr="00AA5E35">
        <w:rPr>
          <w:rFonts w:ascii="Times New Roman" w:hAnsi="Times New Roman" w:cs="Times New Roman"/>
          <w:iCs/>
          <w:sz w:val="24"/>
          <w:szCs w:val="24"/>
        </w:rPr>
        <w:t xml:space="preserve">denotes the prediction error between the outcome </w:t>
      </w:r>
      <m:oMath>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t</m:t>
            </m:r>
          </m:sub>
          <m:sup>
            <m:r>
              <w:rPr>
                <w:rFonts w:ascii="Cambria Math" w:hAnsi="Cambria Math" w:cs="Times New Roman"/>
                <w:sz w:val="24"/>
                <w:szCs w:val="24"/>
              </w:rPr>
              <m:t> </m:t>
            </m:r>
          </m:sup>
        </m:sSubSup>
      </m:oMath>
      <w:r w:rsidRPr="00AA5E35">
        <w:rPr>
          <w:rFonts w:ascii="Times New Roman" w:hAnsi="Times New Roman" w:cs="Times New Roman"/>
          <w:iCs/>
          <w:sz w:val="24"/>
          <w:szCs w:val="24"/>
        </w:rPr>
        <w:t xml:space="preserve"> (1= being accepted; -1 = being rejected) and the value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Pr="00AA5E35">
        <w:rPr>
          <w:rFonts w:ascii="Times New Roman" w:hAnsi="Times New Roman" w:cs="Times New Roman" w:hint="eastAsia"/>
          <w:iCs/>
          <w:sz w:val="24"/>
          <w:szCs w:val="24"/>
        </w:rPr>
        <w:t xml:space="preserve"> </w:t>
      </w:r>
      <w:r w:rsidRPr="00AA5E35">
        <w:rPr>
          <w:rFonts w:ascii="Times New Roman" w:hAnsi="Times New Roman" w:cs="Times New Roman"/>
          <w:iCs/>
          <w:sz w:val="24"/>
          <w:szCs w:val="24"/>
        </w:rPr>
        <w:t xml:space="preserve">of the chosen advice type, while the value of </w:t>
      </w:r>
      <w:r w:rsidR="00B63BA7" w:rsidRPr="00AA5E35">
        <w:rPr>
          <w:rFonts w:ascii="Times New Roman" w:hAnsi="Times New Roman" w:cs="Times New Roman" w:hint="eastAsia"/>
          <w:iCs/>
          <w:sz w:val="24"/>
          <w:szCs w:val="24"/>
        </w:rPr>
        <w:t xml:space="preserve">advice </w:t>
      </w:r>
      <w:r w:rsidRPr="00AA5E35">
        <w:rPr>
          <w:rFonts w:ascii="Times New Roman" w:hAnsi="Times New Roman" w:cs="Times New Roman"/>
          <w:iCs/>
          <w:sz w:val="24"/>
          <w:szCs w:val="24"/>
        </w:rPr>
        <w:t xml:space="preserve">type </w:t>
      </w:r>
      <w:r w:rsidR="00242B3F" w:rsidRPr="00AA5E35">
        <w:rPr>
          <w:rFonts w:ascii="Times New Roman" w:hAnsi="Times New Roman" w:cs="Times New Roman"/>
          <w:iCs/>
          <w:sz w:val="24"/>
          <w:szCs w:val="24"/>
        </w:rPr>
        <w:t xml:space="preserve">unchosen </w:t>
      </w:r>
      <w:r w:rsidRPr="00AA5E35">
        <w:rPr>
          <w:rFonts w:ascii="Times New Roman" w:hAnsi="Times New Roman" w:cs="Times New Roman"/>
          <w:iCs/>
          <w:sz w:val="24"/>
          <w:szCs w:val="24"/>
        </w:rPr>
        <w:t xml:space="preserve">remained unchanged. </w:t>
      </w:r>
      <m:oMath>
        <m:r>
          <w:rPr>
            <w:rFonts w:ascii="Cambria Math" w:hAnsi="Cambria Math" w:cs="Times New Roman"/>
            <w:sz w:val="24"/>
            <w:szCs w:val="24"/>
          </w:rPr>
          <m:t>α</m:t>
        </m:r>
      </m:oMath>
      <w:r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w:t>
      </w:r>
      <m:oMath>
        <m:r>
          <w:rPr>
            <w:rFonts w:ascii="Cambria Math" w:hAnsi="Cambria Math" w:cs="Times New Roman"/>
            <w:sz w:val="24"/>
            <w:szCs w:val="24"/>
          </w:rPr>
          <m:t>0&lt;α&lt;1</m:t>
        </m:r>
      </m:oMath>
      <w:r w:rsidRPr="00AA5E35">
        <w:rPr>
          <w:rFonts w:ascii="Times New Roman" w:hAnsi="Times New Roman" w:cs="Times New Roman"/>
          <w:sz w:val="24"/>
          <w:szCs w:val="24"/>
        </w:rPr>
        <w:t xml:space="preserve">) denoted the learning rate that captured the weight of </w:t>
      </w:r>
      <m:oMath>
        <m:sSubSup>
          <m:sSubSupPr>
            <m:ctrlPr>
              <w:rPr>
                <w:rFonts w:ascii="Cambria Math" w:hAnsi="Cambria Math" w:cs="Times New Roman"/>
                <w:i/>
                <w:iCs/>
                <w:sz w:val="24"/>
                <w:szCs w:val="24"/>
              </w:rPr>
            </m:ctrlPr>
          </m:sSubSupPr>
          <m:e>
            <m:r>
              <w:rPr>
                <w:rFonts w:ascii="Cambria Math" w:hAnsi="Cambria Math" w:cs="Times New Roman"/>
                <w:sz w:val="24"/>
                <w:szCs w:val="24"/>
              </w:rPr>
              <m:t>PE</m:t>
            </m:r>
          </m:e>
          <m:sub>
            <m:r>
              <w:rPr>
                <w:rFonts w:ascii="Cambria Math" w:hAnsi="Cambria Math" w:cs="Times New Roman"/>
                <w:sz w:val="24"/>
                <w:szCs w:val="24"/>
              </w:rPr>
              <m:t>t</m:t>
            </m:r>
          </m:sub>
          <m:sup>
            <m:r>
              <w:rPr>
                <w:rFonts w:ascii="Cambria Math" w:hAnsi="Cambria Math" w:cs="Times New Roman"/>
                <w:sz w:val="24"/>
                <w:szCs w:val="24"/>
              </w:rPr>
              <m:t> </m:t>
            </m:r>
          </m:sup>
        </m:sSubSup>
      </m:oMath>
      <w:r w:rsidRPr="00AA5E35">
        <w:rPr>
          <w:rFonts w:ascii="Times New Roman" w:hAnsi="Times New Roman" w:cs="Times New Roman" w:hint="eastAsia"/>
          <w:iCs/>
          <w:sz w:val="24"/>
          <w:szCs w:val="24"/>
        </w:rPr>
        <w:t xml:space="preserve"> </w:t>
      </w:r>
      <w:r w:rsidRPr="00AA5E35">
        <w:rPr>
          <w:rFonts w:ascii="Times New Roman" w:hAnsi="Times New Roman" w:cs="Times New Roman"/>
          <w:sz w:val="24"/>
          <w:szCs w:val="24"/>
        </w:rPr>
        <w:t>in value updating.</w:t>
      </w:r>
      <w:r w:rsidRPr="00AA5E35">
        <w:rPr>
          <w:rFonts w:ascii="Times New Roman" w:hAnsi="Times New Roman" w:cs="Times New Roman"/>
          <w:iCs/>
          <w:sz w:val="24"/>
          <w:szCs w:val="24"/>
        </w:rPr>
        <w:t xml:space="preserve"> </w:t>
      </w:r>
    </w:p>
    <w:p w14:paraId="27CA7CF3" w14:textId="6A5466FC" w:rsidR="005F4EE8" w:rsidRPr="00AA5E35" w:rsidRDefault="005F4EE8" w:rsidP="00161874">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hint="eastAsia"/>
          <w:iCs/>
          <w:sz w:val="24"/>
          <w:szCs w:val="24"/>
        </w:rPr>
        <w:t>N</w:t>
      </w:r>
      <w:r w:rsidRPr="00AA5E35">
        <w:rPr>
          <w:rFonts w:ascii="Times New Roman" w:hAnsi="Times New Roman" w:cs="Times New Roman"/>
          <w:iCs/>
          <w:sz w:val="24"/>
          <w:szCs w:val="24"/>
        </w:rPr>
        <w:t xml:space="preserve">ote that, </w:t>
      </w:r>
      <w:r w:rsidR="00F414E0" w:rsidRPr="00AA5E35">
        <w:rPr>
          <w:rFonts w:ascii="Times New Roman" w:hAnsi="Times New Roman" w:cs="Times New Roman" w:hint="eastAsia"/>
          <w:iCs/>
          <w:sz w:val="24"/>
          <w:szCs w:val="24"/>
        </w:rPr>
        <w:t xml:space="preserve">the current model category hypothesized that </w:t>
      </w:r>
      <w:r w:rsidR="00B63BA7" w:rsidRPr="00AA5E35">
        <w:rPr>
          <w:rFonts w:ascii="Times New Roman" w:hAnsi="Times New Roman" w:cs="Times New Roman" w:hint="eastAsia"/>
          <w:sz w:val="24"/>
          <w:szCs w:val="24"/>
        </w:rPr>
        <w:t>advisors demonstrate</w:t>
      </w:r>
      <w:r w:rsidR="00F414E0" w:rsidRPr="00AA5E35">
        <w:rPr>
          <w:rFonts w:ascii="Times New Roman" w:hAnsi="Times New Roman" w:cs="Times New Roman" w:hint="eastAsia"/>
          <w:sz w:val="24"/>
          <w:szCs w:val="24"/>
        </w:rPr>
        <w:t>d</w:t>
      </w:r>
      <w:r w:rsidR="00B63BA7" w:rsidRPr="00AA5E35">
        <w:rPr>
          <w:rFonts w:ascii="Times New Roman" w:hAnsi="Times New Roman" w:cs="Times New Roman" w:hint="eastAsia"/>
          <w:sz w:val="24"/>
          <w:szCs w:val="24"/>
        </w:rPr>
        <w:t xml:space="preserve"> </w:t>
      </w:r>
      <w:r w:rsidR="00890CDA" w:rsidRPr="00AA5E35">
        <w:rPr>
          <w:rFonts w:ascii="Times New Roman" w:hAnsi="Times New Roman" w:cs="Times New Roman" w:hint="eastAsia"/>
          <w:sz w:val="24"/>
          <w:szCs w:val="24"/>
        </w:rPr>
        <w:t xml:space="preserve">an </w:t>
      </w:r>
      <w:r w:rsidR="00B63BA7" w:rsidRPr="00AA5E35">
        <w:rPr>
          <w:rFonts w:ascii="Times New Roman" w:hAnsi="Times New Roman" w:cs="Times New Roman" w:hint="eastAsia"/>
          <w:sz w:val="24"/>
          <w:szCs w:val="24"/>
        </w:rPr>
        <w:t>inclination to align with advisees</w:t>
      </w:r>
      <w:r w:rsidR="00B63BA7" w:rsidRPr="00AA5E35">
        <w:rPr>
          <w:rFonts w:ascii="Times New Roman" w:hAnsi="Times New Roman" w:cs="Times New Roman"/>
          <w:sz w:val="24"/>
          <w:szCs w:val="24"/>
        </w:rPr>
        <w:t>’</w:t>
      </w:r>
      <w:r w:rsidR="00B63BA7" w:rsidRPr="00AA5E35">
        <w:rPr>
          <w:rFonts w:ascii="Times New Roman" w:hAnsi="Times New Roman" w:cs="Times New Roman" w:hint="eastAsia"/>
          <w:sz w:val="24"/>
          <w:szCs w:val="24"/>
        </w:rPr>
        <w:t xml:space="preserve"> opinions</w:t>
      </w:r>
      <w:r w:rsidR="00F414E0" w:rsidRPr="00AA5E35">
        <w:rPr>
          <w:rFonts w:ascii="Times New Roman" w:hAnsi="Times New Roman" w:cs="Times New Roman" w:hint="eastAsia"/>
          <w:sz w:val="24"/>
          <w:szCs w:val="24"/>
        </w:rPr>
        <w:t xml:space="preserve"> </w:t>
      </w:r>
      <w:r w:rsidR="00242B3F" w:rsidRPr="00AA5E35">
        <w:rPr>
          <w:rFonts w:ascii="Times New Roman" w:hAnsi="Times New Roman" w:cs="Times New Roman" w:hint="eastAsia"/>
          <w:sz w:val="24"/>
          <w:szCs w:val="24"/>
        </w:rPr>
        <w:t xml:space="preserve">at the </w:t>
      </w:r>
      <w:r w:rsidR="00242B3F" w:rsidRPr="00AA5E35">
        <w:rPr>
          <w:rFonts w:ascii="Times New Roman" w:hAnsi="Times New Roman" w:cs="Times New Roman"/>
          <w:sz w:val="24"/>
          <w:szCs w:val="24"/>
        </w:rPr>
        <w:t>very</w:t>
      </w:r>
      <w:r w:rsidR="00242B3F" w:rsidRPr="00AA5E35">
        <w:rPr>
          <w:rFonts w:ascii="Times New Roman" w:hAnsi="Times New Roman" w:cs="Times New Roman" w:hint="eastAsia"/>
          <w:sz w:val="24"/>
          <w:szCs w:val="24"/>
        </w:rPr>
        <w:t xml:space="preserve"> beginning of the interaction </w:t>
      </w:r>
      <w:r w:rsidR="00F414E0" w:rsidRPr="00AA5E35">
        <w:rPr>
          <w:rFonts w:ascii="Times New Roman" w:hAnsi="Times New Roman" w:cs="Times New Roman" w:hint="eastAsia"/>
          <w:sz w:val="24"/>
          <w:szCs w:val="24"/>
        </w:rPr>
        <w:t>(i.e., pre-existing alignment bias)</w:t>
      </w:r>
      <w:r w:rsidR="00890CDA" w:rsidRPr="00AA5E35">
        <w:rPr>
          <w:rFonts w:ascii="Times New Roman" w:hAnsi="Times New Roman" w:cs="Times New Roman" w:hint="eastAsia"/>
          <w:sz w:val="24"/>
          <w:szCs w:val="24"/>
        </w:rPr>
        <w:t>,</w:t>
      </w:r>
      <w:r w:rsidR="00F414E0" w:rsidRPr="00AA5E35">
        <w:rPr>
          <w:rFonts w:ascii="Times New Roman" w:hAnsi="Times New Roman" w:cs="Times New Roman" w:hint="eastAsia"/>
          <w:sz w:val="24"/>
          <w:szCs w:val="24"/>
        </w:rPr>
        <w:t xml:space="preserve"> </w:t>
      </w:r>
      <w:r w:rsidR="00242B3F" w:rsidRPr="00AA5E35">
        <w:rPr>
          <w:rFonts w:ascii="Times New Roman" w:hAnsi="Times New Roman" w:cs="Times New Roman"/>
          <w:sz w:val="24"/>
          <w:szCs w:val="24"/>
        </w:rPr>
        <w:t>described</w:t>
      </w:r>
      <w:r w:rsidR="00242B3F" w:rsidRPr="00AA5E35">
        <w:rPr>
          <w:rFonts w:ascii="Times New Roman" w:hAnsi="Times New Roman" w:cs="Times New Roman" w:hint="eastAsia"/>
          <w:sz w:val="24"/>
          <w:szCs w:val="24"/>
        </w:rPr>
        <w:t xml:space="preserve"> by</w:t>
      </w:r>
      <w:r w:rsidR="00B63BA7" w:rsidRPr="00AA5E35">
        <w:rPr>
          <w:rFonts w:ascii="Times New Roman" w:hAnsi="Times New Roman" w:cs="Times New Roman" w:hint="eastAsia"/>
          <w:sz w:val="24"/>
          <w:szCs w:val="24"/>
        </w:rPr>
        <w:t xml:space="preserve"> a </w:t>
      </w:r>
      <w:r w:rsidR="00B63BA7" w:rsidRPr="00AA5E35">
        <w:rPr>
          <w:rFonts w:ascii="Times New Roman" w:hAnsi="Times New Roman" w:cs="Times New Roman"/>
          <w:sz w:val="24"/>
          <w:szCs w:val="24"/>
        </w:rPr>
        <w:t>positive</w:t>
      </w:r>
      <w:r w:rsidR="00B63BA7" w:rsidRPr="00AA5E35">
        <w:rPr>
          <w:rFonts w:ascii="Times New Roman" w:hAnsi="Times New Roman" w:cs="Times New Roman" w:hint="eastAsia"/>
          <w:sz w:val="24"/>
          <w:szCs w:val="24"/>
        </w:rPr>
        <w:t xml:space="preserve"> initial value</w:t>
      </w:r>
      <w:r w:rsidR="00274853" w:rsidRPr="00AA5E35">
        <w:rPr>
          <w:rFonts w:ascii="Times New Roman" w:hAnsi="Times New Roman" w:cs="Times New Roman" w:hint="eastAsia"/>
          <w:sz w:val="24"/>
          <w:szCs w:val="24"/>
        </w:rPr>
        <w:t xml:space="preserve"> that </w:t>
      </w:r>
      <w:r w:rsidRPr="00AA5E35">
        <w:rPr>
          <w:rFonts w:ascii="Times New Roman" w:hAnsi="Times New Roman" w:cs="Times New Roman"/>
          <w:sz w:val="24"/>
          <w:szCs w:val="24"/>
        </w:rPr>
        <w:t>could be updated with learning (rather than being constant throughout the interaction)</w:t>
      </w:r>
      <w:r w:rsidR="00274853" w:rsidRPr="00AA5E35">
        <w:rPr>
          <w:rFonts w:ascii="Times New Roman" w:hAnsi="Times New Roman" w:cs="Times New Roman" w:hint="eastAsia"/>
          <w:iCs/>
          <w:sz w:val="24"/>
          <w:szCs w:val="24"/>
        </w:rPr>
        <w:t>:</w:t>
      </w:r>
      <w:r w:rsidRPr="00AA5E35">
        <w:rPr>
          <w:rFonts w:ascii="Times New Roman" w:hAnsi="Times New Roman" w:cs="Times New Roman"/>
          <w:iCs/>
          <w:sz w:val="24"/>
          <w:szCs w:val="24"/>
        </w:rPr>
        <w:t xml:space="preserve"> </w:t>
      </w:r>
    </w:p>
    <w:p w14:paraId="1E2834B2" w14:textId="77777777" w:rsidR="005F4EE8" w:rsidRPr="00AA5E35" w:rsidRDefault="005F4EE8" w:rsidP="00161874">
      <w:pPr>
        <w:adjustRightInd w:val="0"/>
        <w:snapToGrid w:val="0"/>
        <w:spacing w:line="360" w:lineRule="auto"/>
        <w:ind w:firstLine="420"/>
        <w:rPr>
          <w:rFonts w:ascii="Times New Roman" w:hAnsi="Times New Roman" w:cs="Times New Roman"/>
          <w:iCs/>
          <w:sz w:val="24"/>
          <w:szCs w:val="24"/>
        </w:rPr>
      </w:pPr>
    </w:p>
    <w:p w14:paraId="077A4FE8" w14:textId="77777777" w:rsidR="005F4EE8" w:rsidRPr="00AA5E35" w:rsidRDefault="00000000" w:rsidP="00161874">
      <w:pPr>
        <w:adjustRightInd w:val="0"/>
        <w:snapToGrid w:val="0"/>
        <w:spacing w:line="360" w:lineRule="auto"/>
        <w:ind w:firstLine="420"/>
        <w:rPr>
          <w:rFonts w:ascii="Times New Roman" w:hAnsi="Times New Roman" w:cs="Times New Roman"/>
          <w:iCs/>
          <w:kern w:val="24"/>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i/>
                      <w:iCs/>
                      <w:kern w:val="24"/>
                      <w:sz w:val="24"/>
                      <w:szCs w:val="24"/>
                    </w:rPr>
                  </m:ctrlPr>
                </m:sSubSupPr>
                <m:e>
                  <m:r>
                    <w:rPr>
                      <w:rFonts w:ascii="Cambria Math" w:hAnsi="Cambria Math"/>
                      <w:kern w:val="24"/>
                      <w:sz w:val="24"/>
                      <w:szCs w:val="24"/>
                    </w:rPr>
                    <m:t>Q</m:t>
                  </m:r>
                </m:e>
                <m:sub>
                  <m:r>
                    <w:rPr>
                      <w:rFonts w:ascii="Cambria Math" w:hAnsi="Cambria Math"/>
                      <w:kern w:val="24"/>
                      <w:sz w:val="24"/>
                      <w:szCs w:val="24"/>
                    </w:rPr>
                    <m:t>t</m:t>
                  </m:r>
                  <m:r>
                    <w:rPr>
                      <w:rFonts w:ascii="Cambria Math" w:hAnsi="Cambria Math" w:hint="eastAsia"/>
                      <w:kern w:val="24"/>
                      <w:sz w:val="24"/>
                      <w:szCs w:val="24"/>
                    </w:rPr>
                    <m:t>=0</m:t>
                  </m:r>
                </m:sub>
                <m:sup>
                  <m:r>
                    <w:rPr>
                      <w:rFonts w:ascii="Cambria Math" w:hAnsi="Cambria Math"/>
                      <w:kern w:val="24"/>
                      <w:sz w:val="24"/>
                      <w:szCs w:val="24"/>
                    </w:rPr>
                    <m:t>s</m:t>
                  </m:r>
                </m:sup>
              </m:sSubSup>
              <m:d>
                <m:dPr>
                  <m:ctrlPr>
                    <w:rPr>
                      <w:rFonts w:ascii="Cambria Math" w:hAnsi="Cambria Math" w:cs="Times New Roman"/>
                      <w:i/>
                      <w:iCs/>
                      <w:sz w:val="24"/>
                      <w:szCs w:val="24"/>
                    </w:rPr>
                  </m:ctrlPr>
                </m:dPr>
                <m:e>
                  <m:r>
                    <w:rPr>
                      <w:rFonts w:ascii="Cambria Math" w:hAnsi="Cambria Math" w:cs="Times New Roman"/>
                      <w:sz w:val="24"/>
                      <w:szCs w:val="24"/>
                    </w:rPr>
                    <m:t>align</m:t>
                  </m:r>
                </m:e>
              </m:d>
              <m:r>
                <w:rPr>
                  <w:rFonts w:ascii="Cambria Math" w:hAnsi="Cambria Math" w:cs="Times New Roman"/>
                  <w:sz w:val="24"/>
                  <w:szCs w:val="24"/>
                </w:rPr>
                <m:t>= </m:t>
              </m:r>
              <m:r>
                <w:rPr>
                  <w:rFonts w:ascii="Cambria Math" w:hAnsi="Cambria Math" w:cs="Times New Roman" w:hint="eastAsia"/>
                  <w:sz w:val="24"/>
                  <w:szCs w:val="24"/>
                </w:rPr>
                <m:t>β</m:t>
              </m:r>
              <m:r>
                <w:rPr>
                  <w:rFonts w:ascii="Cambria Math" w:hAnsi="Cambria Math"/>
                  <w:kern w:val="24"/>
                  <w:sz w:val="24"/>
                  <w:szCs w:val="24"/>
                </w:rPr>
                <m:t>#</m:t>
              </m:r>
              <m:d>
                <m:dPr>
                  <m:ctrlPr>
                    <w:rPr>
                      <w:rFonts w:ascii="Cambria Math" w:hAnsi="Cambria Math" w:cs="Times New Roman"/>
                      <w:i/>
                      <w:sz w:val="24"/>
                      <w:szCs w:val="24"/>
                    </w:rPr>
                  </m:ctrlPr>
                </m:dPr>
                <m:e>
                  <m:r>
                    <w:rPr>
                      <w:rFonts w:ascii="Cambria Math" w:hAnsi="Cambria Math" w:cs="Times New Roman"/>
                      <w:sz w:val="24"/>
                      <w:szCs w:val="24"/>
                    </w:rPr>
                    <m:t>18</m:t>
                  </m:r>
                </m:e>
              </m:d>
              <m:ctrlPr>
                <w:rPr>
                  <w:rFonts w:ascii="Cambria Math" w:hAnsi="Cambria Math"/>
                  <w:i/>
                  <w:iCs/>
                  <w:kern w:val="24"/>
                  <w:sz w:val="24"/>
                  <w:szCs w:val="24"/>
                </w:rPr>
              </m:ctrlPr>
            </m:e>
          </m:eqArr>
        </m:oMath>
      </m:oMathPara>
    </w:p>
    <w:p w14:paraId="7A583671" w14:textId="77777777" w:rsidR="005F4EE8" w:rsidRPr="00AA5E35" w:rsidRDefault="005F4EE8" w:rsidP="00161874">
      <w:pPr>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iCs/>
          <w:sz w:val="24"/>
          <w:szCs w:val="24"/>
        </w:rPr>
        <w:tab/>
      </w:r>
    </w:p>
    <w:p w14:paraId="252D91FA" w14:textId="6CC6D2AF" w:rsidR="005F4EE8" w:rsidRPr="00AA5E35" w:rsidRDefault="005F4EE8" w:rsidP="00161874">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sz w:val="24"/>
          <w:szCs w:val="24"/>
        </w:rPr>
        <w:t xml:space="preserve">M6 is constructed to serve as a contrast to M7, to test if the </w:t>
      </w:r>
      <w:r w:rsidR="000322F6" w:rsidRPr="00AA5E35">
        <w:rPr>
          <w:rFonts w:ascii="Times New Roman" w:hAnsi="Times New Roman" w:cs="Times New Roman" w:hint="eastAsia"/>
          <w:iCs/>
          <w:sz w:val="24"/>
          <w:szCs w:val="24"/>
        </w:rPr>
        <w:t xml:space="preserve">optimistic </w:t>
      </w:r>
      <w:r w:rsidR="00996F16" w:rsidRPr="00AA5E35">
        <w:rPr>
          <w:rFonts w:ascii="Times New Roman" w:hAnsi="Times New Roman" w:cs="Times New Roman" w:hint="eastAsia"/>
          <w:iCs/>
          <w:sz w:val="24"/>
          <w:szCs w:val="24"/>
        </w:rPr>
        <w:t xml:space="preserve">learning </w:t>
      </w:r>
      <w:r w:rsidR="000322F6" w:rsidRPr="00AA5E35">
        <w:rPr>
          <w:rFonts w:ascii="Times New Roman" w:hAnsi="Times New Roman" w:cs="Times New Roman" w:hint="eastAsia"/>
          <w:iCs/>
          <w:sz w:val="24"/>
          <w:szCs w:val="24"/>
        </w:rPr>
        <w:t>bias in aligned advice</w:t>
      </w:r>
      <w:r w:rsidR="000322F6" w:rsidRPr="00AA5E35">
        <w:rPr>
          <w:rFonts w:ascii="Times New Roman" w:hAnsi="Times New Roman" w:cs="Times New Roman"/>
          <w:sz w:val="24"/>
          <w:szCs w:val="24"/>
        </w:rPr>
        <w:t xml:space="preserve"> </w:t>
      </w:r>
      <w:r w:rsidRPr="00AA5E35">
        <w:rPr>
          <w:rFonts w:ascii="Times New Roman" w:hAnsi="Times New Roman" w:cs="Times New Roman"/>
          <w:sz w:val="24"/>
          <w:szCs w:val="24"/>
        </w:rPr>
        <w:t xml:space="preserve">could be </w:t>
      </w:r>
      <w:r w:rsidR="004F593F" w:rsidRPr="00AA5E35">
        <w:rPr>
          <w:rFonts w:ascii="Times New Roman" w:hAnsi="Times New Roman" w:cs="Times New Roman" w:hint="eastAsia"/>
          <w:sz w:val="24"/>
          <w:szCs w:val="24"/>
        </w:rPr>
        <w:t>defined</w:t>
      </w:r>
      <w:r w:rsidRPr="00AA5E35">
        <w:rPr>
          <w:rFonts w:ascii="Times New Roman" w:hAnsi="Times New Roman" w:cs="Times New Roman"/>
          <w:sz w:val="24"/>
          <w:szCs w:val="24"/>
        </w:rPr>
        <w:t xml:space="preserve"> in a simpler way</w:t>
      </w:r>
      <w:r w:rsidR="00996F16" w:rsidRPr="00AA5E35">
        <w:rPr>
          <w:rFonts w:ascii="Times New Roman" w:hAnsi="Times New Roman" w:cs="Times New Roman" w:hint="eastAsia"/>
          <w:sz w:val="24"/>
          <w:szCs w:val="24"/>
        </w:rPr>
        <w:t>. Specifically,</w:t>
      </w:r>
      <w:r w:rsidR="004F593F"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the </w:t>
      </w:r>
      <w:r w:rsidRPr="00AA5E35">
        <w:rPr>
          <w:rFonts w:ascii="Times New Roman" w:hAnsi="Times New Roman" w:cs="Times New Roman"/>
          <w:sz w:val="24"/>
          <w:szCs w:val="24"/>
        </w:rPr>
        <w:t>persistence</w:t>
      </w:r>
      <w:r w:rsidRPr="00AA5E35">
        <w:rPr>
          <w:rFonts w:ascii="Times New Roman" w:hAnsi="Times New Roman" w:cs="Times New Roman" w:hint="eastAsia"/>
          <w:sz w:val="24"/>
          <w:szCs w:val="24"/>
        </w:rPr>
        <w:t xml:space="preserve"> of giving aligned advice could be </w:t>
      </w:r>
      <w:r w:rsidR="00996F16" w:rsidRPr="00AA5E35">
        <w:rPr>
          <w:rFonts w:ascii="Times New Roman" w:hAnsi="Times New Roman" w:cs="Times New Roman" w:hint="eastAsia"/>
          <w:sz w:val="24"/>
          <w:szCs w:val="24"/>
        </w:rPr>
        <w:t xml:space="preserve">rather </w:t>
      </w:r>
      <w:r w:rsidRPr="00AA5E35">
        <w:rPr>
          <w:rFonts w:ascii="Times New Roman" w:hAnsi="Times New Roman" w:cs="Times New Roman" w:hint="eastAsia"/>
          <w:sz w:val="24"/>
          <w:szCs w:val="24"/>
        </w:rPr>
        <w:t xml:space="preserve">manifested as the overweight on the prior beliefs </w:t>
      </w:r>
      <w:r w:rsidR="004F593F" w:rsidRPr="00AA5E35">
        <w:rPr>
          <w:rFonts w:ascii="Times New Roman" w:hAnsi="Times New Roman" w:cs="Times New Roman"/>
          <w:sz w:val="24"/>
          <w:szCs w:val="24"/>
        </w:rPr>
        <w:t xml:space="preserve">(i.e., </w:t>
      </w:r>
      <w:r w:rsidR="004F593F" w:rsidRPr="00AA5E35">
        <w:rPr>
          <w:rFonts w:ascii="Times" w:hAnsi="Times" w:cs="Times New Roman"/>
          <w:i/>
          <w:iCs/>
          <w:sz w:val="24"/>
          <w:szCs w:val="24"/>
        </w:rPr>
        <w:t>β</w:t>
      </w:r>
      <w:r w:rsidR="004F593F" w:rsidRPr="00AA5E35">
        <w:rPr>
          <w:rFonts w:ascii="Times New Roman" w:hAnsi="Times New Roman" w:cs="Times New Roman"/>
          <w:sz w:val="24"/>
          <w:szCs w:val="24"/>
        </w:rPr>
        <w:t>)</w:t>
      </w:r>
      <w:r w:rsidR="004F593F"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compared to the </w:t>
      </w:r>
      <w:r w:rsidR="000322F6" w:rsidRPr="00AA5E35">
        <w:rPr>
          <w:rFonts w:ascii="Times New Roman" w:hAnsi="Times New Roman" w:cs="Times New Roman" w:hint="eastAsia"/>
          <w:sz w:val="24"/>
          <w:szCs w:val="24"/>
        </w:rPr>
        <w:t>subsequent</w:t>
      </w:r>
      <w:r w:rsidRPr="00AA5E35">
        <w:rPr>
          <w:rFonts w:ascii="Times New Roman" w:hAnsi="Times New Roman" w:cs="Times New Roman" w:hint="eastAsia"/>
          <w:sz w:val="24"/>
          <w:szCs w:val="24"/>
        </w:rPr>
        <w:t xml:space="preserve"> </w:t>
      </w:r>
      <w:r w:rsidR="004F593F" w:rsidRPr="00AA5E35">
        <w:rPr>
          <w:rFonts w:ascii="Times New Roman" w:hAnsi="Times New Roman" w:cs="Times New Roman"/>
          <w:sz w:val="24"/>
          <w:szCs w:val="24"/>
        </w:rPr>
        <w:t>outcomes of giving aligned advice</w:t>
      </w:r>
      <w:r w:rsidR="004F593F" w:rsidRPr="00AA5E35">
        <w:rPr>
          <w:rFonts w:ascii="Times New Roman" w:hAnsi="Times New Roman" w:cs="Times New Roman" w:hint="eastAsia"/>
          <w:sz w:val="24"/>
          <w:szCs w:val="24"/>
        </w:rPr>
        <w:t xml:space="preserve">. This could be </w:t>
      </w:r>
      <w:r w:rsidRPr="00AA5E35">
        <w:rPr>
          <w:rFonts w:ascii="Times New Roman" w:hAnsi="Times New Roman" w:cs="Times New Roman"/>
          <w:sz w:val="24"/>
          <w:szCs w:val="24"/>
        </w:rPr>
        <w:t xml:space="preserve">indicated by a smaller learning rate. </w:t>
      </w:r>
      <w:r w:rsidR="004F593F" w:rsidRPr="00AA5E35">
        <w:rPr>
          <w:rFonts w:ascii="Times New Roman" w:hAnsi="Times New Roman" w:cs="Times New Roman" w:hint="eastAsia"/>
          <w:sz w:val="24"/>
          <w:szCs w:val="24"/>
        </w:rPr>
        <w:t>Thus</w:t>
      </w:r>
      <w:r w:rsidRPr="00AA5E35">
        <w:rPr>
          <w:rFonts w:ascii="Times New Roman" w:hAnsi="Times New Roman" w:cs="Times New Roman"/>
          <w:sz w:val="24"/>
          <w:szCs w:val="24"/>
        </w:rPr>
        <w:t>, we differentiated the learning rate of aligned and misaligned advice:</w:t>
      </w:r>
    </w:p>
    <w:p w14:paraId="6045E049"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73BA40C2" w14:textId="3F1E10D3" w:rsidR="005F4EE8" w:rsidRPr="00AA5E35" w:rsidRDefault="00000000" w:rsidP="005F4EE8">
      <w:pPr>
        <w:adjustRightInd w:val="0"/>
        <w:snapToGrid w:val="0"/>
        <w:spacing w:line="360" w:lineRule="auto"/>
        <w:rPr>
          <w:rFonts w:ascii="Times New Roman" w:hAnsi="Times New Roman" w:cs="Times New Roman"/>
          <w:kern w:val="0"/>
          <w:sz w:val="24"/>
          <w:szCs w:val="24"/>
        </w:rPr>
      </w:pPr>
      <m:oMathPara>
        <m:oMath>
          <m:eqArr>
            <m:eqArrPr>
              <m:maxDist m:val="1"/>
              <m:ctrlPr>
                <w:rPr>
                  <w:rFonts w:ascii="Cambria Math" w:hAnsi="Cambria Math" w:cs="Times New Roman"/>
                  <w:i/>
                  <w:iCs/>
                  <w:kern w:val="0"/>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t</m:t>
                  </m:r>
                </m:sub>
              </m:sSub>
              <m:r>
                <w:rPr>
                  <w:rFonts w:ascii="Cambria Math" w:hAnsi="Cambria Math" w:cs="Times New Roman"/>
                  <w:kern w:val="0"/>
                  <w:sz w:val="24"/>
                  <w:szCs w:val="24"/>
                </w:rPr>
                <m:t>=</m:t>
              </m:r>
              <m:d>
                <m:dPr>
                  <m:begChr m:val="{"/>
                  <m:endChr m:val=""/>
                  <m:ctrlPr>
                    <w:rPr>
                      <w:rFonts w:ascii="Cambria Math" w:hAnsi="Cambria Math" w:cs="Times New Roman"/>
                      <w:i/>
                      <w:iCs/>
                      <w:kern w:val="0"/>
                      <w:sz w:val="24"/>
                      <w:szCs w:val="24"/>
                    </w:rPr>
                  </m:ctrlPr>
                </m:dPr>
                <m:e>
                  <m:eqArr>
                    <m:eqArrPr>
                      <m:ctrlPr>
                        <w:rPr>
                          <w:rFonts w:ascii="Cambria Math" w:hAnsi="Cambria Math" w:cs="Times New Roman"/>
                          <w:i/>
                          <w:iCs/>
                          <w:kern w:val="0"/>
                          <w:sz w:val="24"/>
                          <w:szCs w:val="24"/>
                        </w:rPr>
                      </m:ctrlPr>
                    </m:eqArrPr>
                    <m:e>
                      <m:sSub>
                        <m:sSubPr>
                          <m:ctrlPr>
                            <w:rPr>
                              <w:rFonts w:ascii="Cambria Math" w:hAnsi="Cambria Math" w:cs="Times New Roman"/>
                              <w:i/>
                              <w:iCs/>
                              <w:kern w:val="0"/>
                              <w:sz w:val="24"/>
                              <w:szCs w:val="24"/>
                            </w:rPr>
                          </m:ctrlPr>
                        </m:sSubPr>
                        <m:e>
                          <m:r>
                            <w:rPr>
                              <w:rFonts w:ascii="Cambria Math" w:hAnsi="Cambria Math" w:cs="Times New Roman"/>
                              <w:kern w:val="0"/>
                              <w:sz w:val="24"/>
                              <w:szCs w:val="24"/>
                            </w:rPr>
                            <m:t>a</m:t>
                          </m:r>
                        </m:e>
                        <m:sub>
                          <m:r>
                            <w:rPr>
                              <w:rFonts w:ascii="Cambria Math" w:hAnsi="Cambria Math" w:cs="Times New Roman"/>
                              <w:kern w:val="0"/>
                              <w:sz w:val="24"/>
                              <w:szCs w:val="24"/>
                            </w:rPr>
                            <m:t>al</m:t>
                          </m:r>
                        </m:sub>
                      </m:sSub>
                      <m:r>
                        <w:rPr>
                          <w:rFonts w:ascii="Cambria Math" w:hAnsi="Cambria Math" w:cs="Times New Roman"/>
                          <w:kern w:val="0"/>
                          <w:sz w:val="24"/>
                          <w:szCs w:val="24"/>
                        </w:rPr>
                        <m:t>,  &amp;if:</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=align</m:t>
                      </m:r>
                    </m:e>
                    <m:e>
                      <m:sSub>
                        <m:sSubPr>
                          <m:ctrlPr>
                            <w:rPr>
                              <w:rFonts w:ascii="Cambria Math" w:hAnsi="Cambria Math" w:cs="Times New Roman"/>
                              <w:i/>
                              <w:iCs/>
                              <w:kern w:val="0"/>
                              <w:sz w:val="24"/>
                              <w:szCs w:val="24"/>
                            </w:rPr>
                          </m:ctrlPr>
                        </m:sSubPr>
                        <m:e>
                          <m:r>
                            <w:rPr>
                              <w:rFonts w:ascii="Cambria Math" w:hAnsi="Cambria Math" w:cs="Times New Roman"/>
                              <w:kern w:val="0"/>
                              <w:sz w:val="24"/>
                              <w:szCs w:val="24"/>
                            </w:rPr>
                            <m:t>a</m:t>
                          </m:r>
                        </m:e>
                        <m:sub>
                          <m:r>
                            <w:rPr>
                              <w:rFonts w:ascii="Cambria Math" w:hAnsi="Cambria Math" w:cs="Times New Roman"/>
                              <w:kern w:val="0"/>
                              <w:sz w:val="24"/>
                              <w:szCs w:val="24"/>
                            </w:rPr>
                            <m:t>mis</m:t>
                          </m:r>
                        </m:sub>
                      </m:sSub>
                      <m:r>
                        <w:rPr>
                          <w:rFonts w:ascii="Cambria Math" w:hAnsi="Cambria Math" w:cs="Times New Roman"/>
                          <w:kern w:val="0"/>
                          <w:sz w:val="24"/>
                          <w:szCs w:val="24"/>
                        </w:rPr>
                        <m:t xml:space="preserve">,  &amp;if: </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=misalign</m:t>
                      </m:r>
                    </m:e>
                  </m:eqArr>
                </m:e>
              </m:d>
              <m:r>
                <w:rPr>
                  <w:rFonts w:ascii="Cambria Math" w:hAnsi="Cambria Math" w:cs="Times New Roman"/>
                  <w:kern w:val="0"/>
                  <w:sz w:val="24"/>
                  <w:szCs w:val="24"/>
                </w:rPr>
                <m:t>#</m:t>
              </m:r>
              <m:d>
                <m:dPr>
                  <m:ctrlPr>
                    <w:rPr>
                      <w:rFonts w:ascii="Cambria Math" w:hAnsi="Cambria Math" w:cs="Times New Roman"/>
                      <w:i/>
                      <w:iCs/>
                      <w:kern w:val="0"/>
                      <w:sz w:val="24"/>
                      <w:szCs w:val="24"/>
                    </w:rPr>
                  </m:ctrlPr>
                </m:dPr>
                <m:e>
                  <m:r>
                    <w:rPr>
                      <w:rFonts w:ascii="Cambria Math" w:hAnsi="Cambria Math" w:cs="Times New Roman"/>
                      <w:kern w:val="0"/>
                      <w:sz w:val="24"/>
                      <w:szCs w:val="24"/>
                    </w:rPr>
                    <m:t>19</m:t>
                  </m:r>
                </m:e>
              </m:d>
              <m:ctrlPr>
                <w:rPr>
                  <w:rFonts w:ascii="Cambria Math" w:hAnsi="Cambria Math" w:cs="Times New Roman"/>
                  <w:i/>
                  <w:kern w:val="0"/>
                  <w:sz w:val="24"/>
                  <w:szCs w:val="24"/>
                </w:rPr>
              </m:ctrlPr>
            </m:e>
          </m:eqArr>
        </m:oMath>
      </m:oMathPara>
    </w:p>
    <w:p w14:paraId="4B53566D" w14:textId="77777777" w:rsidR="005F4EE8" w:rsidRPr="00AA5E35" w:rsidRDefault="005F4EE8" w:rsidP="005F4EE8">
      <w:pPr>
        <w:adjustRightInd w:val="0"/>
        <w:snapToGrid w:val="0"/>
        <w:spacing w:line="360" w:lineRule="auto"/>
        <w:rPr>
          <w:rFonts w:ascii="Times New Roman" w:hAnsi="Times New Roman" w:cs="Times New Roman"/>
          <w:iCs/>
          <w:sz w:val="24"/>
          <w:szCs w:val="24"/>
        </w:rPr>
      </w:pPr>
    </w:p>
    <w:p w14:paraId="5727687E" w14:textId="79951EC7" w:rsidR="005F4EE8" w:rsidRPr="00AA5E35" w:rsidRDefault="005F4EE8" w:rsidP="005F4EE8">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iCs/>
          <w:sz w:val="24"/>
          <w:szCs w:val="24"/>
        </w:rPr>
        <w:t xml:space="preserve">M7 hypothesized that </w:t>
      </w:r>
      <w:r w:rsidRPr="00AA5E35">
        <w:rPr>
          <w:rFonts w:ascii="Times New Roman" w:hAnsi="Times New Roman" w:cs="Times New Roman" w:hint="eastAsia"/>
          <w:iCs/>
          <w:sz w:val="24"/>
          <w:szCs w:val="24"/>
        </w:rPr>
        <w:t xml:space="preserve">the </w:t>
      </w:r>
      <w:r w:rsidR="00996F16" w:rsidRPr="00AA5E35">
        <w:rPr>
          <w:rFonts w:ascii="Times New Roman" w:hAnsi="Times New Roman" w:cs="Times New Roman" w:hint="eastAsia"/>
          <w:iCs/>
          <w:sz w:val="24"/>
          <w:szCs w:val="24"/>
        </w:rPr>
        <w:t xml:space="preserve">optimistic learning bias </w:t>
      </w:r>
      <w:r w:rsidRPr="00AA5E35">
        <w:rPr>
          <w:rFonts w:ascii="Times New Roman" w:hAnsi="Times New Roman" w:cs="Times New Roman" w:hint="eastAsia"/>
          <w:iCs/>
          <w:sz w:val="24"/>
          <w:szCs w:val="24"/>
        </w:rPr>
        <w:t xml:space="preserve">could be </w:t>
      </w:r>
      <w:r w:rsidR="006717EB" w:rsidRPr="00AA5E35">
        <w:rPr>
          <w:rFonts w:ascii="Times New Roman" w:hAnsi="Times New Roman" w:cs="Times New Roman" w:hint="eastAsia"/>
          <w:iCs/>
          <w:sz w:val="24"/>
          <w:szCs w:val="24"/>
        </w:rPr>
        <w:t xml:space="preserve">attributed to </w:t>
      </w:r>
      <w:r w:rsidR="009D548B" w:rsidRPr="00AA5E35">
        <w:rPr>
          <w:rFonts w:ascii="Times New Roman" w:hAnsi="Times New Roman" w:cs="Times New Roman" w:hint="eastAsia"/>
          <w:iCs/>
          <w:sz w:val="24"/>
          <w:szCs w:val="24"/>
        </w:rPr>
        <w:t>advisors</w:t>
      </w:r>
      <w:r w:rsidR="009D548B" w:rsidRPr="00AA5E35">
        <w:rPr>
          <w:rFonts w:ascii="Times New Roman" w:hAnsi="Times New Roman" w:cs="Times New Roman"/>
          <w:iCs/>
          <w:sz w:val="24"/>
          <w:szCs w:val="24"/>
        </w:rPr>
        <w:t>’</w:t>
      </w:r>
      <w:r w:rsidRPr="00AA5E35">
        <w:rPr>
          <w:rFonts w:ascii="Times New Roman" w:hAnsi="Times New Roman" w:cs="Times New Roman" w:hint="eastAsia"/>
          <w:iCs/>
          <w:sz w:val="24"/>
          <w:szCs w:val="24"/>
        </w:rPr>
        <w:t xml:space="preserve"> </w:t>
      </w:r>
      <w:r w:rsidR="00C71310" w:rsidRPr="00AA5E35">
        <w:rPr>
          <w:rFonts w:ascii="Times New Roman" w:hAnsi="Times New Roman" w:cs="Times New Roman" w:hint="eastAsia"/>
          <w:iCs/>
          <w:sz w:val="24"/>
          <w:szCs w:val="24"/>
        </w:rPr>
        <w:t>tendency</w:t>
      </w:r>
      <w:r w:rsidR="00996F16" w:rsidRPr="00AA5E35">
        <w:rPr>
          <w:rFonts w:ascii="Times New Roman" w:hAnsi="Times New Roman" w:cs="Times New Roman" w:hint="eastAsia"/>
          <w:iCs/>
          <w:sz w:val="24"/>
          <w:szCs w:val="24"/>
        </w:rPr>
        <w:t xml:space="preserve"> to reinforce </w:t>
      </w:r>
      <w:r w:rsidR="009D548B" w:rsidRPr="00AA5E35">
        <w:rPr>
          <w:rFonts w:ascii="Times New Roman" w:hAnsi="Times New Roman" w:cs="Times New Roman" w:hint="eastAsia"/>
          <w:iCs/>
          <w:sz w:val="24"/>
          <w:szCs w:val="24"/>
        </w:rPr>
        <w:t>a</w:t>
      </w:r>
      <w:r w:rsidR="00C71310" w:rsidRPr="00AA5E35">
        <w:rPr>
          <w:rFonts w:ascii="Times New Roman" w:hAnsi="Times New Roman" w:cs="Times New Roman" w:hint="eastAsia"/>
          <w:iCs/>
          <w:sz w:val="24"/>
          <w:szCs w:val="24"/>
        </w:rPr>
        <w:t xml:space="preserve"> belief that </w:t>
      </w:r>
      <w:r w:rsidR="00996F16" w:rsidRPr="00AA5E35">
        <w:rPr>
          <w:rFonts w:ascii="Times New Roman" w:hAnsi="Times New Roman" w:cs="Times New Roman" w:hint="eastAsia"/>
          <w:iCs/>
          <w:sz w:val="24"/>
          <w:szCs w:val="24"/>
        </w:rPr>
        <w:t>aligned advice</w:t>
      </w:r>
      <w:r w:rsidR="00C71310" w:rsidRPr="00AA5E35">
        <w:rPr>
          <w:rFonts w:ascii="Times New Roman" w:hAnsi="Times New Roman" w:cs="Times New Roman" w:hint="eastAsia"/>
          <w:iCs/>
          <w:sz w:val="24"/>
          <w:szCs w:val="24"/>
        </w:rPr>
        <w:t xml:space="preserve"> </w:t>
      </w:r>
      <w:r w:rsidR="00BB556B" w:rsidRPr="00AA5E35">
        <w:rPr>
          <w:rFonts w:ascii="Times New Roman" w:hAnsi="Times New Roman" w:cs="Times New Roman" w:hint="eastAsia"/>
          <w:iCs/>
          <w:sz w:val="24"/>
          <w:szCs w:val="24"/>
        </w:rPr>
        <w:t>leads to</w:t>
      </w:r>
      <w:r w:rsidR="00C71310" w:rsidRPr="00AA5E35">
        <w:rPr>
          <w:rFonts w:ascii="Times New Roman" w:hAnsi="Times New Roman" w:cs="Times New Roman" w:hint="eastAsia"/>
          <w:iCs/>
          <w:sz w:val="24"/>
          <w:szCs w:val="24"/>
        </w:rPr>
        <w:t xml:space="preserve"> acceptance</w:t>
      </w:r>
      <w:r w:rsidR="00996F16" w:rsidRPr="00AA5E35">
        <w:rPr>
          <w:rFonts w:ascii="Times New Roman" w:hAnsi="Times New Roman" w:cs="Times New Roman" w:hint="eastAsia"/>
          <w:iCs/>
          <w:sz w:val="24"/>
          <w:szCs w:val="24"/>
        </w:rPr>
        <w:t xml:space="preserve">. </w:t>
      </w:r>
      <w:r w:rsidR="002559DF" w:rsidRPr="00AA5E35">
        <w:rPr>
          <w:rFonts w:ascii="Times New Roman" w:hAnsi="Times New Roman" w:cs="Times New Roman" w:hint="eastAsia"/>
          <w:iCs/>
          <w:sz w:val="24"/>
          <w:szCs w:val="24"/>
        </w:rPr>
        <w:t>In this case</w:t>
      </w:r>
      <w:r w:rsidR="00996F16" w:rsidRPr="00AA5E35">
        <w:rPr>
          <w:rFonts w:ascii="Times New Roman" w:hAnsi="Times New Roman" w:cs="Times New Roman" w:hint="eastAsia"/>
          <w:iCs/>
          <w:sz w:val="24"/>
          <w:szCs w:val="24"/>
        </w:rPr>
        <w:t xml:space="preserve">, </w:t>
      </w:r>
      <w:r w:rsidR="006717EB" w:rsidRPr="00AA5E35">
        <w:rPr>
          <w:rFonts w:ascii="Times New Roman" w:hAnsi="Times New Roman" w:cs="Times New Roman" w:hint="eastAsia"/>
          <w:iCs/>
          <w:sz w:val="24"/>
          <w:szCs w:val="24"/>
        </w:rPr>
        <w:t xml:space="preserve">larger </w:t>
      </w:r>
      <w:r w:rsidRPr="00AA5E35">
        <w:rPr>
          <w:rFonts w:ascii="Times New Roman" w:hAnsi="Times New Roman" w:cs="Times New Roman" w:hint="eastAsia"/>
          <w:iCs/>
          <w:sz w:val="24"/>
          <w:szCs w:val="24"/>
        </w:rPr>
        <w:t>learning rate on acceptance</w:t>
      </w:r>
      <w:r w:rsidR="00996F16" w:rsidRPr="00AA5E35">
        <w:rPr>
          <w:rFonts w:ascii="Times New Roman" w:hAnsi="Times New Roman" w:cs="Times New Roman" w:hint="eastAsia"/>
          <w:iCs/>
          <w:sz w:val="24"/>
          <w:szCs w:val="24"/>
        </w:rPr>
        <w:t xml:space="preserve"> and the smaller learning rate on rejection </w:t>
      </w:r>
      <w:r w:rsidRPr="00AA5E35">
        <w:rPr>
          <w:rFonts w:ascii="Times New Roman" w:hAnsi="Times New Roman" w:cs="Times New Roman" w:hint="eastAsia"/>
          <w:iCs/>
          <w:sz w:val="24"/>
          <w:szCs w:val="24"/>
        </w:rPr>
        <w:t xml:space="preserve">when giving aligned advice </w:t>
      </w:r>
      <w:r w:rsidR="00996F16" w:rsidRPr="00AA5E35">
        <w:rPr>
          <w:rFonts w:ascii="Times New Roman" w:hAnsi="Times New Roman" w:cs="Times New Roman" w:hint="eastAsia"/>
          <w:iCs/>
          <w:sz w:val="24"/>
          <w:szCs w:val="24"/>
        </w:rPr>
        <w:t xml:space="preserve">(compared to </w:t>
      </w:r>
      <w:r w:rsidR="006717EB" w:rsidRPr="00AA5E35">
        <w:rPr>
          <w:rFonts w:ascii="Times New Roman" w:hAnsi="Times New Roman" w:cs="Times New Roman" w:hint="eastAsia"/>
          <w:iCs/>
          <w:sz w:val="24"/>
          <w:szCs w:val="24"/>
        </w:rPr>
        <w:t>mis</w:t>
      </w:r>
      <w:r w:rsidRPr="00AA5E35">
        <w:rPr>
          <w:rFonts w:ascii="Times New Roman" w:hAnsi="Times New Roman" w:cs="Times New Roman" w:hint="eastAsia"/>
          <w:iCs/>
          <w:sz w:val="24"/>
          <w:szCs w:val="24"/>
        </w:rPr>
        <w:t>aligned advice</w:t>
      </w:r>
      <w:r w:rsidR="00996F16" w:rsidRPr="00AA5E35">
        <w:rPr>
          <w:rFonts w:ascii="Times New Roman" w:hAnsi="Times New Roman" w:cs="Times New Roman" w:hint="eastAsia"/>
          <w:iCs/>
          <w:sz w:val="24"/>
          <w:szCs w:val="24"/>
        </w:rPr>
        <w:t>) could be expected</w:t>
      </w:r>
      <w:r w:rsidRPr="00AA5E35">
        <w:rPr>
          <w:rFonts w:ascii="Times New Roman" w:hAnsi="Times New Roman" w:cs="Times New Roman" w:hint="eastAsia"/>
          <w:iCs/>
          <w:sz w:val="24"/>
          <w:szCs w:val="24"/>
        </w:rPr>
        <w:t>.</w:t>
      </w:r>
      <w:r w:rsidRPr="00AA5E35">
        <w:rPr>
          <w:rFonts w:ascii="Times New Roman" w:hAnsi="Times New Roman" w:cs="Times New Roman"/>
          <w:iCs/>
          <w:sz w:val="24"/>
          <w:szCs w:val="24"/>
        </w:rPr>
        <w:t xml:space="preserve"> </w:t>
      </w:r>
      <w:r w:rsidR="006717EB" w:rsidRPr="00AA5E35">
        <w:rPr>
          <w:rFonts w:ascii="Times New Roman" w:hAnsi="Times New Roman" w:cs="Times New Roman" w:hint="eastAsia"/>
          <w:iCs/>
          <w:sz w:val="24"/>
          <w:szCs w:val="24"/>
        </w:rPr>
        <w:t>Therefore</w:t>
      </w:r>
      <w:r w:rsidRPr="00AA5E35">
        <w:rPr>
          <w:rFonts w:ascii="Times New Roman" w:hAnsi="Times New Roman" w:cs="Times New Roman"/>
          <w:iCs/>
          <w:sz w:val="24"/>
          <w:szCs w:val="24"/>
        </w:rPr>
        <w:t>, we</w:t>
      </w:r>
      <w:r w:rsidRPr="00AA5E35">
        <w:rPr>
          <w:rFonts w:ascii="Times New Roman" w:hAnsi="Times New Roman" w:cs="Times New Roman" w:hint="eastAsia"/>
          <w:iCs/>
          <w:sz w:val="24"/>
          <w:szCs w:val="24"/>
        </w:rPr>
        <w:t xml:space="preserve"> distinguished</w:t>
      </w:r>
      <w:r w:rsidRPr="00AA5E35">
        <w:rPr>
          <w:rFonts w:ascii="Times New Roman" w:hAnsi="Times New Roman" w:cs="Times New Roman"/>
          <w:iCs/>
          <w:sz w:val="24"/>
          <w:szCs w:val="24"/>
        </w:rPr>
        <w:t xml:space="preserve"> </w:t>
      </w:r>
      <w:r w:rsidRPr="00AA5E35">
        <w:rPr>
          <w:rFonts w:ascii="Times New Roman" w:hAnsi="Times New Roman" w:cs="Times New Roman"/>
          <w:sz w:val="24"/>
          <w:szCs w:val="24"/>
        </w:rPr>
        <w:t>the learning rate of each association of advice type × outcome as follows:</w:t>
      </w:r>
    </w:p>
    <w:p w14:paraId="1DE07BE6" w14:textId="77777777" w:rsidR="005F4EE8" w:rsidRPr="00AA5E35" w:rsidRDefault="005F4EE8" w:rsidP="005F4EE8">
      <w:pPr>
        <w:adjustRightInd w:val="0"/>
        <w:snapToGrid w:val="0"/>
        <w:spacing w:line="360" w:lineRule="auto"/>
        <w:rPr>
          <w:rFonts w:ascii="Times New Roman" w:hAnsi="Times New Roman" w:cs="Times New Roman"/>
          <w:sz w:val="24"/>
          <w:szCs w:val="24"/>
        </w:rPr>
      </w:pPr>
    </w:p>
    <w:p w14:paraId="47FDDD07" w14:textId="77777777" w:rsidR="005F4EE8" w:rsidRPr="00AA5E35" w:rsidRDefault="00000000" w:rsidP="005F4EE8">
      <w:pPr>
        <w:adjustRightInd w:val="0"/>
        <w:snapToGrid w:val="0"/>
        <w:spacing w:line="360" w:lineRule="auto"/>
        <w:rPr>
          <w:rFonts w:ascii="Times New Roman" w:hAnsi="Times New Roman" w:cs="Times New Roman"/>
          <w:kern w:val="0"/>
          <w:sz w:val="24"/>
          <w:szCs w:val="24"/>
        </w:rPr>
      </w:pPr>
      <m:oMathPara>
        <m:oMath>
          <m:eqArr>
            <m:eqArrPr>
              <m:maxDist m:val="1"/>
              <m:ctrlPr>
                <w:rPr>
                  <w:rFonts w:ascii="Cambria Math" w:hAnsi="Cambria Math" w:cs="Times New Roman"/>
                  <w:i/>
                  <w:iCs/>
                  <w:kern w:val="0"/>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t</m:t>
                  </m:r>
                </m:sub>
              </m:sSub>
              <m:r>
                <w:rPr>
                  <w:rFonts w:ascii="Cambria Math" w:hAnsi="Cambria Math" w:cs="Times New Roman"/>
                  <w:kern w:val="0"/>
                  <w:sz w:val="24"/>
                  <w:szCs w:val="24"/>
                </w:rPr>
                <m:t>=</m:t>
              </m:r>
              <m:d>
                <m:dPr>
                  <m:begChr m:val="{"/>
                  <m:endChr m:val=""/>
                  <m:ctrlPr>
                    <w:rPr>
                      <w:rFonts w:ascii="Cambria Math" w:hAnsi="Cambria Math" w:cs="Times New Roman"/>
                      <w:i/>
                      <w:iCs/>
                      <w:kern w:val="0"/>
                      <w:sz w:val="24"/>
                      <w:szCs w:val="24"/>
                    </w:rPr>
                  </m:ctrlPr>
                </m:dPr>
                <m:e>
                  <m:eqArr>
                    <m:eqArrPr>
                      <m:ctrlPr>
                        <w:rPr>
                          <w:rFonts w:ascii="Cambria Math" w:hAnsi="Cambria Math" w:cs="Times New Roman"/>
                          <w:i/>
                          <w:iCs/>
                          <w:kern w:val="0"/>
                          <w:sz w:val="24"/>
                          <w:szCs w:val="24"/>
                        </w:rPr>
                      </m:ctrlPr>
                    </m:eqArrPr>
                    <m:e>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ac</m:t>
                          </m:r>
                        </m:sup>
                      </m:sSubSup>
                      <m:r>
                        <w:rPr>
                          <w:rFonts w:ascii="Cambria Math" w:hAnsi="Cambria Math" w:cs="Times New Roman"/>
                          <w:kern w:val="0"/>
                          <w:sz w:val="24"/>
                          <w:szCs w:val="24"/>
                        </w:rPr>
                        <m:t xml:space="preserve">,  &amp;if: </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 xml:space="preserve">=align,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kern w:val="0"/>
                          <w:sz w:val="24"/>
                          <w:szCs w:val="24"/>
                        </w:rPr>
                        <m:t>=accept</m:t>
                      </m:r>
                    </m:e>
                    <m:e>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re</m:t>
                          </m:r>
                        </m:sup>
                      </m:sSubSup>
                      <m:r>
                        <w:rPr>
                          <w:rFonts w:ascii="Cambria Math" w:hAnsi="Cambria Math" w:cs="Times New Roman"/>
                          <w:kern w:val="0"/>
                          <w:sz w:val="24"/>
                          <w:szCs w:val="24"/>
                        </w:rPr>
                        <m:t xml:space="preserve">,  &amp;if: </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 xml:space="preserve">=align,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kern w:val="0"/>
                          <w:sz w:val="24"/>
                          <w:szCs w:val="24"/>
                        </w:rPr>
                        <m:t>=reject</m:t>
                      </m:r>
                      <m:ctrlPr>
                        <w:rPr>
                          <w:rFonts w:ascii="Cambria Math" w:eastAsia="Cambria Math" w:hAnsi="Cambria Math" w:cs="Cambria Math"/>
                          <w:i/>
                          <w:iCs/>
                          <w:kern w:val="0"/>
                          <w:sz w:val="24"/>
                          <w:szCs w:val="24"/>
                        </w:rPr>
                      </m:ctrlPr>
                    </m:e>
                    <m:e>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ac</m:t>
                          </m:r>
                        </m:sup>
                      </m:sSubSup>
                      <m:r>
                        <w:rPr>
                          <w:rFonts w:ascii="Cambria Math" w:hAnsi="Cambria Math" w:cs="Times New Roman"/>
                          <w:kern w:val="0"/>
                          <w:sz w:val="24"/>
                          <w:szCs w:val="24"/>
                        </w:rPr>
                        <m:t xml:space="preserve">,  &amp;if: </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 xml:space="preserve">=misalign,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kern w:val="0"/>
                          <w:sz w:val="24"/>
                          <w:szCs w:val="24"/>
                        </w:rPr>
                        <m:t>=accept</m:t>
                      </m:r>
                      <m:ctrlPr>
                        <w:rPr>
                          <w:rFonts w:ascii="Cambria Math" w:eastAsia="Cambria Math" w:hAnsi="Cambria Math" w:cs="Cambria Math"/>
                          <w:i/>
                          <w:iCs/>
                          <w:kern w:val="0"/>
                          <w:sz w:val="24"/>
                          <w:szCs w:val="24"/>
                        </w:rPr>
                      </m:ctrlPr>
                    </m:e>
                    <m:e>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re</m:t>
                          </m:r>
                        </m:sup>
                      </m:sSubSup>
                      <m:r>
                        <w:rPr>
                          <w:rFonts w:ascii="Cambria Math" w:hAnsi="Cambria Math" w:cs="Times New Roman"/>
                          <w:kern w:val="0"/>
                          <w:sz w:val="24"/>
                          <w:szCs w:val="24"/>
                        </w:rPr>
                        <m:t xml:space="preserve">,  &amp;if: </m:t>
                      </m:r>
                      <m:sSub>
                        <m:sSubPr>
                          <m:ctrlPr>
                            <w:rPr>
                              <w:rFonts w:ascii="Cambria Math" w:hAnsi="Cambria Math" w:cs="Times New Roman"/>
                              <w:i/>
                              <w:sz w:val="24"/>
                              <w:szCs w:val="24"/>
                            </w:rPr>
                          </m:ctrlPr>
                        </m:sSubPr>
                        <m:e>
                          <m:r>
                            <w:rPr>
                              <w:rFonts w:ascii="Cambria Math" w:hAnsi="Cambria Math" w:cs="Times New Roman"/>
                              <w:sz w:val="24"/>
                              <w:szCs w:val="24"/>
                            </w:rPr>
                            <m:t>AT</m:t>
                          </m:r>
                        </m:e>
                        <m:sub>
                          <m:r>
                            <w:rPr>
                              <w:rFonts w:ascii="Cambria Math" w:hAnsi="Cambria Math" w:cs="Times New Roman"/>
                              <w:sz w:val="24"/>
                              <w:szCs w:val="24"/>
                            </w:rPr>
                            <m:t>t</m:t>
                          </m:r>
                        </m:sub>
                      </m:sSub>
                      <m:r>
                        <w:rPr>
                          <w:rFonts w:ascii="Cambria Math" w:hAnsi="Cambria Math" w:cs="Times New Roman"/>
                          <w:kern w:val="0"/>
                          <w:sz w:val="24"/>
                          <w:szCs w:val="24"/>
                        </w:rPr>
                        <m:t xml:space="preserve">=misalign,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kern w:val="0"/>
                          <w:sz w:val="24"/>
                          <w:szCs w:val="24"/>
                        </w:rPr>
                        <m:t>=reject</m:t>
                      </m:r>
                    </m:e>
                  </m:eqArr>
                </m:e>
              </m:d>
              <m:r>
                <w:rPr>
                  <w:rFonts w:ascii="Cambria Math" w:hAnsi="Cambria Math" w:cs="Times New Roman"/>
                  <w:kern w:val="0"/>
                  <w:sz w:val="24"/>
                  <w:szCs w:val="24"/>
                </w:rPr>
                <m:t>#</m:t>
              </m:r>
              <m:d>
                <m:dPr>
                  <m:ctrlPr>
                    <w:rPr>
                      <w:rFonts w:ascii="Cambria Math" w:hAnsi="Cambria Math" w:cs="Times New Roman"/>
                      <w:i/>
                      <w:iCs/>
                      <w:kern w:val="0"/>
                      <w:sz w:val="24"/>
                      <w:szCs w:val="24"/>
                    </w:rPr>
                  </m:ctrlPr>
                </m:dPr>
                <m:e>
                  <m:r>
                    <w:rPr>
                      <w:rFonts w:ascii="Cambria Math" w:hAnsi="Cambria Math" w:cs="Times New Roman"/>
                      <w:kern w:val="0"/>
                      <w:sz w:val="24"/>
                      <w:szCs w:val="24"/>
                    </w:rPr>
                    <m:t>20</m:t>
                  </m:r>
                </m:e>
              </m:d>
              <m:ctrlPr>
                <w:rPr>
                  <w:rFonts w:ascii="Cambria Math" w:hAnsi="Cambria Math" w:cs="Times New Roman"/>
                  <w:i/>
                  <w:kern w:val="0"/>
                  <w:sz w:val="24"/>
                  <w:szCs w:val="24"/>
                </w:rPr>
              </m:ctrlPr>
            </m:e>
          </m:eqArr>
        </m:oMath>
      </m:oMathPara>
    </w:p>
    <w:p w14:paraId="561971F9" w14:textId="7C8ADFEF" w:rsidR="005F4EE8" w:rsidRPr="00AA5E35" w:rsidRDefault="005F4EE8" w:rsidP="005F4EE8">
      <w:pPr>
        <w:adjustRightInd w:val="0"/>
        <w:snapToGrid w:val="0"/>
        <w:spacing w:line="360" w:lineRule="auto"/>
        <w:rPr>
          <w:rFonts w:ascii="Times New Roman" w:hAnsi="Times New Roman" w:cs="Times New Roman"/>
          <w:sz w:val="24"/>
          <w:szCs w:val="24"/>
        </w:rPr>
      </w:pPr>
    </w:p>
    <w:p w14:paraId="06AD8A27" w14:textId="21AC082E" w:rsidR="006717EB" w:rsidRPr="00AA5E35" w:rsidRDefault="006717EB" w:rsidP="002A595C">
      <w:pPr>
        <w:adjustRightInd w:val="0"/>
        <w:snapToGrid w:val="0"/>
        <w:spacing w:line="360" w:lineRule="auto"/>
        <w:rPr>
          <w:rFonts w:ascii="Times New Roman" w:hAnsi="Times New Roman" w:cs="Times New Roman"/>
          <w:i/>
          <w:kern w:val="0"/>
          <w:sz w:val="24"/>
          <w:szCs w:val="24"/>
        </w:rPr>
      </w:pPr>
      <w:r w:rsidRPr="00AA5E35">
        <w:rPr>
          <w:rFonts w:ascii="Times New Roman" w:hAnsi="Times New Roman" w:cs="Times New Roman"/>
          <w:i/>
          <w:kern w:val="0"/>
          <w:sz w:val="24"/>
          <w:szCs w:val="24"/>
        </w:rPr>
        <w:t>‘</w:t>
      </w:r>
      <w:r w:rsidR="00B6427F" w:rsidRPr="00AA5E35">
        <w:rPr>
          <w:rFonts w:ascii="Times New Roman" w:hAnsi="Times New Roman" w:cs="Times New Roman" w:hint="eastAsia"/>
          <w:i/>
          <w:kern w:val="0"/>
          <w:sz w:val="24"/>
          <w:szCs w:val="24"/>
        </w:rPr>
        <w:t>Mixed intention</w:t>
      </w:r>
      <w:r w:rsidRPr="00AA5E35">
        <w:rPr>
          <w:rFonts w:ascii="Times New Roman" w:hAnsi="Times New Roman" w:cs="Times New Roman"/>
          <w:i/>
          <w:kern w:val="0"/>
          <w:sz w:val="24"/>
          <w:szCs w:val="24"/>
        </w:rPr>
        <w:t>’</w:t>
      </w:r>
      <w:r w:rsidRPr="00AA5E35">
        <w:rPr>
          <w:rFonts w:ascii="Times New Roman" w:hAnsi="Times New Roman" w:cs="Times New Roman" w:hint="eastAsia"/>
          <w:i/>
          <w:kern w:val="0"/>
          <w:sz w:val="24"/>
          <w:szCs w:val="24"/>
        </w:rPr>
        <w:t xml:space="preserve"> category (M</w:t>
      </w:r>
      <w:r w:rsidR="00B6427F" w:rsidRPr="00AA5E35">
        <w:rPr>
          <w:rFonts w:ascii="Times New Roman" w:hAnsi="Times New Roman" w:cs="Times New Roman" w:hint="eastAsia"/>
          <w:i/>
          <w:kern w:val="0"/>
          <w:sz w:val="24"/>
          <w:szCs w:val="24"/>
        </w:rPr>
        <w:t>8</w:t>
      </w:r>
      <w:r w:rsidRPr="00AA5E35">
        <w:rPr>
          <w:rFonts w:ascii="Times New Roman" w:hAnsi="Times New Roman" w:cs="Times New Roman" w:hint="eastAsia"/>
          <w:i/>
          <w:kern w:val="0"/>
          <w:sz w:val="24"/>
          <w:szCs w:val="24"/>
        </w:rPr>
        <w:t>-M</w:t>
      </w:r>
      <w:r w:rsidR="00B6427F" w:rsidRPr="00AA5E35">
        <w:rPr>
          <w:rFonts w:ascii="Times New Roman" w:hAnsi="Times New Roman" w:cs="Times New Roman" w:hint="eastAsia"/>
          <w:i/>
          <w:kern w:val="0"/>
          <w:sz w:val="24"/>
          <w:szCs w:val="24"/>
        </w:rPr>
        <w:t>10</w:t>
      </w:r>
      <w:r w:rsidRPr="00AA5E35">
        <w:rPr>
          <w:rFonts w:ascii="Times New Roman" w:hAnsi="Times New Roman" w:cs="Times New Roman" w:hint="eastAsia"/>
          <w:i/>
          <w:kern w:val="0"/>
          <w:sz w:val="24"/>
          <w:szCs w:val="24"/>
        </w:rPr>
        <w:t>)</w:t>
      </w:r>
    </w:p>
    <w:p w14:paraId="22BD8EF4" w14:textId="3B980030" w:rsidR="002D1FFB" w:rsidRPr="00AA5E35" w:rsidRDefault="00161874" w:rsidP="00461F95">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hint="eastAsia"/>
          <w:iCs/>
          <w:sz w:val="24"/>
          <w:szCs w:val="24"/>
        </w:rPr>
        <w:t xml:space="preserve">This model category </w:t>
      </w:r>
      <w:r w:rsidRPr="00AA5E35">
        <w:rPr>
          <w:rFonts w:ascii="Times New Roman" w:hAnsi="Times New Roman" w:cs="Times New Roman"/>
          <w:iCs/>
          <w:sz w:val="24"/>
          <w:szCs w:val="24"/>
        </w:rPr>
        <w:t>assum</w:t>
      </w:r>
      <w:r w:rsidR="007B5FE9" w:rsidRPr="00AA5E35">
        <w:rPr>
          <w:rFonts w:ascii="Times New Roman" w:hAnsi="Times New Roman" w:cs="Times New Roman" w:hint="eastAsia"/>
          <w:iCs/>
          <w:sz w:val="24"/>
          <w:szCs w:val="24"/>
        </w:rPr>
        <w:t>ed</w:t>
      </w:r>
      <w:r w:rsidRPr="00AA5E35">
        <w:rPr>
          <w:rFonts w:ascii="Times New Roman" w:hAnsi="Times New Roman" w:cs="Times New Roman" w:hint="eastAsia"/>
          <w:iCs/>
          <w:sz w:val="24"/>
          <w:szCs w:val="24"/>
        </w:rPr>
        <w:t xml:space="preserve"> </w:t>
      </w:r>
      <w:r w:rsidRPr="00AA5E35">
        <w:rPr>
          <w:rFonts w:ascii="Times New Roman" w:hAnsi="Times New Roman" w:cs="Times New Roman"/>
          <w:iCs/>
          <w:sz w:val="24"/>
          <w:szCs w:val="24"/>
        </w:rPr>
        <w:t>that</w:t>
      </w:r>
      <w:r w:rsidRPr="00AA5E35">
        <w:rPr>
          <w:rFonts w:ascii="Times New Roman" w:hAnsi="Times New Roman" w:cs="Times New Roman" w:hint="eastAsia"/>
          <w:iCs/>
          <w:sz w:val="24"/>
          <w:szCs w:val="24"/>
        </w:rPr>
        <w:t xml:space="preserve"> advisor </w:t>
      </w:r>
      <w:r w:rsidR="000B1D86" w:rsidRPr="00AA5E35">
        <w:rPr>
          <w:rFonts w:ascii="Times New Roman" w:hAnsi="Times New Roman" w:cs="Times New Roman"/>
          <w:iCs/>
          <w:sz w:val="24"/>
          <w:szCs w:val="24"/>
        </w:rPr>
        <w:t>w</w:t>
      </w:r>
      <w:r w:rsidR="000559A6" w:rsidRPr="00AA5E35">
        <w:rPr>
          <w:rFonts w:ascii="Times New Roman" w:hAnsi="Times New Roman" w:cs="Times New Roman" w:hint="eastAsia"/>
          <w:iCs/>
          <w:sz w:val="24"/>
          <w:szCs w:val="24"/>
        </w:rPr>
        <w:t>as</w:t>
      </w:r>
      <w:r w:rsidR="000B1D86" w:rsidRPr="00AA5E35">
        <w:rPr>
          <w:rFonts w:ascii="Times New Roman" w:hAnsi="Times New Roman" w:cs="Times New Roman"/>
          <w:iCs/>
          <w:sz w:val="24"/>
          <w:szCs w:val="24"/>
        </w:rPr>
        <w:t xml:space="preserve"> inclined to</w:t>
      </w:r>
      <w:r w:rsidR="00245D48" w:rsidRPr="00AA5E35">
        <w:rPr>
          <w:rFonts w:ascii="Times New Roman" w:hAnsi="Times New Roman" w:cs="Times New Roman" w:hint="eastAsia"/>
          <w:iCs/>
          <w:sz w:val="24"/>
          <w:szCs w:val="24"/>
        </w:rPr>
        <w:t xml:space="preserve"> pursue </w:t>
      </w:r>
      <w:r w:rsidR="00461F95" w:rsidRPr="00AA5E35">
        <w:rPr>
          <w:rFonts w:ascii="Times New Roman" w:hAnsi="Times New Roman" w:cs="Times New Roman" w:hint="eastAsia"/>
          <w:iCs/>
          <w:sz w:val="24"/>
          <w:szCs w:val="24"/>
        </w:rPr>
        <w:t xml:space="preserve">both </w:t>
      </w:r>
      <w:r w:rsidR="007B5FE9" w:rsidRPr="00AA5E35">
        <w:rPr>
          <w:rFonts w:ascii="Times New Roman" w:hAnsi="Times New Roman" w:cs="Times New Roman" w:hint="eastAsia"/>
          <w:iCs/>
          <w:sz w:val="24"/>
          <w:szCs w:val="24"/>
        </w:rPr>
        <w:t xml:space="preserve">preference </w:t>
      </w:r>
      <w:r w:rsidR="00504974">
        <w:rPr>
          <w:rFonts w:ascii="Times New Roman" w:hAnsi="Times New Roman" w:cs="Times New Roman" w:hint="eastAsia"/>
          <w:iCs/>
          <w:sz w:val="24"/>
          <w:szCs w:val="24"/>
        </w:rPr>
        <w:t>accommodation</w:t>
      </w:r>
      <w:r w:rsidR="007B5FE9" w:rsidRPr="00AA5E35">
        <w:rPr>
          <w:rFonts w:ascii="Times New Roman" w:hAnsi="Times New Roman" w:cs="Times New Roman" w:hint="eastAsia"/>
          <w:iCs/>
          <w:sz w:val="24"/>
          <w:szCs w:val="24"/>
        </w:rPr>
        <w:t xml:space="preserve"> </w:t>
      </w:r>
      <w:r w:rsidR="00245D48" w:rsidRPr="00AA5E35">
        <w:rPr>
          <w:rFonts w:ascii="Times New Roman" w:hAnsi="Times New Roman" w:cs="Times New Roman" w:hint="eastAsia"/>
          <w:iCs/>
          <w:sz w:val="24"/>
          <w:szCs w:val="24"/>
        </w:rPr>
        <w:t>and</w:t>
      </w:r>
      <w:r w:rsidR="007B5FE9" w:rsidRPr="00AA5E35">
        <w:rPr>
          <w:rFonts w:ascii="Times New Roman" w:hAnsi="Times New Roman" w:cs="Times New Roman" w:hint="eastAsia"/>
          <w:iCs/>
          <w:sz w:val="24"/>
          <w:szCs w:val="24"/>
        </w:rPr>
        <w:t xml:space="preserve"> opinions alignment</w:t>
      </w:r>
      <w:r w:rsidR="00245D48" w:rsidRPr="00AA5E35">
        <w:rPr>
          <w:rFonts w:ascii="Times New Roman" w:hAnsi="Times New Roman" w:cs="Times New Roman" w:hint="eastAsia"/>
          <w:iCs/>
          <w:sz w:val="24"/>
          <w:szCs w:val="24"/>
        </w:rPr>
        <w:t xml:space="preserve">. </w:t>
      </w:r>
      <w:r w:rsidR="00461F95" w:rsidRPr="00AA5E35">
        <w:rPr>
          <w:rFonts w:ascii="Times New Roman" w:hAnsi="Times New Roman" w:cs="Times New Roman" w:hint="eastAsia"/>
          <w:iCs/>
          <w:sz w:val="24"/>
          <w:szCs w:val="24"/>
        </w:rPr>
        <w:t xml:space="preserve">Therefore, </w:t>
      </w:r>
      <w:r w:rsidR="008F40C0" w:rsidRPr="00AA5E35">
        <w:rPr>
          <w:rFonts w:ascii="Times New Roman" w:hAnsi="Times New Roman" w:cs="Times New Roman" w:hint="eastAsia"/>
          <w:iCs/>
          <w:sz w:val="24"/>
          <w:szCs w:val="24"/>
        </w:rPr>
        <w:t xml:space="preserve">to represent these two </w:t>
      </w:r>
      <w:r w:rsidR="007B5FE9" w:rsidRPr="00AA5E35">
        <w:rPr>
          <w:rFonts w:ascii="Times New Roman" w:hAnsi="Times New Roman" w:cs="Times New Roman" w:hint="eastAsia"/>
          <w:iCs/>
          <w:sz w:val="24"/>
          <w:szCs w:val="24"/>
        </w:rPr>
        <w:t xml:space="preserve">distinct </w:t>
      </w:r>
      <w:r w:rsidR="008F40C0" w:rsidRPr="00AA5E35">
        <w:rPr>
          <w:rFonts w:ascii="Times New Roman" w:hAnsi="Times New Roman" w:cs="Times New Roman" w:hint="eastAsia"/>
          <w:iCs/>
          <w:sz w:val="24"/>
          <w:szCs w:val="24"/>
        </w:rPr>
        <w:t xml:space="preserve">intentions,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sp</m:t>
            </m:r>
          </m:sup>
        </m:sSubSup>
      </m:oMath>
      <w:r w:rsidR="00461F95" w:rsidRPr="00AA5E35">
        <w:rPr>
          <w:rFonts w:ascii="Times New Roman" w:hAnsi="Times New Roman" w:cs="Times New Roman" w:hint="eastAsia"/>
          <w:iCs/>
          <w:sz w:val="24"/>
          <w:szCs w:val="24"/>
        </w:rPr>
        <w:t xml:space="preserve">and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so</m:t>
            </m:r>
          </m:sup>
        </m:sSubSup>
      </m:oMath>
      <w:r w:rsidR="00461F95" w:rsidRPr="00AA5E35">
        <w:rPr>
          <w:rFonts w:ascii="Times New Roman" w:hAnsi="Times New Roman" w:cs="Times New Roman" w:hint="eastAsia"/>
          <w:iCs/>
          <w:sz w:val="24"/>
          <w:szCs w:val="24"/>
        </w:rPr>
        <w:t xml:space="preserve"> </w:t>
      </w:r>
      <w:r w:rsidR="002D1FFB" w:rsidRPr="00AA5E35">
        <w:rPr>
          <w:rFonts w:ascii="Times New Roman" w:hAnsi="Times New Roman" w:cs="Times New Roman" w:hint="eastAsia"/>
          <w:iCs/>
          <w:sz w:val="24"/>
          <w:szCs w:val="24"/>
        </w:rPr>
        <w:t xml:space="preserve">were constructed and integrated into the social value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002D1FFB" w:rsidRPr="00AA5E35">
        <w:rPr>
          <w:rFonts w:ascii="Times New Roman" w:hAnsi="Times New Roman" w:cs="Times New Roman" w:hint="eastAsia"/>
          <w:iCs/>
          <w:sz w:val="24"/>
          <w:szCs w:val="24"/>
        </w:rPr>
        <w:t>:</w:t>
      </w:r>
    </w:p>
    <w:p w14:paraId="7662BB7B" w14:textId="77777777" w:rsidR="002D1FFB" w:rsidRPr="00AA5E35" w:rsidRDefault="002D1FFB" w:rsidP="00461F95">
      <w:pPr>
        <w:adjustRightInd w:val="0"/>
        <w:snapToGrid w:val="0"/>
        <w:spacing w:line="360" w:lineRule="auto"/>
        <w:ind w:firstLine="420"/>
        <w:rPr>
          <w:rFonts w:ascii="Times New Roman" w:hAnsi="Times New Roman" w:cs="Times New Roman"/>
          <w:iCs/>
          <w:sz w:val="24"/>
          <w:szCs w:val="24"/>
        </w:rPr>
      </w:pPr>
    </w:p>
    <w:p w14:paraId="6932851E" w14:textId="27677B70" w:rsidR="002D1FFB" w:rsidRPr="00AA5E35" w:rsidRDefault="00000000" w:rsidP="00461F95">
      <w:pPr>
        <w:adjustRightInd w:val="0"/>
        <w:snapToGrid w:val="0"/>
        <w:spacing w:line="360" w:lineRule="auto"/>
        <w:ind w:firstLine="420"/>
        <w:rPr>
          <w:rFonts w:ascii="Times New Roman" w:hAnsi="Times New Roman" w:cs="Times New Roman"/>
          <w:iCs/>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r>
                <w:rPr>
                  <w:rFonts w:ascii="Cambria Math" w:hAnsi="Cambria Math" w:cs="Times New Roman"/>
                  <w:sz w:val="24"/>
                  <w:szCs w:val="24"/>
                </w:rPr>
                <m:t>=</m:t>
              </m:r>
              <m:r>
                <w:rPr>
                  <w:rFonts w:ascii="Cambria Math" w:hAnsi="Cambria Math" w:cs="Times New Roman" w:hint="eastAsia"/>
                  <w:sz w:val="24"/>
                  <w:szCs w:val="24"/>
                </w:rPr>
                <m:t>κ</m:t>
              </m:r>
              <m:r>
                <w:rPr>
                  <w:rFonts w:ascii="Cambria Math" w:hAnsi="Cambria Math" w:cs="Times New Roman"/>
                  <w:sz w:val="24"/>
                  <w:szCs w:val="24"/>
                </w:rPr>
                <m:t> </m:t>
              </m:r>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sp</m:t>
                  </m:r>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r>
                    <w:rPr>
                      <w:rFonts w:ascii="Cambria Math" w:hAnsi="Cambria Math" w:cs="Times New Roman" w:hint="eastAsia"/>
                      <w:sz w:val="24"/>
                      <w:szCs w:val="24"/>
                    </w:rPr>
                    <m:t>κ</m:t>
                  </m:r>
                </m:e>
              </m:d>
              <m:sSubSup>
                <m:sSubSupPr>
                  <m:ctrlPr>
                    <w:rPr>
                      <w:rFonts w:ascii="Cambria Math" w:hAnsi="Cambria Math" w:cs="Times New Roman"/>
                      <w:i/>
                      <w:iCs/>
                      <w:sz w:val="24"/>
                      <w:szCs w:val="24"/>
                    </w:rPr>
                  </m:ctrlPr>
                </m:sSubSupPr>
                <m:e>
                  <m:r>
                    <w:rPr>
                      <w:rFonts w:ascii="Cambria Math" w:hAnsi="Cambria Math" w:cs="Times New Roman"/>
                      <w:sz w:val="24"/>
                      <w:szCs w:val="24"/>
                    </w:rPr>
                    <m:t> Q</m:t>
                  </m:r>
                </m:e>
                <m:sub>
                  <m:r>
                    <w:rPr>
                      <w:rFonts w:ascii="Cambria Math" w:hAnsi="Cambria Math" w:cs="Times New Roman"/>
                      <w:sz w:val="24"/>
                      <w:szCs w:val="24"/>
                    </w:rPr>
                    <m:t>t</m:t>
                  </m:r>
                </m:sub>
                <m:sup>
                  <m:r>
                    <w:rPr>
                      <w:rFonts w:ascii="Cambria Math" w:hAnsi="Cambria Math" w:cs="Times New Roman"/>
                      <w:sz w:val="24"/>
                      <w:szCs w:val="24"/>
                    </w:rPr>
                    <m:t>so</m:t>
                  </m:r>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21</m:t>
                  </m:r>
                </m:e>
              </m:d>
              <m:ctrlPr>
                <w:rPr>
                  <w:rFonts w:ascii="Cambria Math" w:hAnsi="Cambria Math" w:cs="Times New Roman"/>
                  <w:i/>
                  <w:iCs/>
                  <w:sz w:val="24"/>
                  <w:szCs w:val="24"/>
                </w:rPr>
              </m:ctrlPr>
            </m:e>
          </m:eqArr>
          <m:r>
            <w:rPr>
              <w:rFonts w:ascii="Cambria Math" w:hAnsi="Cambria Math" w:cs="Times New Roman"/>
              <w:sz w:val="24"/>
              <w:szCs w:val="24"/>
            </w:rPr>
            <m:t> </m:t>
          </m:r>
        </m:oMath>
      </m:oMathPara>
    </w:p>
    <w:p w14:paraId="361AE3FC" w14:textId="77777777" w:rsidR="002D1FFB" w:rsidRPr="00AA5E35" w:rsidRDefault="002D1FFB" w:rsidP="00461F95">
      <w:pPr>
        <w:adjustRightInd w:val="0"/>
        <w:snapToGrid w:val="0"/>
        <w:spacing w:line="360" w:lineRule="auto"/>
        <w:ind w:firstLine="420"/>
        <w:rPr>
          <w:rFonts w:ascii="Times New Roman" w:hAnsi="Times New Roman" w:cs="Times New Roman"/>
          <w:iCs/>
          <w:sz w:val="24"/>
          <w:szCs w:val="24"/>
        </w:rPr>
      </w:pPr>
    </w:p>
    <w:p w14:paraId="7434DCE1" w14:textId="0CC4F937" w:rsidR="00461F95" w:rsidRPr="00AA5E35" w:rsidRDefault="002D1FFB" w:rsidP="00461F95">
      <w:pPr>
        <w:adjustRightInd w:val="0"/>
        <w:snapToGrid w:val="0"/>
        <w:spacing w:line="360" w:lineRule="auto"/>
        <w:ind w:firstLine="420"/>
        <w:rPr>
          <w:rFonts w:ascii="Times New Roman" w:hAnsi="Times New Roman" w:cs="Times New Roman"/>
          <w:iCs/>
          <w:sz w:val="24"/>
          <w:szCs w:val="24"/>
        </w:rPr>
      </w:pPr>
      <w:r w:rsidRPr="00AA5E35">
        <w:rPr>
          <w:rFonts w:ascii="Times New Roman" w:hAnsi="Times New Roman" w:cs="Times New Roman"/>
          <w:sz w:val="24"/>
          <w:szCs w:val="24"/>
        </w:rPr>
        <w:t xml:space="preserve">where </w:t>
      </w:r>
      <m:oMath>
        <m:r>
          <w:rPr>
            <w:rFonts w:ascii="Cambria Math" w:hAnsi="Cambria Math" w:cs="Times New Roman" w:hint="eastAsia"/>
            <w:sz w:val="24"/>
            <w:szCs w:val="24"/>
          </w:rPr>
          <m:t>κ</m:t>
        </m:r>
      </m:oMath>
      <w:r w:rsidRPr="00AA5E35">
        <w:rPr>
          <w:rFonts w:ascii="Times New Roman" w:hAnsi="Times New Roman" w:cs="Times New Roman" w:hint="eastAsia"/>
          <w:sz w:val="24"/>
          <w:szCs w:val="24"/>
        </w:rPr>
        <w:t xml:space="preserve"> </w:t>
      </w:r>
      <w:r w:rsidRPr="00AA5E35">
        <w:rPr>
          <w:rFonts w:ascii="Times New Roman" w:hAnsi="Times New Roman" w:cs="Times New Roman"/>
          <w:sz w:val="24"/>
          <w:szCs w:val="24"/>
        </w:rPr>
        <w:t>(</w:t>
      </w:r>
      <m:oMath>
        <m:r>
          <w:rPr>
            <w:rFonts w:ascii="Cambria Math" w:hAnsi="Cambria Math" w:cs="Times New Roman"/>
            <w:sz w:val="24"/>
            <w:szCs w:val="24"/>
          </w:rPr>
          <m:t>0&lt;</m:t>
        </m:r>
        <m:r>
          <w:rPr>
            <w:rFonts w:ascii="Cambria Math" w:hAnsi="Cambria Math" w:cs="Times New Roman" w:hint="eastAsia"/>
            <w:sz w:val="24"/>
            <w:szCs w:val="24"/>
          </w:rPr>
          <m:t>κ</m:t>
        </m:r>
        <m:r>
          <w:rPr>
            <w:rFonts w:ascii="Cambria Math" w:hAnsi="Cambria Math" w:cs="Times New Roman"/>
            <w:sz w:val="24"/>
            <w:szCs w:val="24"/>
          </w:rPr>
          <m:t>&lt;1</m:t>
        </m:r>
      </m:oMath>
      <w:r w:rsidRPr="00AA5E35">
        <w:rPr>
          <w:rFonts w:ascii="Times New Roman" w:hAnsi="Times New Roman" w:cs="Times New Roman"/>
          <w:sz w:val="24"/>
          <w:szCs w:val="24"/>
        </w:rPr>
        <w:t xml:space="preserve">) denoted advisor’s </w:t>
      </w:r>
      <w:r w:rsidR="007B5FE9" w:rsidRPr="00AA5E35">
        <w:rPr>
          <w:rFonts w:ascii="Times New Roman" w:hAnsi="Times New Roman" w:cs="Times New Roman" w:hint="eastAsia"/>
          <w:sz w:val="24"/>
          <w:szCs w:val="24"/>
        </w:rPr>
        <w:t>weight</w:t>
      </w:r>
      <w:r w:rsidRPr="00AA5E35">
        <w:rPr>
          <w:rFonts w:ascii="Times New Roman" w:hAnsi="Times New Roman" w:cs="Times New Roman"/>
          <w:sz w:val="24"/>
          <w:szCs w:val="24"/>
        </w:rPr>
        <w:t xml:space="preserve"> </w:t>
      </w:r>
      <w:r w:rsidR="007B5FE9" w:rsidRPr="00AA5E35">
        <w:rPr>
          <w:rFonts w:ascii="Times New Roman" w:hAnsi="Times New Roman" w:cs="Times New Roman" w:hint="eastAsia"/>
          <w:sz w:val="24"/>
          <w:szCs w:val="24"/>
        </w:rPr>
        <w:t>of</w:t>
      </w:r>
      <w:r w:rsidR="00136E8D" w:rsidRPr="00AA5E35">
        <w:rPr>
          <w:rFonts w:ascii="Times New Roman" w:hAnsi="Times New Roman" w:cs="Times New Roman" w:hint="eastAsia"/>
          <w:sz w:val="24"/>
          <w:szCs w:val="24"/>
        </w:rPr>
        <w:t xml:space="preserve"> acceptance-seeking intention</w:t>
      </w:r>
      <w:r w:rsidRPr="00AA5E35">
        <w:rPr>
          <w:rFonts w:ascii="Times New Roman" w:hAnsi="Times New Roman" w:cs="Times New Roman" w:hint="eastAsia"/>
          <w:iCs/>
          <w:sz w:val="24"/>
          <w:szCs w:val="24"/>
        </w:rPr>
        <w:t xml:space="preserve">.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sp</m:t>
            </m:r>
          </m:sup>
        </m:sSubSup>
      </m:oMath>
      <w:r w:rsidR="007B5FE9" w:rsidRPr="00AA5E35">
        <w:rPr>
          <w:rFonts w:ascii="Times New Roman" w:hAnsi="Times New Roman" w:cs="Times New Roman" w:hint="eastAsia"/>
          <w:iCs/>
          <w:sz w:val="24"/>
          <w:szCs w:val="24"/>
        </w:rPr>
        <w:t xml:space="preserve"> in M8, M9, and M10 were equal to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007B5FE9" w:rsidRPr="00AA5E35">
        <w:rPr>
          <w:rFonts w:ascii="Times New Roman" w:hAnsi="Times New Roman" w:cs="Times New Roman" w:hint="eastAsia"/>
          <w:iCs/>
          <w:sz w:val="24"/>
          <w:szCs w:val="24"/>
        </w:rPr>
        <w:t xml:space="preserve"> in M5, M6, and M7, respectively. </w:t>
      </w:r>
      <w:r w:rsidRPr="00AA5E35">
        <w:rPr>
          <w:rFonts w:ascii="Times New Roman" w:hAnsi="Times New Roman" w:cs="Times New Roman" w:hint="eastAsia"/>
          <w:iCs/>
          <w:sz w:val="24"/>
          <w:szCs w:val="24"/>
        </w:rPr>
        <w:t xml:space="preserve">Given that </w:t>
      </w:r>
      <w:r w:rsidR="00461F95" w:rsidRPr="00AA5E35">
        <w:rPr>
          <w:rFonts w:ascii="Times New Roman" w:hAnsi="Times New Roman" w:cs="Times New Roman"/>
          <w:iCs/>
          <w:sz w:val="24"/>
          <w:szCs w:val="24"/>
        </w:rPr>
        <w:t>M</w:t>
      </w:r>
      <w:r w:rsidR="00461F95" w:rsidRPr="00AA5E35">
        <w:rPr>
          <w:rFonts w:ascii="Times New Roman" w:hAnsi="Times New Roman" w:cs="Times New Roman" w:hint="eastAsia"/>
          <w:iCs/>
          <w:sz w:val="24"/>
          <w:szCs w:val="24"/>
        </w:rPr>
        <w:t>2</w:t>
      </w:r>
      <w:r w:rsidR="00461F95" w:rsidRPr="00AA5E35">
        <w:rPr>
          <w:rFonts w:ascii="Times New Roman" w:hAnsi="Times New Roman" w:cs="Times New Roman"/>
          <w:iCs/>
          <w:sz w:val="24"/>
          <w:szCs w:val="24"/>
        </w:rPr>
        <w:t xml:space="preserve"> outperformed among the ‘</w:t>
      </w:r>
      <w:r w:rsidR="00461F95" w:rsidRPr="00AA5E35">
        <w:rPr>
          <w:rFonts w:ascii="Times New Roman" w:hAnsi="Times New Roman" w:cs="Times New Roman" w:hint="eastAsia"/>
          <w:iCs/>
          <w:sz w:val="24"/>
          <w:szCs w:val="24"/>
        </w:rPr>
        <w:t>opinion alignment</w:t>
      </w:r>
      <w:r w:rsidR="00461F95" w:rsidRPr="00AA5E35">
        <w:rPr>
          <w:rFonts w:ascii="Times New Roman" w:hAnsi="Times New Roman" w:cs="Times New Roman"/>
          <w:iCs/>
          <w:sz w:val="24"/>
          <w:szCs w:val="24"/>
        </w:rPr>
        <w:t xml:space="preserve">’ </w:t>
      </w:r>
      <w:r w:rsidR="00461F95" w:rsidRPr="00AA5E35">
        <w:rPr>
          <w:rFonts w:ascii="Times New Roman" w:hAnsi="Times New Roman" w:cs="Times New Roman" w:hint="eastAsia"/>
          <w:iCs/>
          <w:sz w:val="24"/>
          <w:szCs w:val="24"/>
        </w:rPr>
        <w:t>category</w:t>
      </w:r>
      <w:r w:rsidR="00461F95" w:rsidRPr="00AA5E35">
        <w:rPr>
          <w:rFonts w:ascii="Times New Roman" w:hAnsi="Times New Roman" w:cs="Times New Roman"/>
          <w:iCs/>
          <w:sz w:val="24"/>
          <w:szCs w:val="24"/>
        </w:rPr>
        <w:t xml:space="preserve"> (M</w:t>
      </w:r>
      <w:r w:rsidR="00461F95" w:rsidRPr="00AA5E35">
        <w:rPr>
          <w:rFonts w:ascii="Times New Roman" w:hAnsi="Times New Roman" w:cs="Times New Roman" w:hint="eastAsia"/>
          <w:iCs/>
          <w:sz w:val="24"/>
          <w:szCs w:val="24"/>
        </w:rPr>
        <w:t>2</w:t>
      </w:r>
      <w:r w:rsidR="00461F95" w:rsidRPr="00AA5E35">
        <w:rPr>
          <w:rFonts w:ascii="Times New Roman" w:hAnsi="Times New Roman" w:cs="Times New Roman"/>
          <w:iCs/>
          <w:sz w:val="24"/>
          <w:szCs w:val="24"/>
        </w:rPr>
        <w:t>–M4)</w:t>
      </w:r>
      <w:r w:rsidR="00136E8D" w:rsidRPr="00AA5E35">
        <w:rPr>
          <w:rFonts w:ascii="Times New Roman" w:hAnsi="Times New Roman" w:cs="Times New Roman" w:hint="eastAsia"/>
          <w:iCs/>
          <w:sz w:val="24"/>
          <w:szCs w:val="24"/>
        </w:rPr>
        <w:t>,</w:t>
      </w:r>
      <w:r w:rsidR="007B5FE9" w:rsidRPr="00AA5E35">
        <w:rPr>
          <w:rFonts w:ascii="Times New Roman" w:hAnsi="Times New Roman" w:cs="Times New Roman" w:hint="eastAsia"/>
          <w:iCs/>
          <w:sz w:val="24"/>
          <w:szCs w:val="24"/>
        </w:rPr>
        <w:t xml:space="preserve"> and evidence from Study 1 and Study 2 showed that advisors pursued opinion alignment </w:t>
      </w:r>
      <w:r w:rsidR="00536230" w:rsidRPr="00AA5E35">
        <w:rPr>
          <w:rFonts w:ascii="Times New Roman" w:hAnsi="Times New Roman" w:cs="Times New Roman"/>
          <w:iCs/>
          <w:sz w:val="24"/>
          <w:szCs w:val="24"/>
        </w:rPr>
        <w:t>irrespective of</w:t>
      </w:r>
      <w:r w:rsidR="00536230" w:rsidRPr="00AA5E35">
        <w:rPr>
          <w:rFonts w:ascii="Times New Roman" w:hAnsi="Times New Roman" w:cs="Times New Roman" w:hint="eastAsia"/>
          <w:iCs/>
          <w:sz w:val="24"/>
          <w:szCs w:val="24"/>
        </w:rPr>
        <w:t xml:space="preserve"> advisees</w:t>
      </w:r>
      <w:r w:rsidR="00536230" w:rsidRPr="00AA5E35">
        <w:rPr>
          <w:rFonts w:ascii="Times New Roman" w:hAnsi="Times New Roman" w:cs="Times New Roman"/>
          <w:iCs/>
          <w:sz w:val="24"/>
          <w:szCs w:val="24"/>
        </w:rPr>
        <w:t>’</w:t>
      </w:r>
      <w:r w:rsidR="00536230" w:rsidRPr="00AA5E35">
        <w:rPr>
          <w:rFonts w:ascii="Times New Roman" w:hAnsi="Times New Roman" w:cs="Times New Roman" w:hint="eastAsia"/>
          <w:iCs/>
          <w:sz w:val="24"/>
          <w:szCs w:val="24"/>
        </w:rPr>
        <w:t xml:space="preserve"> confidence,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so</m:t>
            </m:r>
          </m:sup>
        </m:sSubSup>
      </m:oMath>
      <w:r w:rsidR="00536230" w:rsidRPr="00AA5E35">
        <w:rPr>
          <w:rFonts w:ascii="Times New Roman" w:hAnsi="Times New Roman" w:cs="Times New Roman" w:hint="eastAsia"/>
          <w:iCs/>
          <w:sz w:val="24"/>
          <w:szCs w:val="24"/>
        </w:rPr>
        <w:t xml:space="preserve">was based </w:t>
      </w:r>
      <w:r w:rsidR="00461F95" w:rsidRPr="00AA5E35">
        <w:rPr>
          <w:rFonts w:ascii="Times New Roman" w:hAnsi="Times New Roman" w:cs="Times New Roman"/>
          <w:iCs/>
          <w:sz w:val="24"/>
          <w:szCs w:val="24"/>
        </w:rPr>
        <w:t>on M</w:t>
      </w:r>
      <w:r w:rsidR="00461F95" w:rsidRPr="00AA5E35">
        <w:rPr>
          <w:rFonts w:ascii="Times New Roman" w:hAnsi="Times New Roman" w:cs="Times New Roman" w:hint="eastAsia"/>
          <w:iCs/>
          <w:sz w:val="24"/>
          <w:szCs w:val="24"/>
        </w:rPr>
        <w:t>2</w:t>
      </w:r>
      <w:r w:rsidR="00461F95" w:rsidRPr="00AA5E35">
        <w:rPr>
          <w:rFonts w:ascii="Times New Roman" w:hAnsi="Times New Roman" w:cs="Times New Roman"/>
          <w:iCs/>
          <w:sz w:val="24"/>
          <w:szCs w:val="24"/>
        </w:rPr>
        <w:t>’s specifications</w:t>
      </w:r>
      <w:r w:rsidR="00273331" w:rsidRPr="00AA5E35">
        <w:rPr>
          <w:rFonts w:ascii="Times New Roman" w:hAnsi="Times New Roman" w:cs="Times New Roman" w:hint="eastAsia"/>
          <w:iCs/>
          <w:sz w:val="24"/>
          <w:szCs w:val="24"/>
        </w:rPr>
        <w:t xml:space="preserve"> on </w:t>
      </w:r>
      <m:oMath>
        <m:sSubSup>
          <m:sSubSupPr>
            <m:ctrlPr>
              <w:rPr>
                <w:rFonts w:ascii="Cambria Math" w:hAnsi="Cambria Math" w:cs="Times New Roman"/>
                <w:i/>
                <w:iCs/>
                <w:sz w:val="24"/>
                <w:szCs w:val="24"/>
              </w:rPr>
            </m:ctrlPr>
          </m:sSubSupPr>
          <m:e>
            <m:r>
              <w:rPr>
                <w:rFonts w:ascii="Cambria Math" w:hAnsi="Cambria Math" w:cs="Times New Roman"/>
                <w:sz w:val="24"/>
                <w:szCs w:val="24"/>
              </w:rPr>
              <m:t>Q</m:t>
            </m:r>
          </m:e>
          <m:sub>
            <m:r>
              <w:rPr>
                <w:rFonts w:ascii="Cambria Math" w:hAnsi="Cambria Math" w:cs="Times New Roman"/>
                <w:sz w:val="24"/>
                <w:szCs w:val="24"/>
              </w:rPr>
              <m:t>t</m:t>
            </m:r>
          </m:sub>
          <m:sup>
            <m:r>
              <w:rPr>
                <w:rFonts w:ascii="Cambria Math" w:hAnsi="Cambria Math" w:cs="Times New Roman"/>
                <w:sz w:val="24"/>
                <w:szCs w:val="24"/>
              </w:rPr>
              <m:t>s</m:t>
            </m:r>
          </m:sup>
        </m:sSubSup>
      </m:oMath>
      <w:r w:rsidR="00461F95" w:rsidRPr="00AA5E35">
        <w:rPr>
          <w:rFonts w:ascii="Times New Roman" w:hAnsi="Times New Roman" w:cs="Times New Roman"/>
          <w:iCs/>
          <w:sz w:val="24"/>
          <w:szCs w:val="24"/>
        </w:rPr>
        <w:t xml:space="preserve">. </w:t>
      </w:r>
    </w:p>
    <w:p w14:paraId="45920085" w14:textId="77777777" w:rsidR="00364A66" w:rsidRPr="00AA5E35" w:rsidRDefault="00364A66" w:rsidP="00C8178F">
      <w:pPr>
        <w:adjustRightInd w:val="0"/>
        <w:snapToGrid w:val="0"/>
        <w:spacing w:line="360" w:lineRule="auto"/>
        <w:rPr>
          <w:rFonts w:ascii="Times New Roman" w:hAnsi="Times New Roman" w:cs="Times New Roman"/>
          <w:sz w:val="24"/>
          <w:szCs w:val="24"/>
        </w:rPr>
      </w:pPr>
    </w:p>
    <w:p w14:paraId="1B90E526" w14:textId="77777777" w:rsidR="00D4038F" w:rsidRDefault="00D4038F">
      <w:pPr>
        <w:widowControl/>
        <w:jc w:val="left"/>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1FBEB12A" w14:textId="33C805BD" w:rsidR="00E00CB2" w:rsidRPr="00AA5E35" w:rsidRDefault="00E00CB2" w:rsidP="00C8178F">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lastRenderedPageBreak/>
        <w:t>Results.</w:t>
      </w:r>
    </w:p>
    <w:p w14:paraId="34D46141" w14:textId="7D73793B" w:rsidR="00182BC3" w:rsidRPr="00AA5E35" w:rsidRDefault="00182BC3" w:rsidP="004554D8">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b/>
          <w:bCs/>
          <w:i/>
          <w:kern w:val="0"/>
          <w:sz w:val="24"/>
          <w:szCs w:val="24"/>
        </w:rPr>
        <w:t xml:space="preserve">Advisors </w:t>
      </w:r>
      <w:r w:rsidR="00E60CF4" w:rsidRPr="00AA5E35">
        <w:rPr>
          <w:rFonts w:ascii="Times New Roman" w:hAnsi="Times New Roman" w:cs="Times New Roman"/>
          <w:b/>
          <w:bCs/>
          <w:i/>
          <w:kern w:val="0"/>
          <w:sz w:val="24"/>
          <w:szCs w:val="24"/>
        </w:rPr>
        <w:t xml:space="preserve">adapted </w:t>
      </w:r>
      <w:r w:rsidR="00895903" w:rsidRPr="00AA5E35">
        <w:rPr>
          <w:rFonts w:ascii="Times New Roman" w:hAnsi="Times New Roman" w:cs="Times New Roman" w:hint="eastAsia"/>
          <w:b/>
          <w:bCs/>
          <w:i/>
          <w:kern w:val="0"/>
          <w:sz w:val="24"/>
          <w:szCs w:val="24"/>
        </w:rPr>
        <w:t xml:space="preserve">advice-giving tendencies with </w:t>
      </w:r>
      <w:r w:rsidRPr="00AA5E35">
        <w:rPr>
          <w:rFonts w:ascii="Times New Roman" w:hAnsi="Times New Roman" w:cs="Times New Roman"/>
          <w:b/>
          <w:bCs/>
          <w:i/>
          <w:kern w:val="0"/>
          <w:sz w:val="24"/>
          <w:szCs w:val="24"/>
        </w:rPr>
        <w:t>advisees</w:t>
      </w:r>
      <w:r w:rsidR="00EA5117" w:rsidRPr="00AA5E35">
        <w:rPr>
          <w:rFonts w:ascii="Times New Roman" w:hAnsi="Times New Roman" w:cs="Times New Roman"/>
          <w:b/>
          <w:bCs/>
          <w:i/>
          <w:kern w:val="0"/>
          <w:sz w:val="24"/>
          <w:szCs w:val="24"/>
        </w:rPr>
        <w:t>’</w:t>
      </w:r>
      <w:r w:rsidRPr="00AA5E35">
        <w:rPr>
          <w:rFonts w:ascii="Times New Roman" w:hAnsi="Times New Roman" w:cs="Times New Roman"/>
          <w:b/>
          <w:bCs/>
          <w:i/>
          <w:kern w:val="0"/>
          <w:sz w:val="24"/>
          <w:szCs w:val="24"/>
        </w:rPr>
        <w:t xml:space="preserve"> </w:t>
      </w:r>
      <w:r w:rsidR="00FB5A85" w:rsidRPr="00AA5E35">
        <w:rPr>
          <w:rFonts w:ascii="Times New Roman" w:hAnsi="Times New Roman" w:cs="Times New Roman" w:hint="eastAsia"/>
          <w:b/>
          <w:bCs/>
          <w:i/>
          <w:kern w:val="0"/>
          <w:sz w:val="24"/>
          <w:szCs w:val="24"/>
        </w:rPr>
        <w:t xml:space="preserve">phased </w:t>
      </w:r>
      <w:r w:rsidRPr="00AA5E35">
        <w:rPr>
          <w:rFonts w:ascii="Times New Roman" w:hAnsi="Times New Roman" w:cs="Times New Roman"/>
          <w:b/>
          <w:bCs/>
          <w:i/>
          <w:kern w:val="0"/>
          <w:sz w:val="24"/>
          <w:szCs w:val="24"/>
        </w:rPr>
        <w:t>preference</w:t>
      </w:r>
      <w:r w:rsidR="00EC0328" w:rsidRPr="00AA5E35">
        <w:rPr>
          <w:rFonts w:ascii="Times New Roman" w:hAnsi="Times New Roman" w:cs="Times New Roman" w:hint="eastAsia"/>
          <w:b/>
          <w:bCs/>
          <w:i/>
          <w:kern w:val="0"/>
          <w:sz w:val="24"/>
          <w:szCs w:val="24"/>
        </w:rPr>
        <w:t>s</w:t>
      </w:r>
      <w:r w:rsidR="005E40BC" w:rsidRPr="00AA5E35">
        <w:rPr>
          <w:rFonts w:ascii="Times New Roman" w:hAnsi="Times New Roman" w:cs="Times New Roman" w:hint="eastAsia"/>
          <w:b/>
          <w:bCs/>
          <w:i/>
          <w:kern w:val="0"/>
          <w:sz w:val="24"/>
          <w:szCs w:val="24"/>
        </w:rPr>
        <w:t>.</w:t>
      </w:r>
    </w:p>
    <w:p w14:paraId="7ACB5514" w14:textId="59DE24DF" w:rsidR="006E0F4D" w:rsidRPr="00AA5E35" w:rsidRDefault="006E0F4D" w:rsidP="00811F15">
      <w:pPr>
        <w:adjustRightInd w:val="0"/>
        <w:snapToGrid w:val="0"/>
        <w:spacing w:line="360" w:lineRule="auto"/>
        <w:rPr>
          <w:rFonts w:ascii="Times New Roman" w:hAnsi="Times New Roman" w:cs="Times New Roman"/>
          <w:iCs/>
          <w:kern w:val="0"/>
          <w:sz w:val="24"/>
          <w:szCs w:val="24"/>
        </w:rPr>
      </w:pPr>
      <w:r w:rsidRPr="00AA5E35">
        <w:rPr>
          <w:rFonts w:ascii="Times New Roman" w:hAnsi="Times New Roman" w:cs="Times New Roman"/>
          <w:iCs/>
          <w:noProof/>
          <w:kern w:val="0"/>
          <w:sz w:val="24"/>
          <w:szCs w:val="24"/>
        </w:rPr>
        <w:drawing>
          <wp:inline distT="0" distB="0" distL="0" distR="0" wp14:anchorId="4EA8ABBD" wp14:editId="7FC4F04C">
            <wp:extent cx="5261110" cy="7098230"/>
            <wp:effectExtent l="0" t="0" r="0" b="0"/>
            <wp:docPr id="549254906" name="图形 54925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4906" name="图形 549254906"/>
                    <pic:cNvPicPr/>
                  </pic:nvPicPr>
                  <pic:blipFill>
                    <a:blip r:embed="rId17">
                      <a:extLst>
                        <a:ext uri="{96DAC541-7B7A-43D3-8B79-37D633B846F1}">
                          <asvg:svgBlip xmlns:asvg="http://schemas.microsoft.com/office/drawing/2016/SVG/main" r:embed="rId18"/>
                        </a:ext>
                      </a:extLst>
                    </a:blip>
                    <a:stretch>
                      <a:fillRect/>
                    </a:stretch>
                  </pic:blipFill>
                  <pic:spPr>
                    <a:xfrm>
                      <a:off x="0" y="0"/>
                      <a:ext cx="5261110" cy="7098230"/>
                    </a:xfrm>
                    <a:prstGeom prst="rect">
                      <a:avLst/>
                    </a:prstGeom>
                  </pic:spPr>
                </pic:pic>
              </a:graphicData>
            </a:graphic>
          </wp:inline>
        </w:drawing>
      </w:r>
    </w:p>
    <w:p w14:paraId="658BD23B" w14:textId="3CC828CC" w:rsidR="006E0F4D" w:rsidRPr="00AA5E35" w:rsidRDefault="006E0F4D" w:rsidP="006E0F4D">
      <w:pPr>
        <w:adjustRightInd w:val="0"/>
        <w:snapToGrid w:val="0"/>
        <w:spacing w:line="360" w:lineRule="auto"/>
        <w:rPr>
          <w:rFonts w:ascii="Times New Roman" w:hAnsi="Times New Roman" w:cs="Times New Roman"/>
          <w:iCs/>
          <w:kern w:val="0"/>
          <w:sz w:val="20"/>
          <w:szCs w:val="24"/>
        </w:rPr>
      </w:pPr>
      <w:r w:rsidRPr="00AA5E35">
        <w:rPr>
          <w:rFonts w:ascii="Times New Roman" w:hAnsi="Times New Roman" w:cs="Times New Roman"/>
          <w:b/>
          <w:bCs/>
          <w:iCs/>
          <w:kern w:val="0"/>
          <w:sz w:val="20"/>
          <w:szCs w:val="24"/>
        </w:rPr>
        <w:t xml:space="preserve">Fig. 3. Experimental tasks in Study </w:t>
      </w:r>
      <w:r w:rsidR="004818E0">
        <w:rPr>
          <w:rFonts w:ascii="Times New Roman" w:hAnsi="Times New Roman" w:cs="Times New Roman" w:hint="eastAsia"/>
          <w:b/>
          <w:bCs/>
          <w:iCs/>
          <w:kern w:val="0"/>
          <w:sz w:val="20"/>
          <w:szCs w:val="24"/>
        </w:rPr>
        <w:t>3</w:t>
      </w:r>
      <w:r w:rsidRPr="00AA5E35">
        <w:rPr>
          <w:rFonts w:ascii="Times New Roman" w:hAnsi="Times New Roman" w:cs="Times New Roman"/>
          <w:b/>
          <w:bCs/>
          <w:iCs/>
          <w:kern w:val="0"/>
          <w:sz w:val="20"/>
          <w:szCs w:val="24"/>
        </w:rPr>
        <w:t xml:space="preserve"> and Study </w:t>
      </w:r>
      <w:r w:rsidR="004818E0">
        <w:rPr>
          <w:rFonts w:ascii="Times New Roman" w:hAnsi="Times New Roman" w:cs="Times New Roman" w:hint="eastAsia"/>
          <w:b/>
          <w:bCs/>
          <w:iCs/>
          <w:kern w:val="0"/>
          <w:sz w:val="20"/>
          <w:szCs w:val="24"/>
        </w:rPr>
        <w:t>4</w:t>
      </w:r>
      <w:r w:rsidR="00F40102">
        <w:rPr>
          <w:rFonts w:ascii="Times New Roman" w:hAnsi="Times New Roman" w:cs="Times New Roman" w:hint="eastAsia"/>
          <w:b/>
          <w:bCs/>
          <w:iCs/>
          <w:kern w:val="0"/>
          <w:sz w:val="20"/>
          <w:szCs w:val="24"/>
        </w:rPr>
        <w:t xml:space="preserve"> and advising tendencies adapted with advisees</w:t>
      </w:r>
      <w:r w:rsidR="00F40102">
        <w:rPr>
          <w:rFonts w:ascii="Times New Roman" w:hAnsi="Times New Roman" w:cs="Times New Roman"/>
          <w:b/>
          <w:bCs/>
          <w:iCs/>
          <w:kern w:val="0"/>
          <w:sz w:val="20"/>
          <w:szCs w:val="24"/>
        </w:rPr>
        <w:t>’</w:t>
      </w:r>
      <w:r w:rsidR="00F40102">
        <w:rPr>
          <w:rFonts w:ascii="Times New Roman" w:hAnsi="Times New Roman" w:cs="Times New Roman" w:hint="eastAsia"/>
          <w:b/>
          <w:bCs/>
          <w:iCs/>
          <w:kern w:val="0"/>
          <w:sz w:val="20"/>
          <w:szCs w:val="24"/>
        </w:rPr>
        <w:t xml:space="preserve"> preferences</w:t>
      </w:r>
      <w:r w:rsidRPr="00AA5E35">
        <w:rPr>
          <w:rFonts w:ascii="Times New Roman" w:hAnsi="Times New Roman" w:cs="Times New Roman"/>
          <w:b/>
          <w:bCs/>
          <w:iCs/>
          <w:kern w:val="0"/>
          <w:sz w:val="20"/>
          <w:szCs w:val="24"/>
        </w:rPr>
        <w:t xml:space="preserve">. </w:t>
      </w:r>
      <w:r w:rsidR="00882B60" w:rsidRPr="00882B60">
        <w:rPr>
          <w:rFonts w:ascii="Times New Roman" w:hAnsi="Times New Roman" w:cs="Times New Roman" w:hint="eastAsia"/>
          <w:iCs/>
          <w:kern w:val="0"/>
          <w:sz w:val="20"/>
          <w:szCs w:val="24"/>
        </w:rPr>
        <w:t>(</w:t>
      </w:r>
      <w:r w:rsidRPr="00882B60">
        <w:rPr>
          <w:rFonts w:ascii="Times New Roman" w:hAnsi="Times New Roman" w:cs="Times New Roman"/>
          <w:iCs/>
          <w:kern w:val="0"/>
          <w:sz w:val="20"/>
          <w:szCs w:val="24"/>
        </w:rPr>
        <w:t>a</w:t>
      </w:r>
      <w:r w:rsidR="00882B60" w:rsidRPr="00882B60">
        <w:rPr>
          <w:rFonts w:ascii="Times New Roman" w:hAnsi="Times New Roman" w:cs="Times New Roman" w:hint="eastAsia"/>
          <w:iCs/>
          <w:kern w:val="0"/>
          <w:sz w:val="20"/>
          <w:szCs w:val="24"/>
        </w:rPr>
        <w:t>)</w:t>
      </w:r>
      <w:r w:rsidRPr="00AA5E35">
        <w:rPr>
          <w:rFonts w:ascii="Times New Roman" w:hAnsi="Times New Roman" w:cs="Times New Roman"/>
          <w:b/>
          <w:bCs/>
          <w:iCs/>
          <w:kern w:val="0"/>
          <w:sz w:val="20"/>
          <w:szCs w:val="24"/>
        </w:rPr>
        <w:t xml:space="preserve"> </w:t>
      </w:r>
      <w:r w:rsidRPr="00AA5E35">
        <w:rPr>
          <w:rFonts w:ascii="Times New Roman" w:hAnsi="Times New Roman" w:cs="Times New Roman"/>
          <w:iCs/>
          <w:kern w:val="0"/>
          <w:sz w:val="20"/>
          <w:szCs w:val="24"/>
        </w:rPr>
        <w:t>Experimental design</w:t>
      </w:r>
      <w:r w:rsidR="000A6A3F" w:rsidRPr="00AA5E35">
        <w:rPr>
          <w:rFonts w:ascii="Times New Roman" w:hAnsi="Times New Roman" w:cs="Times New Roman"/>
          <w:iCs/>
          <w:kern w:val="0"/>
          <w:sz w:val="20"/>
          <w:szCs w:val="24"/>
        </w:rPr>
        <w:t>s</w:t>
      </w:r>
      <w:r w:rsidRPr="00AA5E35">
        <w:rPr>
          <w:rFonts w:ascii="Times New Roman" w:hAnsi="Times New Roman" w:cs="Times New Roman"/>
          <w:iCs/>
          <w:kern w:val="0"/>
          <w:sz w:val="20"/>
          <w:szCs w:val="24"/>
        </w:rPr>
        <w:t xml:space="preserve"> in Study </w:t>
      </w:r>
      <w:r w:rsidR="00882B60">
        <w:rPr>
          <w:rFonts w:ascii="Times New Roman" w:hAnsi="Times New Roman" w:cs="Times New Roman" w:hint="eastAsia"/>
          <w:iCs/>
          <w:kern w:val="0"/>
          <w:sz w:val="20"/>
          <w:szCs w:val="24"/>
        </w:rPr>
        <w:t>3</w:t>
      </w:r>
      <w:r w:rsidRPr="00AA5E35">
        <w:rPr>
          <w:rFonts w:ascii="Times New Roman" w:hAnsi="Times New Roman" w:cs="Times New Roman"/>
          <w:iCs/>
          <w:kern w:val="0"/>
          <w:sz w:val="20"/>
          <w:szCs w:val="24"/>
        </w:rPr>
        <w:t xml:space="preserve"> (</w:t>
      </w:r>
      <w:r w:rsidR="00966377" w:rsidRPr="00966377">
        <w:rPr>
          <w:rFonts w:ascii="Times New Roman" w:hAnsi="Times New Roman" w:cs="Times New Roman"/>
          <w:i/>
          <w:kern w:val="0"/>
          <w:sz w:val="20"/>
          <w:szCs w:val="24"/>
        </w:rPr>
        <w:t>n</w:t>
      </w:r>
      <w:r w:rsidRPr="00AA5E35">
        <w:rPr>
          <w:rFonts w:ascii="Times New Roman" w:hAnsi="Times New Roman" w:cs="Times New Roman"/>
          <w:i/>
          <w:kern w:val="0"/>
          <w:sz w:val="20"/>
          <w:szCs w:val="24"/>
        </w:rPr>
        <w:t xml:space="preserve"> </w:t>
      </w:r>
      <w:r w:rsidRPr="00AA5E35">
        <w:rPr>
          <w:rFonts w:ascii="Times New Roman" w:hAnsi="Times New Roman" w:cs="Times New Roman"/>
          <w:iCs/>
          <w:kern w:val="0"/>
          <w:sz w:val="20"/>
          <w:szCs w:val="24"/>
        </w:rPr>
        <w:t xml:space="preserve">= 111) and Study </w:t>
      </w:r>
      <w:r w:rsidR="00882B60">
        <w:rPr>
          <w:rFonts w:ascii="Times New Roman" w:hAnsi="Times New Roman" w:cs="Times New Roman" w:hint="eastAsia"/>
          <w:iCs/>
          <w:kern w:val="0"/>
          <w:sz w:val="20"/>
          <w:szCs w:val="24"/>
        </w:rPr>
        <w:t>4</w:t>
      </w:r>
      <w:r w:rsidRPr="00AA5E35">
        <w:rPr>
          <w:rFonts w:ascii="Times New Roman" w:hAnsi="Times New Roman" w:cs="Times New Roman"/>
          <w:iCs/>
          <w:kern w:val="0"/>
          <w:sz w:val="20"/>
          <w:szCs w:val="24"/>
        </w:rPr>
        <w:t xml:space="preserve"> (</w:t>
      </w:r>
      <w:r w:rsidR="00966377" w:rsidRPr="00966377">
        <w:rPr>
          <w:rFonts w:ascii="Times New Roman" w:hAnsi="Times New Roman" w:cs="Times New Roman"/>
          <w:i/>
          <w:kern w:val="0"/>
          <w:sz w:val="20"/>
          <w:szCs w:val="24"/>
        </w:rPr>
        <w:t>n</w:t>
      </w:r>
      <w:r w:rsidRPr="00AA5E35">
        <w:rPr>
          <w:rFonts w:ascii="Times New Roman" w:hAnsi="Times New Roman" w:cs="Times New Roman"/>
          <w:iCs/>
          <w:kern w:val="0"/>
          <w:sz w:val="20"/>
          <w:szCs w:val="24"/>
        </w:rPr>
        <w:t xml:space="preserve"> = 100). </w:t>
      </w:r>
      <w:r w:rsidR="00882B60" w:rsidRPr="00882B60">
        <w:rPr>
          <w:rFonts w:ascii="Times New Roman" w:hAnsi="Times New Roman" w:cs="Times New Roman" w:hint="eastAsia"/>
          <w:iCs/>
          <w:kern w:val="0"/>
          <w:sz w:val="20"/>
          <w:szCs w:val="24"/>
        </w:rPr>
        <w:t>(</w:t>
      </w:r>
      <w:r w:rsidRPr="00882B60">
        <w:rPr>
          <w:rFonts w:ascii="Times New Roman" w:hAnsi="Times New Roman" w:cs="Times New Roman"/>
          <w:iCs/>
          <w:kern w:val="0"/>
          <w:sz w:val="20"/>
          <w:szCs w:val="24"/>
        </w:rPr>
        <w:t>b</w:t>
      </w:r>
      <w:r w:rsidR="00882B60" w:rsidRPr="00882B60">
        <w:rPr>
          <w:rFonts w:ascii="Times New Roman" w:hAnsi="Times New Roman" w:cs="Times New Roman" w:hint="eastAsia"/>
          <w:iCs/>
          <w:kern w:val="0"/>
          <w:sz w:val="20"/>
          <w:szCs w:val="24"/>
        </w:rPr>
        <w:t>)</w:t>
      </w:r>
      <w:r w:rsidRPr="00882B60">
        <w:rPr>
          <w:rFonts w:ascii="Times New Roman" w:hAnsi="Times New Roman" w:cs="Times New Roman"/>
          <w:iCs/>
          <w:kern w:val="0"/>
          <w:sz w:val="20"/>
          <w:szCs w:val="24"/>
        </w:rPr>
        <w:t xml:space="preserve"> </w:t>
      </w:r>
      <w:r w:rsidR="00950ACB" w:rsidRPr="00AA5E35">
        <w:rPr>
          <w:rFonts w:ascii="Times New Roman" w:hAnsi="Times New Roman" w:cs="Times New Roman"/>
          <w:iCs/>
          <w:kern w:val="0"/>
          <w:sz w:val="20"/>
          <w:szCs w:val="24"/>
        </w:rPr>
        <w:t xml:space="preserve">Judgement alignment </w:t>
      </w:r>
      <w:r w:rsidR="00882B60">
        <w:rPr>
          <w:rFonts w:ascii="Times New Roman" w:hAnsi="Times New Roman" w:cs="Times New Roman" w:hint="eastAsia"/>
          <w:iCs/>
          <w:kern w:val="0"/>
          <w:sz w:val="20"/>
          <w:szCs w:val="24"/>
        </w:rPr>
        <w:t xml:space="preserve">rate </w:t>
      </w:r>
      <w:r w:rsidR="00950ACB" w:rsidRPr="00AA5E35">
        <w:rPr>
          <w:rFonts w:ascii="Times New Roman" w:hAnsi="Times New Roman" w:cs="Times New Roman"/>
          <w:iCs/>
          <w:kern w:val="0"/>
          <w:sz w:val="20"/>
          <w:szCs w:val="24"/>
        </w:rPr>
        <w:t>with advisee’s opinions in the t</w:t>
      </w:r>
      <w:r w:rsidRPr="00AA5E35">
        <w:rPr>
          <w:rFonts w:ascii="Times New Roman" w:hAnsi="Times New Roman" w:cs="Times New Roman"/>
          <w:iCs/>
          <w:kern w:val="0"/>
          <w:sz w:val="20"/>
          <w:szCs w:val="24"/>
        </w:rPr>
        <w:t xml:space="preserve">rial-by-trial (left panel) and </w:t>
      </w:r>
      <w:r w:rsidR="00AA767C" w:rsidRPr="00AA5E35">
        <w:rPr>
          <w:rFonts w:ascii="Times New Roman" w:hAnsi="Times New Roman" w:cs="Times New Roman"/>
          <w:iCs/>
          <w:kern w:val="0"/>
          <w:sz w:val="20"/>
          <w:szCs w:val="24"/>
        </w:rPr>
        <w:t xml:space="preserve">across trials </w:t>
      </w:r>
      <w:r w:rsidRPr="00AA5E35">
        <w:rPr>
          <w:rFonts w:ascii="Times New Roman" w:hAnsi="Times New Roman" w:cs="Times New Roman"/>
          <w:iCs/>
          <w:kern w:val="0"/>
          <w:sz w:val="20"/>
          <w:szCs w:val="24"/>
        </w:rPr>
        <w:t>(right panel)</w:t>
      </w:r>
      <w:r w:rsidR="00AA767C" w:rsidRPr="00AA5E35">
        <w:rPr>
          <w:rFonts w:ascii="Times New Roman" w:hAnsi="Times New Roman" w:cs="Times New Roman"/>
          <w:iCs/>
          <w:kern w:val="0"/>
          <w:sz w:val="20"/>
          <w:szCs w:val="24"/>
        </w:rPr>
        <w:t xml:space="preserve"> format</w:t>
      </w:r>
      <w:r w:rsidRPr="00AA5E35">
        <w:rPr>
          <w:rFonts w:ascii="Times New Roman" w:hAnsi="Times New Roman" w:cs="Times New Roman"/>
          <w:iCs/>
          <w:kern w:val="0"/>
          <w:sz w:val="20"/>
          <w:szCs w:val="24"/>
        </w:rPr>
        <w:t xml:space="preserve">. In the left panel, the bars represent the judgement alignment rate </w:t>
      </w:r>
      <w:r w:rsidR="00202402" w:rsidRPr="00AA5E35">
        <w:rPr>
          <w:rFonts w:ascii="Times New Roman" w:hAnsi="Times New Roman" w:cs="Times New Roman"/>
          <w:iCs/>
          <w:kern w:val="0"/>
          <w:sz w:val="20"/>
          <w:szCs w:val="24"/>
        </w:rPr>
        <w:t xml:space="preserve">at </w:t>
      </w:r>
      <w:r w:rsidR="00A951F2" w:rsidRPr="00AA5E35">
        <w:rPr>
          <w:rFonts w:ascii="Times New Roman" w:hAnsi="Times New Roman" w:cs="Times New Roman" w:hint="eastAsia"/>
          <w:iCs/>
          <w:kern w:val="0"/>
          <w:sz w:val="20"/>
          <w:szCs w:val="24"/>
        </w:rPr>
        <w:t>latter half</w:t>
      </w:r>
      <w:r w:rsidRPr="00AA5E35">
        <w:rPr>
          <w:rFonts w:ascii="Times New Roman" w:hAnsi="Times New Roman" w:cs="Times New Roman"/>
          <w:iCs/>
          <w:kern w:val="0"/>
          <w:sz w:val="20"/>
          <w:szCs w:val="24"/>
        </w:rPr>
        <w:t xml:space="preserve"> of each phase,</w:t>
      </w:r>
      <w:r w:rsidR="00202402" w:rsidRPr="00AA5E35">
        <w:rPr>
          <w:rFonts w:ascii="Times New Roman" w:hAnsi="Times New Roman" w:cs="Times New Roman"/>
          <w:iCs/>
          <w:kern w:val="0"/>
          <w:sz w:val="20"/>
          <w:szCs w:val="24"/>
        </w:rPr>
        <w:t xml:space="preserve"> while</w:t>
      </w:r>
      <w:r w:rsidRPr="00AA5E35">
        <w:rPr>
          <w:rFonts w:ascii="Times New Roman" w:hAnsi="Times New Roman" w:cs="Times New Roman"/>
          <w:iCs/>
          <w:kern w:val="0"/>
          <w:sz w:val="20"/>
          <w:szCs w:val="24"/>
        </w:rPr>
        <w:t xml:space="preserve"> the dash lines represent </w:t>
      </w:r>
      <w:r w:rsidR="00202402" w:rsidRPr="00AA5E35">
        <w:rPr>
          <w:rFonts w:ascii="Times New Roman" w:hAnsi="Times New Roman" w:cs="Times New Roman"/>
          <w:iCs/>
          <w:kern w:val="0"/>
          <w:sz w:val="20"/>
          <w:szCs w:val="24"/>
        </w:rPr>
        <w:t xml:space="preserve">the </w:t>
      </w:r>
      <w:r w:rsidRPr="00AA5E35">
        <w:rPr>
          <w:rFonts w:ascii="Times New Roman" w:hAnsi="Times New Roman" w:cs="Times New Roman"/>
          <w:iCs/>
          <w:kern w:val="0"/>
          <w:sz w:val="20"/>
          <w:szCs w:val="24"/>
        </w:rPr>
        <w:t xml:space="preserve">acceptance rate for aligned (in purple) or misaligned (in yellow) advice </w:t>
      </w:r>
      <w:r w:rsidRPr="00AA5E35">
        <w:rPr>
          <w:rFonts w:ascii="Times New Roman" w:hAnsi="Times New Roman" w:cs="Times New Roman"/>
          <w:iCs/>
          <w:kern w:val="0"/>
          <w:sz w:val="20"/>
          <w:szCs w:val="24"/>
        </w:rPr>
        <w:lastRenderedPageBreak/>
        <w:t xml:space="preserve">in each phase. The line charts </w:t>
      </w:r>
      <w:r w:rsidR="00202402" w:rsidRPr="00AA5E35">
        <w:rPr>
          <w:rFonts w:ascii="Times New Roman" w:hAnsi="Times New Roman" w:cs="Times New Roman"/>
          <w:iCs/>
          <w:kern w:val="0"/>
          <w:sz w:val="20"/>
          <w:szCs w:val="24"/>
        </w:rPr>
        <w:t xml:space="preserve">present </w:t>
      </w:r>
      <w:r w:rsidRPr="00AA5E35">
        <w:rPr>
          <w:rFonts w:ascii="Times New Roman" w:hAnsi="Times New Roman" w:cs="Times New Roman"/>
          <w:iCs/>
          <w:kern w:val="0"/>
          <w:sz w:val="20"/>
          <w:szCs w:val="24"/>
        </w:rPr>
        <w:t>both true data (green lines) and the predicted data of the winning model (dark lines</w:t>
      </w:r>
      <w:r w:rsidR="0071470D" w:rsidRPr="00AA5E35">
        <w:rPr>
          <w:rFonts w:ascii="Times New Roman" w:hAnsi="Times New Roman" w:cs="Times New Roman"/>
          <w:iCs/>
          <w:kern w:val="0"/>
          <w:sz w:val="20"/>
          <w:szCs w:val="24"/>
        </w:rPr>
        <w:t xml:space="preserve">: the </w:t>
      </w:r>
      <w:r w:rsidRPr="00AA5E35">
        <w:rPr>
          <w:rFonts w:ascii="Times New Roman" w:hAnsi="Times New Roman" w:cs="Times New Roman"/>
          <w:iCs/>
          <w:kern w:val="0"/>
          <w:sz w:val="20"/>
          <w:szCs w:val="24"/>
        </w:rPr>
        <w:t>predicted data averaged across participants; shaded areas</w:t>
      </w:r>
      <w:r w:rsidR="0071470D" w:rsidRPr="00AA5E35">
        <w:rPr>
          <w:rFonts w:ascii="Times New Roman" w:hAnsi="Times New Roman" w:cs="Times New Roman"/>
          <w:iCs/>
          <w:kern w:val="0"/>
          <w:sz w:val="20"/>
          <w:szCs w:val="24"/>
        </w:rPr>
        <w:t>:</w:t>
      </w:r>
      <w:r w:rsidRPr="00AA5E35">
        <w:rPr>
          <w:rFonts w:ascii="Times New Roman" w:hAnsi="Times New Roman" w:cs="Times New Roman"/>
          <w:iCs/>
          <w:kern w:val="0"/>
          <w:sz w:val="20"/>
          <w:szCs w:val="24"/>
        </w:rPr>
        <w:t xml:space="preserve"> 95% highest density intervals of the predicted data).</w:t>
      </w:r>
      <w:r w:rsidRPr="00AA5E35">
        <w:rPr>
          <w:rFonts w:ascii="Times New Roman" w:hAnsi="Times New Roman" w:cs="Times New Roman"/>
          <w:sz w:val="20"/>
          <w:szCs w:val="24"/>
        </w:rPr>
        <w:t xml:space="preserve"> In the right panel, the bars represent participants</w:t>
      </w:r>
      <w:r w:rsidR="00EA5117" w:rsidRPr="00AA5E35">
        <w:rPr>
          <w:rFonts w:ascii="Times New Roman" w:hAnsi="Times New Roman" w:cs="Times New Roman"/>
          <w:sz w:val="20"/>
          <w:szCs w:val="24"/>
        </w:rPr>
        <w:t>’</w:t>
      </w:r>
      <w:r w:rsidRPr="00AA5E35">
        <w:rPr>
          <w:rFonts w:ascii="Times New Roman" w:hAnsi="Times New Roman" w:cs="Times New Roman"/>
          <w:sz w:val="20"/>
          <w:szCs w:val="24"/>
        </w:rPr>
        <w:t xml:space="preserve"> overall judgement alignment rate when advisee preferred aligned vs. misaligned advice (pooling 4 conditions in the left panel). </w:t>
      </w:r>
      <w:r w:rsidR="005A6B02" w:rsidRPr="00AA5E35">
        <w:rPr>
          <w:rFonts w:ascii="Times New Roman" w:hAnsi="Times New Roman" w:cs="Times New Roman"/>
          <w:sz w:val="20"/>
          <w:szCs w:val="24"/>
        </w:rPr>
        <w:t xml:space="preserve">Dots represent </w:t>
      </w:r>
      <w:r w:rsidR="005A6B02" w:rsidRPr="00AA5E35">
        <w:rPr>
          <w:rFonts w:ascii="Times New Roman" w:hAnsi="Times New Roman" w:cs="Times New Roman" w:hint="eastAsia"/>
          <w:sz w:val="20"/>
          <w:szCs w:val="24"/>
        </w:rPr>
        <w:t xml:space="preserve">individual </w:t>
      </w:r>
      <w:r w:rsidR="005A6B02" w:rsidRPr="00AA5E35">
        <w:rPr>
          <w:rFonts w:ascii="Times New Roman" w:hAnsi="Times New Roman" w:cs="Times New Roman"/>
          <w:sz w:val="20"/>
          <w:szCs w:val="24"/>
        </w:rPr>
        <w:t>participant</w:t>
      </w:r>
      <w:r w:rsidR="005A6B02" w:rsidRPr="00AA5E35">
        <w:rPr>
          <w:rFonts w:ascii="Times New Roman" w:hAnsi="Times New Roman" w:cs="Times New Roman" w:hint="eastAsia"/>
          <w:sz w:val="20"/>
          <w:szCs w:val="24"/>
        </w:rPr>
        <w:t>s</w:t>
      </w:r>
      <w:r w:rsidR="005A6B02" w:rsidRPr="00AA5E35">
        <w:rPr>
          <w:rFonts w:ascii="Times New Roman" w:hAnsi="Times New Roman" w:cs="Times New Roman"/>
          <w:sz w:val="20"/>
          <w:szCs w:val="24"/>
        </w:rPr>
        <w:t>’ data; error bars represent the 95% CI</w:t>
      </w:r>
      <w:r w:rsidR="005A6B02" w:rsidRPr="00AA5E35">
        <w:rPr>
          <w:rFonts w:ascii="Times New Roman" w:hAnsi="Times New Roman" w:cs="Times New Roman" w:hint="eastAsia"/>
          <w:sz w:val="20"/>
          <w:szCs w:val="24"/>
        </w:rPr>
        <w:t>s</w:t>
      </w:r>
      <w:r w:rsidR="005A6B02" w:rsidRPr="00AA5E35">
        <w:rPr>
          <w:rFonts w:ascii="Times New Roman" w:hAnsi="Times New Roman" w:cs="Times New Roman"/>
          <w:sz w:val="20"/>
          <w:szCs w:val="24"/>
        </w:rPr>
        <w:t>.</w:t>
      </w:r>
      <w:r w:rsidRPr="00AA5E35">
        <w:rPr>
          <w:rFonts w:ascii="Times New Roman" w:hAnsi="Times New Roman" w:cs="Times New Roman"/>
          <w:sz w:val="20"/>
          <w:szCs w:val="24"/>
        </w:rPr>
        <w:t xml:space="preserve"> </w:t>
      </w:r>
    </w:p>
    <w:p w14:paraId="52A3C7A4" w14:textId="400D05EA" w:rsidR="00182BC3" w:rsidRPr="00AA5E35" w:rsidRDefault="00182BC3" w:rsidP="004554D8">
      <w:pPr>
        <w:adjustRightInd w:val="0"/>
        <w:snapToGrid w:val="0"/>
        <w:spacing w:line="360" w:lineRule="auto"/>
        <w:ind w:firstLine="420"/>
        <w:rPr>
          <w:rFonts w:ascii="Times New Roman" w:hAnsi="Times New Roman" w:cs="Times New Roman"/>
          <w:sz w:val="24"/>
          <w:szCs w:val="24"/>
        </w:rPr>
      </w:pPr>
    </w:p>
    <w:p w14:paraId="72A3C8CE" w14:textId="4CF64AB7" w:rsidR="00242FD9" w:rsidRPr="00AA5E35" w:rsidRDefault="00E43E88" w:rsidP="00D909CB">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hint="eastAsia"/>
          <w:iCs/>
          <w:kern w:val="0"/>
          <w:sz w:val="24"/>
          <w:szCs w:val="24"/>
        </w:rPr>
        <w:t>W</w:t>
      </w:r>
      <w:r w:rsidR="00B63985" w:rsidRPr="00AA5E35">
        <w:rPr>
          <w:rFonts w:ascii="Times New Roman" w:hAnsi="Times New Roman" w:cs="Times New Roman"/>
          <w:iCs/>
          <w:kern w:val="0"/>
          <w:sz w:val="24"/>
          <w:szCs w:val="24"/>
        </w:rPr>
        <w:t xml:space="preserve">e </w:t>
      </w:r>
      <w:r w:rsidR="009F5280" w:rsidRPr="00AA5E35">
        <w:rPr>
          <w:rFonts w:ascii="Times New Roman" w:hAnsi="Times New Roman" w:cs="Times New Roman" w:hint="eastAsia"/>
          <w:iCs/>
          <w:kern w:val="0"/>
          <w:sz w:val="24"/>
          <w:szCs w:val="24"/>
        </w:rPr>
        <w:t xml:space="preserve">examine whether </w:t>
      </w:r>
      <w:r w:rsidR="00E23494" w:rsidRPr="00AA5E35">
        <w:rPr>
          <w:rFonts w:ascii="Times New Roman" w:hAnsi="Times New Roman" w:cs="Times New Roman" w:hint="eastAsia"/>
          <w:iCs/>
          <w:kern w:val="0"/>
          <w:sz w:val="24"/>
          <w:szCs w:val="24"/>
        </w:rPr>
        <w:t>advising tendencies</w:t>
      </w:r>
      <w:r w:rsidR="009F5280" w:rsidRPr="00AA5E35">
        <w:rPr>
          <w:rFonts w:ascii="Times New Roman" w:hAnsi="Times New Roman" w:cs="Times New Roman" w:hint="eastAsia"/>
          <w:iCs/>
          <w:kern w:val="0"/>
          <w:sz w:val="24"/>
          <w:szCs w:val="24"/>
        </w:rPr>
        <w:t xml:space="preserve"> adapted </w:t>
      </w:r>
      <w:r w:rsidR="00D4038F">
        <w:rPr>
          <w:rFonts w:ascii="Times New Roman" w:hAnsi="Times New Roman" w:cs="Times New Roman" w:hint="eastAsia"/>
          <w:iCs/>
          <w:kern w:val="0"/>
          <w:sz w:val="24"/>
          <w:szCs w:val="24"/>
        </w:rPr>
        <w:t>with</w:t>
      </w:r>
      <w:r w:rsidR="009F5280" w:rsidRPr="00AA5E35">
        <w:rPr>
          <w:rFonts w:ascii="Times New Roman" w:hAnsi="Times New Roman" w:cs="Times New Roman" w:hint="eastAsia"/>
          <w:iCs/>
          <w:kern w:val="0"/>
          <w:sz w:val="24"/>
          <w:szCs w:val="24"/>
        </w:rPr>
        <w:t xml:space="preserve"> </w:t>
      </w:r>
      <w:r w:rsidR="00DC1688" w:rsidRPr="00AA5E35">
        <w:rPr>
          <w:rFonts w:ascii="Times New Roman" w:hAnsi="Times New Roman" w:cs="Times New Roman" w:hint="eastAsia"/>
          <w:iCs/>
          <w:kern w:val="0"/>
          <w:sz w:val="24"/>
          <w:szCs w:val="24"/>
        </w:rPr>
        <w:t xml:space="preserve">the </w:t>
      </w:r>
      <w:r w:rsidR="009F5280" w:rsidRPr="00AA5E35">
        <w:rPr>
          <w:rFonts w:ascii="Times New Roman" w:hAnsi="Times New Roman" w:cs="Times New Roman" w:hint="eastAsia"/>
          <w:iCs/>
          <w:kern w:val="0"/>
          <w:sz w:val="24"/>
          <w:szCs w:val="24"/>
        </w:rPr>
        <w:t>phased preferences of advisees, by</w:t>
      </w:r>
      <w:r w:rsidR="009F5280" w:rsidRPr="00AA5E35">
        <w:rPr>
          <w:rFonts w:ascii="Times New Roman" w:hAnsi="Times New Roman" w:cs="Times New Roman"/>
          <w:iCs/>
          <w:kern w:val="0"/>
          <w:sz w:val="24"/>
          <w:szCs w:val="24"/>
        </w:rPr>
        <w:t xml:space="preserve"> </w:t>
      </w:r>
      <w:r w:rsidR="00B63985" w:rsidRPr="00AA5E35">
        <w:rPr>
          <w:rFonts w:ascii="Times New Roman" w:hAnsi="Times New Roman" w:cs="Times New Roman"/>
          <w:iCs/>
          <w:kern w:val="0"/>
          <w:sz w:val="24"/>
          <w:szCs w:val="24"/>
        </w:rPr>
        <w:t>compar</w:t>
      </w:r>
      <w:r w:rsidR="009F5280" w:rsidRPr="00AA5E35">
        <w:rPr>
          <w:rFonts w:ascii="Times New Roman" w:hAnsi="Times New Roman" w:cs="Times New Roman" w:hint="eastAsia"/>
          <w:iCs/>
          <w:kern w:val="0"/>
          <w:sz w:val="24"/>
          <w:szCs w:val="24"/>
        </w:rPr>
        <w:t>ing</w:t>
      </w:r>
      <w:r w:rsidR="00B63985" w:rsidRPr="00AA5E35">
        <w:rPr>
          <w:rFonts w:ascii="Times New Roman" w:hAnsi="Times New Roman" w:cs="Times New Roman"/>
          <w:iCs/>
          <w:kern w:val="0"/>
          <w:sz w:val="24"/>
          <w:szCs w:val="24"/>
        </w:rPr>
        <w:t xml:space="preserve"> </w:t>
      </w:r>
      <w:r w:rsidR="00754B8C" w:rsidRPr="00AA5E35">
        <w:rPr>
          <w:rFonts w:ascii="Times New Roman" w:hAnsi="Times New Roman" w:cs="Times New Roman"/>
          <w:iCs/>
          <w:kern w:val="0"/>
          <w:sz w:val="24"/>
          <w:szCs w:val="24"/>
        </w:rPr>
        <w:t xml:space="preserve">the extent to which </w:t>
      </w:r>
      <w:r w:rsidR="00B42642" w:rsidRPr="00AA5E35">
        <w:rPr>
          <w:rFonts w:ascii="Times New Roman" w:hAnsi="Times New Roman" w:cs="Times New Roman" w:hint="eastAsia"/>
          <w:iCs/>
          <w:kern w:val="0"/>
          <w:sz w:val="24"/>
          <w:szCs w:val="24"/>
        </w:rPr>
        <w:t>participants</w:t>
      </w:r>
      <w:r w:rsidR="00754B8C" w:rsidRPr="00AA5E35">
        <w:rPr>
          <w:rFonts w:ascii="Times New Roman" w:hAnsi="Times New Roman" w:cs="Times New Roman"/>
          <w:iCs/>
          <w:kern w:val="0"/>
          <w:sz w:val="24"/>
          <w:szCs w:val="24"/>
        </w:rPr>
        <w:t xml:space="preserve"> align with advisees’ </w:t>
      </w:r>
      <w:r w:rsidR="00D4038F" w:rsidRPr="00AA5E35">
        <w:rPr>
          <w:rFonts w:ascii="Times New Roman" w:hAnsi="Times New Roman" w:cs="Times New Roman"/>
          <w:iCs/>
          <w:kern w:val="0"/>
          <w:sz w:val="24"/>
          <w:szCs w:val="24"/>
        </w:rPr>
        <w:t>opinions between</w:t>
      </w:r>
      <w:r w:rsidR="00B63985" w:rsidRPr="00AA5E35">
        <w:rPr>
          <w:rFonts w:ascii="Times New Roman" w:hAnsi="Times New Roman" w:cs="Times New Roman"/>
          <w:iCs/>
          <w:kern w:val="0"/>
          <w:sz w:val="24"/>
          <w:szCs w:val="24"/>
        </w:rPr>
        <w:t xml:space="preserve"> </w:t>
      </w:r>
      <w:bookmarkStart w:id="58" w:name="OLE_LINK17"/>
      <w:r w:rsidR="00B63985" w:rsidRPr="00AA5E35">
        <w:rPr>
          <w:rFonts w:ascii="Times New Roman" w:hAnsi="Times New Roman" w:cs="Times New Roman"/>
          <w:iCs/>
          <w:kern w:val="0"/>
          <w:sz w:val="24"/>
          <w:szCs w:val="24"/>
        </w:rPr>
        <w:t>phases</w:t>
      </w:r>
      <w:r w:rsidR="00884CCB" w:rsidRPr="00AA5E35">
        <w:rPr>
          <w:rFonts w:ascii="Times New Roman" w:hAnsi="Times New Roman" w:cs="Times New Roman" w:hint="eastAsia"/>
          <w:iCs/>
          <w:kern w:val="0"/>
          <w:sz w:val="24"/>
          <w:szCs w:val="24"/>
        </w:rPr>
        <w:t xml:space="preserve"> </w:t>
      </w:r>
      <w:r w:rsidR="00D4038F" w:rsidRPr="00AA5E35">
        <w:rPr>
          <w:rFonts w:ascii="Times New Roman" w:hAnsi="Times New Roman" w:cs="Times New Roman"/>
          <w:iCs/>
          <w:kern w:val="0"/>
          <w:sz w:val="24"/>
          <w:szCs w:val="24"/>
        </w:rPr>
        <w:t>(in the latter stages</w:t>
      </w:r>
      <w:r w:rsidR="00D4038F">
        <w:rPr>
          <w:rFonts w:ascii="Times New Roman" w:hAnsi="Times New Roman" w:cs="Times New Roman" w:hint="eastAsia"/>
          <w:iCs/>
          <w:kern w:val="0"/>
          <w:sz w:val="24"/>
          <w:szCs w:val="24"/>
        </w:rPr>
        <w:t>,</w:t>
      </w:r>
      <w:r w:rsidR="00D4038F" w:rsidRPr="00AA5E35">
        <w:rPr>
          <w:rFonts w:ascii="Times New Roman" w:hAnsi="Times New Roman" w:cs="Times New Roman"/>
          <w:iCs/>
          <w:kern w:val="0"/>
          <w:sz w:val="24"/>
          <w:szCs w:val="24"/>
        </w:rPr>
        <w:t xml:space="preserve"> </w:t>
      </w:r>
      <w:r w:rsidR="00D4038F" w:rsidRPr="00AA5E35">
        <w:rPr>
          <w:rFonts w:ascii="Times New Roman" w:hAnsi="Times New Roman" w:cs="Times New Roman" w:hint="eastAsia"/>
          <w:iCs/>
          <w:kern w:val="0"/>
          <w:sz w:val="24"/>
          <w:szCs w:val="24"/>
        </w:rPr>
        <w:t>to ensure</w:t>
      </w:r>
      <w:r w:rsidR="00D4038F" w:rsidRPr="00AA5E35">
        <w:rPr>
          <w:rFonts w:ascii="Times New Roman" w:hAnsi="Times New Roman" w:cs="Times New Roman"/>
          <w:iCs/>
          <w:kern w:val="0"/>
          <w:sz w:val="24"/>
          <w:szCs w:val="24"/>
        </w:rPr>
        <w:t xml:space="preserve"> </w:t>
      </w:r>
      <w:r w:rsidR="00D4038F" w:rsidRPr="00AA5E35">
        <w:rPr>
          <w:rFonts w:ascii="Times New Roman" w:hAnsi="Times New Roman" w:cs="Times New Roman" w:hint="eastAsia"/>
          <w:iCs/>
          <w:kern w:val="0"/>
          <w:sz w:val="24"/>
          <w:szCs w:val="24"/>
        </w:rPr>
        <w:t>sufficient</w:t>
      </w:r>
      <w:r w:rsidR="00D4038F" w:rsidRPr="00AA5E35">
        <w:rPr>
          <w:rFonts w:ascii="Times New Roman" w:hAnsi="Times New Roman" w:cs="Times New Roman"/>
          <w:iCs/>
          <w:kern w:val="0"/>
          <w:sz w:val="24"/>
          <w:szCs w:val="24"/>
        </w:rPr>
        <w:t xml:space="preserve"> feedback acquisition)</w:t>
      </w:r>
      <w:r w:rsidR="00D4038F">
        <w:rPr>
          <w:rFonts w:ascii="Times New Roman" w:hAnsi="Times New Roman" w:cs="Times New Roman" w:hint="eastAsia"/>
          <w:iCs/>
          <w:kern w:val="0"/>
          <w:sz w:val="24"/>
          <w:szCs w:val="24"/>
        </w:rPr>
        <w:t xml:space="preserve"> where </w:t>
      </w:r>
      <w:r w:rsidR="00884CCB" w:rsidRPr="00AA5E35">
        <w:rPr>
          <w:rFonts w:ascii="Times New Roman" w:hAnsi="Times New Roman" w:cs="Times New Roman" w:hint="eastAsia"/>
          <w:iCs/>
          <w:kern w:val="0"/>
          <w:sz w:val="24"/>
          <w:szCs w:val="24"/>
        </w:rPr>
        <w:t xml:space="preserve">advisees </w:t>
      </w:r>
      <w:r w:rsidRPr="00AA5E35">
        <w:rPr>
          <w:rFonts w:ascii="Times New Roman" w:hAnsi="Times New Roman" w:cs="Times New Roman" w:hint="eastAsia"/>
          <w:iCs/>
          <w:kern w:val="0"/>
          <w:sz w:val="24"/>
          <w:szCs w:val="24"/>
        </w:rPr>
        <w:t>preferred</w:t>
      </w:r>
      <w:bookmarkEnd w:id="58"/>
      <w:r w:rsidRPr="00AA5E35">
        <w:rPr>
          <w:rFonts w:ascii="Times New Roman" w:hAnsi="Times New Roman" w:cs="Times New Roman" w:hint="eastAsia"/>
          <w:iCs/>
          <w:kern w:val="0"/>
          <w:sz w:val="24"/>
          <w:szCs w:val="24"/>
        </w:rPr>
        <w:t xml:space="preserve"> aligned vs. </w:t>
      </w:r>
      <w:r w:rsidRPr="00AA5E35">
        <w:rPr>
          <w:rFonts w:ascii="Times New Roman" w:hAnsi="Times New Roman" w:cs="Times New Roman"/>
          <w:iCs/>
          <w:kern w:val="0"/>
          <w:sz w:val="24"/>
          <w:szCs w:val="24"/>
        </w:rPr>
        <w:t>phases</w:t>
      </w:r>
      <w:r w:rsidRPr="00AA5E35">
        <w:rPr>
          <w:rFonts w:ascii="Times New Roman" w:hAnsi="Times New Roman" w:cs="Times New Roman" w:hint="eastAsia"/>
          <w:iCs/>
          <w:kern w:val="0"/>
          <w:sz w:val="24"/>
          <w:szCs w:val="24"/>
        </w:rPr>
        <w:t xml:space="preserve"> advisees preferred misaligned advice</w:t>
      </w:r>
      <w:r w:rsidR="00B63985" w:rsidRPr="00AA5E35">
        <w:rPr>
          <w:rFonts w:ascii="Times New Roman" w:hAnsi="Times New Roman" w:cs="Times New Roman"/>
          <w:iCs/>
          <w:kern w:val="0"/>
          <w:sz w:val="24"/>
          <w:szCs w:val="24"/>
        </w:rPr>
        <w:t>.</w:t>
      </w:r>
      <w:r w:rsidR="00B63985" w:rsidRPr="00AA5E35">
        <w:rPr>
          <w:rFonts w:ascii="Times New Roman" w:hAnsi="Times New Roman" w:cs="Times New Roman" w:hint="eastAsia"/>
          <w:iCs/>
          <w:kern w:val="0"/>
          <w:sz w:val="24"/>
          <w:szCs w:val="24"/>
        </w:rPr>
        <w:t xml:space="preserve"> </w:t>
      </w:r>
      <w:bookmarkStart w:id="59" w:name="OLE_LINK32"/>
      <w:r w:rsidR="00AD1CA9">
        <w:rPr>
          <w:rFonts w:ascii="Times New Roman" w:hAnsi="Times New Roman" w:cs="Times New Roman" w:hint="eastAsia"/>
          <w:iCs/>
          <w:kern w:val="0"/>
          <w:sz w:val="24"/>
          <w:szCs w:val="24"/>
        </w:rPr>
        <w:t>As shown in the results, a</w:t>
      </w:r>
      <w:r w:rsidR="00E231A8" w:rsidRPr="00AA5E35">
        <w:rPr>
          <w:rFonts w:ascii="Times New Roman" w:hAnsi="Times New Roman" w:cs="Times New Roman"/>
          <w:iCs/>
          <w:kern w:val="0"/>
          <w:sz w:val="24"/>
          <w:szCs w:val="24"/>
        </w:rPr>
        <w:t xml:space="preserve">dvisors </w:t>
      </w:r>
      <w:r w:rsidR="00D04403" w:rsidRPr="00AA5E35">
        <w:rPr>
          <w:rFonts w:ascii="Times New Roman" w:hAnsi="Times New Roman" w:cs="Times New Roman"/>
          <w:iCs/>
          <w:kern w:val="0"/>
          <w:sz w:val="24"/>
          <w:szCs w:val="24"/>
        </w:rPr>
        <w:t>were more inclined to provide advice</w:t>
      </w:r>
      <w:r w:rsidR="00D04403" w:rsidRPr="00AA5E35">
        <w:rPr>
          <w:rFonts w:ascii="Times New Roman" w:hAnsi="Times New Roman" w:cs="Times New Roman" w:hint="eastAsia"/>
          <w:iCs/>
          <w:kern w:val="0"/>
          <w:sz w:val="24"/>
          <w:szCs w:val="24"/>
        </w:rPr>
        <w:t xml:space="preserve"> </w:t>
      </w:r>
      <w:r w:rsidR="000D4AAE" w:rsidRPr="00AA5E35">
        <w:rPr>
          <w:rFonts w:ascii="Times New Roman" w:hAnsi="Times New Roman" w:cs="Times New Roman" w:hint="eastAsia"/>
          <w:iCs/>
          <w:kern w:val="0"/>
          <w:sz w:val="24"/>
          <w:szCs w:val="24"/>
        </w:rPr>
        <w:t>contradict</w:t>
      </w:r>
      <w:r w:rsidR="00D04403" w:rsidRPr="00AA5E35">
        <w:rPr>
          <w:rFonts w:ascii="Times New Roman" w:hAnsi="Times New Roman" w:cs="Times New Roman" w:hint="eastAsia"/>
          <w:iCs/>
          <w:kern w:val="0"/>
          <w:sz w:val="24"/>
          <w:szCs w:val="24"/>
        </w:rPr>
        <w:t>ing</w:t>
      </w:r>
      <w:r w:rsidR="009E7D68" w:rsidRPr="00AA5E35">
        <w:rPr>
          <w:rFonts w:ascii="Times New Roman" w:hAnsi="Times New Roman" w:cs="Times New Roman"/>
          <w:iCs/>
          <w:kern w:val="0"/>
          <w:sz w:val="24"/>
          <w:szCs w:val="24"/>
        </w:rPr>
        <w:t xml:space="preserve"> </w:t>
      </w:r>
      <w:r w:rsidR="00E231A8" w:rsidRPr="00AA5E35">
        <w:rPr>
          <w:rFonts w:ascii="Times New Roman" w:hAnsi="Times New Roman" w:cs="Times New Roman"/>
          <w:iCs/>
          <w:kern w:val="0"/>
          <w:sz w:val="24"/>
          <w:szCs w:val="24"/>
        </w:rPr>
        <w:t>advisees</w:t>
      </w:r>
      <w:r w:rsidR="00EA5117" w:rsidRPr="00AA5E35">
        <w:rPr>
          <w:rFonts w:ascii="Times New Roman" w:hAnsi="Times New Roman" w:cs="Times New Roman"/>
          <w:iCs/>
          <w:kern w:val="0"/>
          <w:sz w:val="24"/>
          <w:szCs w:val="24"/>
        </w:rPr>
        <w:t>’</w:t>
      </w:r>
      <w:r w:rsidR="00E231A8" w:rsidRPr="00AA5E35">
        <w:rPr>
          <w:rFonts w:ascii="Times New Roman" w:hAnsi="Times New Roman" w:cs="Times New Roman"/>
          <w:iCs/>
          <w:kern w:val="0"/>
          <w:sz w:val="24"/>
          <w:szCs w:val="24"/>
        </w:rPr>
        <w:t xml:space="preserve"> opinions </w:t>
      </w:r>
      <w:r w:rsidR="004F2B5F" w:rsidRPr="00AA5E35">
        <w:rPr>
          <w:rFonts w:ascii="Times New Roman" w:hAnsi="Times New Roman" w:cs="Times New Roman" w:hint="eastAsia"/>
          <w:iCs/>
          <w:kern w:val="0"/>
          <w:sz w:val="24"/>
          <w:szCs w:val="24"/>
        </w:rPr>
        <w:t xml:space="preserve">when advisees </w:t>
      </w:r>
      <w:r w:rsidR="00AD1CA9">
        <w:rPr>
          <w:rFonts w:ascii="Times New Roman" w:hAnsi="Times New Roman" w:cs="Times New Roman" w:hint="eastAsia"/>
          <w:iCs/>
          <w:kern w:val="0"/>
          <w:sz w:val="24"/>
          <w:szCs w:val="24"/>
        </w:rPr>
        <w:t>had</w:t>
      </w:r>
      <w:r w:rsidR="004F2B5F" w:rsidRPr="00AA5E35">
        <w:rPr>
          <w:rFonts w:ascii="Times New Roman" w:hAnsi="Times New Roman" w:cs="Times New Roman" w:hint="eastAsia"/>
          <w:iCs/>
          <w:kern w:val="0"/>
          <w:sz w:val="24"/>
          <w:szCs w:val="24"/>
        </w:rPr>
        <w:t xml:space="preserve"> </w:t>
      </w:r>
      <w:bookmarkStart w:id="60" w:name="OLE_LINK64"/>
      <w:r w:rsidR="004F2B5F" w:rsidRPr="00AA5E35">
        <w:rPr>
          <w:rFonts w:ascii="Times New Roman" w:hAnsi="Times New Roman" w:cs="Times New Roman" w:hint="eastAsia"/>
          <w:iCs/>
          <w:kern w:val="0"/>
          <w:sz w:val="24"/>
          <w:szCs w:val="24"/>
        </w:rPr>
        <w:t>phased preference for</w:t>
      </w:r>
      <w:r w:rsidR="009E7D68" w:rsidRPr="00AA5E35">
        <w:rPr>
          <w:rFonts w:ascii="Times New Roman" w:hAnsi="Times New Roman" w:cs="Times New Roman"/>
          <w:iCs/>
          <w:kern w:val="0"/>
          <w:sz w:val="24"/>
          <w:szCs w:val="24"/>
        </w:rPr>
        <w:t xml:space="preserve"> </w:t>
      </w:r>
      <w:r w:rsidR="00B63985" w:rsidRPr="00AA5E35">
        <w:rPr>
          <w:rFonts w:ascii="Times New Roman" w:hAnsi="Times New Roman" w:cs="Times New Roman" w:hint="eastAsia"/>
          <w:iCs/>
          <w:kern w:val="0"/>
          <w:sz w:val="24"/>
          <w:szCs w:val="24"/>
        </w:rPr>
        <w:t>mis</w:t>
      </w:r>
      <w:r w:rsidR="009E7D68" w:rsidRPr="00AA5E35">
        <w:rPr>
          <w:rFonts w:ascii="Times New Roman" w:hAnsi="Times New Roman" w:cs="Times New Roman"/>
          <w:iCs/>
          <w:kern w:val="0"/>
          <w:sz w:val="24"/>
          <w:szCs w:val="24"/>
        </w:rPr>
        <w:t>aligned</w:t>
      </w:r>
      <w:bookmarkEnd w:id="59"/>
      <w:r w:rsidR="00B63985" w:rsidRPr="00AA5E35">
        <w:rPr>
          <w:rFonts w:ascii="Times New Roman" w:hAnsi="Times New Roman" w:cs="Times New Roman" w:hint="eastAsia"/>
          <w:iCs/>
          <w:kern w:val="0"/>
          <w:sz w:val="24"/>
          <w:szCs w:val="24"/>
        </w:rPr>
        <w:t xml:space="preserve"> advice</w:t>
      </w:r>
      <w:bookmarkEnd w:id="60"/>
      <w:r w:rsidR="00B63985" w:rsidRPr="00AA5E35">
        <w:rPr>
          <w:rFonts w:ascii="Times New Roman" w:hAnsi="Times New Roman" w:cs="Times New Roman" w:hint="eastAsia"/>
          <w:iCs/>
          <w:kern w:val="0"/>
          <w:sz w:val="24"/>
          <w:szCs w:val="24"/>
        </w:rPr>
        <w:t xml:space="preserve">, </w:t>
      </w:r>
      <w:r w:rsidR="00D04403" w:rsidRPr="00AA5E35">
        <w:rPr>
          <w:rFonts w:ascii="Times New Roman" w:hAnsi="Times New Roman" w:cs="Times New Roman"/>
          <w:iCs/>
          <w:kern w:val="0"/>
          <w:sz w:val="24"/>
          <w:szCs w:val="24"/>
        </w:rPr>
        <w:t xml:space="preserve">as opposed to </w:t>
      </w:r>
      <w:r w:rsidR="004F2B5F" w:rsidRPr="00AA5E35">
        <w:rPr>
          <w:rFonts w:ascii="Times New Roman" w:hAnsi="Times New Roman" w:cs="Times New Roman" w:hint="eastAsia"/>
          <w:iCs/>
          <w:kern w:val="0"/>
          <w:sz w:val="24"/>
          <w:szCs w:val="24"/>
        </w:rPr>
        <w:t xml:space="preserve">when </w:t>
      </w:r>
      <w:r w:rsidR="004F2B5F" w:rsidRPr="00AA5E35">
        <w:rPr>
          <w:rFonts w:ascii="Times New Roman" w:hAnsi="Times New Roman" w:cs="Times New Roman"/>
          <w:iCs/>
          <w:kern w:val="0"/>
          <w:sz w:val="24"/>
          <w:szCs w:val="24"/>
        </w:rPr>
        <w:t>they</w:t>
      </w:r>
      <w:r w:rsidR="004F2B5F" w:rsidRPr="00AA5E35">
        <w:rPr>
          <w:rFonts w:ascii="Times New Roman" w:hAnsi="Times New Roman" w:cs="Times New Roman" w:hint="eastAsia"/>
          <w:iCs/>
          <w:kern w:val="0"/>
          <w:sz w:val="24"/>
          <w:szCs w:val="24"/>
        </w:rPr>
        <w:t xml:space="preserve"> </w:t>
      </w:r>
      <w:r w:rsidR="00AD1CA9">
        <w:rPr>
          <w:rFonts w:ascii="Times New Roman" w:hAnsi="Times New Roman" w:cs="Times New Roman" w:hint="eastAsia"/>
          <w:iCs/>
          <w:kern w:val="0"/>
          <w:sz w:val="24"/>
          <w:szCs w:val="24"/>
        </w:rPr>
        <w:t xml:space="preserve">had </w:t>
      </w:r>
      <w:r w:rsidR="00AD1CA9" w:rsidRPr="00AA5E35">
        <w:rPr>
          <w:rFonts w:ascii="Times New Roman" w:hAnsi="Times New Roman" w:cs="Times New Roman" w:hint="eastAsia"/>
          <w:iCs/>
          <w:kern w:val="0"/>
          <w:sz w:val="24"/>
          <w:szCs w:val="24"/>
        </w:rPr>
        <w:t xml:space="preserve">phased </w:t>
      </w:r>
      <w:r w:rsidR="004F2B5F" w:rsidRPr="00AA5E35">
        <w:rPr>
          <w:rFonts w:ascii="Times New Roman" w:hAnsi="Times New Roman" w:cs="Times New Roman" w:hint="eastAsia"/>
          <w:iCs/>
          <w:kern w:val="0"/>
          <w:sz w:val="24"/>
          <w:szCs w:val="24"/>
        </w:rPr>
        <w:t>preference for</w:t>
      </w:r>
      <w:r w:rsidR="004F2B5F" w:rsidRPr="00AA5E35">
        <w:rPr>
          <w:rFonts w:ascii="Times New Roman" w:hAnsi="Times New Roman" w:cs="Times New Roman"/>
          <w:iCs/>
          <w:kern w:val="0"/>
          <w:sz w:val="24"/>
          <w:szCs w:val="24"/>
        </w:rPr>
        <w:t xml:space="preserve"> aligned</w:t>
      </w:r>
      <w:r w:rsidR="004F2B5F" w:rsidRPr="00AA5E35">
        <w:rPr>
          <w:rFonts w:ascii="Times New Roman" w:hAnsi="Times New Roman" w:cs="Times New Roman" w:hint="eastAsia"/>
          <w:iCs/>
          <w:kern w:val="0"/>
          <w:sz w:val="24"/>
          <w:szCs w:val="24"/>
        </w:rPr>
        <w:t xml:space="preserve"> advice</w:t>
      </w:r>
      <w:r w:rsidR="00B63985" w:rsidRPr="00AA5E35">
        <w:rPr>
          <w:rFonts w:ascii="Times New Roman" w:hAnsi="Times New Roman" w:cs="Times New Roman" w:hint="eastAsia"/>
          <w:iCs/>
          <w:kern w:val="0"/>
          <w:sz w:val="24"/>
          <w:szCs w:val="24"/>
        </w:rPr>
        <w:t xml:space="preserve"> </w:t>
      </w:r>
      <w:r w:rsidR="009E7D68" w:rsidRPr="00AA5E35">
        <w:rPr>
          <w:rFonts w:ascii="Times New Roman" w:hAnsi="Times New Roman" w:cs="Times New Roman"/>
          <w:iCs/>
          <w:kern w:val="0"/>
          <w:sz w:val="24"/>
          <w:szCs w:val="24"/>
        </w:rPr>
        <w:t>(</w:t>
      </w:r>
      <w:r w:rsidR="00A93B8F" w:rsidRPr="00AA5E35">
        <w:rPr>
          <w:rFonts w:ascii="Times New Roman" w:hAnsi="Times New Roman" w:cs="Times New Roman" w:hint="eastAsia"/>
          <w:i/>
          <w:kern w:val="0"/>
          <w:sz w:val="24"/>
          <w:szCs w:val="24"/>
        </w:rPr>
        <w:t>b</w:t>
      </w:r>
      <w:r w:rsidR="00A93B8F" w:rsidRPr="00AA5E35">
        <w:rPr>
          <w:rFonts w:ascii="Times New Roman" w:hAnsi="Times New Roman" w:cs="Times New Roman"/>
          <w:iCs/>
          <w:kern w:val="0"/>
          <w:sz w:val="24"/>
          <w:szCs w:val="24"/>
        </w:rPr>
        <w:t xml:space="preserve"> = </w:t>
      </w:r>
      <w:r w:rsidR="00A93B8F" w:rsidRPr="00AA5E35">
        <w:rPr>
          <w:rFonts w:ascii="Times New Roman" w:hAnsi="Times New Roman" w:cs="Times New Roman" w:hint="eastAsia"/>
          <w:iCs/>
          <w:kern w:val="0"/>
          <w:sz w:val="24"/>
          <w:szCs w:val="24"/>
        </w:rPr>
        <w:t>0.</w:t>
      </w:r>
      <w:r w:rsidR="00EE679F" w:rsidRPr="00AA5E35">
        <w:rPr>
          <w:rFonts w:ascii="Times New Roman" w:hAnsi="Times New Roman" w:cs="Times New Roman" w:hint="eastAsia"/>
          <w:iCs/>
          <w:kern w:val="0"/>
          <w:sz w:val="24"/>
          <w:szCs w:val="24"/>
        </w:rPr>
        <w:t>22</w:t>
      </w:r>
      <w:r w:rsidR="00A93B8F" w:rsidRPr="00AA5E35">
        <w:rPr>
          <w:rFonts w:ascii="Times New Roman" w:hAnsi="Times New Roman" w:cs="Times New Roman"/>
          <w:iCs/>
          <w:kern w:val="0"/>
          <w:sz w:val="24"/>
          <w:szCs w:val="24"/>
        </w:rPr>
        <w:t>,</w:t>
      </w:r>
      <w:r w:rsidR="00A93B8F" w:rsidRPr="00AA5E35">
        <w:rPr>
          <w:rFonts w:ascii="Times New Roman" w:hAnsi="Times New Roman" w:cs="Times New Roman" w:hint="eastAsia"/>
          <w:iCs/>
          <w:kern w:val="0"/>
          <w:sz w:val="24"/>
          <w:szCs w:val="24"/>
        </w:rPr>
        <w:t xml:space="preserve"> </w:t>
      </w:r>
      <w:bookmarkStart w:id="61" w:name="OLE_LINK18"/>
      <w:r w:rsidR="00A358FC" w:rsidRPr="00AA5E35">
        <w:rPr>
          <w:rFonts w:ascii="Times New Roman" w:hAnsi="Times New Roman" w:cs="Times New Roman" w:hint="eastAsia"/>
          <w:i/>
          <w:kern w:val="0"/>
          <w:sz w:val="24"/>
          <w:szCs w:val="24"/>
        </w:rPr>
        <w:t>z</w:t>
      </w:r>
      <w:bookmarkEnd w:id="61"/>
      <w:r w:rsidR="009E7D68" w:rsidRPr="00AA5E35">
        <w:rPr>
          <w:rFonts w:ascii="Times New Roman" w:hAnsi="Times New Roman" w:cs="Times New Roman"/>
          <w:iCs/>
          <w:kern w:val="0"/>
          <w:sz w:val="24"/>
          <w:szCs w:val="24"/>
        </w:rPr>
        <w:t xml:space="preserve"> = </w:t>
      </w:r>
      <w:r w:rsidR="009E7D68" w:rsidRPr="00AA5E35">
        <w:rPr>
          <w:rFonts w:ascii="Times New Roman" w:hAnsi="Times New Roman" w:cs="Times New Roman" w:hint="eastAsia"/>
          <w:iCs/>
          <w:kern w:val="0"/>
          <w:sz w:val="24"/>
          <w:szCs w:val="24"/>
        </w:rPr>
        <w:t>2.</w:t>
      </w:r>
      <w:r w:rsidR="00A93B8F" w:rsidRPr="00AA5E35">
        <w:rPr>
          <w:rFonts w:ascii="Times New Roman" w:hAnsi="Times New Roman" w:cs="Times New Roman" w:hint="eastAsia"/>
          <w:iCs/>
          <w:kern w:val="0"/>
          <w:sz w:val="24"/>
          <w:szCs w:val="24"/>
        </w:rPr>
        <w:t>2</w:t>
      </w:r>
      <w:r w:rsidR="00EE679F" w:rsidRPr="00AA5E35">
        <w:rPr>
          <w:rFonts w:ascii="Times New Roman" w:hAnsi="Times New Roman" w:cs="Times New Roman" w:hint="eastAsia"/>
          <w:iCs/>
          <w:kern w:val="0"/>
          <w:sz w:val="24"/>
          <w:szCs w:val="24"/>
        </w:rPr>
        <w:t>5</w:t>
      </w:r>
      <w:r w:rsidR="009E7D68" w:rsidRPr="00AA5E35">
        <w:rPr>
          <w:rFonts w:ascii="Times New Roman" w:hAnsi="Times New Roman" w:cs="Times New Roman"/>
          <w:iCs/>
          <w:kern w:val="0"/>
          <w:sz w:val="24"/>
          <w:szCs w:val="24"/>
        </w:rPr>
        <w:t>, 95% CI = [0.0</w:t>
      </w:r>
      <w:r w:rsidR="00EE679F" w:rsidRPr="00AA5E35">
        <w:rPr>
          <w:rFonts w:ascii="Times New Roman" w:hAnsi="Times New Roman" w:cs="Times New Roman" w:hint="eastAsia"/>
          <w:iCs/>
          <w:kern w:val="0"/>
          <w:sz w:val="24"/>
          <w:szCs w:val="24"/>
        </w:rPr>
        <w:t>3</w:t>
      </w:r>
      <w:r w:rsidR="009E7D68" w:rsidRPr="00AA5E35">
        <w:rPr>
          <w:rFonts w:ascii="Times New Roman" w:hAnsi="Times New Roman" w:cs="Times New Roman"/>
          <w:iCs/>
          <w:kern w:val="0"/>
          <w:sz w:val="24"/>
          <w:szCs w:val="24"/>
        </w:rPr>
        <w:t>, 0.</w:t>
      </w:r>
      <w:r w:rsidR="00EE679F" w:rsidRPr="00AA5E35">
        <w:rPr>
          <w:rFonts w:ascii="Times New Roman" w:hAnsi="Times New Roman" w:cs="Times New Roman" w:hint="eastAsia"/>
          <w:iCs/>
          <w:kern w:val="0"/>
          <w:sz w:val="24"/>
          <w:szCs w:val="24"/>
        </w:rPr>
        <w:t>40</w:t>
      </w:r>
      <w:r w:rsidR="009E7D68" w:rsidRPr="00AA5E35">
        <w:rPr>
          <w:rFonts w:ascii="Times New Roman" w:hAnsi="Times New Roman" w:cs="Times New Roman"/>
          <w:iCs/>
          <w:kern w:val="0"/>
          <w:sz w:val="24"/>
          <w:szCs w:val="24"/>
        </w:rPr>
        <w:t xml:space="preserve">], </w:t>
      </w:r>
      <w:r w:rsidR="009E7D68" w:rsidRPr="00AA5E35">
        <w:rPr>
          <w:rFonts w:ascii="Times New Roman" w:hAnsi="Times New Roman" w:cs="Times New Roman"/>
          <w:i/>
          <w:kern w:val="0"/>
          <w:sz w:val="24"/>
          <w:szCs w:val="24"/>
        </w:rPr>
        <w:t>p</w:t>
      </w:r>
      <w:r w:rsidR="009E7D68" w:rsidRPr="00AA5E35">
        <w:rPr>
          <w:rFonts w:ascii="Times New Roman" w:hAnsi="Times New Roman" w:cs="Times New Roman"/>
          <w:iCs/>
          <w:kern w:val="0"/>
          <w:sz w:val="24"/>
          <w:szCs w:val="24"/>
        </w:rPr>
        <w:t xml:space="preserve"> = .0</w:t>
      </w:r>
      <w:r w:rsidR="00A93B8F" w:rsidRPr="00AA5E35">
        <w:rPr>
          <w:rFonts w:ascii="Times New Roman" w:hAnsi="Times New Roman" w:cs="Times New Roman" w:hint="eastAsia"/>
          <w:iCs/>
          <w:kern w:val="0"/>
          <w:sz w:val="24"/>
          <w:szCs w:val="24"/>
        </w:rPr>
        <w:t>3</w:t>
      </w:r>
      <w:r w:rsidR="009E7D68" w:rsidRPr="00AA5E35">
        <w:rPr>
          <w:rFonts w:ascii="Times New Roman" w:hAnsi="Times New Roman" w:cs="Times New Roman"/>
          <w:iCs/>
          <w:kern w:val="0"/>
          <w:sz w:val="24"/>
          <w:szCs w:val="24"/>
        </w:rPr>
        <w:t xml:space="preserve">; </w:t>
      </w:r>
      <w:r w:rsidR="009E7D68" w:rsidRPr="00AA5E35">
        <w:rPr>
          <w:rFonts w:ascii="Times New Roman" w:hAnsi="Times New Roman" w:cs="Times New Roman"/>
          <w:b/>
          <w:bCs/>
          <w:sz w:val="24"/>
          <w:szCs w:val="24"/>
        </w:rPr>
        <w:t>Fig. 3b</w:t>
      </w:r>
      <w:r w:rsidR="009E7D68" w:rsidRPr="00AA5E35">
        <w:rPr>
          <w:rFonts w:ascii="Times New Roman" w:hAnsi="Times New Roman" w:cs="Times New Roman"/>
          <w:iCs/>
          <w:kern w:val="0"/>
          <w:sz w:val="24"/>
          <w:szCs w:val="24"/>
        </w:rPr>
        <w:t xml:space="preserve">). </w:t>
      </w:r>
    </w:p>
    <w:p w14:paraId="5D753DBC" w14:textId="7D9C020F" w:rsidR="005736AF" w:rsidRDefault="00F90754" w:rsidP="001D45A1">
      <w:pPr>
        <w:adjustRightInd w:val="0"/>
        <w:snapToGrid w:val="0"/>
        <w:spacing w:line="360" w:lineRule="auto"/>
        <w:ind w:firstLine="420"/>
        <w:rPr>
          <w:rFonts w:ascii="Times New Roman" w:hAnsi="Times New Roman" w:cs="Times New Roman"/>
          <w:iCs/>
          <w:kern w:val="0"/>
          <w:sz w:val="24"/>
          <w:szCs w:val="24"/>
        </w:rPr>
      </w:pPr>
      <w:r w:rsidRPr="00AA5E35">
        <w:rPr>
          <w:rFonts w:ascii="Times New Roman" w:hAnsi="Times New Roman" w:cs="Times New Roman" w:hint="eastAsia"/>
          <w:iCs/>
          <w:kern w:val="0"/>
          <w:sz w:val="24"/>
          <w:szCs w:val="24"/>
        </w:rPr>
        <w:t>A</w:t>
      </w:r>
      <w:r w:rsidR="007F6E84" w:rsidRPr="00AA5E35">
        <w:rPr>
          <w:rFonts w:ascii="Times New Roman" w:hAnsi="Times New Roman" w:cs="Times New Roman" w:hint="eastAsia"/>
          <w:iCs/>
          <w:kern w:val="0"/>
          <w:sz w:val="24"/>
          <w:szCs w:val="24"/>
        </w:rPr>
        <w:t>lthough</w:t>
      </w:r>
      <w:r w:rsidR="000E563C" w:rsidRPr="00AA5E35">
        <w:rPr>
          <w:rFonts w:ascii="Times New Roman" w:hAnsi="Times New Roman" w:cs="Times New Roman"/>
          <w:iCs/>
          <w:kern w:val="0"/>
          <w:sz w:val="24"/>
          <w:szCs w:val="24"/>
        </w:rPr>
        <w:t xml:space="preserve"> </w:t>
      </w:r>
      <w:r w:rsidR="00685B3E" w:rsidRPr="00AA5E35">
        <w:rPr>
          <w:rFonts w:ascii="Times New Roman" w:hAnsi="Times New Roman" w:cs="Times New Roman" w:hint="eastAsia"/>
          <w:iCs/>
          <w:kern w:val="0"/>
          <w:sz w:val="24"/>
          <w:szCs w:val="24"/>
        </w:rPr>
        <w:t>advising</w:t>
      </w:r>
      <w:r w:rsidR="008252E7" w:rsidRPr="00AA5E35">
        <w:rPr>
          <w:rFonts w:ascii="Times New Roman" w:hAnsi="Times New Roman" w:cs="Times New Roman" w:hint="eastAsia"/>
          <w:iCs/>
          <w:kern w:val="0"/>
          <w:sz w:val="24"/>
          <w:szCs w:val="24"/>
        </w:rPr>
        <w:t xml:space="preserve"> </w:t>
      </w:r>
      <w:r w:rsidR="000E563C" w:rsidRPr="00AA5E35">
        <w:rPr>
          <w:rFonts w:ascii="Times New Roman" w:hAnsi="Times New Roman" w:cs="Times New Roman"/>
          <w:iCs/>
          <w:kern w:val="0"/>
          <w:sz w:val="24"/>
          <w:szCs w:val="24"/>
        </w:rPr>
        <w:t>tendency</w:t>
      </w:r>
      <w:r w:rsidR="00695FB1" w:rsidRPr="00AA5E35">
        <w:rPr>
          <w:rFonts w:ascii="Times New Roman" w:hAnsi="Times New Roman" w:cs="Times New Roman" w:hint="eastAsia"/>
          <w:iCs/>
          <w:kern w:val="0"/>
          <w:sz w:val="24"/>
          <w:szCs w:val="24"/>
        </w:rPr>
        <w:t xml:space="preserve"> </w:t>
      </w:r>
      <w:r w:rsidR="00685B3E" w:rsidRPr="00AA5E35">
        <w:rPr>
          <w:rFonts w:ascii="Times New Roman" w:hAnsi="Times New Roman" w:cs="Times New Roman" w:hint="eastAsia"/>
          <w:iCs/>
          <w:kern w:val="0"/>
          <w:sz w:val="24"/>
          <w:szCs w:val="24"/>
        </w:rPr>
        <w:t xml:space="preserve">being </w:t>
      </w:r>
      <w:r w:rsidR="00B917F7">
        <w:rPr>
          <w:rFonts w:ascii="Times New Roman" w:hAnsi="Times New Roman" w:cs="Times New Roman" w:hint="eastAsia"/>
          <w:iCs/>
          <w:kern w:val="0"/>
          <w:sz w:val="24"/>
          <w:szCs w:val="24"/>
        </w:rPr>
        <w:t xml:space="preserve">explicitly </w:t>
      </w:r>
      <w:r w:rsidR="00685B3E" w:rsidRPr="00AA5E35">
        <w:rPr>
          <w:rFonts w:ascii="Times New Roman" w:hAnsi="Times New Roman" w:cs="Times New Roman" w:hint="eastAsia"/>
          <w:iCs/>
          <w:kern w:val="0"/>
          <w:sz w:val="24"/>
          <w:szCs w:val="24"/>
        </w:rPr>
        <w:t>adjusted with advisees</w:t>
      </w:r>
      <w:r w:rsidR="00685B3E" w:rsidRPr="00AA5E35">
        <w:rPr>
          <w:rFonts w:ascii="Times New Roman" w:hAnsi="Times New Roman" w:cs="Times New Roman"/>
          <w:iCs/>
          <w:kern w:val="0"/>
          <w:sz w:val="24"/>
          <w:szCs w:val="24"/>
        </w:rPr>
        <w:t>’</w:t>
      </w:r>
      <w:r w:rsidR="00685B3E" w:rsidRPr="00AA5E35">
        <w:rPr>
          <w:rFonts w:ascii="Times New Roman" w:hAnsi="Times New Roman" w:cs="Times New Roman" w:hint="eastAsia"/>
          <w:iCs/>
          <w:kern w:val="0"/>
          <w:sz w:val="24"/>
          <w:szCs w:val="24"/>
        </w:rPr>
        <w:t xml:space="preserve"> preference</w:t>
      </w:r>
      <w:r w:rsidR="00B917F7">
        <w:rPr>
          <w:rFonts w:ascii="Times New Roman" w:hAnsi="Times New Roman" w:cs="Times New Roman" w:hint="eastAsia"/>
          <w:iCs/>
          <w:kern w:val="0"/>
          <w:sz w:val="24"/>
          <w:szCs w:val="24"/>
        </w:rPr>
        <w:t>s</w:t>
      </w:r>
      <w:r w:rsidR="000E563C" w:rsidRPr="00AA5E35">
        <w:rPr>
          <w:rFonts w:ascii="Times New Roman" w:hAnsi="Times New Roman" w:cs="Times New Roman"/>
          <w:iCs/>
          <w:kern w:val="0"/>
          <w:sz w:val="24"/>
          <w:szCs w:val="24"/>
        </w:rPr>
        <w:t xml:space="preserve">, </w:t>
      </w:r>
      <w:r w:rsidR="00685B3E" w:rsidRPr="00AA5E35">
        <w:rPr>
          <w:rFonts w:ascii="Times New Roman" w:hAnsi="Times New Roman" w:cs="Times New Roman" w:hint="eastAsia"/>
          <w:iCs/>
          <w:kern w:val="0"/>
          <w:sz w:val="24"/>
          <w:szCs w:val="24"/>
        </w:rPr>
        <w:t xml:space="preserve">participants persisted in </w:t>
      </w:r>
      <w:r w:rsidR="000E563C" w:rsidRPr="00AA5E35">
        <w:rPr>
          <w:rFonts w:ascii="Times New Roman" w:hAnsi="Times New Roman" w:cs="Times New Roman"/>
          <w:iCs/>
          <w:kern w:val="0"/>
          <w:sz w:val="24"/>
          <w:szCs w:val="24"/>
        </w:rPr>
        <w:t xml:space="preserve">aligning with </w:t>
      </w:r>
      <w:r w:rsidR="00685B3E" w:rsidRPr="00AA5E35">
        <w:rPr>
          <w:rFonts w:ascii="Times New Roman" w:hAnsi="Times New Roman" w:cs="Times New Roman" w:hint="eastAsia"/>
          <w:iCs/>
          <w:kern w:val="0"/>
          <w:sz w:val="24"/>
          <w:szCs w:val="24"/>
        </w:rPr>
        <w:t>advisees</w:t>
      </w:r>
      <w:r w:rsidR="00685B3E" w:rsidRPr="00AA5E35">
        <w:rPr>
          <w:rFonts w:ascii="Times New Roman" w:hAnsi="Times New Roman" w:cs="Times New Roman"/>
          <w:iCs/>
          <w:kern w:val="0"/>
          <w:sz w:val="24"/>
          <w:szCs w:val="24"/>
        </w:rPr>
        <w:t>’</w:t>
      </w:r>
      <w:r w:rsidR="000E563C" w:rsidRPr="00AA5E35">
        <w:rPr>
          <w:rFonts w:ascii="Times New Roman" w:hAnsi="Times New Roman" w:cs="Times New Roman"/>
          <w:iCs/>
          <w:kern w:val="0"/>
          <w:sz w:val="24"/>
          <w:szCs w:val="24"/>
        </w:rPr>
        <w:t xml:space="preserve"> opinions when </w:t>
      </w:r>
      <w:r w:rsidR="00685B3E" w:rsidRPr="00AA5E35">
        <w:rPr>
          <w:rFonts w:ascii="Times New Roman" w:hAnsi="Times New Roman" w:cs="Times New Roman" w:hint="eastAsia"/>
          <w:iCs/>
          <w:kern w:val="0"/>
          <w:sz w:val="24"/>
          <w:szCs w:val="24"/>
        </w:rPr>
        <w:t>they</w:t>
      </w:r>
      <w:r w:rsidR="000E563C" w:rsidRPr="00AA5E35">
        <w:rPr>
          <w:rFonts w:ascii="Times New Roman" w:hAnsi="Times New Roman" w:cs="Times New Roman"/>
          <w:iCs/>
          <w:kern w:val="0"/>
          <w:sz w:val="24"/>
          <w:szCs w:val="24"/>
        </w:rPr>
        <w:t xml:space="preserve"> favored misaligned advice</w:t>
      </w:r>
      <w:r w:rsidR="006101CE" w:rsidRPr="00AA5E35">
        <w:rPr>
          <w:rFonts w:ascii="Times New Roman" w:hAnsi="Times New Roman" w:cs="Times New Roman"/>
          <w:iCs/>
          <w:kern w:val="0"/>
          <w:sz w:val="24"/>
          <w:szCs w:val="24"/>
        </w:rPr>
        <w:t>.</w:t>
      </w:r>
      <w:r w:rsidR="00F45E0F" w:rsidRPr="00AA5E35">
        <w:t xml:space="preserve"> </w:t>
      </w:r>
      <w:r w:rsidR="00477624" w:rsidRPr="00AA5E35">
        <w:rPr>
          <w:rFonts w:ascii="Times New Roman" w:hAnsi="Times New Roman" w:cs="Times New Roman"/>
          <w:iCs/>
          <w:kern w:val="0"/>
          <w:sz w:val="24"/>
          <w:szCs w:val="24"/>
        </w:rPr>
        <w:t xml:space="preserve">Inspired by extensive literature on confirmation bias </w:t>
      </w:r>
      <w:r w:rsidR="00477624" w:rsidRPr="00AA5E35">
        <w:rPr>
          <w:rFonts w:ascii="Times New Roman" w:hAnsi="Times New Roman" w:cs="Times New Roman" w:hint="eastAsia"/>
          <w:iCs/>
          <w:kern w:val="0"/>
          <w:sz w:val="24"/>
          <w:szCs w:val="24"/>
        </w:rPr>
        <w:t xml:space="preserve">in belief updating </w:t>
      </w:r>
      <w:r w:rsidR="00477624" w:rsidRPr="00AA5E35">
        <w:rPr>
          <w:rFonts w:ascii="Times New Roman" w:hAnsi="Times New Roman" w:cs="Times New Roman"/>
          <w:iCs/>
          <w:kern w:val="0"/>
          <w:sz w:val="24"/>
          <w:szCs w:val="24"/>
        </w:rPr>
        <w:t xml:space="preserve">leading to </w:t>
      </w:r>
      <w:r w:rsidR="00477624" w:rsidRPr="00AA5E35">
        <w:rPr>
          <w:rFonts w:ascii="Times New Roman" w:hAnsi="Times New Roman" w:cs="Times New Roman" w:hint="eastAsia"/>
          <w:iCs/>
          <w:kern w:val="0"/>
          <w:sz w:val="24"/>
          <w:szCs w:val="24"/>
        </w:rPr>
        <w:t>biased outcomes</w:t>
      </w:r>
      <w:r w:rsidR="00AA5E35" w:rsidRPr="00AA5E35">
        <w:rPr>
          <w:rFonts w:ascii="Times New Roman" w:hAnsi="Times New Roman" w:cs="Times New Roman" w:hint="eastAsia"/>
          <w:iCs/>
          <w:kern w:val="0"/>
          <w:sz w:val="24"/>
          <w:szCs w:val="24"/>
        </w:rPr>
        <w:t xml:space="preserve"> </w:t>
      </w:r>
      <w:r w:rsidR="00B53BE1"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{"citationID":"ZSTVsADx","properties":{"formattedCitation":"(Bellucci &amp; Park, 2020; Biele et al., 2009)","plainCitation":"(Bellucci &amp; Park, 2020; Biele et al., 2009)","noteIndex":0},"citationItems":[{"id":354,"uris":["http://zotero.org/users/10125738/items/5NJD2RSU"],"itemData":{"id":354,"type":"article-journal","abstract":"Honesty is central to trust and trustworthiness. However, how a good reputation as honest person is learned and induces trustworthiness impressions is still unexplored. Developing a novel paradigm, we show in 3 consecutive experiments that individuals prefer trusting honest others who share truthful information, especially if honest behavior is consistent over time. Trust in honest others was independent of proximal benefits, and honest individuals were repaid for their honesty with higher trust in a subsequent interaction. Crucially, signs of dishonesty decreased trust but only in those who had not previously built a good reputation as honest partners. On the contrary, those who could establish a good reputation were trusted even when they were no longer trustworthy, suggesting that participants could not successfully track changes in trustworthiness of those with an established good reputation. These findings suggest that a good reputation biases the ability to learn the momentary trustworthiness of another person and impairs the updating of one’s beliefs about the other’s character for behavior revision. Computational modeling analyses indicate an asymmetry in information integration when interacting with honest individuals that likely underlies such learning impairment. By showing how a good reputation influences learning processes in trust-based interactions, our results provide a mechanistic account for biases in social learning and social interactions, advancing our understanding of social behaviors in particular and human cognition in general. (PsycInfo Database Record (c) 2020 APA, all rights reserved)","container-title":"Journal of Experimental Psychology: General","DOI":"10.1037/xge0000730","ISSN":"1939-2222","note":"publisher-place: US\npublisher: American Psychological Association","page":"1567-1586","source":"APA PsycNet","title":"Honesty biases trustworthiness impressions","volume":"149","author":[{"family":"Bellucci","given":"Gabriele"},{"family":"Park","given":"Soyoung Q."}],"issued":{"date-parts":[["2020"]]}}},{"id":149,"uris":["http://zotero.org/users/10125738/items/T2RMEJPA"],"itemData":{"id":149,"type":"article-journal","abstract":"Decision making often takes place in social environments where other actors influence individuals' decisions. The present article examines how advice affects individual learning. Five social learning models combining advice and individual learning-four based on reinforcement learning and one on Bayesian learning-and one individual learning model are tested against each other. In two experiments, some participants received good or bad advice prior to a repeated multioption choice task. Receivers of advice adhered to the advice, so that good advice improved performance. The social learning models described the observed learning processes better than the individual learning model. Of the models tested, the best social learning model assumes that outcomes from recommended options are more positively evaluated than outcomes from nonrecommended options. This model correctly predicted that receivers first adhere to advice, then explore other options, and finally return to the recommended option. The model also predicted accurately that good advice has a stronger impact on learning than bad advice. One-time advice can have a long-lasting influence on learning by changing the subjective evaluation of outcomes of recommended options.","container-title":"Cognitive Science","DOI":"10.1111/j.1551-6709.2009.01010.x","ISSN":"1551-6709","issue":"2","language":"en","note":"_eprint: https://onlinelibrary.wiley.com/doi/pdf/10.1111/j.1551-6709.2009.01010.x","page":"206-242","source":"Wiley Online Library","title":"Computational Models for the Combination of Advice and Individual Learning","volume":"33","author":[{"family":"Biele","given":"Guido"},{"family":"Rieskamp","given":"Jörg"},{"family":"Gonzalez","given":"Richard"}],"issued":{"date-parts":[["2009"]]}}}],"schema":"https://github.com/citation-style-language/schema/raw/master/csl-citation.json"} </w:instrText>
      </w:r>
      <w:r w:rsidR="00B53BE1"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(Bellucci &amp; Park, 2020; Biele et al., 2009)</w:t>
      </w:r>
      <w:r w:rsidR="00B53BE1" w:rsidRPr="00AA5E35">
        <w:rPr>
          <w:rFonts w:ascii="Times New Roman" w:hAnsi="Times New Roman" w:cs="Times New Roman"/>
          <w:iCs/>
          <w:kern w:val="0"/>
          <w:sz w:val="24"/>
          <w:szCs w:val="24"/>
        </w:rPr>
        <w:fldChar w:fldCharType="end"/>
      </w:r>
      <w:r w:rsidR="00953F5A" w:rsidRPr="00AA5E35">
        <w:rPr>
          <w:rFonts w:ascii="Times New Roman" w:hAnsi="Times New Roman" w:cs="Times New Roman"/>
          <w:iCs/>
          <w:kern w:val="0"/>
          <w:sz w:val="24"/>
          <w:szCs w:val="24"/>
        </w:rPr>
        <w:t>, we propose</w:t>
      </w:r>
      <w:r w:rsidR="00477624" w:rsidRPr="00AA5E35">
        <w:rPr>
          <w:rFonts w:ascii="Times New Roman" w:hAnsi="Times New Roman" w:cs="Times New Roman" w:hint="eastAsia"/>
          <w:iCs/>
          <w:kern w:val="0"/>
          <w:sz w:val="24"/>
          <w:szCs w:val="24"/>
        </w:rPr>
        <w:t>d</w:t>
      </w:r>
      <w:r w:rsidR="00953F5A" w:rsidRPr="00AA5E35">
        <w:rPr>
          <w:rFonts w:ascii="Times New Roman" w:hAnsi="Times New Roman" w:cs="Times New Roman"/>
          <w:iCs/>
          <w:kern w:val="0"/>
          <w:sz w:val="24"/>
          <w:szCs w:val="24"/>
        </w:rPr>
        <w:t xml:space="preserve"> that this persistence can be ascribed to a</w:t>
      </w:r>
      <w:r w:rsidR="004720A3" w:rsidRPr="00AA5E35">
        <w:rPr>
          <w:rFonts w:ascii="Times New Roman" w:hAnsi="Times New Roman" w:cs="Times New Roman"/>
          <w:iCs/>
          <w:kern w:val="0"/>
          <w:sz w:val="24"/>
          <w:szCs w:val="24"/>
        </w:rPr>
        <w:t xml:space="preserve"> </w:t>
      </w:r>
      <w:r w:rsidR="00643BE4" w:rsidRPr="00AA5E35">
        <w:rPr>
          <w:rFonts w:ascii="Times New Roman" w:hAnsi="Times New Roman" w:cs="Times New Roman" w:hint="eastAsia"/>
          <w:iCs/>
          <w:kern w:val="0"/>
          <w:sz w:val="24"/>
          <w:szCs w:val="24"/>
        </w:rPr>
        <w:t>confirmation</w:t>
      </w:r>
      <w:r w:rsidR="00953F5A" w:rsidRPr="00AA5E35">
        <w:rPr>
          <w:rFonts w:ascii="Times New Roman" w:hAnsi="Times New Roman" w:cs="Times New Roman" w:hint="eastAsia"/>
          <w:iCs/>
          <w:kern w:val="0"/>
          <w:sz w:val="24"/>
          <w:szCs w:val="24"/>
        </w:rPr>
        <w:t xml:space="preserve"> </w:t>
      </w:r>
      <w:r w:rsidR="004720A3" w:rsidRPr="00AA5E35">
        <w:rPr>
          <w:rFonts w:ascii="Times New Roman" w:hAnsi="Times New Roman" w:cs="Times New Roman"/>
          <w:iCs/>
          <w:kern w:val="0"/>
          <w:sz w:val="24"/>
          <w:szCs w:val="24"/>
        </w:rPr>
        <w:t xml:space="preserve">bias </w:t>
      </w:r>
      <w:r w:rsidR="00953F5A" w:rsidRPr="00AA5E35">
        <w:rPr>
          <w:rFonts w:ascii="Times New Roman" w:hAnsi="Times New Roman" w:cs="Times New Roman" w:hint="eastAsia"/>
          <w:iCs/>
          <w:kern w:val="0"/>
          <w:sz w:val="24"/>
          <w:szCs w:val="24"/>
        </w:rPr>
        <w:t>on</w:t>
      </w:r>
      <w:r w:rsidR="004720A3" w:rsidRPr="00AA5E35">
        <w:rPr>
          <w:rFonts w:ascii="Times New Roman" w:hAnsi="Times New Roman" w:cs="Times New Roman"/>
          <w:iCs/>
          <w:kern w:val="0"/>
          <w:sz w:val="24"/>
          <w:szCs w:val="24"/>
        </w:rPr>
        <w:t xml:space="preserve"> </w:t>
      </w:r>
      <w:r w:rsidR="00B40078" w:rsidRPr="00AA5E35">
        <w:rPr>
          <w:rFonts w:ascii="Times New Roman" w:hAnsi="Times New Roman" w:cs="Times New Roman" w:hint="eastAsia"/>
          <w:iCs/>
          <w:kern w:val="0"/>
          <w:sz w:val="24"/>
          <w:szCs w:val="24"/>
        </w:rPr>
        <w:t>in learning from the feedback on advice</w:t>
      </w:r>
      <w:r w:rsidR="004720A3" w:rsidRPr="00AA5E35">
        <w:rPr>
          <w:rFonts w:ascii="Times New Roman" w:hAnsi="Times New Roman" w:cs="Times New Roman"/>
          <w:iCs/>
          <w:kern w:val="0"/>
          <w:sz w:val="24"/>
          <w:szCs w:val="24"/>
        </w:rPr>
        <w:t>—</w:t>
      </w:r>
      <w:r w:rsidR="00953F5A" w:rsidRPr="00AA5E35">
        <w:rPr>
          <w:rFonts w:ascii="Times New Roman" w:hAnsi="Times New Roman" w:cs="Times New Roman" w:hint="eastAsia"/>
          <w:iCs/>
          <w:kern w:val="0"/>
          <w:sz w:val="24"/>
          <w:szCs w:val="24"/>
        </w:rPr>
        <w:t xml:space="preserve">advisors </w:t>
      </w:r>
      <w:r w:rsidR="00F45E0F" w:rsidRPr="00AA5E35">
        <w:rPr>
          <w:rFonts w:ascii="Times New Roman" w:hAnsi="Times New Roman" w:cs="Times New Roman"/>
          <w:iCs/>
          <w:kern w:val="0"/>
          <w:sz w:val="24"/>
          <w:szCs w:val="24"/>
        </w:rPr>
        <w:t xml:space="preserve">overweigh </w:t>
      </w:r>
      <w:r w:rsidR="00953F5A" w:rsidRPr="00AA5E35">
        <w:rPr>
          <w:rFonts w:ascii="Times New Roman" w:hAnsi="Times New Roman" w:cs="Times New Roman" w:hint="eastAsia"/>
          <w:iCs/>
          <w:kern w:val="0"/>
          <w:sz w:val="24"/>
          <w:szCs w:val="24"/>
        </w:rPr>
        <w:t xml:space="preserve">the </w:t>
      </w:r>
      <w:r w:rsidR="00F45E0F" w:rsidRPr="00AA5E35">
        <w:rPr>
          <w:rFonts w:ascii="Times New Roman" w:hAnsi="Times New Roman" w:cs="Times New Roman"/>
          <w:iCs/>
          <w:kern w:val="0"/>
          <w:sz w:val="24"/>
          <w:szCs w:val="24"/>
        </w:rPr>
        <w:t xml:space="preserve">instances of acceptance and downplay </w:t>
      </w:r>
      <w:r w:rsidR="00953F5A" w:rsidRPr="00AA5E35">
        <w:rPr>
          <w:rFonts w:ascii="Times New Roman" w:hAnsi="Times New Roman" w:cs="Times New Roman" w:hint="eastAsia"/>
          <w:iCs/>
          <w:kern w:val="0"/>
          <w:sz w:val="24"/>
          <w:szCs w:val="24"/>
        </w:rPr>
        <w:t xml:space="preserve">the </w:t>
      </w:r>
      <w:r w:rsidR="00F45E0F" w:rsidRPr="00AA5E35">
        <w:rPr>
          <w:rFonts w:ascii="Times New Roman" w:hAnsi="Times New Roman" w:cs="Times New Roman"/>
          <w:iCs/>
          <w:kern w:val="0"/>
          <w:sz w:val="24"/>
          <w:szCs w:val="24"/>
        </w:rPr>
        <w:t xml:space="preserve">instances of rejection </w:t>
      </w:r>
      <w:r w:rsidR="00953F5A" w:rsidRPr="00AA5E35">
        <w:rPr>
          <w:rFonts w:ascii="Times New Roman" w:hAnsi="Times New Roman" w:cs="Times New Roman" w:hint="eastAsia"/>
          <w:iCs/>
          <w:kern w:val="0"/>
          <w:sz w:val="24"/>
          <w:szCs w:val="24"/>
        </w:rPr>
        <w:t>after</w:t>
      </w:r>
      <w:r w:rsidR="00F45E0F" w:rsidRPr="00AA5E35">
        <w:rPr>
          <w:rFonts w:ascii="Times New Roman" w:hAnsi="Times New Roman" w:cs="Times New Roman"/>
          <w:iCs/>
          <w:kern w:val="0"/>
          <w:sz w:val="24"/>
          <w:szCs w:val="24"/>
        </w:rPr>
        <w:t xml:space="preserve"> aligned advice</w:t>
      </w:r>
      <w:r w:rsidR="00090568" w:rsidRPr="00AA5E35">
        <w:rPr>
          <w:rFonts w:ascii="Times New Roman" w:hAnsi="Times New Roman" w:cs="Times New Roman" w:hint="eastAsia"/>
          <w:iCs/>
          <w:kern w:val="0"/>
          <w:sz w:val="24"/>
          <w:szCs w:val="24"/>
        </w:rPr>
        <w:t xml:space="preserve">. </w:t>
      </w:r>
      <w:r w:rsidR="009E7D68" w:rsidRPr="00AA5E35">
        <w:rPr>
          <w:rFonts w:ascii="Times New Roman" w:hAnsi="Times New Roman" w:cs="Times New Roman"/>
          <w:iCs/>
          <w:kern w:val="0"/>
          <w:sz w:val="24"/>
          <w:szCs w:val="24"/>
        </w:rPr>
        <w:t xml:space="preserve">To </w:t>
      </w:r>
      <w:r w:rsidR="008A69EF" w:rsidRPr="00AA5E35">
        <w:rPr>
          <w:rFonts w:ascii="Times New Roman" w:hAnsi="Times New Roman" w:cs="Times New Roman"/>
          <w:iCs/>
          <w:kern w:val="0"/>
          <w:sz w:val="24"/>
          <w:szCs w:val="24"/>
        </w:rPr>
        <w:t xml:space="preserve">test </w:t>
      </w:r>
      <w:r w:rsidR="003A5C44" w:rsidRPr="00AA5E35">
        <w:rPr>
          <w:rFonts w:ascii="Times New Roman" w:hAnsi="Times New Roman" w:cs="Times New Roman" w:hint="eastAsia"/>
          <w:iCs/>
          <w:kern w:val="0"/>
          <w:sz w:val="24"/>
          <w:szCs w:val="24"/>
        </w:rPr>
        <w:t xml:space="preserve">this </w:t>
      </w:r>
      <w:r w:rsidR="008A69EF" w:rsidRPr="00AA5E35">
        <w:rPr>
          <w:rFonts w:ascii="Times New Roman" w:hAnsi="Times New Roman" w:cs="Times New Roman"/>
          <w:iCs/>
          <w:kern w:val="0"/>
          <w:sz w:val="24"/>
          <w:szCs w:val="24"/>
        </w:rPr>
        <w:t>conjecture</w:t>
      </w:r>
      <w:r w:rsidR="006B66B8" w:rsidRPr="00AA5E35">
        <w:rPr>
          <w:rFonts w:ascii="Times New Roman" w:hAnsi="Times New Roman" w:cs="Times New Roman" w:hint="eastAsia"/>
          <w:iCs/>
          <w:kern w:val="0"/>
          <w:sz w:val="24"/>
          <w:szCs w:val="24"/>
        </w:rPr>
        <w:t xml:space="preserve"> </w:t>
      </w:r>
      <w:r w:rsidR="001B3D95" w:rsidRPr="00AA5E35">
        <w:rPr>
          <w:rFonts w:ascii="Times New Roman" w:hAnsi="Times New Roman" w:cs="Times New Roman" w:hint="eastAsia"/>
          <w:iCs/>
          <w:kern w:val="0"/>
          <w:sz w:val="24"/>
          <w:szCs w:val="24"/>
        </w:rPr>
        <w:t>and</w:t>
      </w:r>
      <w:r w:rsidR="00F45E0F" w:rsidRPr="00AA5E35">
        <w:rPr>
          <w:rFonts w:ascii="Times New Roman" w:hAnsi="Times New Roman" w:cs="Times New Roman" w:hint="eastAsia"/>
          <w:iCs/>
          <w:kern w:val="0"/>
          <w:sz w:val="24"/>
          <w:szCs w:val="24"/>
        </w:rPr>
        <w:t xml:space="preserve"> </w:t>
      </w:r>
      <w:r w:rsidR="00411755" w:rsidRPr="00AA5E35">
        <w:rPr>
          <w:rFonts w:ascii="Times New Roman" w:hAnsi="Times New Roman" w:cs="Times New Roman" w:hint="eastAsia"/>
          <w:iCs/>
          <w:kern w:val="0"/>
          <w:sz w:val="24"/>
          <w:szCs w:val="24"/>
        </w:rPr>
        <w:t>validate</w:t>
      </w:r>
      <w:r w:rsidR="00F45E0F" w:rsidRPr="00AA5E35">
        <w:rPr>
          <w:rFonts w:ascii="Times New Roman" w:hAnsi="Times New Roman" w:cs="Times New Roman" w:hint="eastAsia"/>
          <w:iCs/>
          <w:kern w:val="0"/>
          <w:sz w:val="24"/>
          <w:szCs w:val="24"/>
        </w:rPr>
        <w:t xml:space="preserve"> </w:t>
      </w:r>
      <w:r w:rsidR="001D45A1" w:rsidRPr="00AA5E35">
        <w:rPr>
          <w:rFonts w:ascii="Times New Roman" w:hAnsi="Times New Roman" w:cs="Times New Roman" w:hint="eastAsia"/>
          <w:iCs/>
          <w:kern w:val="0"/>
          <w:sz w:val="24"/>
          <w:szCs w:val="24"/>
        </w:rPr>
        <w:t>the</w:t>
      </w:r>
      <w:r w:rsidR="00CE1436" w:rsidRPr="00AA5E35">
        <w:rPr>
          <w:rFonts w:ascii="Times New Roman" w:hAnsi="Times New Roman" w:cs="Times New Roman" w:hint="eastAsia"/>
          <w:iCs/>
          <w:kern w:val="0"/>
          <w:sz w:val="24"/>
          <w:szCs w:val="24"/>
        </w:rPr>
        <w:t xml:space="preserve"> intention to gain acceptance</w:t>
      </w:r>
      <w:r w:rsidR="001D45A1" w:rsidRPr="00AA5E35">
        <w:rPr>
          <w:rFonts w:ascii="Times New Roman" w:hAnsi="Times New Roman" w:cs="Times New Roman" w:hint="eastAsia"/>
          <w:iCs/>
          <w:kern w:val="0"/>
          <w:sz w:val="24"/>
          <w:szCs w:val="24"/>
        </w:rPr>
        <w:t xml:space="preserve"> contributing to the advising adjustments</w:t>
      </w:r>
      <w:r w:rsidR="00182BC3" w:rsidRPr="00AA5E35">
        <w:rPr>
          <w:rFonts w:ascii="Times New Roman" w:hAnsi="Times New Roman" w:cs="Times New Roman"/>
          <w:iCs/>
          <w:kern w:val="0"/>
          <w:sz w:val="24"/>
          <w:szCs w:val="24"/>
        </w:rPr>
        <w:t xml:space="preserve">, </w:t>
      </w:r>
      <w:r w:rsidR="00C82F2F" w:rsidRPr="00AA5E35">
        <w:rPr>
          <w:rFonts w:ascii="Times New Roman" w:hAnsi="Times New Roman" w:cs="Times New Roman"/>
          <w:iCs/>
          <w:kern w:val="0"/>
          <w:sz w:val="24"/>
          <w:szCs w:val="24"/>
        </w:rPr>
        <w:t>computational</w:t>
      </w:r>
      <w:r w:rsidR="00C82F2F" w:rsidRPr="00AA5E35">
        <w:rPr>
          <w:rFonts w:ascii="Times New Roman" w:hAnsi="Times New Roman" w:cs="Times New Roman" w:hint="eastAsia"/>
          <w:iCs/>
          <w:kern w:val="0"/>
          <w:sz w:val="24"/>
          <w:szCs w:val="24"/>
        </w:rPr>
        <w:t xml:space="preserve"> models were constructed based on </w:t>
      </w:r>
      <w:r w:rsidR="000E563C" w:rsidRPr="00AA5E35">
        <w:rPr>
          <w:rFonts w:ascii="Times New Roman" w:hAnsi="Times New Roman" w:cs="Times New Roman"/>
          <w:iCs/>
          <w:kern w:val="0"/>
          <w:sz w:val="24"/>
          <w:szCs w:val="24"/>
        </w:rPr>
        <w:t>a range of sophisticated hypotheses</w:t>
      </w:r>
      <w:r w:rsidR="00C82F2F" w:rsidRPr="00AA5E35">
        <w:rPr>
          <w:rFonts w:ascii="Times New Roman" w:hAnsi="Times New Roman" w:cs="Times New Roman" w:hint="eastAsia"/>
          <w:iCs/>
          <w:kern w:val="0"/>
          <w:sz w:val="24"/>
          <w:szCs w:val="24"/>
        </w:rPr>
        <w:t xml:space="preserve"> </w:t>
      </w:r>
      <w:r w:rsidR="00323E0D" w:rsidRPr="00AA5E35">
        <w:rPr>
          <w:rFonts w:ascii="Times New Roman" w:hAnsi="Times New Roman" w:cs="Times New Roman" w:hint="eastAsia"/>
          <w:iCs/>
          <w:kern w:val="0"/>
          <w:sz w:val="24"/>
          <w:szCs w:val="24"/>
        </w:rPr>
        <w:t>regarding</w:t>
      </w:r>
      <w:r w:rsidR="00C82F2F" w:rsidRPr="00AA5E35">
        <w:rPr>
          <w:rFonts w:ascii="Times New Roman" w:hAnsi="Times New Roman" w:cs="Times New Roman" w:hint="eastAsia"/>
          <w:iCs/>
          <w:kern w:val="0"/>
          <w:sz w:val="24"/>
          <w:szCs w:val="24"/>
        </w:rPr>
        <w:t xml:space="preserve"> the </w:t>
      </w:r>
      <w:r w:rsidR="00C82F2F" w:rsidRPr="00AA5E35">
        <w:rPr>
          <w:rFonts w:ascii="Times New Roman" w:hAnsi="Times New Roman" w:cs="Times New Roman"/>
          <w:iCs/>
          <w:kern w:val="0"/>
          <w:sz w:val="24"/>
          <w:szCs w:val="24"/>
        </w:rPr>
        <w:t>advice-giving</w:t>
      </w:r>
      <w:r w:rsidR="00C82F2F" w:rsidRPr="00AA5E35">
        <w:rPr>
          <w:rFonts w:ascii="Times New Roman" w:hAnsi="Times New Roman" w:cs="Times New Roman" w:hint="eastAsia"/>
          <w:iCs/>
          <w:kern w:val="0"/>
          <w:sz w:val="24"/>
          <w:szCs w:val="24"/>
        </w:rPr>
        <w:t xml:space="preserve"> mechanisms</w:t>
      </w:r>
      <w:r w:rsidR="00D47D17">
        <w:rPr>
          <w:rFonts w:ascii="Times New Roman" w:hAnsi="Times New Roman" w:cs="Times New Roman" w:hint="eastAsia"/>
          <w:iCs/>
          <w:kern w:val="0"/>
          <w:sz w:val="24"/>
          <w:szCs w:val="24"/>
        </w:rPr>
        <w:t xml:space="preserve"> (see </w:t>
      </w:r>
      <w:r w:rsidR="00D47D17" w:rsidRPr="00F5771F">
        <w:rPr>
          <w:rFonts w:ascii="Times New Roman" w:hAnsi="Times New Roman" w:cs="Times New Roman" w:hint="eastAsia"/>
          <w:b/>
          <w:bCs/>
          <w:iCs/>
          <w:kern w:val="0"/>
          <w:sz w:val="24"/>
          <w:szCs w:val="24"/>
        </w:rPr>
        <w:t>Methods.</w:t>
      </w:r>
      <w:r w:rsidR="00D47D17">
        <w:rPr>
          <w:rFonts w:ascii="Times New Roman" w:hAnsi="Times New Roman" w:cs="Times New Roman" w:hint="eastAsia"/>
          <w:iCs/>
          <w:kern w:val="0"/>
          <w:sz w:val="24"/>
          <w:szCs w:val="24"/>
        </w:rPr>
        <w:t xml:space="preserve"> for details)</w:t>
      </w:r>
      <w:r w:rsidR="00C82F2F" w:rsidRPr="00AA5E35">
        <w:rPr>
          <w:rFonts w:ascii="Times New Roman" w:hAnsi="Times New Roman" w:cs="Times New Roman" w:hint="eastAsia"/>
          <w:iCs/>
          <w:kern w:val="0"/>
          <w:sz w:val="24"/>
          <w:szCs w:val="24"/>
        </w:rPr>
        <w:t xml:space="preserve">. </w:t>
      </w:r>
    </w:p>
    <w:p w14:paraId="1AD16976" w14:textId="77777777" w:rsidR="00882B60" w:rsidRDefault="00882B60" w:rsidP="001D45A1">
      <w:pPr>
        <w:adjustRightInd w:val="0"/>
        <w:snapToGrid w:val="0"/>
        <w:spacing w:line="360" w:lineRule="auto"/>
        <w:ind w:firstLine="420"/>
        <w:rPr>
          <w:rFonts w:ascii="Times New Roman" w:hAnsi="Times New Roman" w:cs="Times New Roman"/>
          <w:iCs/>
          <w:kern w:val="0"/>
          <w:sz w:val="24"/>
          <w:szCs w:val="24"/>
        </w:rPr>
      </w:pPr>
    </w:p>
    <w:p w14:paraId="360194EB" w14:textId="1C83982F" w:rsidR="00882B60" w:rsidRPr="00AA5E35" w:rsidRDefault="00882B60" w:rsidP="00882B60">
      <w:pPr>
        <w:adjustRightInd w:val="0"/>
        <w:snapToGrid w:val="0"/>
        <w:spacing w:line="360" w:lineRule="auto"/>
        <w:rPr>
          <w:rFonts w:ascii="Times New Roman" w:hAnsi="Times New Roman" w:cs="Times New Roman"/>
          <w:iCs/>
          <w:kern w:val="0"/>
          <w:sz w:val="24"/>
          <w:szCs w:val="24"/>
        </w:rPr>
      </w:pPr>
      <w:r>
        <w:rPr>
          <w:rFonts w:ascii="Times New Roman" w:hAnsi="Times New Roman" w:cs="Times New Roman" w:hint="eastAsia"/>
          <w:iCs/>
          <w:noProof/>
          <w:kern w:val="0"/>
          <w:sz w:val="24"/>
          <w:szCs w:val="24"/>
        </w:rPr>
        <w:lastRenderedPageBreak/>
        <w:drawing>
          <wp:inline distT="0" distB="0" distL="0" distR="0" wp14:anchorId="7F720D53" wp14:editId="13BFE359">
            <wp:extent cx="5274310" cy="2628870"/>
            <wp:effectExtent l="0" t="0" r="2540" b="0"/>
            <wp:docPr id="184931794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7948" name="图形 1"/>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2628870"/>
                    </a:xfrm>
                    <a:prstGeom prst="rect">
                      <a:avLst/>
                    </a:prstGeom>
                  </pic:spPr>
                </pic:pic>
              </a:graphicData>
            </a:graphic>
          </wp:inline>
        </w:drawing>
      </w:r>
    </w:p>
    <w:p w14:paraId="44FFCADF" w14:textId="5398F49C" w:rsidR="00B15CE6" w:rsidRDefault="008C615C" w:rsidP="008C615C">
      <w:pPr>
        <w:adjustRightInd w:val="0"/>
        <w:snapToGrid w:val="0"/>
        <w:spacing w:line="360" w:lineRule="auto"/>
        <w:rPr>
          <w:rFonts w:ascii="Times New Roman" w:hAnsi="Times New Roman" w:cs="Times New Roman"/>
          <w:iCs/>
          <w:kern w:val="0"/>
          <w:sz w:val="20"/>
          <w:szCs w:val="24"/>
        </w:rPr>
      </w:pPr>
      <w:r w:rsidRPr="00AA5E35">
        <w:rPr>
          <w:rFonts w:ascii="Times New Roman" w:hAnsi="Times New Roman" w:cs="Times New Roman"/>
          <w:b/>
          <w:bCs/>
          <w:iCs/>
          <w:kern w:val="0"/>
          <w:sz w:val="20"/>
          <w:szCs w:val="24"/>
        </w:rPr>
        <w:t xml:space="preserve">Fig. </w:t>
      </w:r>
      <w:r>
        <w:rPr>
          <w:rFonts w:ascii="Times New Roman" w:hAnsi="Times New Roman" w:cs="Times New Roman" w:hint="eastAsia"/>
          <w:b/>
          <w:bCs/>
          <w:iCs/>
          <w:kern w:val="0"/>
          <w:sz w:val="20"/>
          <w:szCs w:val="24"/>
        </w:rPr>
        <w:t>4</w:t>
      </w:r>
      <w:r w:rsidRPr="00AA5E35">
        <w:rPr>
          <w:rFonts w:ascii="Times New Roman" w:hAnsi="Times New Roman" w:cs="Times New Roman"/>
          <w:b/>
          <w:bCs/>
          <w:iCs/>
          <w:kern w:val="0"/>
          <w:sz w:val="20"/>
          <w:szCs w:val="24"/>
        </w:rPr>
        <w:t xml:space="preserve">. </w:t>
      </w:r>
      <w:r w:rsidR="00FC4ECA">
        <w:rPr>
          <w:rFonts w:ascii="Times New Roman" w:hAnsi="Times New Roman" w:cs="Times New Roman" w:hint="eastAsia"/>
          <w:b/>
          <w:bCs/>
          <w:iCs/>
          <w:kern w:val="0"/>
          <w:sz w:val="20"/>
          <w:szCs w:val="24"/>
        </w:rPr>
        <w:t>M</w:t>
      </w:r>
      <w:r>
        <w:rPr>
          <w:rFonts w:ascii="Times New Roman" w:hAnsi="Times New Roman" w:cs="Times New Roman" w:hint="eastAsia"/>
          <w:b/>
          <w:bCs/>
          <w:iCs/>
          <w:kern w:val="0"/>
          <w:sz w:val="20"/>
          <w:szCs w:val="24"/>
        </w:rPr>
        <w:t xml:space="preserve">odeling advice-giving </w:t>
      </w:r>
      <w:r>
        <w:rPr>
          <w:rFonts w:ascii="Times New Roman" w:hAnsi="Times New Roman" w:cs="Times New Roman"/>
          <w:b/>
          <w:bCs/>
          <w:iCs/>
          <w:kern w:val="0"/>
          <w:sz w:val="20"/>
          <w:szCs w:val="24"/>
        </w:rPr>
        <w:t>behaviors</w:t>
      </w:r>
      <w:r>
        <w:rPr>
          <w:rFonts w:ascii="Times New Roman" w:hAnsi="Times New Roman" w:cs="Times New Roman" w:hint="eastAsia"/>
          <w:b/>
          <w:bCs/>
          <w:iCs/>
          <w:kern w:val="0"/>
          <w:sz w:val="20"/>
          <w:szCs w:val="24"/>
        </w:rPr>
        <w:t xml:space="preserve"> in contexts where advisees</w:t>
      </w:r>
      <w:r>
        <w:rPr>
          <w:rFonts w:ascii="Times New Roman" w:hAnsi="Times New Roman" w:cs="Times New Roman"/>
          <w:b/>
          <w:bCs/>
          <w:iCs/>
          <w:kern w:val="0"/>
          <w:sz w:val="20"/>
          <w:szCs w:val="24"/>
        </w:rPr>
        <w:t>’</w:t>
      </w:r>
      <w:r>
        <w:rPr>
          <w:rFonts w:ascii="Times New Roman" w:hAnsi="Times New Roman" w:cs="Times New Roman" w:hint="eastAsia"/>
          <w:b/>
          <w:bCs/>
          <w:iCs/>
          <w:kern w:val="0"/>
          <w:sz w:val="20"/>
          <w:szCs w:val="24"/>
        </w:rPr>
        <w:t xml:space="preserve"> feedback was provided</w:t>
      </w:r>
      <w:r w:rsidRPr="00AA5E35">
        <w:rPr>
          <w:rFonts w:ascii="Times New Roman" w:hAnsi="Times New Roman" w:cs="Times New Roman"/>
          <w:b/>
          <w:bCs/>
          <w:iCs/>
          <w:kern w:val="0"/>
          <w:sz w:val="20"/>
          <w:szCs w:val="24"/>
        </w:rPr>
        <w:t xml:space="preserve">. </w:t>
      </w:r>
      <w:r w:rsidRPr="00882B60">
        <w:rPr>
          <w:rFonts w:ascii="Times New Roman" w:hAnsi="Times New Roman" w:cs="Times New Roman" w:hint="eastAsia"/>
          <w:iCs/>
          <w:kern w:val="0"/>
          <w:sz w:val="20"/>
          <w:szCs w:val="24"/>
        </w:rPr>
        <w:t>(</w:t>
      </w:r>
      <w:r w:rsidRPr="00882B60">
        <w:rPr>
          <w:rFonts w:ascii="Times New Roman" w:hAnsi="Times New Roman" w:cs="Times New Roman"/>
          <w:iCs/>
          <w:kern w:val="0"/>
          <w:sz w:val="20"/>
          <w:szCs w:val="24"/>
        </w:rPr>
        <w:t>a</w:t>
      </w:r>
      <w:r w:rsidRPr="00882B60">
        <w:rPr>
          <w:rFonts w:ascii="Times New Roman" w:hAnsi="Times New Roman" w:cs="Times New Roman" w:hint="eastAsia"/>
          <w:iCs/>
          <w:kern w:val="0"/>
          <w:sz w:val="20"/>
          <w:szCs w:val="24"/>
        </w:rPr>
        <w:t>)</w:t>
      </w:r>
      <w:r>
        <w:rPr>
          <w:rFonts w:ascii="Times New Roman" w:hAnsi="Times New Roman" w:cs="Times New Roman" w:hint="eastAsia"/>
          <w:iCs/>
          <w:kern w:val="0"/>
          <w:sz w:val="20"/>
          <w:szCs w:val="24"/>
        </w:rPr>
        <w:t xml:space="preserve"> Model comparisons. Model </w:t>
      </w:r>
      <w:r>
        <w:rPr>
          <w:rFonts w:ascii="Times New Roman" w:hAnsi="Times New Roman" w:cs="Times New Roman"/>
          <w:iCs/>
          <w:kern w:val="0"/>
          <w:sz w:val="20"/>
          <w:szCs w:val="24"/>
        </w:rPr>
        <w:t>comparison</w:t>
      </w:r>
      <w:r w:rsidRPr="008C615C">
        <w:rPr>
          <w:rFonts w:ascii="Times New Roman" w:hAnsi="Times New Roman" w:cs="Times New Roman"/>
          <w:b/>
          <w:bCs/>
          <w:iCs/>
          <w:kern w:val="0"/>
          <w:sz w:val="20"/>
          <w:szCs w:val="24"/>
        </w:rPr>
        <w:t xml:space="preserve"> </w:t>
      </w:r>
      <w:r w:rsidRPr="00396095">
        <w:rPr>
          <w:rFonts w:ascii="Times New Roman" w:hAnsi="Times New Roman" w:cs="Times New Roman"/>
          <w:iCs/>
          <w:kern w:val="0"/>
          <w:sz w:val="20"/>
          <w:szCs w:val="24"/>
        </w:rPr>
        <w:t>show</w:t>
      </w:r>
      <w:r w:rsidR="0069494F">
        <w:rPr>
          <w:rFonts w:ascii="Times New Roman" w:hAnsi="Times New Roman" w:cs="Times New Roman" w:hint="eastAsia"/>
          <w:iCs/>
          <w:kern w:val="0"/>
          <w:sz w:val="20"/>
          <w:szCs w:val="24"/>
        </w:rPr>
        <w:t>s</w:t>
      </w:r>
      <w:r w:rsidRPr="00396095">
        <w:rPr>
          <w:rFonts w:ascii="Times New Roman" w:hAnsi="Times New Roman" w:cs="Times New Roman"/>
          <w:iCs/>
          <w:kern w:val="0"/>
          <w:sz w:val="20"/>
          <w:szCs w:val="24"/>
        </w:rPr>
        <w:t xml:space="preserve"> model evidence, measured by the Leave-One-Out Information Criteria (LOOIC). Lower LOOIC indicates better model fit after balancing model complexity.</w:t>
      </w:r>
      <w:r>
        <w:rPr>
          <w:rFonts w:ascii="Times New Roman" w:hAnsi="Times New Roman" w:cs="Times New Roman" w:hint="eastAsia"/>
          <w:iCs/>
          <w:kern w:val="0"/>
          <w:sz w:val="20"/>
          <w:szCs w:val="24"/>
        </w:rPr>
        <w:t xml:space="preserve"> </w:t>
      </w:r>
      <w:r w:rsidR="00D21035" w:rsidRPr="008C615C">
        <w:rPr>
          <w:rFonts w:ascii="Times New Roman" w:hAnsi="Times New Roman" w:cs="Times New Roman"/>
          <w:iCs/>
          <w:kern w:val="0"/>
          <w:sz w:val="20"/>
          <w:szCs w:val="24"/>
        </w:rPr>
        <w:t xml:space="preserve">The </w:t>
      </w:r>
      <w:r w:rsidR="00D21035">
        <w:rPr>
          <w:rFonts w:ascii="Times New Roman" w:hAnsi="Times New Roman" w:cs="Times New Roman" w:hint="eastAsia"/>
          <w:iCs/>
          <w:kern w:val="0"/>
          <w:sz w:val="20"/>
          <w:szCs w:val="24"/>
        </w:rPr>
        <w:t>M7</w:t>
      </w:r>
      <w:r w:rsidR="00D21035" w:rsidRPr="008C615C">
        <w:rPr>
          <w:rFonts w:ascii="Times New Roman" w:hAnsi="Times New Roman" w:cs="Times New Roman"/>
          <w:iCs/>
          <w:kern w:val="0"/>
          <w:sz w:val="20"/>
          <w:szCs w:val="24"/>
        </w:rPr>
        <w:t xml:space="preserve"> model </w:t>
      </w:r>
      <w:r w:rsidR="00D21035">
        <w:rPr>
          <w:rFonts w:ascii="Times New Roman" w:hAnsi="Times New Roman" w:cs="Times New Roman" w:hint="eastAsia"/>
          <w:iCs/>
          <w:kern w:val="0"/>
          <w:sz w:val="20"/>
          <w:szCs w:val="24"/>
        </w:rPr>
        <w:t>highlighted in yellow frame</w:t>
      </w:r>
      <w:r w:rsidR="00D21035" w:rsidRPr="008C615C">
        <w:rPr>
          <w:rFonts w:ascii="Times New Roman" w:hAnsi="Times New Roman" w:cs="Times New Roman"/>
          <w:iCs/>
          <w:kern w:val="0"/>
          <w:sz w:val="20"/>
          <w:szCs w:val="24"/>
        </w:rPr>
        <w:t xml:space="preserve"> had </w:t>
      </w:r>
      <w:r w:rsidR="00D21035">
        <w:rPr>
          <w:rFonts w:ascii="Times New Roman" w:hAnsi="Times New Roman" w:cs="Times New Roman" w:hint="eastAsia"/>
          <w:iCs/>
          <w:kern w:val="0"/>
          <w:sz w:val="20"/>
          <w:szCs w:val="24"/>
        </w:rPr>
        <w:t>the lowest</w:t>
      </w:r>
      <w:r w:rsidR="00D21035" w:rsidRPr="008C615C">
        <w:rPr>
          <w:rFonts w:ascii="Times New Roman" w:hAnsi="Times New Roman" w:cs="Times New Roman"/>
          <w:iCs/>
          <w:kern w:val="0"/>
          <w:sz w:val="20"/>
          <w:szCs w:val="24"/>
        </w:rPr>
        <w:t xml:space="preserve"> </w:t>
      </w:r>
      <w:r w:rsidR="00D21035">
        <w:rPr>
          <w:rFonts w:ascii="Times New Roman" w:hAnsi="Times New Roman" w:cs="Times New Roman" w:hint="eastAsia"/>
          <w:iCs/>
          <w:kern w:val="0"/>
          <w:sz w:val="20"/>
          <w:szCs w:val="24"/>
        </w:rPr>
        <w:t>LOOIC</w:t>
      </w:r>
      <w:r w:rsidR="00D21035" w:rsidRPr="008C615C">
        <w:rPr>
          <w:rFonts w:ascii="Times New Roman" w:hAnsi="Times New Roman" w:cs="Times New Roman"/>
          <w:iCs/>
          <w:kern w:val="0"/>
          <w:sz w:val="20"/>
          <w:szCs w:val="24"/>
        </w:rPr>
        <w:t xml:space="preserve">, </w:t>
      </w:r>
      <w:r w:rsidR="00D21035">
        <w:rPr>
          <w:rFonts w:ascii="Times New Roman" w:hAnsi="Times New Roman" w:cs="Times New Roman" w:hint="eastAsia"/>
          <w:iCs/>
          <w:kern w:val="0"/>
          <w:sz w:val="20"/>
          <w:szCs w:val="24"/>
        </w:rPr>
        <w:t xml:space="preserve">indicating it </w:t>
      </w:r>
      <w:r w:rsidR="00D21035" w:rsidRPr="008C615C">
        <w:rPr>
          <w:rFonts w:ascii="Times New Roman" w:hAnsi="Times New Roman" w:cs="Times New Roman"/>
          <w:iCs/>
          <w:kern w:val="0"/>
          <w:sz w:val="20"/>
          <w:szCs w:val="24"/>
        </w:rPr>
        <w:t>best and most parsimonious</w:t>
      </w:r>
      <w:r w:rsidR="00D21035">
        <w:rPr>
          <w:rFonts w:ascii="Times New Roman" w:hAnsi="Times New Roman" w:cs="Times New Roman" w:hint="eastAsia"/>
          <w:iCs/>
          <w:kern w:val="0"/>
          <w:sz w:val="20"/>
          <w:szCs w:val="24"/>
        </w:rPr>
        <w:t>ly</w:t>
      </w:r>
      <w:r w:rsidR="00D21035" w:rsidRPr="008C615C">
        <w:rPr>
          <w:rFonts w:ascii="Times New Roman" w:hAnsi="Times New Roman" w:cs="Times New Roman"/>
          <w:iCs/>
          <w:kern w:val="0"/>
          <w:sz w:val="20"/>
          <w:szCs w:val="24"/>
        </w:rPr>
        <w:t xml:space="preserve"> </w:t>
      </w:r>
      <w:r w:rsidR="00D21035">
        <w:rPr>
          <w:rFonts w:ascii="Times New Roman" w:hAnsi="Times New Roman" w:cs="Times New Roman" w:hint="eastAsia"/>
          <w:iCs/>
          <w:kern w:val="0"/>
          <w:sz w:val="20"/>
          <w:szCs w:val="24"/>
        </w:rPr>
        <w:t>described</w:t>
      </w:r>
      <w:r w:rsidR="00D21035" w:rsidRPr="008C615C">
        <w:rPr>
          <w:rFonts w:ascii="Times New Roman" w:hAnsi="Times New Roman" w:cs="Times New Roman"/>
          <w:iCs/>
          <w:kern w:val="0"/>
          <w:sz w:val="20"/>
          <w:szCs w:val="24"/>
        </w:rPr>
        <w:t xml:space="preserve"> the data.</w:t>
      </w:r>
      <w:r w:rsidR="00D21035">
        <w:rPr>
          <w:rFonts w:ascii="Times New Roman" w:hAnsi="Times New Roman" w:cs="Times New Roman" w:hint="eastAsia"/>
          <w:iCs/>
          <w:kern w:val="0"/>
          <w:sz w:val="20"/>
          <w:szCs w:val="24"/>
        </w:rPr>
        <w:t xml:space="preserve"> </w:t>
      </w:r>
      <w:r>
        <w:rPr>
          <w:rFonts w:ascii="Times New Roman" w:hAnsi="Times New Roman" w:cs="Times New Roman" w:hint="eastAsia"/>
          <w:iCs/>
          <w:kern w:val="0"/>
          <w:sz w:val="20"/>
          <w:szCs w:val="24"/>
        </w:rPr>
        <w:t>R-A represents the sub-sample of participants interacted with risk-avoiding advisees; R-S represents the sub-sample of participants interacted with risk-seeking advisees.</w:t>
      </w:r>
      <w:r w:rsidRPr="008C615C">
        <w:rPr>
          <w:rFonts w:ascii="Times New Roman" w:hAnsi="Times New Roman" w:cs="Times New Roman" w:hint="eastAsia"/>
          <w:iCs/>
          <w:kern w:val="0"/>
          <w:sz w:val="20"/>
          <w:szCs w:val="24"/>
        </w:rPr>
        <w:t xml:space="preserve"> </w:t>
      </w:r>
      <w:bookmarkStart w:id="62" w:name="OLE_LINK12"/>
      <w:r w:rsidR="00EB5CC8" w:rsidRPr="00EB5CC8">
        <w:rPr>
          <w:rFonts w:ascii="Times New Roman" w:hAnsi="Times New Roman" w:cs="Times New Roman"/>
          <w:iCs/>
          <w:kern w:val="0"/>
          <w:sz w:val="20"/>
          <w:szCs w:val="24"/>
        </w:rPr>
        <w:t xml:space="preserve">We transformed the Δ LOOIC values onto a well-proportioned scale by computing </w:t>
      </w:r>
      <w:r w:rsidR="00BD081A" w:rsidRPr="00EB5CC8">
        <w:rPr>
          <w:rFonts w:ascii="Times New Roman" w:hAnsi="Times New Roman" w:cs="Times New Roman"/>
          <w:iCs/>
          <w:kern w:val="0"/>
          <w:sz w:val="20"/>
          <w:szCs w:val="24"/>
        </w:rPr>
        <w:t>Δ LOOIC</w:t>
      </w:r>
      <w:r w:rsidR="00BD081A" w:rsidRPr="00BD081A">
        <w:rPr>
          <w:rFonts w:ascii="Times New Roman" w:hAnsi="Times New Roman" w:cs="Times New Roman" w:hint="eastAsia"/>
          <w:iCs/>
          <w:kern w:val="0"/>
          <w:sz w:val="20"/>
          <w:szCs w:val="24"/>
          <w:vertAlign w:val="superscript"/>
        </w:rPr>
        <w:t>3</w:t>
      </w:r>
      <w:r w:rsidR="00EB5CC8" w:rsidRPr="00EB5CC8">
        <w:rPr>
          <w:rFonts w:ascii="Times New Roman" w:hAnsi="Times New Roman" w:cs="Times New Roman"/>
          <w:iCs/>
          <w:kern w:val="0"/>
          <w:sz w:val="20"/>
          <w:szCs w:val="24"/>
        </w:rPr>
        <w:t xml:space="preserve">, ensuring </w:t>
      </w:r>
      <w:r w:rsidR="00EB5CC8">
        <w:rPr>
          <w:rFonts w:ascii="Times New Roman" w:hAnsi="Times New Roman" w:cs="Times New Roman" w:hint="eastAsia"/>
          <w:iCs/>
          <w:kern w:val="0"/>
          <w:sz w:val="20"/>
          <w:szCs w:val="24"/>
        </w:rPr>
        <w:t xml:space="preserve">the </w:t>
      </w:r>
      <w:r w:rsidR="00EB5CC8" w:rsidRPr="00EB5CC8">
        <w:rPr>
          <w:rFonts w:ascii="Times New Roman" w:hAnsi="Times New Roman" w:cs="Times New Roman"/>
          <w:iCs/>
          <w:kern w:val="0"/>
          <w:sz w:val="20"/>
          <w:szCs w:val="24"/>
        </w:rPr>
        <w:t>legibility</w:t>
      </w:r>
      <w:r w:rsidR="00EB5CC8">
        <w:rPr>
          <w:rFonts w:ascii="Times New Roman" w:hAnsi="Times New Roman" w:cs="Times New Roman" w:hint="eastAsia"/>
          <w:iCs/>
          <w:kern w:val="0"/>
          <w:sz w:val="20"/>
          <w:szCs w:val="24"/>
        </w:rPr>
        <w:t xml:space="preserve"> of the illustration.</w:t>
      </w:r>
      <w:r w:rsidR="00D21035">
        <w:rPr>
          <w:rFonts w:ascii="Times New Roman" w:hAnsi="Times New Roman" w:cs="Times New Roman" w:hint="eastAsia"/>
          <w:iCs/>
          <w:kern w:val="0"/>
          <w:sz w:val="20"/>
          <w:szCs w:val="24"/>
        </w:rPr>
        <w:t xml:space="preserve"> </w:t>
      </w:r>
      <w:bookmarkEnd w:id="62"/>
      <w:r w:rsidRPr="00D21035">
        <w:rPr>
          <w:rFonts w:ascii="Times New Roman" w:hAnsi="Times New Roman" w:cs="Times New Roman"/>
          <w:iCs/>
          <w:kern w:val="0"/>
          <w:sz w:val="20"/>
          <w:szCs w:val="24"/>
        </w:rPr>
        <w:t>(</w:t>
      </w:r>
      <w:r>
        <w:rPr>
          <w:rFonts w:ascii="Times New Roman" w:hAnsi="Times New Roman" w:cs="Times New Roman" w:hint="eastAsia"/>
          <w:iCs/>
          <w:kern w:val="0"/>
          <w:sz w:val="20"/>
          <w:szCs w:val="24"/>
        </w:rPr>
        <w:t>b)</w:t>
      </w:r>
      <w:r w:rsidRPr="00396095">
        <w:rPr>
          <w:rFonts w:ascii="Times New Roman" w:hAnsi="Times New Roman" w:cs="Times New Roman"/>
          <w:iCs/>
          <w:kern w:val="0"/>
          <w:sz w:val="20"/>
          <w:szCs w:val="24"/>
        </w:rPr>
        <w:t xml:space="preserve"> The conceptual schematics of the winning model. </w:t>
      </w:r>
    </w:p>
    <w:p w14:paraId="3FFBBF1E" w14:textId="77777777" w:rsidR="00C432A3" w:rsidRDefault="00C432A3" w:rsidP="008C615C">
      <w:pPr>
        <w:adjustRightInd w:val="0"/>
        <w:snapToGrid w:val="0"/>
        <w:spacing w:line="360" w:lineRule="auto"/>
        <w:rPr>
          <w:rFonts w:ascii="Times New Roman" w:hAnsi="Times New Roman" w:cs="Times New Roman"/>
          <w:iCs/>
          <w:kern w:val="0"/>
          <w:sz w:val="24"/>
          <w:szCs w:val="24"/>
        </w:rPr>
      </w:pPr>
    </w:p>
    <w:p w14:paraId="3091F681" w14:textId="2959E295" w:rsidR="00E42C8E" w:rsidRDefault="00C80A9A" w:rsidP="00E42C8E">
      <w:pPr>
        <w:adjustRightInd w:val="0"/>
        <w:snapToGrid w:val="0"/>
        <w:spacing w:line="360" w:lineRule="auto"/>
        <w:ind w:firstLine="420"/>
        <w:rPr>
          <w:rFonts w:ascii="Times New Roman" w:hAnsi="Times New Roman" w:cs="Times New Roman"/>
          <w:iCs/>
          <w:kern w:val="0"/>
          <w:sz w:val="24"/>
          <w:szCs w:val="24"/>
        </w:rPr>
      </w:pPr>
      <w:r>
        <w:rPr>
          <w:rFonts w:ascii="Times New Roman" w:hAnsi="Times New Roman" w:cs="Times New Roman" w:hint="eastAsia"/>
          <w:iCs/>
          <w:kern w:val="0"/>
          <w:sz w:val="24"/>
          <w:szCs w:val="24"/>
        </w:rPr>
        <w:t>Evidenced by</w:t>
      </w:r>
      <w:r w:rsidR="0058212E" w:rsidRPr="00AA5E35">
        <w:rPr>
          <w:rFonts w:ascii="Times New Roman" w:hAnsi="Times New Roman" w:cs="Times New Roman" w:hint="eastAsia"/>
          <w:iCs/>
          <w:kern w:val="0"/>
          <w:sz w:val="24"/>
          <w:szCs w:val="24"/>
        </w:rPr>
        <w:t xml:space="preserve"> model comparison</w:t>
      </w:r>
      <w:r>
        <w:rPr>
          <w:rFonts w:ascii="Times New Roman" w:hAnsi="Times New Roman" w:cs="Times New Roman" w:hint="eastAsia"/>
          <w:iCs/>
          <w:kern w:val="0"/>
          <w:sz w:val="24"/>
          <w:szCs w:val="24"/>
        </w:rPr>
        <w:t>s</w:t>
      </w:r>
      <w:r w:rsidR="005736AF" w:rsidRPr="00AA5E35">
        <w:rPr>
          <w:rFonts w:ascii="Times New Roman" w:hAnsi="Times New Roman" w:cs="Times New Roman" w:hint="eastAsia"/>
          <w:iCs/>
          <w:kern w:val="0"/>
          <w:sz w:val="24"/>
          <w:szCs w:val="24"/>
        </w:rPr>
        <w:t xml:space="preserve"> </w:t>
      </w:r>
      <w:r w:rsidR="00B15CE6">
        <w:rPr>
          <w:rFonts w:ascii="Times New Roman" w:hAnsi="Times New Roman" w:cs="Times New Roman" w:hint="eastAsia"/>
          <w:iCs/>
          <w:kern w:val="0"/>
          <w:sz w:val="24"/>
          <w:szCs w:val="24"/>
        </w:rPr>
        <w:t>(</w:t>
      </w:r>
      <w:r w:rsidR="00B15CE6" w:rsidRPr="00B15CE6">
        <w:rPr>
          <w:rFonts w:ascii="Times New Roman" w:hAnsi="Times New Roman" w:cs="Times New Roman" w:hint="eastAsia"/>
          <w:b/>
          <w:bCs/>
          <w:iCs/>
          <w:kern w:val="0"/>
          <w:sz w:val="24"/>
          <w:szCs w:val="24"/>
        </w:rPr>
        <w:t>Fig. 4a</w:t>
      </w:r>
      <w:r w:rsidR="00B15CE6">
        <w:rPr>
          <w:rFonts w:ascii="Times New Roman" w:hAnsi="Times New Roman" w:cs="Times New Roman" w:hint="eastAsia"/>
          <w:iCs/>
          <w:kern w:val="0"/>
          <w:sz w:val="24"/>
          <w:szCs w:val="24"/>
        </w:rPr>
        <w:t>)</w:t>
      </w:r>
      <w:r>
        <w:rPr>
          <w:rFonts w:ascii="Times New Roman" w:hAnsi="Times New Roman" w:cs="Times New Roman" w:hint="eastAsia"/>
          <w:iCs/>
          <w:kern w:val="0"/>
          <w:sz w:val="24"/>
          <w:szCs w:val="24"/>
        </w:rPr>
        <w:t>:</w:t>
      </w:r>
      <w:r w:rsidR="00EB6F91" w:rsidRPr="00AA5E35">
        <w:rPr>
          <w:rFonts w:ascii="Times New Roman" w:hAnsi="Times New Roman" w:cs="Times New Roman"/>
          <w:iCs/>
          <w:kern w:val="0"/>
          <w:sz w:val="24"/>
          <w:szCs w:val="24"/>
        </w:rPr>
        <w:t xml:space="preserve"> </w:t>
      </w:r>
      <w:r w:rsidR="009A0F0E" w:rsidRPr="00AA5E35">
        <w:rPr>
          <w:rFonts w:ascii="Times New Roman" w:hAnsi="Times New Roman" w:cs="Times New Roman"/>
          <w:iCs/>
          <w:kern w:val="0"/>
          <w:sz w:val="24"/>
          <w:szCs w:val="24"/>
        </w:rPr>
        <w:t xml:space="preserve">M7 </w:t>
      </w:r>
      <w:r w:rsidR="00B15CE6">
        <w:rPr>
          <w:rFonts w:ascii="Times New Roman" w:hAnsi="Times New Roman" w:cs="Times New Roman" w:hint="eastAsia"/>
          <w:iCs/>
          <w:kern w:val="0"/>
          <w:sz w:val="24"/>
          <w:szCs w:val="24"/>
        </w:rPr>
        <w:t>(</w:t>
      </w:r>
      <w:r w:rsidR="00B15CE6" w:rsidRPr="00B15CE6">
        <w:rPr>
          <w:rFonts w:ascii="Times New Roman" w:hAnsi="Times New Roman" w:cs="Times New Roman" w:hint="eastAsia"/>
          <w:b/>
          <w:bCs/>
          <w:iCs/>
          <w:kern w:val="0"/>
          <w:sz w:val="24"/>
          <w:szCs w:val="24"/>
        </w:rPr>
        <w:t>Fig. 4</w:t>
      </w:r>
      <w:r w:rsidR="00B15CE6">
        <w:rPr>
          <w:rFonts w:ascii="Times New Roman" w:hAnsi="Times New Roman" w:cs="Times New Roman" w:hint="eastAsia"/>
          <w:b/>
          <w:bCs/>
          <w:iCs/>
          <w:kern w:val="0"/>
          <w:sz w:val="24"/>
          <w:szCs w:val="24"/>
        </w:rPr>
        <w:t>b</w:t>
      </w:r>
      <w:r w:rsidR="00B15CE6">
        <w:rPr>
          <w:rFonts w:ascii="Times New Roman" w:hAnsi="Times New Roman" w:cs="Times New Roman" w:hint="eastAsia"/>
          <w:iCs/>
          <w:kern w:val="0"/>
          <w:sz w:val="24"/>
          <w:szCs w:val="24"/>
        </w:rPr>
        <w:t xml:space="preserve">) </w:t>
      </w:r>
      <w:r w:rsidR="005736AF" w:rsidRPr="00AA5E35">
        <w:rPr>
          <w:rFonts w:ascii="Times New Roman" w:hAnsi="Times New Roman" w:cs="Times New Roman" w:hint="eastAsia"/>
          <w:iCs/>
          <w:kern w:val="0"/>
          <w:sz w:val="24"/>
          <w:szCs w:val="24"/>
        </w:rPr>
        <w:t xml:space="preserve">in the </w:t>
      </w:r>
      <w:r w:rsidR="005736AF" w:rsidRPr="00AA5E35">
        <w:rPr>
          <w:rFonts w:ascii="Times New Roman" w:hAnsi="Times New Roman" w:cs="Times New Roman"/>
          <w:iCs/>
          <w:kern w:val="0"/>
          <w:sz w:val="24"/>
          <w:szCs w:val="24"/>
        </w:rPr>
        <w:t>‘</w:t>
      </w:r>
      <w:r w:rsidR="005736AF" w:rsidRPr="00AA5E35">
        <w:rPr>
          <w:rFonts w:ascii="Times New Roman" w:hAnsi="Times New Roman" w:cs="Times New Roman" w:hint="eastAsia"/>
          <w:iCs/>
          <w:kern w:val="0"/>
          <w:sz w:val="24"/>
          <w:szCs w:val="24"/>
        </w:rPr>
        <w:t xml:space="preserve">preference </w:t>
      </w:r>
      <w:r w:rsidR="005736AF" w:rsidRPr="00AA5E35">
        <w:rPr>
          <w:rFonts w:ascii="Times New Roman" w:hAnsi="Times New Roman" w:cs="Times New Roman"/>
          <w:iCs/>
          <w:kern w:val="0"/>
          <w:sz w:val="24"/>
          <w:szCs w:val="24"/>
        </w:rPr>
        <w:t>accommodation’</w:t>
      </w:r>
      <w:r w:rsidR="005736AF" w:rsidRPr="00AA5E35">
        <w:rPr>
          <w:rFonts w:ascii="Times New Roman" w:hAnsi="Times New Roman" w:cs="Times New Roman" w:hint="eastAsia"/>
          <w:iCs/>
          <w:kern w:val="0"/>
          <w:sz w:val="24"/>
          <w:szCs w:val="24"/>
        </w:rPr>
        <w:t xml:space="preserve"> category</w:t>
      </w:r>
      <w:r w:rsidR="005736AF" w:rsidRPr="00AA5E35">
        <w:rPr>
          <w:rFonts w:ascii="Times New Roman" w:hAnsi="Times New Roman" w:cs="Times New Roman"/>
          <w:iCs/>
          <w:kern w:val="0"/>
          <w:sz w:val="24"/>
          <w:szCs w:val="24"/>
        </w:rPr>
        <w:t xml:space="preserve"> </w:t>
      </w:r>
      <w:r w:rsidR="009A0F0E" w:rsidRPr="00AA5E35">
        <w:rPr>
          <w:rFonts w:ascii="Times New Roman" w:hAnsi="Times New Roman" w:cs="Times New Roman"/>
          <w:iCs/>
          <w:kern w:val="0"/>
          <w:sz w:val="24"/>
          <w:szCs w:val="24"/>
        </w:rPr>
        <w:t xml:space="preserve">outcompeted </w:t>
      </w:r>
      <w:r w:rsidR="009A0F0E" w:rsidRPr="00AA5E35">
        <w:rPr>
          <w:rFonts w:ascii="Times New Roman" w:hAnsi="Times New Roman" w:cs="Times New Roman" w:hint="eastAsia"/>
          <w:iCs/>
          <w:kern w:val="0"/>
          <w:sz w:val="24"/>
          <w:szCs w:val="24"/>
        </w:rPr>
        <w:t xml:space="preserve">candidate models </w:t>
      </w:r>
      <w:r w:rsidR="005736AF" w:rsidRPr="00AA5E35">
        <w:rPr>
          <w:rFonts w:ascii="Times New Roman" w:hAnsi="Times New Roman" w:cs="Times New Roman" w:hint="eastAsia"/>
          <w:iCs/>
          <w:kern w:val="0"/>
          <w:sz w:val="24"/>
          <w:szCs w:val="24"/>
        </w:rPr>
        <w:t>in</w:t>
      </w:r>
      <w:r w:rsidR="009A0F0E" w:rsidRPr="00AA5E35">
        <w:rPr>
          <w:rFonts w:ascii="Times New Roman" w:hAnsi="Times New Roman" w:cs="Times New Roman" w:hint="eastAsia"/>
          <w:iCs/>
          <w:kern w:val="0"/>
          <w:sz w:val="24"/>
          <w:szCs w:val="24"/>
        </w:rPr>
        <w:t xml:space="preserve"> other categories (</w:t>
      </w:r>
      <w:r w:rsidR="000E563C" w:rsidRPr="00AA5E35">
        <w:rPr>
          <w:rFonts w:ascii="Times New Roman" w:hAnsi="Times New Roman" w:cs="Times New Roman" w:hint="eastAsia"/>
          <w:iCs/>
          <w:kern w:val="0"/>
          <w:sz w:val="24"/>
          <w:szCs w:val="24"/>
        </w:rPr>
        <w:t xml:space="preserve">including </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baseline</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 xml:space="preserve">, </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opinion alignment</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 xml:space="preserve"> and </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mixed intention</w:t>
      </w:r>
      <w:r w:rsidR="009A0F0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 xml:space="preserve"> category), </w:t>
      </w:r>
      <w:r w:rsidR="0069415C" w:rsidRPr="00AA5E35">
        <w:rPr>
          <w:rFonts w:ascii="Times New Roman" w:hAnsi="Times New Roman" w:cs="Times New Roman" w:hint="eastAsia"/>
          <w:iCs/>
          <w:kern w:val="0"/>
          <w:sz w:val="24"/>
          <w:szCs w:val="24"/>
        </w:rPr>
        <w:t xml:space="preserve">supporting that the manifestation of persistence in </w:t>
      </w:r>
      <w:r w:rsidR="0069415C" w:rsidRPr="00AA5E35">
        <w:rPr>
          <w:rFonts w:ascii="Times New Roman" w:hAnsi="Times New Roman" w:cs="Times New Roman"/>
          <w:iCs/>
          <w:kern w:val="0"/>
          <w:sz w:val="24"/>
          <w:szCs w:val="24"/>
        </w:rPr>
        <w:t>giving</w:t>
      </w:r>
      <w:r w:rsidR="0069415C" w:rsidRPr="00AA5E35">
        <w:rPr>
          <w:rFonts w:ascii="Times New Roman" w:hAnsi="Times New Roman" w:cs="Times New Roman" w:hint="eastAsia"/>
          <w:iCs/>
          <w:kern w:val="0"/>
          <w:sz w:val="24"/>
          <w:szCs w:val="24"/>
        </w:rPr>
        <w:t xml:space="preserve"> aligned advice could not be attributed to a mere pursuit of opinion alignment </w:t>
      </w:r>
      <w:r w:rsidR="0069415C" w:rsidRPr="00AA5E35">
        <w:rPr>
          <w:rFonts w:ascii="Times New Roman" w:hAnsi="Times New Roman" w:cs="Times New Roman" w:hint="eastAsia"/>
          <w:i/>
          <w:kern w:val="0"/>
          <w:sz w:val="24"/>
          <w:szCs w:val="24"/>
        </w:rPr>
        <w:t>per se</w:t>
      </w:r>
      <w:r w:rsidR="0069415C" w:rsidRPr="00AA5E35">
        <w:rPr>
          <w:rFonts w:ascii="Times New Roman" w:hAnsi="Times New Roman" w:cs="Times New Roman" w:hint="eastAsia"/>
          <w:iCs/>
          <w:kern w:val="0"/>
          <w:sz w:val="24"/>
          <w:szCs w:val="24"/>
        </w:rPr>
        <w:t>.</w:t>
      </w:r>
      <w:r w:rsidR="009A0F0E" w:rsidRPr="00AA5E35">
        <w:rPr>
          <w:rFonts w:ascii="Times New Roman" w:hAnsi="Times New Roman" w:cs="Times New Roman" w:hint="eastAsia"/>
          <w:iCs/>
          <w:kern w:val="0"/>
          <w:sz w:val="24"/>
          <w:szCs w:val="24"/>
        </w:rPr>
        <w:t xml:space="preserve"> </w:t>
      </w:r>
      <w:r w:rsidR="000E563C" w:rsidRPr="00AA5E35">
        <w:rPr>
          <w:rFonts w:ascii="Times New Roman" w:hAnsi="Times New Roman" w:cs="Times New Roman" w:hint="eastAsia"/>
          <w:iCs/>
          <w:kern w:val="0"/>
          <w:sz w:val="24"/>
          <w:szCs w:val="24"/>
        </w:rPr>
        <w:t>Furthermore</w:t>
      </w:r>
      <w:r w:rsidR="009A0F0E" w:rsidRPr="00AA5E35">
        <w:rPr>
          <w:rFonts w:ascii="Times New Roman" w:hAnsi="Times New Roman" w:cs="Times New Roman" w:hint="eastAsia"/>
          <w:iCs/>
          <w:kern w:val="0"/>
          <w:sz w:val="24"/>
          <w:szCs w:val="24"/>
        </w:rPr>
        <w:t xml:space="preserve">, </w:t>
      </w:r>
      <w:bookmarkStart w:id="63" w:name="OLE_LINK23"/>
      <w:r w:rsidR="00EB6F91" w:rsidRPr="00AA5E35">
        <w:rPr>
          <w:rFonts w:ascii="Times New Roman" w:hAnsi="Times New Roman" w:cs="Times New Roman"/>
          <w:iCs/>
          <w:kern w:val="0"/>
          <w:sz w:val="24"/>
          <w:szCs w:val="24"/>
        </w:rPr>
        <w:t>M7</w:t>
      </w:r>
      <w:bookmarkEnd w:id="63"/>
      <w:r w:rsidR="00EB6F91" w:rsidRPr="00AA5E35">
        <w:rPr>
          <w:rFonts w:ascii="Times New Roman" w:hAnsi="Times New Roman" w:cs="Times New Roman" w:hint="eastAsia"/>
          <w:iCs/>
          <w:kern w:val="0"/>
          <w:sz w:val="24"/>
          <w:szCs w:val="24"/>
        </w:rPr>
        <w:t xml:space="preserve"> </w:t>
      </w:r>
      <w:r w:rsidR="00EB6F91" w:rsidRPr="00AA5E35">
        <w:rPr>
          <w:rFonts w:ascii="Times New Roman" w:hAnsi="Times New Roman" w:cs="Times New Roman"/>
          <w:iCs/>
          <w:kern w:val="0"/>
          <w:sz w:val="24"/>
          <w:szCs w:val="24"/>
        </w:rPr>
        <w:t xml:space="preserve">outcompeted </w:t>
      </w:r>
      <w:r w:rsidR="00EB6F91" w:rsidRPr="00AA5E35">
        <w:rPr>
          <w:rFonts w:ascii="Times New Roman" w:hAnsi="Times New Roman" w:cs="Times New Roman" w:hint="eastAsia"/>
          <w:iCs/>
          <w:kern w:val="0"/>
          <w:sz w:val="24"/>
          <w:szCs w:val="24"/>
        </w:rPr>
        <w:t xml:space="preserve">the </w:t>
      </w:r>
      <w:r w:rsidR="00323E0D" w:rsidRPr="00AA5E35">
        <w:rPr>
          <w:rFonts w:ascii="Times New Roman" w:hAnsi="Times New Roman" w:cs="Times New Roman" w:hint="eastAsia"/>
          <w:iCs/>
          <w:kern w:val="0"/>
          <w:sz w:val="24"/>
          <w:szCs w:val="24"/>
        </w:rPr>
        <w:t>other</w:t>
      </w:r>
      <w:r w:rsidR="00EB6F91" w:rsidRPr="00AA5E35">
        <w:rPr>
          <w:rFonts w:ascii="Times New Roman" w:hAnsi="Times New Roman" w:cs="Times New Roman" w:hint="eastAsia"/>
          <w:iCs/>
          <w:kern w:val="0"/>
          <w:sz w:val="24"/>
          <w:szCs w:val="24"/>
        </w:rPr>
        <w:t xml:space="preserve"> models </w:t>
      </w:r>
      <w:r w:rsidR="00323E0D" w:rsidRPr="00AA5E35">
        <w:rPr>
          <w:rFonts w:ascii="Times New Roman" w:hAnsi="Times New Roman" w:cs="Times New Roman" w:hint="eastAsia"/>
          <w:iCs/>
          <w:kern w:val="0"/>
          <w:sz w:val="24"/>
          <w:szCs w:val="24"/>
        </w:rPr>
        <w:t xml:space="preserve">in the </w:t>
      </w:r>
      <w:r w:rsidR="00323E0D" w:rsidRPr="00AA5E35">
        <w:rPr>
          <w:rFonts w:ascii="Times New Roman" w:hAnsi="Times New Roman" w:cs="Times New Roman"/>
          <w:iCs/>
          <w:kern w:val="0"/>
          <w:sz w:val="24"/>
          <w:szCs w:val="24"/>
        </w:rPr>
        <w:t>‘</w:t>
      </w:r>
      <w:r w:rsidR="00323E0D" w:rsidRPr="00AA5E35">
        <w:rPr>
          <w:rFonts w:ascii="Times New Roman" w:hAnsi="Times New Roman" w:cs="Times New Roman" w:hint="eastAsia"/>
          <w:iCs/>
          <w:kern w:val="0"/>
          <w:sz w:val="24"/>
          <w:szCs w:val="24"/>
        </w:rPr>
        <w:t xml:space="preserve">preference </w:t>
      </w:r>
      <w:r w:rsidR="00323E0D" w:rsidRPr="00AA5E35">
        <w:rPr>
          <w:rFonts w:ascii="Times New Roman" w:hAnsi="Times New Roman" w:cs="Times New Roman"/>
          <w:iCs/>
          <w:kern w:val="0"/>
          <w:sz w:val="24"/>
          <w:szCs w:val="24"/>
        </w:rPr>
        <w:t>accommodation’</w:t>
      </w:r>
      <w:r w:rsidR="00314540" w:rsidRPr="00AA5E35">
        <w:rPr>
          <w:rFonts w:ascii="Times New Roman" w:hAnsi="Times New Roman" w:cs="Times New Roman" w:hint="eastAsia"/>
          <w:iCs/>
          <w:kern w:val="0"/>
          <w:sz w:val="24"/>
          <w:szCs w:val="24"/>
        </w:rPr>
        <w:t xml:space="preserve"> category</w:t>
      </w:r>
      <w:r w:rsidR="00EB6F91" w:rsidRPr="00AA5E35">
        <w:rPr>
          <w:rFonts w:ascii="Times New Roman" w:hAnsi="Times New Roman" w:cs="Times New Roman" w:hint="eastAsia"/>
          <w:iCs/>
          <w:kern w:val="0"/>
          <w:sz w:val="24"/>
          <w:szCs w:val="24"/>
        </w:rPr>
        <w:t xml:space="preserve">, </w:t>
      </w:r>
      <w:r w:rsidR="001B3D95" w:rsidRPr="00AA5E35">
        <w:rPr>
          <w:rFonts w:ascii="Times New Roman" w:hAnsi="Times New Roman" w:cs="Times New Roman" w:hint="eastAsia"/>
          <w:iCs/>
          <w:kern w:val="0"/>
          <w:sz w:val="24"/>
          <w:szCs w:val="24"/>
        </w:rPr>
        <w:t>confirming</w:t>
      </w:r>
      <w:r w:rsidR="00EB6F91" w:rsidRPr="00AA5E35">
        <w:rPr>
          <w:rFonts w:ascii="Times New Roman" w:hAnsi="Times New Roman" w:cs="Times New Roman" w:hint="eastAsia"/>
          <w:iCs/>
          <w:kern w:val="0"/>
          <w:sz w:val="24"/>
          <w:szCs w:val="24"/>
        </w:rPr>
        <w:t xml:space="preserve"> that</w:t>
      </w:r>
      <w:r w:rsidR="00323E0D" w:rsidRPr="00AA5E35">
        <w:rPr>
          <w:rFonts w:ascii="Times New Roman" w:hAnsi="Times New Roman" w:cs="Times New Roman" w:hint="eastAsia"/>
          <w:iCs/>
          <w:kern w:val="0"/>
          <w:sz w:val="24"/>
          <w:szCs w:val="24"/>
        </w:rPr>
        <w:t xml:space="preserve"> </w:t>
      </w:r>
      <w:r w:rsidR="009A0F0E" w:rsidRPr="00AA5E35">
        <w:rPr>
          <w:rFonts w:ascii="Times New Roman" w:hAnsi="Times New Roman" w:cs="Times New Roman" w:hint="eastAsia"/>
          <w:iCs/>
          <w:kern w:val="0"/>
          <w:sz w:val="24"/>
          <w:szCs w:val="24"/>
        </w:rPr>
        <w:t xml:space="preserve">advisors </w:t>
      </w:r>
      <w:r w:rsidR="001B3D95" w:rsidRPr="00AA5E35">
        <w:rPr>
          <w:rFonts w:ascii="Times New Roman" w:hAnsi="Times New Roman" w:cs="Times New Roman" w:hint="eastAsia"/>
          <w:iCs/>
          <w:kern w:val="0"/>
          <w:sz w:val="24"/>
          <w:szCs w:val="24"/>
        </w:rPr>
        <w:t>exhibited</w:t>
      </w:r>
      <w:r w:rsidR="00323E0D" w:rsidRPr="00AA5E35">
        <w:rPr>
          <w:rFonts w:ascii="Times New Roman" w:hAnsi="Times New Roman" w:cs="Times New Roman" w:hint="eastAsia"/>
          <w:iCs/>
          <w:kern w:val="0"/>
          <w:sz w:val="24"/>
          <w:szCs w:val="24"/>
        </w:rPr>
        <w:t xml:space="preserve"> learning </w:t>
      </w:r>
      <w:r w:rsidR="001B3D95" w:rsidRPr="00AA5E35">
        <w:rPr>
          <w:rFonts w:ascii="Times New Roman" w:hAnsi="Times New Roman" w:cs="Times New Roman" w:hint="eastAsia"/>
          <w:iCs/>
          <w:kern w:val="0"/>
          <w:sz w:val="24"/>
          <w:szCs w:val="24"/>
        </w:rPr>
        <w:t>biases</w:t>
      </w:r>
      <w:r w:rsidR="009A0F0E" w:rsidRPr="00AA5E35">
        <w:rPr>
          <w:rFonts w:ascii="Times New Roman" w:hAnsi="Times New Roman" w:cs="Times New Roman" w:hint="eastAsia"/>
          <w:iCs/>
          <w:kern w:val="0"/>
          <w:sz w:val="24"/>
          <w:szCs w:val="24"/>
        </w:rPr>
        <w:t xml:space="preserve"> </w:t>
      </w:r>
      <w:r w:rsidR="00104578" w:rsidRPr="00AA5E35">
        <w:rPr>
          <w:rFonts w:ascii="Times New Roman" w:hAnsi="Times New Roman" w:cs="Times New Roman" w:hint="eastAsia"/>
          <w:iCs/>
          <w:kern w:val="0"/>
          <w:sz w:val="24"/>
          <w:szCs w:val="24"/>
        </w:rPr>
        <w:t>towards</w:t>
      </w:r>
      <w:r w:rsidR="009A0F0E" w:rsidRPr="00AA5E35">
        <w:rPr>
          <w:rFonts w:ascii="Times New Roman" w:hAnsi="Times New Roman" w:cs="Times New Roman" w:hint="eastAsia"/>
          <w:iCs/>
          <w:kern w:val="0"/>
          <w:sz w:val="24"/>
          <w:szCs w:val="24"/>
        </w:rPr>
        <w:t xml:space="preserve"> </w:t>
      </w:r>
      <w:r w:rsidR="009A0F0E" w:rsidRPr="00AA5E35">
        <w:rPr>
          <w:rFonts w:ascii="Times New Roman" w:hAnsi="Times New Roman" w:cs="Times New Roman"/>
          <w:iCs/>
          <w:kern w:val="0"/>
          <w:sz w:val="24"/>
          <w:szCs w:val="24"/>
        </w:rPr>
        <w:t>differe</w:t>
      </w:r>
      <w:r w:rsidR="009A0F0E" w:rsidRPr="00AA5E35">
        <w:rPr>
          <w:rFonts w:ascii="Times New Roman" w:hAnsi="Times New Roman" w:cs="Times New Roman" w:hint="eastAsia"/>
          <w:iCs/>
          <w:kern w:val="0"/>
          <w:sz w:val="24"/>
          <w:szCs w:val="24"/>
        </w:rPr>
        <w:t xml:space="preserve">nt feedback received from </w:t>
      </w:r>
      <w:r w:rsidR="00770CC8" w:rsidRPr="00AA5E35">
        <w:rPr>
          <w:rFonts w:ascii="Times New Roman" w:hAnsi="Times New Roman" w:cs="Times New Roman"/>
          <w:iCs/>
          <w:kern w:val="0"/>
          <w:sz w:val="24"/>
          <w:szCs w:val="24"/>
        </w:rPr>
        <w:t>differe</w:t>
      </w:r>
      <w:r w:rsidR="00770CC8" w:rsidRPr="00AA5E35">
        <w:rPr>
          <w:rFonts w:ascii="Times New Roman" w:hAnsi="Times New Roman" w:cs="Times New Roman" w:hint="eastAsia"/>
          <w:iCs/>
          <w:kern w:val="0"/>
          <w:sz w:val="24"/>
          <w:szCs w:val="24"/>
        </w:rPr>
        <w:t xml:space="preserve">nt </w:t>
      </w:r>
      <w:r w:rsidR="009A0F0E" w:rsidRPr="00AA5E35">
        <w:rPr>
          <w:rFonts w:ascii="Times New Roman" w:hAnsi="Times New Roman" w:cs="Times New Roman" w:hint="eastAsia"/>
          <w:iCs/>
          <w:kern w:val="0"/>
          <w:sz w:val="24"/>
          <w:szCs w:val="24"/>
        </w:rPr>
        <w:t>advice types</w:t>
      </w:r>
      <w:r w:rsidR="00182BC3" w:rsidRPr="00AA5E35">
        <w:rPr>
          <w:rFonts w:ascii="Times New Roman" w:hAnsi="Times New Roman" w:cs="Times New Roman"/>
          <w:iCs/>
          <w:kern w:val="0"/>
          <w:sz w:val="24"/>
          <w:szCs w:val="24"/>
        </w:rPr>
        <w:t>.</w:t>
      </w:r>
      <w:r w:rsidR="00EB6F91"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hint="eastAsia"/>
          <w:iCs/>
          <w:kern w:val="0"/>
          <w:sz w:val="24"/>
          <w:szCs w:val="24"/>
        </w:rPr>
        <w:t>P</w:t>
      </w:r>
      <w:r w:rsidR="00E6702E" w:rsidRPr="00AA5E35">
        <w:rPr>
          <w:rFonts w:ascii="Times New Roman" w:hAnsi="Times New Roman" w:cs="Times New Roman"/>
          <w:iCs/>
          <w:kern w:val="0"/>
          <w:sz w:val="24"/>
          <w:szCs w:val="24"/>
        </w:rPr>
        <w:t>osterior predictive checks</w:t>
      </w:r>
      <w:r w:rsidR="00AA5E35" w:rsidRPr="00AA5E35">
        <w:rPr>
          <w:rFonts w:ascii="Times New Roman" w:hAnsi="Times New Roman" w:cs="Times New Roman" w:hint="eastAsia"/>
          <w:iCs/>
          <w:kern w:val="0"/>
          <w:sz w:val="24"/>
          <w:szCs w:val="24"/>
        </w:rPr>
        <w:t xml:space="preserve"> </w:t>
      </w:r>
      <w:r w:rsidR="00CE4D0F" w:rsidRPr="00AA5E35">
        <w:rPr>
          <w:rFonts w:ascii="Times New Roman" w:hAnsi="Times New Roman" w:cs="Times New Roman"/>
          <w:iCs/>
          <w:kern w:val="0"/>
          <w:sz w:val="24"/>
          <w:szCs w:val="24"/>
        </w:rPr>
        <w:fldChar w:fldCharType="begin"/>
      </w:r>
      <w:r w:rsidR="0003196A">
        <w:rPr>
          <w:rFonts w:ascii="Times New Roman" w:hAnsi="Times New Roman" w:cs="Times New Roman"/>
          <w:iCs/>
          <w:kern w:val="0"/>
          <w:sz w:val="24"/>
          <w:szCs w:val="24"/>
        </w:rPr>
        <w:instrText xml:space="preserve"> ADDIN ZOTERO_ITEM CSL_CITATION {"citationID":"EpvLlsxA","properties":{"formattedCitation":"(Zhang et al., 2020)","plainCitation":"(Zhang et al., 2020)","noteIndex":0},"citationItems":[{"id":270,"uris":["http://zotero.org/users/10125738/items/R6S2RU9U"],"itemData":{"id":270,"type":"article-journal","abstract":"The recent years have witnessed a dramatic increase in the use of reinforcement learning (RL) models in social, cognitive and affective neuroscience. This approach, in combination with neuroimaging techniques such as functional magnetic resonance imaging, enables quantitative investigations into latent mechanistic processes. However, increased use of relatively complex computational approaches has led to potential misconceptions and imprecise interpretations. Here, we present a comprehensive framework for the examination of (social) decision-making with the simple Rescorla–Wagner RL model. We discuss common pitfalls in its application and provide practical suggestions. First, with simulation, we unpack the functional role of the learning rate and pinpoint what could easily go wrong when interpreting differences in the learning rate. Then, we discuss the inevitable collinearity between outcome and prediction error in RL models and provide suggestions of how to justify whether the observed neural activation is related to the prediction error rather than outcome valence. Finally, we suggest posterior predictive check is a crucial step after model comparison, and we articulate employing hierarchical modeling for parameter estimation. We aim to provide simple and scalable explanations and practical guidelines for employing RL models to assist both beginners and advanced users in better implementing and interpreting their model-based analyses.","container-title":"Social Cognitive and Affective Neuroscience","DOI":"10.1093/scan/nsaa089","ISSN":"1749-5016","issue":"6","journalAbbreviation":"Social Cognitive and Affective Neuroscience","page":"695-707","source":"Silverchair","title":"Using reinforcement learning models in social neuroscience: frameworks, pitfalls and suggestions of best practices","title-short":"Using reinforcement learning models in social neuroscience","volume":"15","author":[{"family":"Zhang","given":"Lei"},{"family":"Lengersdorff","given":"Lukas"},{"family":"Mikus","given":"Nace"},{"family":"Gläscher","given":"Jan"},{"family":"Lamm","given":"Claus"}],"issued":{"date-parts":[["2020",7,30]]}}}],"schema":"https://github.com/citation-style-language/schema/raw/master/csl-citation.json"} </w:instrText>
      </w:r>
      <w:r w:rsidR="00CE4D0F" w:rsidRPr="00AA5E35">
        <w:rPr>
          <w:rFonts w:ascii="Times New Roman" w:hAnsi="Times New Roman" w:cs="Times New Roman"/>
          <w:iCs/>
          <w:kern w:val="0"/>
          <w:sz w:val="24"/>
          <w:szCs w:val="24"/>
        </w:rPr>
        <w:fldChar w:fldCharType="separate"/>
      </w:r>
      <w:r w:rsidR="00007013" w:rsidRPr="00AA5E35">
        <w:rPr>
          <w:rFonts w:ascii="Times New Roman" w:hAnsi="Times New Roman" w:cs="Times New Roman"/>
          <w:sz w:val="24"/>
        </w:rPr>
        <w:t>(Zhang et al., 2020)</w:t>
      </w:r>
      <w:r w:rsidR="00CE4D0F" w:rsidRPr="00AA5E35">
        <w:rPr>
          <w:rFonts w:ascii="Times New Roman" w:hAnsi="Times New Roman" w:cs="Times New Roman"/>
          <w:iCs/>
          <w:kern w:val="0"/>
          <w:sz w:val="24"/>
          <w:szCs w:val="24"/>
        </w:rPr>
        <w:fldChar w:fldCharType="end"/>
      </w:r>
      <w:r w:rsidR="00E6702E" w:rsidRPr="00AA5E35">
        <w:rPr>
          <w:rFonts w:ascii="Times New Roman" w:hAnsi="Times New Roman" w:cs="Times New Roman"/>
          <w:iCs/>
          <w:kern w:val="0"/>
          <w:sz w:val="24"/>
          <w:szCs w:val="24"/>
        </w:rPr>
        <w:t xml:space="preserve"> </w:t>
      </w:r>
      <w:r w:rsidR="00E6702E" w:rsidRPr="00AA5E35">
        <w:rPr>
          <w:rFonts w:ascii="Times New Roman" w:hAnsi="Times New Roman" w:cs="Times New Roman" w:hint="eastAsia"/>
          <w:iCs/>
          <w:kern w:val="0"/>
          <w:sz w:val="24"/>
          <w:szCs w:val="24"/>
        </w:rPr>
        <w:t xml:space="preserve">on </w:t>
      </w:r>
      <w:r w:rsidR="00E6702E" w:rsidRPr="00AA5E35">
        <w:rPr>
          <w:rFonts w:ascii="Times New Roman" w:hAnsi="Times New Roman" w:cs="Times New Roman"/>
          <w:iCs/>
          <w:kern w:val="0"/>
          <w:sz w:val="24"/>
          <w:szCs w:val="24"/>
        </w:rPr>
        <w:t>the winning model</w:t>
      </w:r>
      <w:r w:rsidR="00E6702E" w:rsidRPr="00AA5E35">
        <w:rPr>
          <w:rFonts w:ascii="Times New Roman" w:hAnsi="Times New Roman" w:cs="Times New Roman" w:hint="eastAsia"/>
          <w:iCs/>
          <w:kern w:val="0"/>
          <w:sz w:val="24"/>
          <w:szCs w:val="24"/>
        </w:rPr>
        <w:t xml:space="preserve"> were conducted</w:t>
      </w:r>
      <w:r w:rsidR="00E6702E" w:rsidRPr="00AA5E35">
        <w:rPr>
          <w:rFonts w:ascii="Times New Roman" w:hAnsi="Times New Roman" w:cs="Times New Roman"/>
          <w:iCs/>
          <w:kern w:val="0"/>
          <w:sz w:val="24"/>
          <w:szCs w:val="24"/>
        </w:rPr>
        <w:t xml:space="preserve"> </w:t>
      </w:r>
      <w:r w:rsidR="00E6702E" w:rsidRPr="00AA5E35">
        <w:rPr>
          <w:rFonts w:ascii="Times New Roman" w:hAnsi="Times New Roman" w:cs="Times New Roman" w:hint="eastAsia"/>
          <w:iCs/>
          <w:kern w:val="0"/>
          <w:sz w:val="24"/>
          <w:szCs w:val="24"/>
        </w:rPr>
        <w:t>to test</w:t>
      </w:r>
      <w:r w:rsidR="00E6702E" w:rsidRPr="00AA5E35">
        <w:rPr>
          <w:rFonts w:ascii="Times New Roman" w:hAnsi="Times New Roman" w:cs="Times New Roman"/>
          <w:iCs/>
          <w:kern w:val="0"/>
          <w:sz w:val="24"/>
          <w:szCs w:val="24"/>
        </w:rPr>
        <w:t xml:space="preserve"> the</w:t>
      </w:r>
      <w:r w:rsidR="00E6702E"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iCs/>
          <w:kern w:val="0"/>
          <w:sz w:val="24"/>
          <w:szCs w:val="24"/>
        </w:rPr>
        <w:t>congruence</w:t>
      </w:r>
      <w:r w:rsidR="00E6702E" w:rsidRPr="00AA5E35">
        <w:rPr>
          <w:rFonts w:ascii="Times New Roman" w:hAnsi="Times New Roman" w:cs="Times New Roman" w:hint="eastAsia"/>
          <w:iCs/>
          <w:kern w:val="0"/>
          <w:sz w:val="24"/>
          <w:szCs w:val="24"/>
        </w:rPr>
        <w:t xml:space="preserve"> between</w:t>
      </w:r>
      <w:r w:rsidR="00E6702E" w:rsidRPr="00AA5E35">
        <w:rPr>
          <w:rFonts w:ascii="Times New Roman" w:hAnsi="Times New Roman" w:cs="Times New Roman"/>
          <w:iCs/>
          <w:kern w:val="0"/>
          <w:sz w:val="24"/>
          <w:szCs w:val="24"/>
        </w:rPr>
        <w:t xml:space="preserve"> true behavioral data </w:t>
      </w:r>
      <w:r w:rsidR="00E6702E" w:rsidRPr="00AA5E35">
        <w:rPr>
          <w:rFonts w:ascii="Times New Roman" w:hAnsi="Times New Roman" w:cs="Times New Roman" w:hint="eastAsia"/>
          <w:iCs/>
          <w:kern w:val="0"/>
          <w:sz w:val="24"/>
          <w:szCs w:val="24"/>
        </w:rPr>
        <w:t>and</w:t>
      </w:r>
      <w:r w:rsidR="00E6702E" w:rsidRPr="00AA5E35">
        <w:rPr>
          <w:rFonts w:ascii="Times New Roman" w:hAnsi="Times New Roman" w:cs="Times New Roman"/>
          <w:iCs/>
          <w:kern w:val="0"/>
          <w:sz w:val="24"/>
          <w:szCs w:val="24"/>
        </w:rPr>
        <w:t xml:space="preserve"> the </w:t>
      </w:r>
      <w:r w:rsidR="00E6702E" w:rsidRPr="00AA5E35">
        <w:rPr>
          <w:rFonts w:ascii="Times New Roman" w:hAnsi="Times New Roman" w:cs="Times New Roman" w:hint="eastAsia"/>
          <w:iCs/>
          <w:kern w:val="0"/>
          <w:sz w:val="24"/>
          <w:szCs w:val="24"/>
        </w:rPr>
        <w:t>simulated</w:t>
      </w:r>
      <w:r w:rsidR="00E6702E" w:rsidRPr="00AA5E35">
        <w:rPr>
          <w:rFonts w:ascii="Times New Roman" w:hAnsi="Times New Roman" w:cs="Times New Roman"/>
          <w:iCs/>
          <w:kern w:val="0"/>
          <w:sz w:val="24"/>
          <w:szCs w:val="24"/>
        </w:rPr>
        <w:t xml:space="preserve"> data </w:t>
      </w:r>
      <w:r w:rsidR="00E6702E" w:rsidRPr="00AA5E35">
        <w:rPr>
          <w:rFonts w:ascii="Times New Roman" w:hAnsi="Times New Roman" w:cs="Times New Roman" w:hint="eastAsia"/>
          <w:iCs/>
          <w:kern w:val="0"/>
          <w:sz w:val="24"/>
          <w:szCs w:val="24"/>
        </w:rPr>
        <w:t xml:space="preserve">at different scales: </w:t>
      </w:r>
      <w:r w:rsidR="00E6702E" w:rsidRPr="00AA5E35">
        <w:rPr>
          <w:rFonts w:ascii="Times New Roman" w:hAnsi="Times New Roman" w:cs="Times New Roman"/>
          <w:iCs/>
          <w:kern w:val="0"/>
          <w:sz w:val="24"/>
          <w:szCs w:val="24"/>
        </w:rPr>
        <w:t>trial-wise scale</w:t>
      </w:r>
      <w:r w:rsidR="00E6702E"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hint="eastAsia"/>
          <w:b/>
          <w:bCs/>
          <w:iCs/>
          <w:kern w:val="0"/>
          <w:sz w:val="24"/>
          <w:szCs w:val="24"/>
        </w:rPr>
        <w:t>Supplementary</w:t>
      </w:r>
      <w:r w:rsidR="00E6702E" w:rsidRPr="00AA5E35">
        <w:rPr>
          <w:rFonts w:ascii="Times New Roman" w:hAnsi="Times New Roman" w:cs="Times New Roman"/>
          <w:b/>
          <w:iCs/>
          <w:kern w:val="0"/>
          <w:sz w:val="24"/>
          <w:szCs w:val="24"/>
        </w:rPr>
        <w:t xml:space="preserve"> Table 1</w:t>
      </w:r>
      <w:r w:rsidR="00E6702E" w:rsidRPr="00AA5E35">
        <w:rPr>
          <w:rFonts w:ascii="Times New Roman" w:hAnsi="Times New Roman" w:cs="Times New Roman" w:hint="eastAsia"/>
          <w:b/>
          <w:iCs/>
          <w:kern w:val="0"/>
          <w:sz w:val="24"/>
          <w:szCs w:val="24"/>
        </w:rPr>
        <w:t>)</w:t>
      </w:r>
      <w:r w:rsidR="00E6702E"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iCs/>
          <w:kern w:val="0"/>
          <w:sz w:val="24"/>
          <w:szCs w:val="24"/>
        </w:rPr>
        <w:t>individual-wise scale</w:t>
      </w:r>
      <w:r w:rsidR="00E6702E"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hint="eastAsia"/>
          <w:b/>
          <w:bCs/>
          <w:iCs/>
          <w:kern w:val="0"/>
          <w:sz w:val="24"/>
          <w:szCs w:val="24"/>
        </w:rPr>
        <w:t>Supplementary</w:t>
      </w:r>
      <w:r w:rsidR="00E6702E" w:rsidRPr="00AA5E35">
        <w:rPr>
          <w:rFonts w:ascii="Times New Roman" w:hAnsi="Times New Roman" w:cs="Times New Roman"/>
          <w:b/>
          <w:iCs/>
          <w:kern w:val="0"/>
          <w:sz w:val="24"/>
          <w:szCs w:val="24"/>
        </w:rPr>
        <w:t xml:space="preserve"> Table 2</w:t>
      </w:r>
      <w:r w:rsidR="00E6702E" w:rsidRPr="00AA5E35">
        <w:rPr>
          <w:rFonts w:ascii="Times New Roman" w:hAnsi="Times New Roman" w:cs="Times New Roman" w:hint="eastAsia"/>
          <w:bCs/>
          <w:iCs/>
          <w:kern w:val="0"/>
          <w:sz w:val="24"/>
          <w:szCs w:val="24"/>
        </w:rPr>
        <w:t>)</w:t>
      </w:r>
      <w:r w:rsidR="00E6702E" w:rsidRPr="00AA5E35">
        <w:rPr>
          <w:rFonts w:ascii="Times New Roman" w:hAnsi="Times New Roman" w:cs="Times New Roman" w:hint="eastAsia"/>
          <w:iCs/>
          <w:kern w:val="0"/>
          <w:sz w:val="24"/>
          <w:szCs w:val="24"/>
        </w:rPr>
        <w:t xml:space="preserve">, and </w:t>
      </w:r>
      <w:r w:rsidR="00E6702E" w:rsidRPr="00AA5E35">
        <w:rPr>
          <w:rFonts w:ascii="Times New Roman" w:hAnsi="Times New Roman" w:cs="Times New Roman"/>
          <w:iCs/>
          <w:kern w:val="0"/>
          <w:sz w:val="24"/>
          <w:szCs w:val="24"/>
        </w:rPr>
        <w:t>grand average scale across trials and individuals</w:t>
      </w:r>
      <w:r w:rsidR="00E6702E" w:rsidRPr="00AA5E35">
        <w:rPr>
          <w:rFonts w:ascii="Times New Roman" w:hAnsi="Times New Roman" w:cs="Times New Roman" w:hint="eastAsia"/>
          <w:iCs/>
          <w:kern w:val="0"/>
          <w:sz w:val="24"/>
          <w:szCs w:val="24"/>
        </w:rPr>
        <w:t xml:space="preserve"> (</w:t>
      </w:r>
      <w:r w:rsidR="00E6702E" w:rsidRPr="00AA5E35">
        <w:rPr>
          <w:rFonts w:ascii="Times New Roman" w:hAnsi="Times New Roman" w:cs="Times New Roman" w:hint="eastAsia"/>
          <w:b/>
          <w:bCs/>
          <w:iCs/>
          <w:kern w:val="0"/>
          <w:sz w:val="24"/>
          <w:szCs w:val="24"/>
        </w:rPr>
        <w:t>Supplementary</w:t>
      </w:r>
      <w:r w:rsidR="00E6702E" w:rsidRPr="00AA5E35">
        <w:rPr>
          <w:rFonts w:ascii="Times New Roman" w:hAnsi="Times New Roman" w:cs="Times New Roman"/>
          <w:b/>
          <w:iCs/>
          <w:kern w:val="0"/>
          <w:sz w:val="24"/>
          <w:szCs w:val="24"/>
        </w:rPr>
        <w:t xml:space="preserve"> Fig. </w:t>
      </w:r>
      <w:r w:rsidR="004C75E3">
        <w:rPr>
          <w:rFonts w:ascii="Times New Roman" w:hAnsi="Times New Roman" w:cs="Times New Roman" w:hint="eastAsia"/>
          <w:b/>
          <w:iCs/>
          <w:kern w:val="0"/>
          <w:sz w:val="24"/>
          <w:szCs w:val="24"/>
        </w:rPr>
        <w:t>2</w:t>
      </w:r>
      <w:r w:rsidR="00E6702E" w:rsidRPr="00AA5E35">
        <w:rPr>
          <w:rFonts w:ascii="Times New Roman" w:hAnsi="Times New Roman" w:cs="Times New Roman"/>
          <w:iCs/>
          <w:kern w:val="0"/>
          <w:sz w:val="24"/>
          <w:szCs w:val="24"/>
        </w:rPr>
        <w:t>).</w:t>
      </w:r>
      <w:r w:rsidR="00E6702E" w:rsidRPr="00AA5E35">
        <w:rPr>
          <w:rFonts w:ascii="Times New Roman" w:hAnsi="Times New Roman" w:cs="Times New Roman" w:hint="eastAsia"/>
          <w:iCs/>
          <w:kern w:val="0"/>
          <w:sz w:val="24"/>
          <w:szCs w:val="24"/>
        </w:rPr>
        <w:t xml:space="preserve"> </w:t>
      </w:r>
      <w:bookmarkStart w:id="64" w:name="OLE_LINK40"/>
      <w:r w:rsidR="003C71E3" w:rsidRPr="00AA5E35">
        <w:rPr>
          <w:rFonts w:ascii="Times New Roman" w:hAnsi="Times New Roman" w:cs="Times New Roman" w:hint="eastAsia"/>
          <w:iCs/>
          <w:kern w:val="0"/>
          <w:sz w:val="24"/>
          <w:szCs w:val="24"/>
        </w:rPr>
        <w:t>T</w:t>
      </w:r>
      <w:r w:rsidR="00093C8C" w:rsidRPr="00AA5E35">
        <w:rPr>
          <w:rFonts w:ascii="Times New Roman" w:hAnsi="Times New Roman" w:cs="Times New Roman"/>
          <w:iCs/>
          <w:kern w:val="0"/>
          <w:sz w:val="24"/>
          <w:szCs w:val="24"/>
        </w:rPr>
        <w:t xml:space="preserve">he </w:t>
      </w:r>
      <w:r w:rsidR="003A2321" w:rsidRPr="00AA5E35">
        <w:rPr>
          <w:rFonts w:ascii="Times New Roman" w:hAnsi="Times New Roman" w:cs="Times New Roman"/>
          <w:iCs/>
          <w:kern w:val="0"/>
          <w:sz w:val="24"/>
          <w:szCs w:val="24"/>
        </w:rPr>
        <w:t xml:space="preserve">validity </w:t>
      </w:r>
      <w:r w:rsidR="00093C8C" w:rsidRPr="00AA5E35">
        <w:rPr>
          <w:rFonts w:ascii="Times New Roman" w:hAnsi="Times New Roman" w:cs="Times New Roman"/>
          <w:iCs/>
          <w:kern w:val="0"/>
          <w:sz w:val="24"/>
          <w:szCs w:val="24"/>
        </w:rPr>
        <w:t xml:space="preserve">of the winning model </w:t>
      </w:r>
      <w:r w:rsidR="001D24DD" w:rsidRPr="00AA5E35">
        <w:rPr>
          <w:rFonts w:ascii="Times New Roman" w:hAnsi="Times New Roman" w:cs="Times New Roman"/>
          <w:iCs/>
          <w:kern w:val="0"/>
          <w:sz w:val="24"/>
          <w:szCs w:val="24"/>
        </w:rPr>
        <w:t>M7</w:t>
      </w:r>
      <w:r w:rsidR="001D24DD" w:rsidRPr="00AA5E35">
        <w:rPr>
          <w:rFonts w:ascii="Times New Roman" w:hAnsi="Times New Roman" w:cs="Times New Roman" w:hint="eastAsia"/>
          <w:iCs/>
          <w:kern w:val="0"/>
          <w:sz w:val="24"/>
          <w:szCs w:val="24"/>
        </w:rPr>
        <w:t xml:space="preserve"> </w:t>
      </w:r>
      <w:bookmarkEnd w:id="64"/>
      <w:r w:rsidR="003C71E3" w:rsidRPr="00AA5E35">
        <w:rPr>
          <w:rFonts w:ascii="Times New Roman" w:hAnsi="Times New Roman" w:cs="Times New Roman" w:hint="eastAsia"/>
          <w:iCs/>
          <w:kern w:val="0"/>
          <w:sz w:val="24"/>
          <w:szCs w:val="24"/>
        </w:rPr>
        <w:t xml:space="preserve">was </w:t>
      </w:r>
      <w:r w:rsidR="003C71E3" w:rsidRPr="00AA5E35">
        <w:rPr>
          <w:rFonts w:ascii="Times New Roman" w:hAnsi="Times New Roman" w:cs="Times New Roman"/>
          <w:iCs/>
          <w:kern w:val="0"/>
          <w:sz w:val="24"/>
          <w:szCs w:val="24"/>
        </w:rPr>
        <w:t>further</w:t>
      </w:r>
      <w:r w:rsidR="003C71E3" w:rsidRPr="00AA5E35">
        <w:rPr>
          <w:rFonts w:ascii="Times New Roman" w:hAnsi="Times New Roman" w:cs="Times New Roman" w:hint="eastAsia"/>
          <w:iCs/>
          <w:kern w:val="0"/>
          <w:sz w:val="24"/>
          <w:szCs w:val="24"/>
        </w:rPr>
        <w:t xml:space="preserve"> confirmed</w:t>
      </w:r>
      <w:r w:rsidR="003C71E3" w:rsidRPr="00AA5E35">
        <w:rPr>
          <w:rFonts w:ascii="Times New Roman" w:hAnsi="Times New Roman" w:cs="Times New Roman"/>
          <w:iCs/>
          <w:kern w:val="0"/>
          <w:sz w:val="24"/>
          <w:szCs w:val="24"/>
        </w:rPr>
        <w:t xml:space="preserve"> </w:t>
      </w:r>
      <w:r w:rsidR="00093C8C" w:rsidRPr="00AA5E35">
        <w:rPr>
          <w:rFonts w:ascii="Times New Roman" w:hAnsi="Times New Roman" w:cs="Times New Roman"/>
          <w:iCs/>
          <w:kern w:val="0"/>
          <w:sz w:val="24"/>
          <w:szCs w:val="24"/>
        </w:rPr>
        <w:t>by linking computational parameters and</w:t>
      </w:r>
      <w:r w:rsidR="008E1C2C" w:rsidRPr="00AA5E35">
        <w:rPr>
          <w:rFonts w:ascii="Times New Roman" w:hAnsi="Times New Roman" w:cs="Times New Roman"/>
          <w:iCs/>
          <w:kern w:val="0"/>
          <w:sz w:val="24"/>
          <w:szCs w:val="24"/>
        </w:rPr>
        <w:t xml:space="preserve"> the associated</w:t>
      </w:r>
      <w:r w:rsidR="00093C8C" w:rsidRPr="00AA5E35">
        <w:rPr>
          <w:rFonts w:ascii="Times New Roman" w:hAnsi="Times New Roman" w:cs="Times New Roman"/>
          <w:iCs/>
          <w:kern w:val="0"/>
          <w:sz w:val="24"/>
          <w:szCs w:val="24"/>
        </w:rPr>
        <w:t xml:space="preserve"> behavioral </w:t>
      </w:r>
      <w:r w:rsidR="00C842E8" w:rsidRPr="00AA5E35">
        <w:rPr>
          <w:rFonts w:ascii="Times New Roman" w:hAnsi="Times New Roman" w:cs="Times New Roman"/>
          <w:iCs/>
          <w:kern w:val="0"/>
          <w:sz w:val="24"/>
          <w:szCs w:val="24"/>
        </w:rPr>
        <w:t>measurements</w:t>
      </w:r>
      <w:r w:rsidR="00FE41CB" w:rsidRPr="00AA5E35">
        <w:rPr>
          <w:rFonts w:ascii="Times New Roman" w:hAnsi="Times New Roman" w:cs="Times New Roman"/>
          <w:iCs/>
          <w:kern w:val="0"/>
          <w:sz w:val="24"/>
          <w:szCs w:val="24"/>
        </w:rPr>
        <w:t xml:space="preserve"> (</w:t>
      </w:r>
      <w:r w:rsidR="00FE41CB" w:rsidRPr="00AA5E35">
        <w:rPr>
          <w:rFonts w:ascii="Times New Roman" w:hAnsi="Times New Roman" w:cs="Times New Roman"/>
          <w:b/>
          <w:bCs/>
          <w:iCs/>
          <w:kern w:val="0"/>
          <w:sz w:val="24"/>
          <w:szCs w:val="24"/>
        </w:rPr>
        <w:t>Table</w:t>
      </w:r>
      <w:r w:rsidR="00DA10B2" w:rsidRPr="00AA5E35">
        <w:rPr>
          <w:rFonts w:ascii="Times New Roman" w:hAnsi="Times New Roman" w:cs="Times New Roman" w:hint="eastAsia"/>
          <w:b/>
          <w:bCs/>
          <w:iCs/>
          <w:kern w:val="0"/>
          <w:sz w:val="24"/>
          <w:szCs w:val="24"/>
        </w:rPr>
        <w:t xml:space="preserve"> </w:t>
      </w:r>
      <w:r w:rsidR="00FE41CB" w:rsidRPr="00AA5E35">
        <w:rPr>
          <w:rFonts w:ascii="Times New Roman" w:hAnsi="Times New Roman" w:cs="Times New Roman"/>
          <w:b/>
          <w:bCs/>
          <w:iCs/>
          <w:kern w:val="0"/>
          <w:sz w:val="24"/>
          <w:szCs w:val="24"/>
        </w:rPr>
        <w:t>1</w:t>
      </w:r>
      <w:r w:rsidR="00FE41CB" w:rsidRPr="00AA5E35">
        <w:rPr>
          <w:rFonts w:ascii="Times New Roman" w:hAnsi="Times New Roman" w:cs="Times New Roman"/>
          <w:iCs/>
          <w:kern w:val="0"/>
          <w:sz w:val="24"/>
          <w:szCs w:val="24"/>
        </w:rPr>
        <w:t>)</w:t>
      </w:r>
      <w:r w:rsidR="00093C8C" w:rsidRPr="00AA5E35">
        <w:rPr>
          <w:rFonts w:ascii="Times New Roman" w:hAnsi="Times New Roman" w:cs="Times New Roman"/>
          <w:iCs/>
          <w:kern w:val="0"/>
          <w:sz w:val="24"/>
          <w:szCs w:val="24"/>
        </w:rPr>
        <w:t>.</w:t>
      </w:r>
      <w:r w:rsidR="00FE03B7" w:rsidRPr="00AA5E35">
        <w:rPr>
          <w:rFonts w:ascii="Times New Roman" w:hAnsi="Times New Roman" w:cs="Times New Roman"/>
          <w:iCs/>
          <w:kern w:val="0"/>
          <w:sz w:val="24"/>
          <w:szCs w:val="24"/>
        </w:rPr>
        <w:t xml:space="preserve"> </w:t>
      </w:r>
      <w:r w:rsidR="00F56AF5">
        <w:rPr>
          <w:rFonts w:ascii="Times New Roman" w:hAnsi="Times New Roman" w:cs="Times New Roman" w:hint="eastAsia"/>
          <w:iCs/>
          <w:kern w:val="0"/>
          <w:sz w:val="24"/>
          <w:szCs w:val="24"/>
        </w:rPr>
        <w:t xml:space="preserve">Parameter </w:t>
      </w:r>
      <w:r w:rsidR="00485ED6" w:rsidRPr="00AA5E35">
        <w:rPr>
          <w:rFonts w:ascii="Times New Roman" w:hAnsi="Times New Roman" w:cs="Times New Roman"/>
          <w:i/>
          <w:kern w:val="0"/>
          <w:sz w:val="24"/>
          <w:szCs w:val="24"/>
        </w:rPr>
        <w:t>w</w:t>
      </w:r>
      <w:r w:rsidR="00485ED6" w:rsidRPr="00AA5E35">
        <w:rPr>
          <w:rFonts w:ascii="Times New Roman" w:hAnsi="Times New Roman" w:cs="Times New Roman"/>
          <w:iCs/>
          <w:kern w:val="0"/>
          <w:sz w:val="24"/>
          <w:szCs w:val="24"/>
        </w:rPr>
        <w:t xml:space="preserve"> (in </w:t>
      </w:r>
      <w:r w:rsidR="00485ED6" w:rsidRPr="00AA5E35">
        <w:rPr>
          <w:rFonts w:ascii="Times New Roman" w:hAnsi="Times New Roman" w:cs="Times New Roman" w:hint="eastAsia"/>
          <w:iCs/>
          <w:kern w:val="0"/>
          <w:sz w:val="24"/>
          <w:szCs w:val="24"/>
        </w:rPr>
        <w:t>e</w:t>
      </w:r>
      <w:r w:rsidR="00485ED6" w:rsidRPr="00AA5E35">
        <w:rPr>
          <w:rFonts w:ascii="Times New Roman" w:hAnsi="Times New Roman" w:cs="Times New Roman"/>
          <w:iCs/>
          <w:kern w:val="0"/>
          <w:sz w:val="24"/>
          <w:szCs w:val="24"/>
        </w:rPr>
        <w:t xml:space="preserve">quation </w:t>
      </w:r>
      <w:r w:rsidR="00485ED6" w:rsidRPr="00AA5E35">
        <w:rPr>
          <w:rFonts w:ascii="Times New Roman" w:hAnsi="Times New Roman" w:cs="Times New Roman" w:hint="eastAsia"/>
          <w:iCs/>
          <w:kern w:val="0"/>
          <w:sz w:val="24"/>
          <w:szCs w:val="24"/>
        </w:rPr>
        <w:t>(</w:t>
      </w:r>
      <w:r w:rsidR="00485ED6" w:rsidRPr="00AA5E35">
        <w:rPr>
          <w:rFonts w:ascii="Times New Roman" w:hAnsi="Times New Roman" w:cs="Times New Roman"/>
          <w:iCs/>
          <w:kern w:val="0"/>
          <w:sz w:val="24"/>
          <w:szCs w:val="24"/>
        </w:rPr>
        <w:t>1</w:t>
      </w:r>
      <w:r w:rsidR="00485ED6" w:rsidRPr="00AA5E35">
        <w:rPr>
          <w:rFonts w:ascii="Times New Roman" w:hAnsi="Times New Roman" w:cs="Times New Roman" w:hint="eastAsia"/>
          <w:iCs/>
          <w:kern w:val="0"/>
          <w:sz w:val="24"/>
          <w:szCs w:val="24"/>
        </w:rPr>
        <w:t>5)</w:t>
      </w:r>
      <w:r w:rsidR="00485ED6" w:rsidRPr="00AA5E35">
        <w:rPr>
          <w:rFonts w:ascii="Times New Roman" w:hAnsi="Times New Roman" w:cs="Times New Roman"/>
          <w:iCs/>
          <w:kern w:val="0"/>
          <w:sz w:val="24"/>
          <w:szCs w:val="24"/>
        </w:rPr>
        <w:t>) characteriz</w:t>
      </w:r>
      <w:r w:rsidR="00485ED6" w:rsidRPr="00AA5E35">
        <w:rPr>
          <w:rFonts w:ascii="Times New Roman" w:hAnsi="Times New Roman" w:cs="Times New Roman" w:hint="eastAsia"/>
          <w:iCs/>
          <w:kern w:val="0"/>
          <w:sz w:val="24"/>
          <w:szCs w:val="24"/>
        </w:rPr>
        <w:t>ed</w:t>
      </w:r>
      <w:r w:rsidR="00485ED6" w:rsidRPr="00AA5E35">
        <w:rPr>
          <w:rFonts w:ascii="Times New Roman" w:hAnsi="Times New Roman" w:cs="Times New Roman"/>
          <w:iCs/>
          <w:kern w:val="0"/>
          <w:sz w:val="24"/>
          <w:szCs w:val="24"/>
        </w:rPr>
        <w:t xml:space="preserve"> the weight of social </w:t>
      </w:r>
      <w:r w:rsidR="00485ED6" w:rsidRPr="00AA5E35">
        <w:rPr>
          <w:rFonts w:ascii="Times New Roman" w:hAnsi="Times New Roman" w:cs="Times New Roman" w:hint="eastAsia"/>
          <w:iCs/>
          <w:kern w:val="0"/>
          <w:sz w:val="24"/>
          <w:szCs w:val="24"/>
        </w:rPr>
        <w:t>value</w:t>
      </w:r>
      <w:r w:rsidR="00485ED6" w:rsidRPr="00AA5E35">
        <w:rPr>
          <w:rFonts w:ascii="Times New Roman" w:hAnsi="Times New Roman" w:cs="Times New Roman"/>
          <w:iCs/>
          <w:kern w:val="0"/>
          <w:sz w:val="24"/>
          <w:szCs w:val="24"/>
        </w:rPr>
        <w:t xml:space="preserve"> </w:t>
      </w:r>
      <w:r w:rsidR="00485ED6" w:rsidRPr="00AA5E35">
        <w:rPr>
          <w:rFonts w:ascii="Times New Roman" w:hAnsi="Times New Roman" w:cs="Times New Roman" w:hint="eastAsia"/>
          <w:iCs/>
          <w:kern w:val="0"/>
          <w:sz w:val="24"/>
          <w:szCs w:val="24"/>
        </w:rPr>
        <w:t xml:space="preserve">relative to non-social value </w:t>
      </w:r>
      <w:r w:rsidR="00485ED6" w:rsidRPr="00AA5E35">
        <w:rPr>
          <w:rFonts w:ascii="Times New Roman" w:hAnsi="Times New Roman" w:cs="Times New Roman"/>
          <w:iCs/>
          <w:kern w:val="0"/>
          <w:sz w:val="24"/>
          <w:szCs w:val="24"/>
        </w:rPr>
        <w:t xml:space="preserve">in </w:t>
      </w:r>
      <w:r w:rsidR="00485ED6" w:rsidRPr="00AA5E35">
        <w:rPr>
          <w:rFonts w:ascii="Times New Roman" w:hAnsi="Times New Roman" w:cs="Times New Roman" w:hint="eastAsia"/>
          <w:iCs/>
          <w:kern w:val="0"/>
          <w:sz w:val="24"/>
          <w:szCs w:val="24"/>
        </w:rPr>
        <w:t xml:space="preserve">the </w:t>
      </w:r>
      <w:r w:rsidR="00485ED6" w:rsidRPr="00AA5E35">
        <w:rPr>
          <w:rFonts w:ascii="Times New Roman" w:hAnsi="Times New Roman" w:cs="Times New Roman"/>
          <w:iCs/>
          <w:kern w:val="0"/>
          <w:sz w:val="24"/>
          <w:szCs w:val="24"/>
        </w:rPr>
        <w:t xml:space="preserve">process of advice giving, </w:t>
      </w:r>
      <w:r w:rsidR="00DD6119">
        <w:rPr>
          <w:rFonts w:ascii="Times New Roman" w:hAnsi="Times New Roman" w:cs="Times New Roman" w:hint="eastAsia"/>
          <w:iCs/>
          <w:kern w:val="0"/>
          <w:sz w:val="24"/>
          <w:szCs w:val="24"/>
        </w:rPr>
        <w:t xml:space="preserve">capturing </w:t>
      </w:r>
      <w:r>
        <w:rPr>
          <w:rFonts w:ascii="Times New Roman" w:hAnsi="Times New Roman" w:cs="Times New Roman" w:hint="eastAsia"/>
          <w:iCs/>
          <w:kern w:val="0"/>
          <w:sz w:val="24"/>
          <w:szCs w:val="24"/>
        </w:rPr>
        <w:t>advice</w:t>
      </w:r>
      <w:r>
        <w:rPr>
          <w:rFonts w:ascii="Times New Roman" w:hAnsi="Times New Roman" w:cs="Times New Roman"/>
          <w:iCs/>
          <w:kern w:val="0"/>
          <w:sz w:val="24"/>
          <w:szCs w:val="24"/>
        </w:rPr>
        <w:t>’</w:t>
      </w:r>
      <w:r>
        <w:rPr>
          <w:rFonts w:ascii="Times New Roman" w:hAnsi="Times New Roman" w:cs="Times New Roman" w:hint="eastAsia"/>
          <w:iCs/>
          <w:kern w:val="0"/>
          <w:sz w:val="24"/>
          <w:szCs w:val="24"/>
        </w:rPr>
        <w:t>s</w:t>
      </w:r>
      <w:r w:rsidR="00DD6119">
        <w:rPr>
          <w:rFonts w:ascii="Times New Roman" w:hAnsi="Times New Roman" w:cs="Times New Roman" w:hint="eastAsia"/>
          <w:iCs/>
          <w:kern w:val="0"/>
          <w:sz w:val="24"/>
          <w:szCs w:val="24"/>
        </w:rPr>
        <w:t xml:space="preserve"> susceptibility to the </w:t>
      </w:r>
      <w:r w:rsidR="00DD6119">
        <w:rPr>
          <w:rFonts w:ascii="Times New Roman" w:hAnsi="Times New Roman" w:cs="Times New Roman" w:hint="eastAsia"/>
          <w:iCs/>
          <w:kern w:val="0"/>
          <w:sz w:val="24"/>
          <w:szCs w:val="24"/>
        </w:rPr>
        <w:lastRenderedPageBreak/>
        <w:t>feedback from advisees. It demonstrated</w:t>
      </w:r>
      <w:r w:rsidR="00485ED6" w:rsidRPr="00AA5E35">
        <w:rPr>
          <w:rFonts w:ascii="Times New Roman" w:hAnsi="Times New Roman" w:cs="Times New Roman"/>
          <w:iCs/>
          <w:kern w:val="0"/>
          <w:sz w:val="24"/>
          <w:szCs w:val="24"/>
        </w:rPr>
        <w:t xml:space="preserve"> a </w:t>
      </w:r>
      <w:r w:rsidR="00485ED6" w:rsidRPr="00AA5E35">
        <w:rPr>
          <w:rFonts w:ascii="Times New Roman" w:hAnsi="Times New Roman" w:cs="Times New Roman" w:hint="eastAsia"/>
          <w:iCs/>
          <w:kern w:val="0"/>
          <w:sz w:val="24"/>
          <w:szCs w:val="24"/>
        </w:rPr>
        <w:t>positive</w:t>
      </w:r>
      <w:r w:rsidR="00485ED6" w:rsidRPr="00AA5E35">
        <w:rPr>
          <w:rFonts w:ascii="Times New Roman" w:hAnsi="Times New Roman" w:cs="Times New Roman"/>
          <w:iCs/>
          <w:kern w:val="0"/>
          <w:sz w:val="24"/>
          <w:szCs w:val="24"/>
        </w:rPr>
        <w:t xml:space="preserve"> correlation with the overall judgement switch </w:t>
      </w:r>
      <w:r w:rsidR="00485ED6" w:rsidRPr="00AA5E35">
        <w:rPr>
          <w:rFonts w:ascii="Times New Roman" w:hAnsi="Times New Roman" w:cs="Times New Roman" w:hint="eastAsia"/>
          <w:iCs/>
          <w:kern w:val="0"/>
          <w:sz w:val="24"/>
          <w:szCs w:val="24"/>
        </w:rPr>
        <w:t>(from session 1 to session 2)</w:t>
      </w:r>
      <w:r w:rsidR="00485ED6">
        <w:rPr>
          <w:rFonts w:ascii="Times New Roman" w:hAnsi="Times New Roman" w:cs="Times New Roman" w:hint="eastAsia"/>
          <w:iCs/>
          <w:kern w:val="0"/>
          <w:sz w:val="24"/>
          <w:szCs w:val="24"/>
        </w:rPr>
        <w:t>.</w:t>
      </w:r>
      <w:r w:rsidR="000E563C" w:rsidRPr="00AA5E35">
        <w:rPr>
          <w:rFonts w:ascii="Times New Roman" w:hAnsi="Times New Roman" w:cs="Times New Roman" w:hint="eastAsia"/>
          <w:iCs/>
          <w:kern w:val="0"/>
          <w:sz w:val="24"/>
          <w:szCs w:val="24"/>
        </w:rPr>
        <w:t xml:space="preserve"> Additionally,</w:t>
      </w:r>
      <w:r w:rsidR="00485ED6">
        <w:rPr>
          <w:rFonts w:ascii="Times New Roman" w:hAnsi="Times New Roman" w:cs="Times New Roman" w:hint="eastAsia"/>
          <w:iCs/>
          <w:kern w:val="0"/>
          <w:sz w:val="24"/>
          <w:szCs w:val="24"/>
        </w:rPr>
        <w:t xml:space="preserve"> </w:t>
      </w:r>
      <w:r w:rsidR="00F56AF5">
        <w:rPr>
          <w:rFonts w:ascii="Times New Roman" w:hAnsi="Times New Roman" w:cs="Times New Roman" w:hint="eastAsia"/>
          <w:iCs/>
          <w:kern w:val="0"/>
          <w:sz w:val="24"/>
          <w:szCs w:val="24"/>
        </w:rPr>
        <w:t xml:space="preserve">Parameter </w:t>
      </w:r>
      <w:r w:rsidR="00485ED6" w:rsidRPr="00AA5E35">
        <w:rPr>
          <w:rFonts w:ascii="Times New Roman" w:hAnsi="Times New Roman" w:cs="Times New Roman"/>
          <w:i/>
          <w:kern w:val="0"/>
          <w:sz w:val="24"/>
          <w:szCs w:val="24"/>
        </w:rPr>
        <w:t>β</w:t>
      </w:r>
      <w:r w:rsidR="00485ED6" w:rsidRPr="00AA5E35">
        <w:rPr>
          <w:rFonts w:ascii="Times New Roman" w:hAnsi="Times New Roman" w:cs="Times New Roman"/>
          <w:iCs/>
          <w:kern w:val="0"/>
          <w:sz w:val="24"/>
          <w:szCs w:val="24"/>
        </w:rPr>
        <w:t xml:space="preserve"> (in </w:t>
      </w:r>
      <w:r w:rsidR="00485ED6" w:rsidRPr="00AA5E35">
        <w:rPr>
          <w:rFonts w:ascii="Times New Roman" w:hAnsi="Times New Roman" w:cs="Times New Roman" w:hint="eastAsia"/>
          <w:iCs/>
          <w:kern w:val="0"/>
          <w:sz w:val="24"/>
          <w:szCs w:val="24"/>
        </w:rPr>
        <w:t>e</w:t>
      </w:r>
      <w:r w:rsidR="00485ED6" w:rsidRPr="00AA5E35">
        <w:rPr>
          <w:rFonts w:ascii="Times New Roman" w:hAnsi="Times New Roman" w:cs="Times New Roman"/>
          <w:iCs/>
          <w:kern w:val="0"/>
          <w:sz w:val="24"/>
          <w:szCs w:val="24"/>
        </w:rPr>
        <w:t xml:space="preserve">quation </w:t>
      </w:r>
      <w:r w:rsidR="00485ED6" w:rsidRPr="00AA5E35">
        <w:rPr>
          <w:rFonts w:ascii="Times New Roman" w:hAnsi="Times New Roman" w:cs="Times New Roman" w:hint="eastAsia"/>
          <w:iCs/>
          <w:kern w:val="0"/>
          <w:sz w:val="24"/>
          <w:szCs w:val="24"/>
        </w:rPr>
        <w:t>(18)</w:t>
      </w:r>
      <w:r w:rsidR="00485ED6" w:rsidRPr="00AA5E35">
        <w:rPr>
          <w:rFonts w:ascii="Times New Roman" w:hAnsi="Times New Roman" w:cs="Times New Roman"/>
          <w:iCs/>
          <w:kern w:val="0"/>
          <w:sz w:val="24"/>
          <w:szCs w:val="24"/>
        </w:rPr>
        <w:t>) captur</w:t>
      </w:r>
      <w:r w:rsidR="00485ED6" w:rsidRPr="00AA5E35">
        <w:rPr>
          <w:rFonts w:ascii="Times New Roman" w:hAnsi="Times New Roman" w:cs="Times New Roman" w:hint="eastAsia"/>
          <w:iCs/>
          <w:kern w:val="0"/>
          <w:sz w:val="24"/>
          <w:szCs w:val="24"/>
        </w:rPr>
        <w:t>ed</w:t>
      </w:r>
      <w:r w:rsidR="00485ED6" w:rsidRPr="00AA5E35">
        <w:rPr>
          <w:rFonts w:ascii="Times New Roman" w:hAnsi="Times New Roman" w:cs="Times New Roman"/>
          <w:iCs/>
          <w:kern w:val="0"/>
          <w:sz w:val="24"/>
          <w:szCs w:val="24"/>
        </w:rPr>
        <w:t xml:space="preserve"> individuals’ </w:t>
      </w:r>
      <w:r w:rsidR="00485ED6" w:rsidRPr="00AA5E35">
        <w:rPr>
          <w:rFonts w:ascii="Times New Roman" w:hAnsi="Times New Roman" w:cs="Times New Roman" w:hint="eastAsia"/>
          <w:iCs/>
          <w:kern w:val="0"/>
          <w:sz w:val="24"/>
          <w:szCs w:val="24"/>
        </w:rPr>
        <w:t>pre-</w:t>
      </w:r>
      <w:r w:rsidR="00485ED6" w:rsidRPr="00AA5E35">
        <w:rPr>
          <w:rFonts w:ascii="Times New Roman" w:hAnsi="Times New Roman" w:cs="Times New Roman"/>
          <w:iCs/>
          <w:kern w:val="0"/>
          <w:sz w:val="24"/>
          <w:szCs w:val="24"/>
        </w:rPr>
        <w:t>existing</w:t>
      </w:r>
      <w:r w:rsidR="00485ED6" w:rsidRPr="00AA5E35">
        <w:rPr>
          <w:rFonts w:ascii="Times New Roman" w:hAnsi="Times New Roman" w:cs="Times New Roman" w:hint="eastAsia"/>
          <w:iCs/>
          <w:kern w:val="0"/>
          <w:sz w:val="24"/>
          <w:szCs w:val="24"/>
        </w:rPr>
        <w:t xml:space="preserve"> alignment bias</w:t>
      </w:r>
      <w:r w:rsidR="00485ED6" w:rsidRPr="00AA5E35">
        <w:rPr>
          <w:rFonts w:ascii="Times New Roman" w:hAnsi="Times New Roman" w:cs="Times New Roman"/>
          <w:iCs/>
          <w:kern w:val="0"/>
          <w:sz w:val="24"/>
          <w:szCs w:val="24"/>
        </w:rPr>
        <w:t xml:space="preserve">, </w:t>
      </w:r>
      <w:r w:rsidR="00485ED6" w:rsidRPr="00AA5E35">
        <w:rPr>
          <w:rFonts w:ascii="Times New Roman" w:hAnsi="Times New Roman" w:cs="Times New Roman" w:hint="eastAsia"/>
          <w:iCs/>
          <w:kern w:val="0"/>
          <w:sz w:val="24"/>
          <w:szCs w:val="24"/>
        </w:rPr>
        <w:t>exhibiting</w:t>
      </w:r>
      <w:r w:rsidR="00485ED6" w:rsidRPr="00AA5E35">
        <w:rPr>
          <w:rFonts w:ascii="Times New Roman" w:hAnsi="Times New Roman" w:cs="Times New Roman"/>
          <w:iCs/>
          <w:kern w:val="0"/>
          <w:sz w:val="24"/>
          <w:szCs w:val="24"/>
        </w:rPr>
        <w:t xml:space="preserve"> a </w:t>
      </w:r>
      <w:r w:rsidR="00485ED6" w:rsidRPr="00AA5E35">
        <w:rPr>
          <w:rFonts w:ascii="Times New Roman" w:hAnsi="Times New Roman" w:cs="Times New Roman" w:hint="eastAsia"/>
          <w:iCs/>
          <w:kern w:val="0"/>
          <w:sz w:val="24"/>
          <w:szCs w:val="24"/>
        </w:rPr>
        <w:t>positive</w:t>
      </w:r>
      <w:r w:rsidR="00485ED6" w:rsidRPr="00AA5E35">
        <w:rPr>
          <w:rFonts w:ascii="Times New Roman" w:hAnsi="Times New Roman" w:cs="Times New Roman"/>
          <w:iCs/>
          <w:kern w:val="0"/>
          <w:sz w:val="24"/>
          <w:szCs w:val="24"/>
        </w:rPr>
        <w:t xml:space="preserve"> correlation with the judgement alignment rate at the beginning of </w:t>
      </w:r>
      <w:r w:rsidR="00485ED6" w:rsidRPr="00AA5E35">
        <w:rPr>
          <w:rFonts w:ascii="Times New Roman" w:hAnsi="Times New Roman" w:cs="Times New Roman" w:hint="eastAsia"/>
          <w:iCs/>
          <w:kern w:val="0"/>
          <w:sz w:val="24"/>
          <w:szCs w:val="24"/>
        </w:rPr>
        <w:t>session 2</w:t>
      </w:r>
      <w:r w:rsidR="008F2F5E" w:rsidRPr="00AA5E35">
        <w:rPr>
          <w:rFonts w:ascii="Times New Roman" w:hAnsi="Times New Roman" w:cs="Times New Roman"/>
          <w:iCs/>
          <w:kern w:val="0"/>
          <w:sz w:val="24"/>
          <w:szCs w:val="24"/>
        </w:rPr>
        <w:t>.</w:t>
      </w:r>
      <w:r w:rsidR="009A0F0E" w:rsidRPr="00AA5E35">
        <w:rPr>
          <w:rFonts w:ascii="Times New Roman" w:hAnsi="Times New Roman" w:cs="Times New Roman" w:hint="eastAsia"/>
          <w:iCs/>
          <w:kern w:val="0"/>
          <w:sz w:val="24"/>
          <w:szCs w:val="24"/>
        </w:rPr>
        <w:t xml:space="preserve"> </w:t>
      </w:r>
    </w:p>
    <w:p w14:paraId="303EB05C" w14:textId="5EAA1082" w:rsidR="00A7138B" w:rsidRPr="00D5590E" w:rsidRDefault="00DD6119" w:rsidP="00E42C8E">
      <w:pPr>
        <w:adjustRightInd w:val="0"/>
        <w:snapToGrid w:val="0"/>
        <w:spacing w:line="360" w:lineRule="auto"/>
        <w:ind w:firstLine="420"/>
        <w:rPr>
          <w:rFonts w:ascii="Times New Roman" w:hAnsi="Times New Roman" w:cs="Times New Roman"/>
          <w:iCs/>
          <w:kern w:val="0"/>
          <w:sz w:val="24"/>
          <w:szCs w:val="24"/>
        </w:rPr>
      </w:pPr>
      <w:r>
        <w:rPr>
          <w:rFonts w:ascii="Times New Roman" w:hAnsi="Times New Roman" w:cs="Times New Roman" w:hint="eastAsia"/>
          <w:iCs/>
          <w:kern w:val="0"/>
          <w:sz w:val="24"/>
          <w:szCs w:val="24"/>
        </w:rPr>
        <w:t xml:space="preserve">Based on </w:t>
      </w:r>
      <w:r w:rsidR="00F56AF5">
        <w:rPr>
          <w:rFonts w:ascii="Times New Roman" w:hAnsi="Times New Roman" w:cs="Times New Roman" w:hint="eastAsia"/>
          <w:iCs/>
          <w:kern w:val="0"/>
          <w:sz w:val="24"/>
          <w:szCs w:val="24"/>
        </w:rPr>
        <w:t>t</w:t>
      </w:r>
      <w:r w:rsidR="00F56AF5" w:rsidRPr="00F56AF5">
        <w:rPr>
          <w:rFonts w:ascii="Times New Roman" w:hAnsi="Times New Roman" w:cs="Times New Roman"/>
          <w:iCs/>
          <w:kern w:val="0"/>
          <w:sz w:val="24"/>
          <w:szCs w:val="24"/>
        </w:rPr>
        <w:t xml:space="preserve">he </w:t>
      </w:r>
      <w:r w:rsidR="00F56AF5">
        <w:rPr>
          <w:rFonts w:ascii="Times New Roman" w:hAnsi="Times New Roman" w:cs="Times New Roman" w:hint="eastAsia"/>
          <w:iCs/>
          <w:kern w:val="0"/>
          <w:sz w:val="24"/>
          <w:szCs w:val="24"/>
        </w:rPr>
        <w:t xml:space="preserve">established </w:t>
      </w:r>
      <w:r w:rsidR="00BB52D4">
        <w:rPr>
          <w:rFonts w:ascii="Times New Roman" w:hAnsi="Times New Roman" w:cs="Times New Roman" w:hint="eastAsia"/>
          <w:iCs/>
          <w:kern w:val="0"/>
          <w:sz w:val="24"/>
          <w:szCs w:val="24"/>
        </w:rPr>
        <w:t xml:space="preserve">model </w:t>
      </w:r>
      <w:r w:rsidR="00F56AF5" w:rsidRPr="00F56AF5">
        <w:rPr>
          <w:rFonts w:ascii="Times New Roman" w:hAnsi="Times New Roman" w:cs="Times New Roman"/>
          <w:iCs/>
          <w:kern w:val="0"/>
          <w:sz w:val="24"/>
          <w:szCs w:val="24"/>
        </w:rPr>
        <w:t>validity</w:t>
      </w:r>
      <w:r>
        <w:rPr>
          <w:rFonts w:ascii="Times New Roman" w:hAnsi="Times New Roman" w:cs="Times New Roman" w:hint="eastAsia"/>
          <w:iCs/>
          <w:kern w:val="0"/>
          <w:sz w:val="24"/>
          <w:szCs w:val="24"/>
        </w:rPr>
        <w:t xml:space="preserve">, we </w:t>
      </w:r>
      <w:r w:rsidR="00C93268">
        <w:rPr>
          <w:rFonts w:ascii="Times New Roman" w:hAnsi="Times New Roman" w:cs="Times New Roman" w:hint="eastAsia"/>
          <w:iCs/>
          <w:kern w:val="0"/>
          <w:sz w:val="24"/>
          <w:szCs w:val="24"/>
        </w:rPr>
        <w:t>further</w:t>
      </w:r>
      <w:r>
        <w:rPr>
          <w:rFonts w:ascii="Times New Roman" w:hAnsi="Times New Roman" w:cs="Times New Roman" w:hint="eastAsia"/>
          <w:iCs/>
          <w:kern w:val="0"/>
          <w:sz w:val="24"/>
          <w:szCs w:val="24"/>
        </w:rPr>
        <w:t xml:space="preserve"> </w:t>
      </w:r>
      <w:r w:rsidR="00FB5DE4">
        <w:rPr>
          <w:rFonts w:ascii="Times New Roman" w:hAnsi="Times New Roman" w:cs="Times New Roman" w:hint="eastAsia"/>
          <w:iCs/>
          <w:kern w:val="0"/>
          <w:sz w:val="24"/>
          <w:szCs w:val="24"/>
        </w:rPr>
        <w:t>confirmed</w:t>
      </w:r>
      <w:r>
        <w:rPr>
          <w:rFonts w:ascii="Times New Roman" w:hAnsi="Times New Roman" w:cs="Times New Roman" w:hint="eastAsia"/>
          <w:iCs/>
          <w:kern w:val="0"/>
          <w:sz w:val="24"/>
          <w:szCs w:val="24"/>
        </w:rPr>
        <w:t xml:space="preserve"> the </w:t>
      </w:r>
      <w:r w:rsidR="00E42C8E">
        <w:rPr>
          <w:rFonts w:ascii="Times New Roman" w:hAnsi="Times New Roman" w:cs="Times New Roman" w:hint="eastAsia"/>
          <w:iCs/>
          <w:kern w:val="0"/>
          <w:sz w:val="24"/>
          <w:szCs w:val="24"/>
        </w:rPr>
        <w:t xml:space="preserve">relationship between the acceptance-seeking </w:t>
      </w:r>
      <w:r w:rsidR="00E42C8E" w:rsidRPr="00AA5E35">
        <w:rPr>
          <w:rFonts w:ascii="Times New Roman" w:hAnsi="Times New Roman" w:cs="Times New Roman" w:hint="eastAsia"/>
          <w:iCs/>
          <w:kern w:val="0"/>
          <w:sz w:val="24"/>
          <w:szCs w:val="24"/>
        </w:rPr>
        <w:t xml:space="preserve">intention </w:t>
      </w:r>
      <w:r w:rsidR="00E42C8E">
        <w:rPr>
          <w:rFonts w:ascii="Times New Roman" w:hAnsi="Times New Roman" w:cs="Times New Roman" w:hint="eastAsia"/>
          <w:iCs/>
          <w:kern w:val="0"/>
          <w:sz w:val="24"/>
          <w:szCs w:val="24"/>
        </w:rPr>
        <w:t>and</w:t>
      </w:r>
      <w:r w:rsidR="00E42C8E" w:rsidRPr="00AA5E35">
        <w:rPr>
          <w:rFonts w:ascii="Times New Roman" w:hAnsi="Times New Roman" w:cs="Times New Roman" w:hint="eastAsia"/>
          <w:iCs/>
          <w:kern w:val="0"/>
          <w:sz w:val="24"/>
          <w:szCs w:val="24"/>
        </w:rPr>
        <w:t xml:space="preserve"> the alignment bias</w:t>
      </w:r>
      <w:r w:rsidR="00E42C8E">
        <w:rPr>
          <w:rFonts w:ascii="Times New Roman" w:hAnsi="Times New Roman" w:cs="Times New Roman" w:hint="eastAsia"/>
          <w:iCs/>
          <w:kern w:val="0"/>
          <w:sz w:val="24"/>
          <w:szCs w:val="24"/>
        </w:rPr>
        <w:t>.</w:t>
      </w:r>
      <w:r w:rsidR="00E42C8E" w:rsidRPr="00AA5E35">
        <w:rPr>
          <w:rFonts w:ascii="Times New Roman" w:hAnsi="Times New Roman" w:cs="Times New Roman" w:hint="eastAsia"/>
          <w:iCs/>
          <w:kern w:val="0"/>
          <w:sz w:val="24"/>
          <w:szCs w:val="24"/>
        </w:rPr>
        <w:t xml:space="preserve"> </w:t>
      </w:r>
      <w:r w:rsidR="00F56AF5" w:rsidRPr="00F56AF5">
        <w:rPr>
          <w:rFonts w:ascii="Times New Roman" w:hAnsi="Times New Roman" w:cs="Times New Roman"/>
          <w:iCs/>
          <w:kern w:val="0"/>
          <w:sz w:val="24"/>
          <w:szCs w:val="24"/>
        </w:rPr>
        <w:t xml:space="preserve">Positive correlations were observed between parameter </w:t>
      </w:r>
      <w:r w:rsidR="00F56AF5" w:rsidRPr="004728A8">
        <w:rPr>
          <w:rFonts w:ascii="Times New Roman" w:hAnsi="Times New Roman" w:cs="Times New Roman"/>
          <w:i/>
          <w:kern w:val="0"/>
          <w:sz w:val="24"/>
          <w:szCs w:val="24"/>
        </w:rPr>
        <w:t>β</w:t>
      </w:r>
      <w:r w:rsidR="00F56AF5" w:rsidRPr="00F56AF5">
        <w:rPr>
          <w:rFonts w:ascii="Times New Roman" w:hAnsi="Times New Roman" w:cs="Times New Roman"/>
          <w:iCs/>
          <w:kern w:val="0"/>
          <w:sz w:val="24"/>
          <w:szCs w:val="24"/>
        </w:rPr>
        <w:t xml:space="preserve"> and </w:t>
      </w:r>
      <w:r w:rsidR="00F56AF5" w:rsidRPr="004728A8">
        <w:rPr>
          <w:rFonts w:ascii="Times New Roman" w:hAnsi="Times New Roman" w:cs="Times New Roman"/>
          <w:i/>
          <w:kern w:val="0"/>
          <w:sz w:val="24"/>
          <w:szCs w:val="24"/>
        </w:rPr>
        <w:t>w</w:t>
      </w:r>
      <w:r w:rsidR="00BB52D4">
        <w:rPr>
          <w:rFonts w:ascii="Times New Roman" w:hAnsi="Times New Roman" w:cs="Times New Roman" w:hint="eastAsia"/>
          <w:i/>
          <w:kern w:val="0"/>
          <w:sz w:val="24"/>
          <w:szCs w:val="24"/>
        </w:rPr>
        <w:t xml:space="preserve"> </w:t>
      </w:r>
      <w:r w:rsidR="00BB52D4" w:rsidRPr="00AA5E35">
        <w:rPr>
          <w:rFonts w:ascii="Times New Roman" w:hAnsi="Times New Roman" w:cs="Times New Roman"/>
          <w:iCs/>
          <w:kern w:val="0"/>
          <w:sz w:val="24"/>
          <w:szCs w:val="24"/>
        </w:rPr>
        <w:t>(</w:t>
      </w:r>
      <w:r w:rsidR="00BB52D4" w:rsidRPr="00AA5E35">
        <w:rPr>
          <w:rFonts w:ascii="Times New Roman" w:hAnsi="Times New Roman" w:cs="Times New Roman"/>
          <w:b/>
          <w:bCs/>
          <w:iCs/>
          <w:kern w:val="0"/>
          <w:sz w:val="24"/>
          <w:szCs w:val="24"/>
        </w:rPr>
        <w:t>Table</w:t>
      </w:r>
      <w:r w:rsidR="00BB52D4" w:rsidRPr="00AA5E35">
        <w:rPr>
          <w:rFonts w:ascii="Times New Roman" w:hAnsi="Times New Roman" w:cs="Times New Roman" w:hint="eastAsia"/>
          <w:b/>
          <w:bCs/>
          <w:iCs/>
          <w:kern w:val="0"/>
          <w:sz w:val="24"/>
          <w:szCs w:val="24"/>
        </w:rPr>
        <w:t xml:space="preserve"> 2</w:t>
      </w:r>
      <w:r w:rsidR="00BB52D4" w:rsidRPr="00AA5E35">
        <w:rPr>
          <w:rFonts w:ascii="Times New Roman" w:hAnsi="Times New Roman" w:cs="Times New Roman"/>
          <w:iCs/>
          <w:kern w:val="0"/>
          <w:sz w:val="24"/>
          <w:szCs w:val="24"/>
        </w:rPr>
        <w:t>)</w:t>
      </w:r>
      <w:r w:rsidR="00F56AF5" w:rsidRPr="00F56AF5">
        <w:rPr>
          <w:rFonts w:ascii="Times New Roman" w:hAnsi="Times New Roman" w:cs="Times New Roman"/>
          <w:iCs/>
          <w:kern w:val="0"/>
          <w:sz w:val="24"/>
          <w:szCs w:val="24"/>
        </w:rPr>
        <w:t xml:space="preserve">, indicating a close connection between </w:t>
      </w:r>
      <w:r w:rsidR="000E5227">
        <w:rPr>
          <w:rFonts w:ascii="Times New Roman" w:hAnsi="Times New Roman" w:cs="Times New Roman" w:hint="eastAsia"/>
          <w:iCs/>
          <w:kern w:val="0"/>
          <w:sz w:val="24"/>
          <w:szCs w:val="24"/>
        </w:rPr>
        <w:t>advisors</w:t>
      </w:r>
      <w:r w:rsidR="000E5227">
        <w:rPr>
          <w:rFonts w:ascii="Times New Roman" w:hAnsi="Times New Roman" w:cs="Times New Roman"/>
          <w:iCs/>
          <w:kern w:val="0"/>
          <w:sz w:val="24"/>
          <w:szCs w:val="24"/>
        </w:rPr>
        <w:t>’</w:t>
      </w:r>
      <w:r w:rsidR="000E5227" w:rsidRPr="00F56AF5">
        <w:rPr>
          <w:rFonts w:ascii="Times New Roman" w:hAnsi="Times New Roman" w:cs="Times New Roman"/>
          <w:iCs/>
          <w:kern w:val="0"/>
          <w:sz w:val="24"/>
          <w:szCs w:val="24"/>
        </w:rPr>
        <w:t xml:space="preserve"> </w:t>
      </w:r>
      <w:r w:rsidR="000E5227">
        <w:rPr>
          <w:rFonts w:ascii="Times New Roman" w:hAnsi="Times New Roman" w:cs="Times New Roman" w:hint="eastAsia"/>
          <w:iCs/>
          <w:kern w:val="0"/>
          <w:sz w:val="24"/>
          <w:szCs w:val="24"/>
        </w:rPr>
        <w:t xml:space="preserve">pre-existing </w:t>
      </w:r>
      <w:r w:rsidR="00F56AF5" w:rsidRPr="00F56AF5">
        <w:rPr>
          <w:rFonts w:ascii="Times New Roman" w:hAnsi="Times New Roman" w:cs="Times New Roman"/>
          <w:iCs/>
          <w:kern w:val="0"/>
          <w:sz w:val="24"/>
          <w:szCs w:val="24"/>
        </w:rPr>
        <w:t xml:space="preserve">alignment bias and </w:t>
      </w:r>
      <w:r w:rsidR="000E5227">
        <w:rPr>
          <w:rFonts w:ascii="Times New Roman" w:hAnsi="Times New Roman" w:cs="Times New Roman" w:hint="eastAsia"/>
          <w:iCs/>
          <w:kern w:val="0"/>
          <w:sz w:val="24"/>
          <w:szCs w:val="24"/>
        </w:rPr>
        <w:t xml:space="preserve">their </w:t>
      </w:r>
      <w:r w:rsidR="003B5436">
        <w:rPr>
          <w:rFonts w:ascii="Times New Roman" w:hAnsi="Times New Roman" w:cs="Times New Roman" w:hint="eastAsia"/>
          <w:iCs/>
          <w:kern w:val="0"/>
          <w:sz w:val="24"/>
          <w:szCs w:val="24"/>
        </w:rPr>
        <w:t>susceptibilit</w:t>
      </w:r>
      <w:r w:rsidR="00FD4345">
        <w:rPr>
          <w:rFonts w:ascii="Times New Roman" w:hAnsi="Times New Roman" w:cs="Times New Roman" w:hint="eastAsia"/>
          <w:iCs/>
          <w:kern w:val="0"/>
          <w:sz w:val="24"/>
          <w:szCs w:val="24"/>
        </w:rPr>
        <w:t>ies</w:t>
      </w:r>
      <w:r w:rsidR="003B5436">
        <w:rPr>
          <w:rFonts w:ascii="Times New Roman" w:hAnsi="Times New Roman" w:cs="Times New Roman" w:hint="eastAsia"/>
          <w:iCs/>
          <w:kern w:val="0"/>
          <w:sz w:val="24"/>
          <w:szCs w:val="24"/>
        </w:rPr>
        <w:t xml:space="preserve"> </w:t>
      </w:r>
      <w:r w:rsidR="00F56AF5" w:rsidRPr="00F56AF5">
        <w:rPr>
          <w:rFonts w:ascii="Times New Roman" w:hAnsi="Times New Roman" w:cs="Times New Roman"/>
          <w:iCs/>
          <w:kern w:val="0"/>
          <w:sz w:val="24"/>
          <w:szCs w:val="24"/>
        </w:rPr>
        <w:t>for acceptance</w:t>
      </w:r>
      <w:r w:rsidR="00B1130E">
        <w:rPr>
          <w:rFonts w:ascii="Times New Roman" w:hAnsi="Times New Roman" w:cs="Times New Roman" w:hint="eastAsia"/>
          <w:iCs/>
          <w:kern w:val="0"/>
          <w:sz w:val="24"/>
          <w:szCs w:val="24"/>
        </w:rPr>
        <w:t>, which manifested advisors</w:t>
      </w:r>
      <w:r w:rsidR="00B1130E">
        <w:rPr>
          <w:rFonts w:ascii="Times New Roman" w:hAnsi="Times New Roman" w:cs="Times New Roman"/>
          <w:iCs/>
          <w:kern w:val="0"/>
          <w:sz w:val="24"/>
          <w:szCs w:val="24"/>
        </w:rPr>
        <w:t>’</w:t>
      </w:r>
      <w:r w:rsidR="00B1130E">
        <w:rPr>
          <w:rFonts w:ascii="Times New Roman" w:hAnsi="Times New Roman" w:cs="Times New Roman" w:hint="eastAsia"/>
          <w:iCs/>
          <w:kern w:val="0"/>
          <w:sz w:val="24"/>
          <w:szCs w:val="24"/>
        </w:rPr>
        <w:t xml:space="preserve"> acceptance-intended inclinations</w:t>
      </w:r>
      <w:r w:rsidR="00F56AF5" w:rsidRPr="00F56AF5">
        <w:rPr>
          <w:rFonts w:ascii="Times New Roman" w:hAnsi="Times New Roman" w:cs="Times New Roman"/>
          <w:iCs/>
          <w:kern w:val="0"/>
          <w:sz w:val="24"/>
          <w:szCs w:val="24"/>
        </w:rPr>
        <w:t>.</w:t>
      </w:r>
      <w:r w:rsidR="0098557D" w:rsidRPr="00AA5E35">
        <w:rPr>
          <w:rFonts w:ascii="Times New Roman" w:hAnsi="Times New Roman" w:cs="Times New Roman" w:hint="eastAsia"/>
          <w:iCs/>
          <w:kern w:val="0"/>
          <w:sz w:val="24"/>
          <w:szCs w:val="24"/>
        </w:rPr>
        <w:t xml:space="preserve"> </w:t>
      </w:r>
      <w:r w:rsidR="003B5436">
        <w:rPr>
          <w:rFonts w:ascii="Times New Roman" w:hAnsi="Times New Roman" w:cs="Times New Roman" w:hint="eastAsia"/>
          <w:iCs/>
          <w:kern w:val="0"/>
          <w:sz w:val="24"/>
          <w:szCs w:val="24"/>
        </w:rPr>
        <w:t>S</w:t>
      </w:r>
      <w:r w:rsidR="00D5590E">
        <w:rPr>
          <w:rFonts w:ascii="Times New Roman" w:hAnsi="Times New Roman" w:cs="Times New Roman" w:hint="eastAsia"/>
          <w:iCs/>
          <w:kern w:val="0"/>
          <w:sz w:val="24"/>
          <w:szCs w:val="24"/>
        </w:rPr>
        <w:t xml:space="preserve">imilar results </w:t>
      </w:r>
      <w:r w:rsidR="003B5436">
        <w:rPr>
          <w:rFonts w:ascii="Times New Roman" w:hAnsi="Times New Roman" w:cs="Times New Roman" w:hint="eastAsia"/>
          <w:iCs/>
          <w:kern w:val="0"/>
          <w:sz w:val="24"/>
          <w:szCs w:val="24"/>
        </w:rPr>
        <w:t xml:space="preserve">were observed </w:t>
      </w:r>
      <w:r w:rsidR="00D5590E">
        <w:rPr>
          <w:rFonts w:ascii="Times New Roman" w:hAnsi="Times New Roman" w:cs="Times New Roman" w:hint="eastAsia"/>
          <w:iCs/>
          <w:kern w:val="0"/>
          <w:sz w:val="24"/>
          <w:szCs w:val="24"/>
        </w:rPr>
        <w:t xml:space="preserve">between </w:t>
      </w:r>
      <w:r w:rsidR="00D5590E" w:rsidRPr="00F56AF5">
        <w:rPr>
          <w:rFonts w:ascii="Times New Roman" w:hAnsi="Times New Roman" w:cs="Times New Roman"/>
          <w:iCs/>
          <w:kern w:val="0"/>
          <w:sz w:val="24"/>
          <w:szCs w:val="24"/>
        </w:rPr>
        <w:t>parameter</w:t>
      </w:r>
      <w:r w:rsidR="00D5590E">
        <w:rPr>
          <w:rFonts w:ascii="Times New Roman" w:hAnsi="Times New Roman" w:cs="Times New Roman" w:hint="eastAsia"/>
          <w:iCs/>
          <w:kern w:val="0"/>
          <w:sz w:val="24"/>
          <w:szCs w:val="24"/>
        </w:rPr>
        <w:t xml:space="preserve"> </w:t>
      </w:r>
      <w:r w:rsidR="00D5590E" w:rsidRPr="004728A8">
        <w:rPr>
          <w:rFonts w:ascii="Times New Roman" w:hAnsi="Times New Roman" w:cs="Times New Roman"/>
          <w:i/>
          <w:kern w:val="0"/>
          <w:sz w:val="24"/>
          <w:szCs w:val="24"/>
        </w:rPr>
        <w:t>w</w:t>
      </w:r>
      <w:r w:rsidR="00D5590E">
        <w:rPr>
          <w:rFonts w:ascii="Times New Roman" w:hAnsi="Times New Roman" w:cs="Times New Roman" w:hint="eastAsia"/>
          <w:i/>
          <w:kern w:val="0"/>
          <w:sz w:val="24"/>
          <w:szCs w:val="24"/>
        </w:rPr>
        <w:t xml:space="preserve"> </w:t>
      </w:r>
      <w:r w:rsidR="00D5590E" w:rsidRPr="00D5590E">
        <w:rPr>
          <w:rFonts w:ascii="Times New Roman" w:hAnsi="Times New Roman" w:cs="Times New Roman" w:hint="eastAsia"/>
          <w:iCs/>
          <w:kern w:val="0"/>
          <w:sz w:val="24"/>
          <w:szCs w:val="24"/>
        </w:rPr>
        <w:t>and</w:t>
      </w:r>
      <w:r w:rsidR="00D5590E">
        <w:rPr>
          <w:rFonts w:ascii="Times New Roman" w:hAnsi="Times New Roman" w:cs="Times New Roman" w:hint="eastAsia"/>
          <w:i/>
          <w:kern w:val="0"/>
          <w:sz w:val="24"/>
          <w:szCs w:val="24"/>
        </w:rPr>
        <w:t xml:space="preserve"> </w:t>
      </w:r>
      <w:r w:rsidR="00D5590E">
        <w:rPr>
          <w:rFonts w:ascii="Times New Roman" w:hAnsi="Times New Roman" w:cs="Times New Roman" w:hint="eastAsia"/>
          <w:iCs/>
          <w:kern w:val="0"/>
          <w:sz w:val="24"/>
          <w:szCs w:val="24"/>
        </w:rPr>
        <w:t>participants</w:t>
      </w:r>
      <w:r w:rsidR="00D5590E">
        <w:rPr>
          <w:rFonts w:ascii="Times New Roman" w:hAnsi="Times New Roman" w:cs="Times New Roman"/>
          <w:iCs/>
          <w:kern w:val="0"/>
          <w:sz w:val="24"/>
          <w:szCs w:val="24"/>
        </w:rPr>
        <w:t>’</w:t>
      </w:r>
      <w:r w:rsidR="00D5590E">
        <w:rPr>
          <w:rFonts w:ascii="Times New Roman" w:hAnsi="Times New Roman" w:cs="Times New Roman" w:hint="eastAsia"/>
          <w:iCs/>
          <w:kern w:val="0"/>
          <w:sz w:val="24"/>
          <w:szCs w:val="24"/>
        </w:rPr>
        <w:t xml:space="preserve"> initial inclination to align with advisees</w:t>
      </w:r>
      <w:r w:rsidR="00D5590E">
        <w:rPr>
          <w:rFonts w:ascii="Times New Roman" w:hAnsi="Times New Roman" w:cs="Times New Roman"/>
          <w:iCs/>
          <w:kern w:val="0"/>
          <w:sz w:val="24"/>
          <w:szCs w:val="24"/>
        </w:rPr>
        <w:t>’</w:t>
      </w:r>
      <w:r w:rsidR="00D5590E">
        <w:rPr>
          <w:rFonts w:ascii="Times New Roman" w:hAnsi="Times New Roman" w:cs="Times New Roman" w:hint="eastAsia"/>
          <w:iCs/>
          <w:kern w:val="0"/>
          <w:sz w:val="24"/>
          <w:szCs w:val="24"/>
        </w:rPr>
        <w:t xml:space="preserve"> opinions (</w:t>
      </w:r>
      <w:r w:rsidR="00D5590E" w:rsidRPr="00AA5E35">
        <w:rPr>
          <w:rFonts w:ascii="Times New Roman" w:hAnsi="Times New Roman" w:cs="Times New Roman" w:hint="eastAsia"/>
          <w:b/>
          <w:bCs/>
          <w:iCs/>
          <w:kern w:val="0"/>
          <w:sz w:val="24"/>
          <w:szCs w:val="24"/>
        </w:rPr>
        <w:t>Supplementary</w:t>
      </w:r>
      <w:r w:rsidR="00D5590E" w:rsidRPr="00AA5E35">
        <w:rPr>
          <w:rFonts w:ascii="Times New Roman" w:hAnsi="Times New Roman" w:cs="Times New Roman"/>
          <w:b/>
          <w:iCs/>
          <w:kern w:val="0"/>
          <w:sz w:val="24"/>
          <w:szCs w:val="24"/>
        </w:rPr>
        <w:t xml:space="preserve"> Table </w:t>
      </w:r>
      <w:r w:rsidR="00D5590E">
        <w:rPr>
          <w:rFonts w:ascii="Times New Roman" w:hAnsi="Times New Roman" w:cs="Times New Roman" w:hint="eastAsia"/>
          <w:b/>
          <w:iCs/>
          <w:kern w:val="0"/>
          <w:sz w:val="24"/>
          <w:szCs w:val="24"/>
        </w:rPr>
        <w:t>3</w:t>
      </w:r>
      <w:r w:rsidR="00D5590E">
        <w:rPr>
          <w:rFonts w:ascii="Times New Roman" w:hAnsi="Times New Roman" w:cs="Times New Roman" w:hint="eastAsia"/>
          <w:iCs/>
          <w:kern w:val="0"/>
          <w:sz w:val="24"/>
          <w:szCs w:val="24"/>
        </w:rPr>
        <w:t>).</w:t>
      </w:r>
    </w:p>
    <w:p w14:paraId="06AA207F" w14:textId="19E693E8" w:rsidR="00527233" w:rsidRPr="00AA5E35" w:rsidRDefault="00527233" w:rsidP="00716038">
      <w:pPr>
        <w:widowControl/>
        <w:jc w:val="left"/>
        <w:rPr>
          <w:rFonts w:ascii="Times New Roman" w:hAnsi="Times New Roman" w:cs="Times New Roman"/>
          <w:iCs/>
          <w:kern w:val="0"/>
          <w:sz w:val="24"/>
          <w:szCs w:val="24"/>
        </w:rPr>
      </w:pPr>
    </w:p>
    <w:tbl>
      <w:tblPr>
        <w:tblW w:w="5000" w:type="pct"/>
        <w:tblCellMar>
          <w:top w:w="85" w:type="dxa"/>
        </w:tblCellMar>
        <w:tblLook w:val="04A0" w:firstRow="1" w:lastRow="0" w:firstColumn="1" w:lastColumn="0" w:noHBand="0" w:noVBand="1"/>
      </w:tblPr>
      <w:tblGrid>
        <w:gridCol w:w="1127"/>
        <w:gridCol w:w="699"/>
        <w:gridCol w:w="485"/>
        <w:gridCol w:w="1120"/>
        <w:gridCol w:w="1123"/>
        <w:gridCol w:w="224"/>
        <w:gridCol w:w="1101"/>
        <w:gridCol w:w="1213"/>
        <w:gridCol w:w="1214"/>
      </w:tblGrid>
      <w:tr w:rsidR="006210B0" w:rsidRPr="00AA5E35" w14:paraId="1144AAD1" w14:textId="77777777" w:rsidTr="006210B0">
        <w:trPr>
          <w:trHeight w:val="331"/>
        </w:trPr>
        <w:tc>
          <w:tcPr>
            <w:tcW w:w="5000" w:type="pct"/>
            <w:gridSpan w:val="9"/>
            <w:tcBorders>
              <w:top w:val="nil"/>
              <w:left w:val="nil"/>
              <w:right w:val="nil"/>
            </w:tcBorders>
            <w:shd w:val="clear" w:color="auto" w:fill="C5E0B3" w:themeFill="accent6" w:themeFillTint="66"/>
          </w:tcPr>
          <w:p w14:paraId="23265983" w14:textId="07720AAA" w:rsidR="006210B0" w:rsidRPr="00AA5E35" w:rsidRDefault="006210B0" w:rsidP="0051029C">
            <w:pPr>
              <w:widowControl/>
              <w:adjustRightInd w:val="0"/>
              <w:snapToGrid w:val="0"/>
              <w:spacing w:line="360" w:lineRule="auto"/>
              <w:jc w:val="left"/>
              <w:rPr>
                <w:rFonts w:ascii="Times New Roman" w:eastAsia="等线" w:hAnsi="Times New Roman" w:cs="Times New Roman"/>
                <w:b/>
                <w:bCs/>
                <w:kern w:val="0"/>
                <w:sz w:val="20"/>
                <w:szCs w:val="20"/>
              </w:rPr>
            </w:pPr>
            <w:r w:rsidRPr="00AA5E35">
              <w:rPr>
                <w:rFonts w:ascii="Times New Roman" w:eastAsia="等线" w:hAnsi="Times New Roman" w:cs="Times New Roman"/>
                <w:b/>
                <w:bCs/>
                <w:kern w:val="0"/>
                <w:sz w:val="20"/>
                <w:szCs w:val="20"/>
              </w:rPr>
              <w:t xml:space="preserve">Table 1 </w:t>
            </w:r>
            <w:r w:rsidRPr="00AA5E35">
              <w:rPr>
                <w:rFonts w:ascii="Times New Roman" w:eastAsia="等线" w:hAnsi="Times New Roman" w:cs="Times New Roman" w:hint="eastAsia"/>
                <w:b/>
                <w:bCs/>
                <w:kern w:val="0"/>
                <w:sz w:val="20"/>
                <w:szCs w:val="20"/>
              </w:rPr>
              <w:t>|</w:t>
            </w:r>
            <w:r w:rsidRPr="00AA5E35">
              <w:rPr>
                <w:rFonts w:ascii="Times New Roman" w:eastAsia="等线" w:hAnsi="Times New Roman" w:cs="Times New Roman"/>
                <w:b/>
                <w:bCs/>
                <w:kern w:val="0"/>
                <w:sz w:val="20"/>
                <w:szCs w:val="20"/>
              </w:rPr>
              <w:t xml:space="preserve"> </w:t>
            </w:r>
            <w:r w:rsidRPr="00AA5E35">
              <w:rPr>
                <w:rFonts w:ascii="Times New Roman" w:eastAsia="等线" w:hAnsi="Times New Roman" w:cs="Times New Roman"/>
                <w:kern w:val="0"/>
                <w:sz w:val="20"/>
                <w:szCs w:val="20"/>
              </w:rPr>
              <w:t>Linking computational parameters with behavioral measurements</w:t>
            </w:r>
          </w:p>
        </w:tc>
      </w:tr>
      <w:tr w:rsidR="006210B0" w:rsidRPr="00AA5E35" w14:paraId="1CBBC421" w14:textId="77777777" w:rsidTr="006210B0">
        <w:trPr>
          <w:trHeight w:val="331"/>
        </w:trPr>
        <w:tc>
          <w:tcPr>
            <w:tcW w:w="5000" w:type="pct"/>
            <w:gridSpan w:val="9"/>
            <w:tcBorders>
              <w:top w:val="nil"/>
              <w:left w:val="nil"/>
              <w:right w:val="nil"/>
            </w:tcBorders>
            <w:shd w:val="clear" w:color="auto" w:fill="C5E0B3" w:themeFill="accent6" w:themeFillTint="66"/>
          </w:tcPr>
          <w:p w14:paraId="1259DE8F" w14:textId="21A80CD1" w:rsidR="006210B0" w:rsidRPr="00BC3611" w:rsidRDefault="006210B0" w:rsidP="0051029C">
            <w:pPr>
              <w:widowControl/>
              <w:adjustRightInd w:val="0"/>
              <w:snapToGrid w:val="0"/>
              <w:spacing w:line="360" w:lineRule="auto"/>
              <w:jc w:val="left"/>
              <w:rPr>
                <w:rFonts w:ascii="Times New Roman" w:eastAsia="等线" w:hAnsi="Times New Roman" w:cs="Times New Roman"/>
                <w:kern w:val="0"/>
                <w:sz w:val="20"/>
                <w:szCs w:val="20"/>
              </w:rPr>
            </w:pPr>
            <w:r w:rsidRPr="00BC3611">
              <w:rPr>
                <w:rFonts w:ascii="Times New Roman" w:eastAsia="等线" w:hAnsi="Times New Roman" w:cs="Times New Roman"/>
                <w:i/>
                <w:iCs/>
                <w:kern w:val="0"/>
                <w:sz w:val="20"/>
                <w:szCs w:val="20"/>
              </w:rPr>
              <w:t xml:space="preserve">β </w:t>
            </w:r>
            <w:r w:rsidRPr="00BC3611">
              <w:rPr>
                <w:rFonts w:ascii="Times New Roman" w:eastAsia="等线" w:hAnsi="Times New Roman" w:cs="Times New Roman"/>
                <w:kern w:val="0"/>
                <w:sz w:val="20"/>
                <w:szCs w:val="20"/>
              </w:rPr>
              <w:t xml:space="preserve">~ </w:t>
            </w:r>
            <w:bookmarkStart w:id="65" w:name="OLE_LINK39"/>
            <w:r w:rsidRPr="00BC3611">
              <w:rPr>
                <w:rFonts w:ascii="Times New Roman" w:eastAsia="等线" w:hAnsi="Times New Roman" w:cs="Times New Roman" w:hint="eastAsia"/>
                <w:kern w:val="0"/>
                <w:sz w:val="20"/>
                <w:szCs w:val="20"/>
              </w:rPr>
              <w:t>J</w:t>
            </w:r>
            <w:r w:rsidRPr="00BC3611">
              <w:rPr>
                <w:rFonts w:ascii="Times New Roman" w:eastAsia="等线" w:hAnsi="Times New Roman" w:cs="Times New Roman"/>
                <w:kern w:val="0"/>
                <w:sz w:val="20"/>
                <w:szCs w:val="20"/>
              </w:rPr>
              <w:t xml:space="preserve">udgement alignment at </w:t>
            </w:r>
            <w:r w:rsidRPr="00BC3611">
              <w:rPr>
                <w:rFonts w:ascii="Times New Roman" w:eastAsia="等线" w:hAnsi="Times New Roman" w:cs="Times New Roman" w:hint="eastAsia"/>
                <w:kern w:val="0"/>
                <w:sz w:val="20"/>
                <w:szCs w:val="20"/>
              </w:rPr>
              <w:t>the beginning of</w:t>
            </w:r>
            <w:r w:rsidRPr="00BC3611">
              <w:rPr>
                <w:rFonts w:ascii="Times New Roman" w:eastAsia="等线" w:hAnsi="Times New Roman" w:cs="Times New Roman"/>
                <w:kern w:val="0"/>
                <w:sz w:val="20"/>
                <w:szCs w:val="20"/>
              </w:rPr>
              <w:t xml:space="preserve"> interaction</w:t>
            </w:r>
            <w:bookmarkEnd w:id="65"/>
          </w:p>
        </w:tc>
      </w:tr>
      <w:tr w:rsidR="006210B0" w:rsidRPr="00AA5E35" w14:paraId="508943A4" w14:textId="77777777" w:rsidTr="00030C86">
        <w:trPr>
          <w:trHeight w:val="314"/>
        </w:trPr>
        <w:tc>
          <w:tcPr>
            <w:tcW w:w="678" w:type="pct"/>
            <w:tcBorders>
              <w:left w:val="nil"/>
              <w:bottom w:val="nil"/>
              <w:right w:val="nil"/>
            </w:tcBorders>
            <w:shd w:val="clear" w:color="auto" w:fill="ECF5E7"/>
            <w:noWrap/>
            <w:vAlign w:val="center"/>
            <w:hideMark/>
          </w:tcPr>
          <w:p w14:paraId="1E4DC210" w14:textId="77777777" w:rsidR="006210B0" w:rsidRPr="00AA5E35" w:rsidRDefault="006210B0" w:rsidP="00D64D08">
            <w:pPr>
              <w:widowControl/>
              <w:adjustRightInd w:val="0"/>
              <w:snapToGrid w:val="0"/>
              <w:spacing w:line="360" w:lineRule="auto"/>
              <w:jc w:val="center"/>
              <w:rPr>
                <w:rFonts w:ascii="Times" w:eastAsia="等线" w:hAnsi="Times" w:cs="Times"/>
                <w:kern w:val="0"/>
                <w:sz w:val="20"/>
                <w:szCs w:val="20"/>
              </w:rPr>
            </w:pPr>
          </w:p>
        </w:tc>
        <w:tc>
          <w:tcPr>
            <w:tcW w:w="421" w:type="pct"/>
            <w:tcBorders>
              <w:left w:val="nil"/>
              <w:bottom w:val="single" w:sz="4" w:space="0" w:color="auto"/>
              <w:right w:val="nil"/>
            </w:tcBorders>
            <w:shd w:val="clear" w:color="auto" w:fill="ECF5E7"/>
          </w:tcPr>
          <w:p w14:paraId="2C1E1BDE" w14:textId="77777777" w:rsidR="006210B0" w:rsidRPr="00AA5E35" w:rsidRDefault="006210B0" w:rsidP="00D64D08">
            <w:pPr>
              <w:widowControl/>
              <w:adjustRightInd w:val="0"/>
              <w:snapToGrid w:val="0"/>
              <w:spacing w:line="360" w:lineRule="auto"/>
              <w:jc w:val="center"/>
              <w:rPr>
                <w:rFonts w:ascii="Times" w:eastAsia="等线" w:hAnsi="Times" w:cs="Times"/>
                <w:kern w:val="0"/>
                <w:sz w:val="20"/>
                <w:szCs w:val="20"/>
              </w:rPr>
            </w:pPr>
          </w:p>
        </w:tc>
        <w:tc>
          <w:tcPr>
            <w:tcW w:w="1642" w:type="pct"/>
            <w:gridSpan w:val="3"/>
            <w:tcBorders>
              <w:left w:val="nil"/>
              <w:bottom w:val="single" w:sz="4" w:space="0" w:color="auto"/>
              <w:right w:val="nil"/>
            </w:tcBorders>
            <w:shd w:val="clear" w:color="auto" w:fill="ECF5E7"/>
            <w:noWrap/>
            <w:vAlign w:val="center"/>
            <w:hideMark/>
          </w:tcPr>
          <w:p w14:paraId="281AB3A9" w14:textId="7EFF8855" w:rsidR="006210B0" w:rsidRPr="00AA5E35" w:rsidRDefault="006210B0" w:rsidP="00D64D08">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3</w:t>
            </w:r>
          </w:p>
        </w:tc>
        <w:tc>
          <w:tcPr>
            <w:tcW w:w="135" w:type="pct"/>
            <w:tcBorders>
              <w:left w:val="nil"/>
              <w:right w:val="nil"/>
            </w:tcBorders>
            <w:shd w:val="clear" w:color="auto" w:fill="ECF5E7"/>
            <w:noWrap/>
            <w:vAlign w:val="center"/>
            <w:hideMark/>
          </w:tcPr>
          <w:p w14:paraId="236B17B0" w14:textId="77777777" w:rsidR="006210B0" w:rsidRPr="00AA5E35" w:rsidRDefault="006210B0" w:rsidP="00D64D08">
            <w:pPr>
              <w:widowControl/>
              <w:adjustRightInd w:val="0"/>
              <w:snapToGrid w:val="0"/>
              <w:spacing w:line="360" w:lineRule="auto"/>
              <w:jc w:val="center"/>
              <w:rPr>
                <w:rFonts w:ascii="Times" w:eastAsia="等线" w:hAnsi="Times" w:cs="Times"/>
                <w:kern w:val="0"/>
                <w:sz w:val="20"/>
                <w:szCs w:val="20"/>
              </w:rPr>
            </w:pPr>
          </w:p>
        </w:tc>
        <w:tc>
          <w:tcPr>
            <w:tcW w:w="2124" w:type="pct"/>
            <w:gridSpan w:val="3"/>
            <w:tcBorders>
              <w:left w:val="nil"/>
              <w:bottom w:val="single" w:sz="4" w:space="0" w:color="auto"/>
              <w:right w:val="nil"/>
            </w:tcBorders>
            <w:shd w:val="clear" w:color="auto" w:fill="ECF5E7"/>
          </w:tcPr>
          <w:p w14:paraId="5E7884BE" w14:textId="77FE178C" w:rsidR="006210B0" w:rsidRPr="00AA5E35" w:rsidRDefault="006210B0" w:rsidP="00D64D08">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4</w:t>
            </w:r>
          </w:p>
        </w:tc>
      </w:tr>
      <w:tr w:rsidR="00AB781E" w:rsidRPr="00AA5E35" w14:paraId="09EF304F" w14:textId="77777777" w:rsidTr="00030C86">
        <w:trPr>
          <w:trHeight w:val="314"/>
        </w:trPr>
        <w:tc>
          <w:tcPr>
            <w:tcW w:w="678" w:type="pct"/>
            <w:tcBorders>
              <w:left w:val="nil"/>
              <w:right w:val="nil"/>
            </w:tcBorders>
            <w:shd w:val="clear" w:color="auto" w:fill="ECF5E7"/>
            <w:noWrap/>
            <w:vAlign w:val="center"/>
            <w:hideMark/>
          </w:tcPr>
          <w:p w14:paraId="3CF4C385" w14:textId="77777777" w:rsidR="006210B0" w:rsidRPr="00836147" w:rsidRDefault="006210B0" w:rsidP="006210B0">
            <w:pPr>
              <w:widowControl/>
              <w:adjustRightInd w:val="0"/>
              <w:snapToGrid w:val="0"/>
              <w:spacing w:line="360" w:lineRule="auto"/>
              <w:jc w:val="center"/>
              <w:rPr>
                <w:rFonts w:ascii="Times" w:eastAsia="等线" w:hAnsi="Times" w:cs="Times"/>
                <w:kern w:val="0"/>
                <w:sz w:val="20"/>
                <w:szCs w:val="20"/>
              </w:rPr>
            </w:pPr>
            <w:r w:rsidRPr="00836147">
              <w:rPr>
                <w:rFonts w:ascii="Times" w:eastAsia="等线" w:hAnsi="Times" w:cs="Times"/>
                <w:kern w:val="0"/>
                <w:sz w:val="20"/>
                <w:szCs w:val="20"/>
              </w:rPr>
              <w:t>sub-sample</w:t>
            </w:r>
          </w:p>
        </w:tc>
        <w:tc>
          <w:tcPr>
            <w:tcW w:w="713" w:type="pct"/>
            <w:gridSpan w:val="2"/>
            <w:tcBorders>
              <w:top w:val="single" w:sz="4" w:space="0" w:color="auto"/>
              <w:left w:val="nil"/>
              <w:bottom w:val="single" w:sz="4" w:space="0" w:color="auto"/>
              <w:right w:val="nil"/>
            </w:tcBorders>
            <w:shd w:val="clear" w:color="auto" w:fill="ECF5E7"/>
            <w:noWrap/>
            <w:vAlign w:val="center"/>
            <w:hideMark/>
          </w:tcPr>
          <w:p w14:paraId="14FD9019" w14:textId="77777777" w:rsidR="006210B0" w:rsidRPr="00AA5E35" w:rsidRDefault="006210B0" w:rsidP="006210B0">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r</w:t>
            </w:r>
            <w:r w:rsidRPr="00AA5E35">
              <w:rPr>
                <w:rFonts w:ascii="Times" w:eastAsia="等线" w:hAnsi="Times" w:cs="Times"/>
                <w:b/>
                <w:bCs/>
                <w:kern w:val="0"/>
                <w:sz w:val="20"/>
                <w:szCs w:val="20"/>
              </w:rPr>
              <w:t xml:space="preserve"> (</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674" w:type="pct"/>
            <w:tcBorders>
              <w:top w:val="single" w:sz="4" w:space="0" w:color="auto"/>
              <w:left w:val="nil"/>
              <w:bottom w:val="single" w:sz="4" w:space="0" w:color="auto"/>
              <w:right w:val="nil"/>
            </w:tcBorders>
            <w:shd w:val="clear" w:color="auto" w:fill="ECF5E7"/>
            <w:vAlign w:val="center"/>
          </w:tcPr>
          <w:p w14:paraId="52B64ACF" w14:textId="2ECBA544" w:rsidR="006210B0" w:rsidRPr="006210B0" w:rsidRDefault="006210B0" w:rsidP="006210B0">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676" w:type="pct"/>
            <w:tcBorders>
              <w:top w:val="single" w:sz="4" w:space="0" w:color="auto"/>
              <w:left w:val="nil"/>
              <w:bottom w:val="single" w:sz="4" w:space="0" w:color="auto"/>
              <w:right w:val="nil"/>
            </w:tcBorders>
            <w:shd w:val="clear" w:color="auto" w:fill="ECF5E7"/>
            <w:noWrap/>
            <w:vAlign w:val="center"/>
            <w:hideMark/>
          </w:tcPr>
          <w:p w14:paraId="5E8DCD32" w14:textId="1A1FD836" w:rsidR="006210B0" w:rsidRPr="00AA5E35" w:rsidRDefault="006210B0" w:rsidP="006210B0">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135" w:type="pct"/>
            <w:tcBorders>
              <w:left w:val="nil"/>
              <w:right w:val="nil"/>
            </w:tcBorders>
            <w:shd w:val="clear" w:color="auto" w:fill="ECF5E7"/>
            <w:noWrap/>
            <w:vAlign w:val="center"/>
            <w:hideMark/>
          </w:tcPr>
          <w:p w14:paraId="0105E743" w14:textId="77777777" w:rsidR="006210B0" w:rsidRPr="00AA5E35" w:rsidRDefault="006210B0" w:rsidP="006210B0">
            <w:pPr>
              <w:widowControl/>
              <w:adjustRightInd w:val="0"/>
              <w:snapToGrid w:val="0"/>
              <w:spacing w:line="360" w:lineRule="auto"/>
              <w:jc w:val="center"/>
              <w:rPr>
                <w:rFonts w:ascii="Times" w:eastAsia="等线" w:hAnsi="Times" w:cs="Times"/>
                <w:b/>
                <w:bCs/>
                <w:i/>
                <w:iCs/>
                <w:kern w:val="0"/>
                <w:sz w:val="20"/>
                <w:szCs w:val="20"/>
              </w:rPr>
            </w:pPr>
          </w:p>
        </w:tc>
        <w:tc>
          <w:tcPr>
            <w:tcW w:w="663" w:type="pct"/>
            <w:tcBorders>
              <w:top w:val="single" w:sz="4" w:space="0" w:color="auto"/>
              <w:left w:val="nil"/>
              <w:bottom w:val="single" w:sz="4" w:space="0" w:color="auto"/>
              <w:right w:val="nil"/>
            </w:tcBorders>
            <w:shd w:val="clear" w:color="auto" w:fill="ECF5E7"/>
            <w:noWrap/>
            <w:vAlign w:val="center"/>
            <w:hideMark/>
          </w:tcPr>
          <w:p w14:paraId="5A859EA0" w14:textId="77777777" w:rsidR="006210B0" w:rsidRPr="00AA5E35" w:rsidRDefault="006210B0" w:rsidP="006210B0">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 xml:space="preserve">r </w:t>
            </w:r>
            <w:r w:rsidRPr="00AA5E35">
              <w:rPr>
                <w:rFonts w:ascii="Times" w:eastAsia="等线" w:hAnsi="Times" w:cs="Times"/>
                <w:b/>
                <w:bCs/>
                <w:kern w:val="0"/>
                <w:sz w:val="20"/>
                <w:szCs w:val="20"/>
              </w:rPr>
              <w:t>(</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730" w:type="pct"/>
            <w:tcBorders>
              <w:top w:val="single" w:sz="4" w:space="0" w:color="auto"/>
              <w:left w:val="nil"/>
              <w:bottom w:val="single" w:sz="4" w:space="0" w:color="auto"/>
              <w:right w:val="nil"/>
            </w:tcBorders>
            <w:shd w:val="clear" w:color="auto" w:fill="ECF5E7"/>
            <w:vAlign w:val="center"/>
          </w:tcPr>
          <w:p w14:paraId="7E71D89E" w14:textId="526BB4B9" w:rsidR="006210B0" w:rsidRPr="00AA5E35" w:rsidRDefault="006210B0" w:rsidP="006210B0">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731" w:type="pct"/>
            <w:tcBorders>
              <w:top w:val="single" w:sz="4" w:space="0" w:color="auto"/>
              <w:left w:val="nil"/>
              <w:bottom w:val="single" w:sz="4" w:space="0" w:color="auto"/>
              <w:right w:val="nil"/>
            </w:tcBorders>
            <w:shd w:val="clear" w:color="auto" w:fill="ECF5E7"/>
            <w:noWrap/>
            <w:vAlign w:val="center"/>
            <w:hideMark/>
          </w:tcPr>
          <w:p w14:paraId="53233D30" w14:textId="7801F71C" w:rsidR="006210B0" w:rsidRPr="00AA5E35" w:rsidRDefault="006210B0" w:rsidP="006210B0">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6210B0" w:rsidRPr="00AA5E35" w14:paraId="73F5732C" w14:textId="77777777" w:rsidTr="00030C86">
        <w:trPr>
          <w:trHeight w:val="314"/>
        </w:trPr>
        <w:tc>
          <w:tcPr>
            <w:tcW w:w="678" w:type="pct"/>
            <w:tcBorders>
              <w:left w:val="nil"/>
              <w:right w:val="nil"/>
            </w:tcBorders>
            <w:shd w:val="clear" w:color="auto" w:fill="ECF5E7"/>
            <w:noWrap/>
            <w:vAlign w:val="center"/>
            <w:hideMark/>
          </w:tcPr>
          <w:p w14:paraId="381D0052" w14:textId="43D13F79"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RA</w:t>
            </w:r>
          </w:p>
        </w:tc>
        <w:tc>
          <w:tcPr>
            <w:tcW w:w="713" w:type="pct"/>
            <w:gridSpan w:val="2"/>
            <w:tcBorders>
              <w:top w:val="single" w:sz="4" w:space="0" w:color="auto"/>
              <w:left w:val="nil"/>
              <w:right w:val="nil"/>
            </w:tcBorders>
            <w:shd w:val="clear" w:color="auto" w:fill="ECF5E7"/>
            <w:noWrap/>
            <w:vAlign w:val="center"/>
            <w:hideMark/>
          </w:tcPr>
          <w:p w14:paraId="4BA2176A" w14:textId="4B9CC54A"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Pr>
                <w:rFonts w:ascii="Times" w:eastAsia="等线" w:hAnsi="Times" w:cs="Times" w:hint="eastAsia"/>
                <w:kern w:val="0"/>
                <w:sz w:val="20"/>
                <w:szCs w:val="20"/>
              </w:rPr>
              <w:t>73</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w:t>
            </w:r>
            <w:r>
              <w:rPr>
                <w:rFonts w:ascii="Times" w:eastAsia="等线" w:hAnsi="Times" w:cs="Times" w:hint="eastAsia"/>
                <w:kern w:val="0"/>
                <w:sz w:val="20"/>
                <w:szCs w:val="20"/>
              </w:rPr>
              <w:t>6</w:t>
            </w:r>
            <w:r w:rsidRPr="00AA5E35">
              <w:rPr>
                <w:rFonts w:ascii="Times" w:eastAsia="等线" w:hAnsi="Times" w:cs="Times"/>
                <w:kern w:val="0"/>
                <w:sz w:val="20"/>
                <w:szCs w:val="20"/>
              </w:rPr>
              <w:t>)</w:t>
            </w:r>
          </w:p>
        </w:tc>
        <w:tc>
          <w:tcPr>
            <w:tcW w:w="674" w:type="pct"/>
            <w:tcBorders>
              <w:left w:val="nil"/>
              <w:right w:val="nil"/>
            </w:tcBorders>
            <w:shd w:val="clear" w:color="auto" w:fill="ECF5E7"/>
            <w:vAlign w:val="center"/>
          </w:tcPr>
          <w:p w14:paraId="3BB48D75" w14:textId="724CA073" w:rsidR="006210B0"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55</w:t>
            </w:r>
          </w:p>
        </w:tc>
        <w:tc>
          <w:tcPr>
            <w:tcW w:w="676" w:type="pct"/>
            <w:tcBorders>
              <w:left w:val="nil"/>
              <w:right w:val="nil"/>
            </w:tcBorders>
            <w:shd w:val="clear" w:color="auto" w:fill="ECF5E7"/>
            <w:noWrap/>
            <w:vAlign w:val="center"/>
            <w:hideMark/>
          </w:tcPr>
          <w:p w14:paraId="24691E3E" w14:textId="3660D412"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&lt; .001</w:t>
            </w:r>
            <w:r w:rsidRPr="00AA5E35">
              <w:rPr>
                <w:rFonts w:ascii="Times" w:eastAsia="等线" w:hAnsi="Times" w:cs="Times"/>
                <w:kern w:val="0"/>
                <w:sz w:val="20"/>
                <w:szCs w:val="20"/>
                <w:vertAlign w:val="superscript"/>
              </w:rPr>
              <w:t xml:space="preserve"> ***</w:t>
            </w:r>
          </w:p>
        </w:tc>
        <w:tc>
          <w:tcPr>
            <w:tcW w:w="135" w:type="pct"/>
            <w:tcBorders>
              <w:left w:val="nil"/>
              <w:right w:val="nil"/>
            </w:tcBorders>
            <w:shd w:val="clear" w:color="auto" w:fill="ECF5E7"/>
            <w:noWrap/>
            <w:vAlign w:val="center"/>
            <w:hideMark/>
          </w:tcPr>
          <w:p w14:paraId="6FB9F71A" w14:textId="77777777"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p>
        </w:tc>
        <w:tc>
          <w:tcPr>
            <w:tcW w:w="663" w:type="pct"/>
            <w:tcBorders>
              <w:top w:val="single" w:sz="4" w:space="0" w:color="auto"/>
              <w:left w:val="nil"/>
              <w:right w:val="nil"/>
            </w:tcBorders>
            <w:shd w:val="clear" w:color="auto" w:fill="ECF5E7"/>
            <w:noWrap/>
            <w:vAlign w:val="center"/>
            <w:hideMark/>
          </w:tcPr>
          <w:p w14:paraId="4C49A4B1" w14:textId="59F5509D"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00AB781E">
              <w:rPr>
                <w:rFonts w:ascii="Times" w:eastAsia="等线" w:hAnsi="Times" w:cs="Times" w:hint="eastAsia"/>
                <w:kern w:val="0"/>
                <w:sz w:val="20"/>
                <w:szCs w:val="20"/>
              </w:rPr>
              <w:t>80</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w:t>
            </w:r>
            <w:r w:rsidR="00AB781E">
              <w:rPr>
                <w:rFonts w:ascii="Times" w:eastAsia="等线" w:hAnsi="Times" w:cs="Times" w:hint="eastAsia"/>
                <w:kern w:val="0"/>
                <w:sz w:val="20"/>
                <w:szCs w:val="20"/>
              </w:rPr>
              <w:t>5</w:t>
            </w:r>
            <w:r w:rsidRPr="00AA5E35">
              <w:rPr>
                <w:rFonts w:ascii="Times" w:eastAsia="等线" w:hAnsi="Times" w:cs="Times"/>
                <w:kern w:val="0"/>
                <w:sz w:val="20"/>
                <w:szCs w:val="20"/>
              </w:rPr>
              <w:t>)</w:t>
            </w:r>
          </w:p>
        </w:tc>
        <w:tc>
          <w:tcPr>
            <w:tcW w:w="730" w:type="pct"/>
            <w:tcBorders>
              <w:top w:val="single" w:sz="4" w:space="0" w:color="auto"/>
              <w:left w:val="nil"/>
              <w:right w:val="nil"/>
            </w:tcBorders>
            <w:shd w:val="clear" w:color="auto" w:fill="ECF5E7"/>
            <w:vAlign w:val="center"/>
          </w:tcPr>
          <w:p w14:paraId="61FCF95A" w14:textId="79F8CF3A" w:rsidR="006210B0"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46</w:t>
            </w:r>
          </w:p>
        </w:tc>
        <w:tc>
          <w:tcPr>
            <w:tcW w:w="731" w:type="pct"/>
            <w:tcBorders>
              <w:top w:val="single" w:sz="4" w:space="0" w:color="auto"/>
              <w:left w:val="nil"/>
              <w:right w:val="nil"/>
            </w:tcBorders>
            <w:shd w:val="clear" w:color="auto" w:fill="ECF5E7"/>
            <w:noWrap/>
            <w:vAlign w:val="center"/>
            <w:hideMark/>
          </w:tcPr>
          <w:p w14:paraId="40400B11" w14:textId="70901184"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&lt; .001</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r>
      <w:tr w:rsidR="006210B0" w:rsidRPr="00AA5E35" w14:paraId="7036A01B" w14:textId="77777777" w:rsidTr="00030C86">
        <w:trPr>
          <w:trHeight w:val="331"/>
        </w:trPr>
        <w:tc>
          <w:tcPr>
            <w:tcW w:w="678" w:type="pct"/>
            <w:tcBorders>
              <w:top w:val="nil"/>
              <w:left w:val="nil"/>
              <w:right w:val="nil"/>
            </w:tcBorders>
            <w:shd w:val="clear" w:color="auto" w:fill="ECF5E7"/>
            <w:noWrap/>
            <w:vAlign w:val="center"/>
            <w:hideMark/>
          </w:tcPr>
          <w:p w14:paraId="2A5063AF" w14:textId="6E06FEBC"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713" w:type="pct"/>
            <w:gridSpan w:val="2"/>
            <w:tcBorders>
              <w:top w:val="nil"/>
              <w:left w:val="nil"/>
              <w:right w:val="nil"/>
            </w:tcBorders>
            <w:shd w:val="clear" w:color="auto" w:fill="ECF5E7"/>
            <w:noWrap/>
            <w:vAlign w:val="center"/>
            <w:hideMark/>
          </w:tcPr>
          <w:p w14:paraId="690CFE6C" w14:textId="5FE41715"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Pr>
                <w:rFonts w:ascii="Times" w:eastAsia="等线" w:hAnsi="Times" w:cs="Times" w:hint="eastAsia"/>
                <w:kern w:val="0"/>
                <w:sz w:val="20"/>
                <w:szCs w:val="20"/>
              </w:rPr>
              <w:t>58</w:t>
            </w:r>
            <w:r w:rsidRPr="00AA5E35">
              <w:rPr>
                <w:rFonts w:ascii="Times" w:eastAsia="等线" w:hAnsi="Times" w:cs="Times"/>
                <w:kern w:val="0"/>
                <w:sz w:val="20"/>
                <w:szCs w:val="20"/>
              </w:rPr>
              <w:t xml:space="preserve"> (0.</w:t>
            </w:r>
            <w:r>
              <w:rPr>
                <w:rFonts w:ascii="Times" w:eastAsia="等线" w:hAnsi="Times" w:cs="Times" w:hint="eastAsia"/>
                <w:kern w:val="0"/>
                <w:sz w:val="20"/>
                <w:szCs w:val="20"/>
              </w:rPr>
              <w:t>09</w:t>
            </w:r>
            <w:r w:rsidRPr="00AA5E35">
              <w:rPr>
                <w:rFonts w:ascii="Times" w:eastAsia="等线" w:hAnsi="Times" w:cs="Times"/>
                <w:kern w:val="0"/>
                <w:sz w:val="20"/>
                <w:szCs w:val="20"/>
              </w:rPr>
              <w:t>)</w:t>
            </w:r>
          </w:p>
        </w:tc>
        <w:tc>
          <w:tcPr>
            <w:tcW w:w="674" w:type="pct"/>
            <w:tcBorders>
              <w:top w:val="nil"/>
              <w:left w:val="nil"/>
              <w:right w:val="nil"/>
            </w:tcBorders>
            <w:shd w:val="clear" w:color="auto" w:fill="ECF5E7"/>
            <w:vAlign w:val="center"/>
          </w:tcPr>
          <w:p w14:paraId="55D6644C" w14:textId="196871FA" w:rsidR="006210B0"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52</w:t>
            </w:r>
          </w:p>
        </w:tc>
        <w:tc>
          <w:tcPr>
            <w:tcW w:w="676" w:type="pct"/>
            <w:tcBorders>
              <w:top w:val="nil"/>
              <w:left w:val="nil"/>
              <w:right w:val="nil"/>
            </w:tcBorders>
            <w:shd w:val="clear" w:color="auto" w:fill="ECF5E7"/>
            <w:noWrap/>
            <w:vAlign w:val="center"/>
            <w:hideMark/>
          </w:tcPr>
          <w:p w14:paraId="32896ADF" w14:textId="18A38FF5"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&lt; .001</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c>
          <w:tcPr>
            <w:tcW w:w="135" w:type="pct"/>
            <w:tcBorders>
              <w:top w:val="nil"/>
              <w:left w:val="nil"/>
              <w:right w:val="nil"/>
            </w:tcBorders>
            <w:shd w:val="clear" w:color="auto" w:fill="ECF5E7"/>
            <w:noWrap/>
            <w:vAlign w:val="center"/>
            <w:hideMark/>
          </w:tcPr>
          <w:p w14:paraId="5CD5CD98" w14:textId="77777777"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p>
        </w:tc>
        <w:tc>
          <w:tcPr>
            <w:tcW w:w="663" w:type="pct"/>
            <w:tcBorders>
              <w:top w:val="nil"/>
              <w:left w:val="nil"/>
              <w:right w:val="nil"/>
            </w:tcBorders>
            <w:shd w:val="clear" w:color="auto" w:fill="ECF5E7"/>
            <w:noWrap/>
            <w:vAlign w:val="center"/>
            <w:hideMark/>
          </w:tcPr>
          <w:p w14:paraId="113D1F3B" w14:textId="56580D1D"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00AB781E">
              <w:rPr>
                <w:rFonts w:ascii="Times" w:eastAsia="等线" w:hAnsi="Times" w:cs="Times" w:hint="eastAsia"/>
                <w:kern w:val="0"/>
                <w:sz w:val="20"/>
                <w:szCs w:val="20"/>
              </w:rPr>
              <w:t>59</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w:t>
            </w:r>
            <w:r w:rsidR="00AB781E">
              <w:rPr>
                <w:rFonts w:ascii="Times" w:eastAsia="等线" w:hAnsi="Times" w:cs="Times" w:hint="eastAsia"/>
                <w:kern w:val="0"/>
                <w:sz w:val="20"/>
                <w:szCs w:val="20"/>
              </w:rPr>
              <w:t>9</w:t>
            </w:r>
            <w:r w:rsidRPr="00AA5E35">
              <w:rPr>
                <w:rFonts w:ascii="Times" w:eastAsia="等线" w:hAnsi="Times" w:cs="Times"/>
                <w:kern w:val="0"/>
                <w:sz w:val="20"/>
                <w:szCs w:val="20"/>
              </w:rPr>
              <w:t>)</w:t>
            </w:r>
          </w:p>
        </w:tc>
        <w:tc>
          <w:tcPr>
            <w:tcW w:w="730" w:type="pct"/>
            <w:tcBorders>
              <w:top w:val="nil"/>
              <w:left w:val="nil"/>
              <w:right w:val="nil"/>
            </w:tcBorders>
            <w:shd w:val="clear" w:color="auto" w:fill="ECF5E7"/>
            <w:vAlign w:val="center"/>
          </w:tcPr>
          <w:p w14:paraId="56B19B07" w14:textId="76A4B782" w:rsidR="006210B0"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50</w:t>
            </w:r>
          </w:p>
        </w:tc>
        <w:tc>
          <w:tcPr>
            <w:tcW w:w="731" w:type="pct"/>
            <w:tcBorders>
              <w:top w:val="nil"/>
              <w:left w:val="nil"/>
              <w:right w:val="nil"/>
            </w:tcBorders>
            <w:shd w:val="clear" w:color="auto" w:fill="ECF5E7"/>
            <w:noWrap/>
            <w:vAlign w:val="center"/>
            <w:hideMark/>
          </w:tcPr>
          <w:p w14:paraId="70E3DA32" w14:textId="40F6CA09"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&lt; .001</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r>
      <w:tr w:rsidR="006210B0" w:rsidRPr="00AA5E35" w14:paraId="43726A39" w14:textId="77777777" w:rsidTr="006210B0">
        <w:trPr>
          <w:trHeight w:val="331"/>
        </w:trPr>
        <w:tc>
          <w:tcPr>
            <w:tcW w:w="5000" w:type="pct"/>
            <w:gridSpan w:val="9"/>
            <w:tcBorders>
              <w:left w:val="nil"/>
              <w:right w:val="nil"/>
            </w:tcBorders>
            <w:shd w:val="clear" w:color="auto" w:fill="C5E0B3" w:themeFill="accent6" w:themeFillTint="66"/>
          </w:tcPr>
          <w:p w14:paraId="7AA91408" w14:textId="76953AA0" w:rsidR="006210B0" w:rsidRPr="00BC3611" w:rsidRDefault="006210B0" w:rsidP="006210B0">
            <w:pPr>
              <w:widowControl/>
              <w:adjustRightInd w:val="0"/>
              <w:snapToGrid w:val="0"/>
              <w:spacing w:line="360" w:lineRule="auto"/>
              <w:jc w:val="left"/>
              <w:rPr>
                <w:rFonts w:ascii="Times New Roman" w:eastAsia="等线" w:hAnsi="Times New Roman" w:cs="Times New Roman"/>
                <w:kern w:val="0"/>
                <w:sz w:val="20"/>
                <w:szCs w:val="20"/>
              </w:rPr>
            </w:pPr>
            <w:r w:rsidRPr="00BC3611">
              <w:rPr>
                <w:rFonts w:ascii="Times New Roman" w:eastAsia="等线" w:hAnsi="Times New Roman" w:cs="Times New Roman"/>
                <w:i/>
                <w:iCs/>
                <w:kern w:val="0"/>
                <w:sz w:val="20"/>
                <w:szCs w:val="20"/>
              </w:rPr>
              <w:t>w</w:t>
            </w:r>
            <w:r w:rsidRPr="00BC3611">
              <w:rPr>
                <w:rFonts w:ascii="Times New Roman" w:eastAsia="等线" w:hAnsi="Times New Roman" w:cs="Times New Roman"/>
                <w:kern w:val="0"/>
                <w:sz w:val="20"/>
                <w:szCs w:val="20"/>
              </w:rPr>
              <w:t xml:space="preserve"> ~ </w:t>
            </w:r>
            <w:r w:rsidRPr="00BC3611">
              <w:rPr>
                <w:rFonts w:ascii="Times New Roman" w:eastAsia="等线" w:hAnsi="Times New Roman" w:cs="Times New Roman" w:hint="eastAsia"/>
                <w:kern w:val="0"/>
                <w:sz w:val="20"/>
                <w:szCs w:val="20"/>
              </w:rPr>
              <w:t>J</w:t>
            </w:r>
            <w:r w:rsidRPr="00BC3611">
              <w:rPr>
                <w:rFonts w:ascii="Times New Roman" w:eastAsia="等线" w:hAnsi="Times New Roman" w:cs="Times New Roman"/>
                <w:kern w:val="0"/>
                <w:sz w:val="20"/>
                <w:szCs w:val="20"/>
              </w:rPr>
              <w:t>udgement switch throughout the interaction</w:t>
            </w:r>
          </w:p>
        </w:tc>
      </w:tr>
      <w:tr w:rsidR="006210B0" w:rsidRPr="00AA5E35" w14:paraId="50C0AD63" w14:textId="77777777" w:rsidTr="00030C86">
        <w:trPr>
          <w:trHeight w:val="314"/>
        </w:trPr>
        <w:tc>
          <w:tcPr>
            <w:tcW w:w="678" w:type="pct"/>
            <w:tcBorders>
              <w:left w:val="nil"/>
              <w:bottom w:val="nil"/>
              <w:right w:val="nil"/>
            </w:tcBorders>
            <w:shd w:val="clear" w:color="auto" w:fill="ECF5E7"/>
            <w:noWrap/>
            <w:vAlign w:val="center"/>
            <w:hideMark/>
          </w:tcPr>
          <w:p w14:paraId="1761D52A" w14:textId="77777777"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p>
        </w:tc>
        <w:tc>
          <w:tcPr>
            <w:tcW w:w="421" w:type="pct"/>
            <w:tcBorders>
              <w:left w:val="nil"/>
              <w:bottom w:val="single" w:sz="4" w:space="0" w:color="auto"/>
              <w:right w:val="nil"/>
            </w:tcBorders>
            <w:shd w:val="clear" w:color="auto" w:fill="ECF5E7"/>
          </w:tcPr>
          <w:p w14:paraId="43FFABB2" w14:textId="77777777"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p>
        </w:tc>
        <w:tc>
          <w:tcPr>
            <w:tcW w:w="1642" w:type="pct"/>
            <w:gridSpan w:val="3"/>
            <w:tcBorders>
              <w:left w:val="nil"/>
              <w:bottom w:val="single" w:sz="4" w:space="0" w:color="auto"/>
              <w:right w:val="nil"/>
            </w:tcBorders>
            <w:shd w:val="clear" w:color="auto" w:fill="ECF5E7"/>
            <w:noWrap/>
            <w:vAlign w:val="center"/>
            <w:hideMark/>
          </w:tcPr>
          <w:p w14:paraId="1F3B788A" w14:textId="78E6A973"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3</w:t>
            </w:r>
          </w:p>
        </w:tc>
        <w:tc>
          <w:tcPr>
            <w:tcW w:w="135" w:type="pct"/>
            <w:tcBorders>
              <w:left w:val="nil"/>
              <w:right w:val="nil"/>
            </w:tcBorders>
            <w:shd w:val="clear" w:color="auto" w:fill="ECF5E7"/>
            <w:noWrap/>
            <w:vAlign w:val="center"/>
            <w:hideMark/>
          </w:tcPr>
          <w:p w14:paraId="478BF629" w14:textId="77777777"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p>
        </w:tc>
        <w:tc>
          <w:tcPr>
            <w:tcW w:w="2124" w:type="pct"/>
            <w:gridSpan w:val="3"/>
            <w:tcBorders>
              <w:left w:val="nil"/>
              <w:bottom w:val="single" w:sz="4" w:space="0" w:color="auto"/>
              <w:right w:val="nil"/>
            </w:tcBorders>
            <w:shd w:val="clear" w:color="auto" w:fill="ECF5E7"/>
            <w:vAlign w:val="center"/>
          </w:tcPr>
          <w:p w14:paraId="5F6F6D4B" w14:textId="7EC3C529" w:rsidR="006210B0" w:rsidRPr="00AA5E35" w:rsidRDefault="006210B0" w:rsidP="006210B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4</w:t>
            </w:r>
          </w:p>
        </w:tc>
      </w:tr>
      <w:tr w:rsidR="00AB781E" w:rsidRPr="00AA5E35" w14:paraId="72E117FA" w14:textId="77777777" w:rsidTr="00030C86">
        <w:trPr>
          <w:trHeight w:val="314"/>
        </w:trPr>
        <w:tc>
          <w:tcPr>
            <w:tcW w:w="678" w:type="pct"/>
            <w:tcBorders>
              <w:left w:val="nil"/>
              <w:right w:val="nil"/>
            </w:tcBorders>
            <w:shd w:val="clear" w:color="auto" w:fill="ECF5E7"/>
            <w:noWrap/>
            <w:vAlign w:val="center"/>
            <w:hideMark/>
          </w:tcPr>
          <w:p w14:paraId="0AC89253" w14:textId="77777777" w:rsidR="00EC2965" w:rsidRPr="00836147" w:rsidRDefault="00EC2965" w:rsidP="00EC2965">
            <w:pPr>
              <w:widowControl/>
              <w:adjustRightInd w:val="0"/>
              <w:snapToGrid w:val="0"/>
              <w:spacing w:line="360" w:lineRule="auto"/>
              <w:jc w:val="center"/>
              <w:rPr>
                <w:rFonts w:ascii="Times" w:eastAsia="等线" w:hAnsi="Times" w:cs="Times"/>
                <w:kern w:val="0"/>
                <w:sz w:val="20"/>
                <w:szCs w:val="20"/>
              </w:rPr>
            </w:pPr>
            <w:r w:rsidRPr="00836147">
              <w:rPr>
                <w:rFonts w:ascii="Times" w:eastAsia="等线" w:hAnsi="Times" w:cs="Times"/>
                <w:kern w:val="0"/>
                <w:sz w:val="20"/>
                <w:szCs w:val="20"/>
              </w:rPr>
              <w:t>sub-sample</w:t>
            </w:r>
          </w:p>
        </w:tc>
        <w:tc>
          <w:tcPr>
            <w:tcW w:w="713" w:type="pct"/>
            <w:gridSpan w:val="2"/>
            <w:tcBorders>
              <w:top w:val="single" w:sz="4" w:space="0" w:color="auto"/>
              <w:left w:val="nil"/>
              <w:bottom w:val="single" w:sz="4" w:space="0" w:color="auto"/>
              <w:right w:val="nil"/>
            </w:tcBorders>
            <w:shd w:val="clear" w:color="auto" w:fill="ECF5E7"/>
            <w:noWrap/>
            <w:vAlign w:val="center"/>
            <w:hideMark/>
          </w:tcPr>
          <w:p w14:paraId="4BA22815" w14:textId="77777777" w:rsidR="00EC2965" w:rsidRPr="00AA5E35" w:rsidRDefault="00EC2965" w:rsidP="00EC2965">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r</w:t>
            </w:r>
            <w:r w:rsidRPr="00AA5E35">
              <w:rPr>
                <w:rFonts w:ascii="Times" w:eastAsia="等线" w:hAnsi="Times" w:cs="Times"/>
                <w:b/>
                <w:bCs/>
                <w:kern w:val="0"/>
                <w:sz w:val="20"/>
                <w:szCs w:val="20"/>
              </w:rPr>
              <w:t xml:space="preserve"> (</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674" w:type="pct"/>
            <w:tcBorders>
              <w:top w:val="single" w:sz="4" w:space="0" w:color="auto"/>
              <w:left w:val="nil"/>
              <w:bottom w:val="single" w:sz="4" w:space="0" w:color="auto"/>
              <w:right w:val="nil"/>
            </w:tcBorders>
            <w:shd w:val="clear" w:color="auto" w:fill="ECF5E7"/>
            <w:vAlign w:val="center"/>
          </w:tcPr>
          <w:p w14:paraId="0F03270F" w14:textId="2C8A5878"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676" w:type="pct"/>
            <w:tcBorders>
              <w:top w:val="single" w:sz="4" w:space="0" w:color="auto"/>
              <w:left w:val="nil"/>
              <w:bottom w:val="single" w:sz="4" w:space="0" w:color="auto"/>
              <w:right w:val="nil"/>
            </w:tcBorders>
            <w:shd w:val="clear" w:color="auto" w:fill="ECF5E7"/>
            <w:noWrap/>
            <w:vAlign w:val="center"/>
            <w:hideMark/>
          </w:tcPr>
          <w:p w14:paraId="26E894BB" w14:textId="426A9C83"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135" w:type="pct"/>
            <w:tcBorders>
              <w:left w:val="nil"/>
              <w:right w:val="nil"/>
            </w:tcBorders>
            <w:shd w:val="clear" w:color="auto" w:fill="ECF5E7"/>
            <w:noWrap/>
            <w:vAlign w:val="center"/>
            <w:hideMark/>
          </w:tcPr>
          <w:p w14:paraId="439EA160" w14:textId="77777777"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
        </w:tc>
        <w:tc>
          <w:tcPr>
            <w:tcW w:w="663" w:type="pct"/>
            <w:tcBorders>
              <w:top w:val="single" w:sz="4" w:space="0" w:color="auto"/>
              <w:left w:val="nil"/>
              <w:bottom w:val="single" w:sz="4" w:space="0" w:color="auto"/>
              <w:right w:val="nil"/>
            </w:tcBorders>
            <w:shd w:val="clear" w:color="auto" w:fill="ECF5E7"/>
            <w:noWrap/>
            <w:vAlign w:val="center"/>
            <w:hideMark/>
          </w:tcPr>
          <w:p w14:paraId="37A1B8BE" w14:textId="77777777" w:rsidR="00EC2965" w:rsidRPr="00AA5E35" w:rsidRDefault="00EC2965" w:rsidP="00EC2965">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r</w:t>
            </w:r>
            <w:r w:rsidRPr="00AA5E35">
              <w:rPr>
                <w:rFonts w:ascii="Times" w:eastAsia="等线" w:hAnsi="Times" w:cs="Times"/>
                <w:b/>
                <w:bCs/>
                <w:kern w:val="0"/>
                <w:sz w:val="20"/>
                <w:szCs w:val="20"/>
              </w:rPr>
              <w:t xml:space="preserve"> (</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730" w:type="pct"/>
            <w:tcBorders>
              <w:top w:val="single" w:sz="4" w:space="0" w:color="auto"/>
              <w:left w:val="nil"/>
              <w:bottom w:val="single" w:sz="4" w:space="0" w:color="auto"/>
              <w:right w:val="nil"/>
            </w:tcBorders>
            <w:shd w:val="clear" w:color="auto" w:fill="ECF5E7"/>
            <w:vAlign w:val="center"/>
          </w:tcPr>
          <w:p w14:paraId="2F4A63ED" w14:textId="35D88C2D"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731" w:type="pct"/>
            <w:tcBorders>
              <w:top w:val="single" w:sz="4" w:space="0" w:color="auto"/>
              <w:left w:val="nil"/>
              <w:bottom w:val="single" w:sz="4" w:space="0" w:color="auto"/>
              <w:right w:val="nil"/>
            </w:tcBorders>
            <w:shd w:val="clear" w:color="auto" w:fill="ECF5E7"/>
            <w:noWrap/>
            <w:vAlign w:val="center"/>
            <w:hideMark/>
          </w:tcPr>
          <w:p w14:paraId="523914D5" w14:textId="55DA35AF"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030C86" w:rsidRPr="00AA5E35" w14:paraId="76EE79E8" w14:textId="77777777" w:rsidTr="00030C86">
        <w:trPr>
          <w:trHeight w:val="314"/>
        </w:trPr>
        <w:tc>
          <w:tcPr>
            <w:tcW w:w="678" w:type="pct"/>
            <w:tcBorders>
              <w:left w:val="nil"/>
              <w:right w:val="nil"/>
            </w:tcBorders>
            <w:shd w:val="clear" w:color="auto" w:fill="ECF5E7"/>
            <w:noWrap/>
            <w:vAlign w:val="center"/>
            <w:hideMark/>
          </w:tcPr>
          <w:p w14:paraId="4061C18A" w14:textId="5FFF83CB"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RA</w:t>
            </w:r>
          </w:p>
        </w:tc>
        <w:tc>
          <w:tcPr>
            <w:tcW w:w="713" w:type="pct"/>
            <w:gridSpan w:val="2"/>
            <w:tcBorders>
              <w:top w:val="single" w:sz="4" w:space="0" w:color="auto"/>
              <w:left w:val="nil"/>
              <w:right w:val="nil"/>
            </w:tcBorders>
            <w:shd w:val="clear" w:color="auto" w:fill="ECF5E7"/>
            <w:noWrap/>
            <w:vAlign w:val="center"/>
            <w:hideMark/>
          </w:tcPr>
          <w:p w14:paraId="014A9E62" w14:textId="77777777"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82</w:t>
            </w:r>
            <w:r w:rsidRPr="00AA5E35">
              <w:rPr>
                <w:rFonts w:ascii="Times" w:eastAsia="等线" w:hAnsi="Times" w:cs="Times"/>
                <w:kern w:val="0"/>
                <w:sz w:val="20"/>
                <w:szCs w:val="20"/>
              </w:rPr>
              <w:t xml:space="preserve"> (0.05)</w:t>
            </w:r>
          </w:p>
        </w:tc>
        <w:tc>
          <w:tcPr>
            <w:tcW w:w="674" w:type="pct"/>
            <w:tcBorders>
              <w:left w:val="nil"/>
              <w:right w:val="nil"/>
            </w:tcBorders>
            <w:shd w:val="clear" w:color="auto" w:fill="ECF5E7"/>
            <w:vAlign w:val="center"/>
          </w:tcPr>
          <w:p w14:paraId="5D1CA6C9" w14:textId="5270B887" w:rsidR="00030C86"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55</w:t>
            </w:r>
          </w:p>
        </w:tc>
        <w:tc>
          <w:tcPr>
            <w:tcW w:w="676" w:type="pct"/>
            <w:tcBorders>
              <w:left w:val="nil"/>
              <w:right w:val="nil"/>
            </w:tcBorders>
            <w:shd w:val="clear" w:color="auto" w:fill="ECF5E7"/>
            <w:noWrap/>
            <w:vAlign w:val="center"/>
            <w:hideMark/>
          </w:tcPr>
          <w:p w14:paraId="26AAC183" w14:textId="06FE1949"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135" w:type="pct"/>
            <w:tcBorders>
              <w:left w:val="nil"/>
              <w:right w:val="nil"/>
            </w:tcBorders>
            <w:shd w:val="clear" w:color="auto" w:fill="ECF5E7"/>
            <w:noWrap/>
            <w:vAlign w:val="center"/>
            <w:hideMark/>
          </w:tcPr>
          <w:p w14:paraId="7FCE82FF" w14:textId="77777777"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p>
        </w:tc>
        <w:tc>
          <w:tcPr>
            <w:tcW w:w="663" w:type="pct"/>
            <w:tcBorders>
              <w:top w:val="single" w:sz="4" w:space="0" w:color="auto"/>
              <w:left w:val="nil"/>
              <w:right w:val="nil"/>
            </w:tcBorders>
            <w:shd w:val="clear" w:color="auto" w:fill="ECF5E7"/>
            <w:noWrap/>
            <w:vAlign w:val="center"/>
            <w:hideMark/>
          </w:tcPr>
          <w:p w14:paraId="3084761F" w14:textId="79940C35"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kern w:val="0"/>
                <w:sz w:val="20"/>
                <w:szCs w:val="20"/>
              </w:rPr>
              <w:t>0.5</w:t>
            </w:r>
            <w:r w:rsidRPr="00030C86">
              <w:rPr>
                <w:rFonts w:ascii="Times" w:eastAsia="等线" w:hAnsi="Times" w:cs="Times" w:hint="eastAsia"/>
                <w:kern w:val="0"/>
                <w:sz w:val="20"/>
                <w:szCs w:val="20"/>
              </w:rPr>
              <w:t>2</w:t>
            </w:r>
            <w:r w:rsidRPr="00030C86">
              <w:rPr>
                <w:rFonts w:ascii="Times" w:eastAsia="等线" w:hAnsi="Times" w:cs="Times"/>
                <w:kern w:val="0"/>
                <w:sz w:val="20"/>
                <w:szCs w:val="20"/>
              </w:rPr>
              <w:t xml:space="preserve"> (0.1</w:t>
            </w:r>
            <w:r w:rsidRPr="00030C86">
              <w:rPr>
                <w:rFonts w:ascii="Times" w:eastAsia="等线" w:hAnsi="Times" w:cs="Times" w:hint="eastAsia"/>
                <w:kern w:val="0"/>
                <w:sz w:val="20"/>
                <w:szCs w:val="20"/>
              </w:rPr>
              <w:t>1</w:t>
            </w:r>
            <w:r w:rsidRPr="00030C86">
              <w:rPr>
                <w:rFonts w:ascii="Times" w:eastAsia="等线" w:hAnsi="Times" w:cs="Times"/>
                <w:kern w:val="0"/>
                <w:sz w:val="20"/>
                <w:szCs w:val="20"/>
              </w:rPr>
              <w:t>)</w:t>
            </w:r>
          </w:p>
        </w:tc>
        <w:tc>
          <w:tcPr>
            <w:tcW w:w="730" w:type="pct"/>
            <w:tcBorders>
              <w:top w:val="single" w:sz="4" w:space="0" w:color="auto"/>
              <w:left w:val="nil"/>
              <w:right w:val="nil"/>
            </w:tcBorders>
            <w:shd w:val="clear" w:color="auto" w:fill="ECF5E7"/>
            <w:vAlign w:val="center"/>
          </w:tcPr>
          <w:p w14:paraId="0F88B579" w14:textId="42F85A7E"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hint="eastAsia"/>
                <w:kern w:val="0"/>
                <w:sz w:val="20"/>
                <w:szCs w:val="20"/>
              </w:rPr>
              <w:t>46</w:t>
            </w:r>
          </w:p>
        </w:tc>
        <w:tc>
          <w:tcPr>
            <w:tcW w:w="731" w:type="pct"/>
            <w:tcBorders>
              <w:top w:val="single" w:sz="4" w:space="0" w:color="auto"/>
              <w:left w:val="nil"/>
              <w:right w:val="nil"/>
            </w:tcBorders>
            <w:shd w:val="clear" w:color="auto" w:fill="ECF5E7"/>
            <w:noWrap/>
            <w:vAlign w:val="center"/>
            <w:hideMark/>
          </w:tcPr>
          <w:p w14:paraId="64B460B2" w14:textId="41EF056C"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kern w:val="0"/>
                <w:sz w:val="20"/>
                <w:szCs w:val="20"/>
              </w:rPr>
              <w:t>&lt; .001</w:t>
            </w:r>
            <w:r w:rsidRPr="00030C86">
              <w:rPr>
                <w:rFonts w:ascii="Times" w:eastAsia="等线" w:hAnsi="Times" w:cs="Times"/>
                <w:kern w:val="0"/>
                <w:sz w:val="20"/>
                <w:szCs w:val="20"/>
                <w:vertAlign w:val="superscript"/>
              </w:rPr>
              <w:t xml:space="preserve"> ***</w:t>
            </w:r>
          </w:p>
        </w:tc>
      </w:tr>
      <w:tr w:rsidR="00030C86" w:rsidRPr="00AA5E35" w14:paraId="4FE85AB8" w14:textId="77777777" w:rsidTr="00030C86">
        <w:trPr>
          <w:trHeight w:val="331"/>
        </w:trPr>
        <w:tc>
          <w:tcPr>
            <w:tcW w:w="678" w:type="pct"/>
            <w:tcBorders>
              <w:top w:val="nil"/>
              <w:left w:val="nil"/>
              <w:right w:val="nil"/>
            </w:tcBorders>
            <w:shd w:val="clear" w:color="auto" w:fill="ECF5E7"/>
            <w:noWrap/>
            <w:vAlign w:val="center"/>
            <w:hideMark/>
          </w:tcPr>
          <w:p w14:paraId="35C7B30A" w14:textId="2B8CFD31"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713" w:type="pct"/>
            <w:gridSpan w:val="2"/>
            <w:tcBorders>
              <w:top w:val="nil"/>
              <w:left w:val="nil"/>
              <w:right w:val="nil"/>
            </w:tcBorders>
            <w:shd w:val="clear" w:color="auto" w:fill="ECF5E7"/>
            <w:noWrap/>
            <w:vAlign w:val="center"/>
            <w:hideMark/>
          </w:tcPr>
          <w:p w14:paraId="492C66EA" w14:textId="77777777"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0.7</w:t>
            </w:r>
            <w:r w:rsidRPr="00AA5E35">
              <w:rPr>
                <w:rFonts w:ascii="Times" w:eastAsia="等线" w:hAnsi="Times" w:cs="Times" w:hint="eastAsia"/>
                <w:kern w:val="0"/>
                <w:sz w:val="20"/>
                <w:szCs w:val="20"/>
              </w:rPr>
              <w:t>6</w:t>
            </w:r>
            <w:r w:rsidRPr="00AA5E35">
              <w:rPr>
                <w:rFonts w:ascii="Times" w:eastAsia="等线" w:hAnsi="Times" w:cs="Times"/>
                <w:kern w:val="0"/>
                <w:sz w:val="20"/>
                <w:szCs w:val="20"/>
              </w:rPr>
              <w:t xml:space="preserve"> (0.06)</w:t>
            </w:r>
          </w:p>
        </w:tc>
        <w:tc>
          <w:tcPr>
            <w:tcW w:w="674" w:type="pct"/>
            <w:tcBorders>
              <w:top w:val="nil"/>
              <w:left w:val="nil"/>
              <w:right w:val="nil"/>
            </w:tcBorders>
            <w:shd w:val="clear" w:color="auto" w:fill="ECF5E7"/>
            <w:vAlign w:val="center"/>
          </w:tcPr>
          <w:p w14:paraId="7A608CA7" w14:textId="4963F114" w:rsidR="00030C86"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52</w:t>
            </w:r>
          </w:p>
        </w:tc>
        <w:tc>
          <w:tcPr>
            <w:tcW w:w="676" w:type="pct"/>
            <w:tcBorders>
              <w:top w:val="nil"/>
              <w:left w:val="nil"/>
              <w:right w:val="nil"/>
            </w:tcBorders>
            <w:shd w:val="clear" w:color="auto" w:fill="ECF5E7"/>
            <w:noWrap/>
            <w:vAlign w:val="center"/>
            <w:hideMark/>
          </w:tcPr>
          <w:p w14:paraId="47750882" w14:textId="2F375FBC"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135" w:type="pct"/>
            <w:tcBorders>
              <w:top w:val="nil"/>
              <w:left w:val="nil"/>
              <w:right w:val="nil"/>
            </w:tcBorders>
            <w:shd w:val="clear" w:color="auto" w:fill="ECF5E7"/>
            <w:noWrap/>
            <w:vAlign w:val="center"/>
            <w:hideMark/>
          </w:tcPr>
          <w:p w14:paraId="6FD43379" w14:textId="77777777" w:rsidR="00030C86" w:rsidRPr="00AA5E35" w:rsidRDefault="00030C86" w:rsidP="00030C86">
            <w:pPr>
              <w:widowControl/>
              <w:adjustRightInd w:val="0"/>
              <w:snapToGrid w:val="0"/>
              <w:spacing w:line="360" w:lineRule="auto"/>
              <w:jc w:val="center"/>
              <w:rPr>
                <w:rFonts w:ascii="Times" w:eastAsia="等线" w:hAnsi="Times" w:cs="Times"/>
                <w:kern w:val="0"/>
                <w:sz w:val="20"/>
                <w:szCs w:val="20"/>
              </w:rPr>
            </w:pPr>
          </w:p>
        </w:tc>
        <w:tc>
          <w:tcPr>
            <w:tcW w:w="663" w:type="pct"/>
            <w:tcBorders>
              <w:top w:val="nil"/>
              <w:left w:val="nil"/>
              <w:right w:val="nil"/>
            </w:tcBorders>
            <w:shd w:val="clear" w:color="auto" w:fill="ECF5E7"/>
            <w:noWrap/>
            <w:vAlign w:val="center"/>
            <w:hideMark/>
          </w:tcPr>
          <w:p w14:paraId="3AC79767" w14:textId="390ECAEE"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kern w:val="0"/>
                <w:sz w:val="20"/>
                <w:szCs w:val="20"/>
              </w:rPr>
              <w:t>0.7</w:t>
            </w:r>
            <w:r w:rsidRPr="00030C86">
              <w:rPr>
                <w:rFonts w:ascii="Times" w:eastAsia="等线" w:hAnsi="Times" w:cs="Times" w:hint="eastAsia"/>
                <w:kern w:val="0"/>
                <w:sz w:val="20"/>
                <w:szCs w:val="20"/>
              </w:rPr>
              <w:t>8</w:t>
            </w:r>
            <w:r w:rsidRPr="00030C86">
              <w:rPr>
                <w:rFonts w:ascii="Times" w:eastAsia="等线" w:hAnsi="Times" w:cs="Times"/>
                <w:kern w:val="0"/>
                <w:sz w:val="20"/>
                <w:szCs w:val="20"/>
              </w:rPr>
              <w:t xml:space="preserve"> (0.06)</w:t>
            </w:r>
          </w:p>
        </w:tc>
        <w:tc>
          <w:tcPr>
            <w:tcW w:w="730" w:type="pct"/>
            <w:tcBorders>
              <w:top w:val="nil"/>
              <w:left w:val="nil"/>
              <w:right w:val="nil"/>
            </w:tcBorders>
            <w:shd w:val="clear" w:color="auto" w:fill="ECF5E7"/>
            <w:vAlign w:val="center"/>
          </w:tcPr>
          <w:p w14:paraId="3248049F" w14:textId="1C8D8F77"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hint="eastAsia"/>
                <w:kern w:val="0"/>
                <w:sz w:val="20"/>
                <w:szCs w:val="20"/>
              </w:rPr>
              <w:t>50</w:t>
            </w:r>
          </w:p>
        </w:tc>
        <w:tc>
          <w:tcPr>
            <w:tcW w:w="731" w:type="pct"/>
            <w:tcBorders>
              <w:top w:val="nil"/>
              <w:left w:val="nil"/>
              <w:right w:val="nil"/>
            </w:tcBorders>
            <w:shd w:val="clear" w:color="auto" w:fill="ECF5E7"/>
            <w:noWrap/>
            <w:vAlign w:val="center"/>
            <w:hideMark/>
          </w:tcPr>
          <w:p w14:paraId="16081A5F" w14:textId="20E1C9FB" w:rsidR="00030C86" w:rsidRPr="00030C86" w:rsidRDefault="00030C86" w:rsidP="00030C86">
            <w:pPr>
              <w:widowControl/>
              <w:adjustRightInd w:val="0"/>
              <w:snapToGrid w:val="0"/>
              <w:spacing w:line="360" w:lineRule="auto"/>
              <w:jc w:val="center"/>
              <w:rPr>
                <w:rFonts w:ascii="Times" w:eastAsia="等线" w:hAnsi="Times" w:cs="Times"/>
                <w:kern w:val="0"/>
                <w:sz w:val="20"/>
                <w:szCs w:val="20"/>
              </w:rPr>
            </w:pPr>
            <w:r w:rsidRPr="00030C86">
              <w:rPr>
                <w:rFonts w:ascii="Times" w:eastAsia="等线" w:hAnsi="Times" w:cs="Times"/>
                <w:kern w:val="0"/>
                <w:sz w:val="20"/>
                <w:szCs w:val="20"/>
              </w:rPr>
              <w:t>&lt; .001</w:t>
            </w:r>
            <w:r w:rsidRPr="00030C86">
              <w:rPr>
                <w:rFonts w:ascii="Times" w:eastAsia="等线" w:hAnsi="Times" w:cs="Times" w:hint="eastAsia"/>
                <w:kern w:val="0"/>
                <w:sz w:val="20"/>
                <w:szCs w:val="20"/>
                <w:vertAlign w:val="superscript"/>
              </w:rPr>
              <w:t xml:space="preserve"> </w:t>
            </w:r>
            <w:r w:rsidRPr="00030C86">
              <w:rPr>
                <w:rFonts w:ascii="Times" w:eastAsia="等线" w:hAnsi="Times" w:cs="Times"/>
                <w:kern w:val="0"/>
                <w:sz w:val="20"/>
                <w:szCs w:val="20"/>
                <w:vertAlign w:val="superscript"/>
              </w:rPr>
              <w:t>***</w:t>
            </w:r>
          </w:p>
        </w:tc>
      </w:tr>
    </w:tbl>
    <w:p w14:paraId="1377A5EE" w14:textId="49D33B9A" w:rsidR="00D75F5A" w:rsidRPr="00AA5E35" w:rsidRDefault="00D65F99" w:rsidP="00D65F99">
      <w:pPr>
        <w:adjustRightInd w:val="0"/>
        <w:snapToGrid w:val="0"/>
        <w:spacing w:line="360" w:lineRule="auto"/>
        <w:rPr>
          <w:rFonts w:ascii="Times New Roman" w:eastAsia="等线" w:hAnsi="Times New Roman" w:cs="Times New Roman"/>
          <w:kern w:val="0"/>
          <w:sz w:val="20"/>
          <w:szCs w:val="20"/>
        </w:rPr>
      </w:pPr>
      <w:r w:rsidRPr="00AA5E35">
        <w:rPr>
          <w:rFonts w:ascii="Times New Roman" w:hAnsi="Times New Roman" w:cs="Times New Roman"/>
          <w:i/>
          <w:iCs/>
          <w:kern w:val="0"/>
          <w:sz w:val="20"/>
          <w:szCs w:val="20"/>
        </w:rPr>
        <w:t>Note</w:t>
      </w:r>
      <w:r w:rsidRPr="00AA5E35">
        <w:rPr>
          <w:rFonts w:ascii="Times New Roman" w:hAnsi="Times New Roman" w:cs="Times New Roman"/>
          <w:iCs/>
          <w:kern w:val="0"/>
          <w:sz w:val="20"/>
          <w:szCs w:val="20"/>
        </w:rPr>
        <w:t>. ***</w:t>
      </w:r>
      <w:r w:rsidRPr="00AA5E35">
        <w:rPr>
          <w:rFonts w:ascii="Times New Roman" w:hAnsi="Times New Roman" w:cs="Times New Roman"/>
          <w:i/>
          <w:kern w:val="0"/>
          <w:sz w:val="20"/>
          <w:szCs w:val="20"/>
        </w:rPr>
        <w:t>P</w:t>
      </w:r>
      <w:r w:rsidRPr="00AA5E35">
        <w:rPr>
          <w:rFonts w:ascii="Times New Roman" w:hAnsi="Times New Roman" w:cs="Times New Roman"/>
          <w:iCs/>
          <w:kern w:val="0"/>
          <w:sz w:val="20"/>
          <w:szCs w:val="20"/>
        </w:rPr>
        <w:t xml:space="preserve"> </w:t>
      </w:r>
      <w:r w:rsidRPr="00AA5E35">
        <w:rPr>
          <w:rFonts w:ascii="Times New Roman" w:hAnsi="Times New Roman" w:cs="Times New Roman" w:hint="eastAsia"/>
          <w:iCs/>
          <w:kern w:val="0"/>
          <w:sz w:val="20"/>
          <w:szCs w:val="20"/>
        </w:rPr>
        <w:t xml:space="preserve">&lt; </w:t>
      </w:r>
      <w:r w:rsidRPr="00AA5E35">
        <w:rPr>
          <w:rFonts w:ascii="Times New Roman" w:hAnsi="Times New Roman" w:cs="Times New Roman"/>
          <w:iCs/>
          <w:kern w:val="0"/>
          <w:sz w:val="20"/>
          <w:szCs w:val="20"/>
        </w:rPr>
        <w:t>0.001.</w:t>
      </w:r>
      <w:r w:rsidR="002948FB" w:rsidRPr="00AA5E35">
        <w:rPr>
          <w:rFonts w:ascii="Times New Roman" w:eastAsia="等线" w:hAnsi="Times New Roman" w:cs="Times New Roman" w:hint="eastAsia"/>
          <w:b/>
          <w:bCs/>
          <w:kern w:val="0"/>
          <w:sz w:val="20"/>
          <w:szCs w:val="20"/>
        </w:rPr>
        <w:t xml:space="preserve"> </w:t>
      </w:r>
      <w:bookmarkStart w:id="66" w:name="_Hlk172209745"/>
      <w:r w:rsidR="002948FB" w:rsidRPr="00AA5E35">
        <w:rPr>
          <w:rFonts w:ascii="Times New Roman" w:eastAsia="等线" w:hAnsi="Times New Roman" w:cs="Times New Roman" w:hint="eastAsia"/>
          <w:kern w:val="0"/>
          <w:sz w:val="20"/>
          <w:szCs w:val="20"/>
        </w:rPr>
        <w:t xml:space="preserve">The first </w:t>
      </w:r>
      <w:r w:rsidR="006210B0">
        <w:rPr>
          <w:rFonts w:ascii="Times New Roman" w:eastAsia="等线" w:hAnsi="Times New Roman" w:cs="Times New Roman" w:hint="eastAsia"/>
          <w:kern w:val="0"/>
          <w:sz w:val="20"/>
          <w:szCs w:val="20"/>
        </w:rPr>
        <w:t>5</w:t>
      </w:r>
      <w:r w:rsidR="002948FB" w:rsidRPr="00AA5E35">
        <w:rPr>
          <w:rFonts w:ascii="Times New Roman" w:eastAsia="等线" w:hAnsi="Times New Roman" w:cs="Times New Roman" w:hint="eastAsia"/>
          <w:kern w:val="0"/>
          <w:sz w:val="20"/>
          <w:szCs w:val="20"/>
        </w:rPr>
        <w:t>0% trials in 1</w:t>
      </w:r>
      <w:r w:rsidR="002948FB" w:rsidRPr="00AA5E35">
        <w:rPr>
          <w:rFonts w:ascii="Times New Roman" w:eastAsia="等线" w:hAnsi="Times New Roman" w:cs="Times New Roman" w:hint="eastAsia"/>
          <w:kern w:val="0"/>
          <w:sz w:val="20"/>
          <w:szCs w:val="20"/>
          <w:vertAlign w:val="superscript"/>
        </w:rPr>
        <w:t>st</w:t>
      </w:r>
      <w:r w:rsidR="002948FB" w:rsidRPr="00AA5E35">
        <w:rPr>
          <w:rFonts w:ascii="Times New Roman" w:eastAsia="等线" w:hAnsi="Times New Roman" w:cs="Times New Roman" w:hint="eastAsia"/>
          <w:kern w:val="0"/>
          <w:sz w:val="20"/>
          <w:szCs w:val="20"/>
        </w:rPr>
        <w:t xml:space="preserve"> phase were selected to calculate the j</w:t>
      </w:r>
      <w:r w:rsidR="002948FB" w:rsidRPr="00AA5E35">
        <w:rPr>
          <w:rFonts w:ascii="Times New Roman" w:eastAsia="等线" w:hAnsi="Times New Roman" w:cs="Times New Roman"/>
          <w:kern w:val="0"/>
          <w:sz w:val="20"/>
          <w:szCs w:val="20"/>
        </w:rPr>
        <w:t xml:space="preserve">udgement alignment at </w:t>
      </w:r>
      <w:r w:rsidR="002948FB" w:rsidRPr="00AA5E35">
        <w:rPr>
          <w:rFonts w:ascii="Times New Roman" w:eastAsia="等线" w:hAnsi="Times New Roman" w:cs="Times New Roman" w:hint="eastAsia"/>
          <w:kern w:val="0"/>
          <w:sz w:val="20"/>
          <w:szCs w:val="20"/>
        </w:rPr>
        <w:t>the beginning of</w:t>
      </w:r>
      <w:r w:rsidR="002948FB" w:rsidRPr="00AA5E35">
        <w:rPr>
          <w:rFonts w:ascii="Times New Roman" w:eastAsia="等线" w:hAnsi="Times New Roman" w:cs="Times New Roman"/>
          <w:kern w:val="0"/>
          <w:sz w:val="20"/>
          <w:szCs w:val="20"/>
        </w:rPr>
        <w:t xml:space="preserve"> interaction</w:t>
      </w:r>
      <w:r w:rsidR="002948FB" w:rsidRPr="00AA5E35">
        <w:rPr>
          <w:rFonts w:ascii="Times New Roman" w:eastAsia="等线" w:hAnsi="Times New Roman" w:cs="Times New Roman" w:hint="eastAsia"/>
          <w:kern w:val="0"/>
          <w:sz w:val="20"/>
          <w:szCs w:val="20"/>
        </w:rPr>
        <w:t>.</w:t>
      </w:r>
      <w:bookmarkEnd w:id="66"/>
      <w:r w:rsidR="00B52A88" w:rsidRPr="00B52A88">
        <w:rPr>
          <w:rFonts w:ascii="Times New Roman" w:hAnsi="Times New Roman" w:cs="Times New Roman" w:hint="eastAsia"/>
          <w:iCs/>
          <w:kern w:val="0"/>
          <w:sz w:val="20"/>
          <w:szCs w:val="24"/>
        </w:rPr>
        <w:t xml:space="preserve"> </w:t>
      </w:r>
      <w:r w:rsidR="00B52A88">
        <w:rPr>
          <w:rFonts w:ascii="Times New Roman" w:hAnsi="Times New Roman" w:cs="Times New Roman" w:hint="eastAsia"/>
          <w:iCs/>
          <w:kern w:val="0"/>
          <w:sz w:val="20"/>
          <w:szCs w:val="24"/>
        </w:rPr>
        <w:t>R-A represents the sub-sample of participants interacted with risk-avoiding advisees; R-S represents the sub-sample of participants interacted with risk-seeking advisees.</w:t>
      </w:r>
    </w:p>
    <w:p w14:paraId="32A4584F" w14:textId="77777777" w:rsidR="0098557D" w:rsidRPr="00AA5E35" w:rsidRDefault="0098557D" w:rsidP="00D65F99">
      <w:pPr>
        <w:adjustRightInd w:val="0"/>
        <w:snapToGrid w:val="0"/>
        <w:spacing w:line="360" w:lineRule="auto"/>
        <w:rPr>
          <w:rFonts w:ascii="Times New Roman" w:eastAsia="等线" w:hAnsi="Times New Roman" w:cs="Times New Roman"/>
          <w:kern w:val="0"/>
          <w:sz w:val="20"/>
          <w:szCs w:val="20"/>
        </w:rPr>
      </w:pPr>
    </w:p>
    <w:tbl>
      <w:tblPr>
        <w:tblW w:w="0" w:type="auto"/>
        <w:tblCellMar>
          <w:top w:w="85" w:type="dxa"/>
        </w:tblCellMar>
        <w:tblLook w:val="04A0" w:firstRow="1" w:lastRow="0" w:firstColumn="1" w:lastColumn="0" w:noHBand="0" w:noVBand="1"/>
      </w:tblPr>
      <w:tblGrid>
        <w:gridCol w:w="1488"/>
        <w:gridCol w:w="1451"/>
        <w:gridCol w:w="549"/>
        <w:gridCol w:w="1263"/>
        <w:gridCol w:w="292"/>
        <w:gridCol w:w="1451"/>
        <w:gridCol w:w="549"/>
        <w:gridCol w:w="1263"/>
      </w:tblGrid>
      <w:tr w:rsidR="00EC2965" w:rsidRPr="00AA5E35" w14:paraId="19812CB3" w14:textId="77777777" w:rsidTr="005339CF">
        <w:trPr>
          <w:trHeight w:val="331"/>
        </w:trPr>
        <w:tc>
          <w:tcPr>
            <w:tcW w:w="0" w:type="auto"/>
            <w:gridSpan w:val="8"/>
            <w:tcBorders>
              <w:top w:val="nil"/>
              <w:left w:val="nil"/>
              <w:right w:val="nil"/>
            </w:tcBorders>
            <w:shd w:val="clear" w:color="auto" w:fill="C5E0B3" w:themeFill="accent6" w:themeFillTint="66"/>
          </w:tcPr>
          <w:p w14:paraId="1158DF74" w14:textId="3D5AD29B" w:rsidR="00EC2965" w:rsidRPr="00AA5E35" w:rsidRDefault="00EC2965" w:rsidP="006259A2">
            <w:pPr>
              <w:widowControl/>
              <w:adjustRightInd w:val="0"/>
              <w:snapToGrid w:val="0"/>
              <w:spacing w:line="360" w:lineRule="auto"/>
              <w:jc w:val="left"/>
              <w:rPr>
                <w:rFonts w:ascii="Times New Roman" w:eastAsia="等线" w:hAnsi="Times New Roman" w:cs="Times New Roman"/>
                <w:b/>
                <w:bCs/>
                <w:kern w:val="0"/>
                <w:sz w:val="20"/>
                <w:szCs w:val="20"/>
              </w:rPr>
            </w:pPr>
            <w:bookmarkStart w:id="67" w:name="_Hlk172110710"/>
            <w:r w:rsidRPr="00AA5E35">
              <w:rPr>
                <w:rFonts w:ascii="Times New Roman" w:eastAsia="等线" w:hAnsi="Times New Roman" w:cs="Times New Roman"/>
                <w:b/>
                <w:bCs/>
                <w:kern w:val="0"/>
                <w:sz w:val="20"/>
                <w:szCs w:val="20"/>
              </w:rPr>
              <w:t xml:space="preserve">Table </w:t>
            </w:r>
            <w:r w:rsidRPr="00AA5E35">
              <w:rPr>
                <w:rFonts w:ascii="Times New Roman" w:eastAsia="等线" w:hAnsi="Times New Roman" w:cs="Times New Roman" w:hint="eastAsia"/>
                <w:b/>
                <w:bCs/>
                <w:kern w:val="0"/>
                <w:sz w:val="20"/>
                <w:szCs w:val="20"/>
              </w:rPr>
              <w:t>2</w:t>
            </w:r>
            <w:r w:rsidRPr="00AA5E35">
              <w:rPr>
                <w:rFonts w:ascii="Times New Roman" w:eastAsia="等线" w:hAnsi="Times New Roman" w:cs="Times New Roman"/>
                <w:b/>
                <w:bCs/>
                <w:kern w:val="0"/>
                <w:sz w:val="20"/>
                <w:szCs w:val="20"/>
              </w:rPr>
              <w:t xml:space="preserve"> </w:t>
            </w:r>
            <w:r w:rsidRPr="00AA5E35">
              <w:rPr>
                <w:rFonts w:ascii="Times New Roman" w:eastAsia="等线" w:hAnsi="Times New Roman" w:cs="Times New Roman" w:hint="eastAsia"/>
                <w:b/>
                <w:bCs/>
                <w:kern w:val="0"/>
                <w:sz w:val="20"/>
                <w:szCs w:val="20"/>
              </w:rPr>
              <w:t>|</w:t>
            </w:r>
            <w:r w:rsidRPr="00AA5E35">
              <w:rPr>
                <w:rFonts w:ascii="Times New Roman" w:eastAsia="等线" w:hAnsi="Times New Roman" w:cs="Times New Roman"/>
                <w:b/>
                <w:bCs/>
                <w:kern w:val="0"/>
                <w:sz w:val="20"/>
                <w:szCs w:val="20"/>
              </w:rPr>
              <w:t xml:space="preserve"> </w:t>
            </w:r>
            <w:r w:rsidRPr="00BC3611">
              <w:rPr>
                <w:rFonts w:ascii="Times New Roman" w:eastAsia="等线" w:hAnsi="Times New Roman" w:cs="Times New Roman"/>
                <w:kern w:val="0"/>
                <w:sz w:val="20"/>
                <w:szCs w:val="20"/>
              </w:rPr>
              <w:t>Linking</w:t>
            </w:r>
            <w:r w:rsidRPr="00BC3611">
              <w:rPr>
                <w:rFonts w:ascii="Times New Roman" w:eastAsia="等线" w:hAnsi="Times New Roman" w:cs="Times New Roman" w:hint="eastAsia"/>
                <w:kern w:val="0"/>
                <w:sz w:val="20"/>
                <w:szCs w:val="20"/>
              </w:rPr>
              <w:t xml:space="preserve"> individuals</w:t>
            </w:r>
            <w:r w:rsidRPr="00BC3611">
              <w:rPr>
                <w:rFonts w:ascii="Times New Roman" w:eastAsia="等线" w:hAnsi="Times New Roman" w:cs="Times New Roman"/>
                <w:kern w:val="0"/>
                <w:sz w:val="20"/>
                <w:szCs w:val="20"/>
              </w:rPr>
              <w:t>’</w:t>
            </w:r>
            <w:r w:rsidRPr="00BC3611">
              <w:rPr>
                <w:rFonts w:ascii="Times New Roman" w:eastAsia="等线" w:hAnsi="Times New Roman" w:cs="Times New Roman" w:hint="eastAsia"/>
                <w:kern w:val="0"/>
                <w:sz w:val="20"/>
                <w:szCs w:val="20"/>
              </w:rPr>
              <w:t xml:space="preserve"> pre-existing alignment bias (</w:t>
            </w:r>
            <w:r w:rsidRPr="00BC3611">
              <w:rPr>
                <w:rFonts w:ascii="Times New Roman" w:eastAsia="等线" w:hAnsi="Times New Roman" w:cs="Times New Roman"/>
                <w:i/>
                <w:iCs/>
                <w:kern w:val="0"/>
                <w:sz w:val="20"/>
                <w:szCs w:val="20"/>
              </w:rPr>
              <w:t>β</w:t>
            </w:r>
            <w:r w:rsidRPr="00BC3611">
              <w:rPr>
                <w:rFonts w:ascii="Times New Roman" w:eastAsia="等线" w:hAnsi="Times New Roman" w:cs="Times New Roman" w:hint="eastAsia"/>
                <w:kern w:val="0"/>
                <w:sz w:val="20"/>
                <w:szCs w:val="20"/>
              </w:rPr>
              <w:t xml:space="preserve">) and the </w:t>
            </w:r>
            <w:r w:rsidR="000E5227" w:rsidRPr="00BC3611">
              <w:rPr>
                <w:rFonts w:ascii="Times New Roman" w:eastAsia="等线" w:hAnsi="Times New Roman" w:cs="Times New Roman" w:hint="eastAsia"/>
                <w:kern w:val="0"/>
                <w:sz w:val="20"/>
                <w:szCs w:val="20"/>
              </w:rPr>
              <w:t>acceptance-seeking intention</w:t>
            </w:r>
            <w:r w:rsidRPr="00BC3611">
              <w:rPr>
                <w:rFonts w:ascii="Times New Roman" w:eastAsia="等线" w:hAnsi="Times New Roman" w:cs="Times New Roman" w:hint="eastAsia"/>
                <w:kern w:val="0"/>
                <w:sz w:val="20"/>
                <w:szCs w:val="20"/>
              </w:rPr>
              <w:t xml:space="preserve"> (</w:t>
            </w:r>
            <w:r w:rsidRPr="00BC3611">
              <w:rPr>
                <w:rFonts w:ascii="Times New Roman" w:eastAsia="等线" w:hAnsi="Times New Roman" w:cs="Times New Roman" w:hint="eastAsia"/>
                <w:i/>
                <w:iCs/>
                <w:kern w:val="0"/>
                <w:sz w:val="20"/>
                <w:szCs w:val="20"/>
              </w:rPr>
              <w:t>w</w:t>
            </w:r>
            <w:r w:rsidRPr="00BC3611">
              <w:rPr>
                <w:rFonts w:ascii="Times New Roman" w:eastAsia="等线" w:hAnsi="Times New Roman" w:cs="Times New Roman" w:hint="eastAsia"/>
                <w:kern w:val="0"/>
                <w:sz w:val="20"/>
                <w:szCs w:val="20"/>
              </w:rPr>
              <w:t>)</w:t>
            </w:r>
          </w:p>
        </w:tc>
      </w:tr>
      <w:tr w:rsidR="000E5227" w:rsidRPr="00AA5E35" w14:paraId="7988FBD5" w14:textId="77777777" w:rsidTr="00EC2965">
        <w:trPr>
          <w:trHeight w:val="314"/>
        </w:trPr>
        <w:tc>
          <w:tcPr>
            <w:tcW w:w="0" w:type="auto"/>
            <w:tcBorders>
              <w:left w:val="nil"/>
              <w:bottom w:val="nil"/>
              <w:right w:val="nil"/>
            </w:tcBorders>
            <w:shd w:val="clear" w:color="auto" w:fill="ECF5E7"/>
            <w:noWrap/>
            <w:vAlign w:val="center"/>
            <w:hideMark/>
          </w:tcPr>
          <w:p w14:paraId="570C1D07" w14:textId="77777777" w:rsidR="00EC2965" w:rsidRPr="00AA5E35" w:rsidRDefault="00EC2965" w:rsidP="006259A2">
            <w:pPr>
              <w:widowControl/>
              <w:adjustRightInd w:val="0"/>
              <w:snapToGrid w:val="0"/>
              <w:spacing w:line="360" w:lineRule="auto"/>
              <w:jc w:val="center"/>
              <w:rPr>
                <w:rFonts w:ascii="Times" w:eastAsia="等线" w:hAnsi="Times" w:cs="Times"/>
                <w:kern w:val="0"/>
                <w:sz w:val="20"/>
                <w:szCs w:val="20"/>
              </w:rPr>
            </w:pPr>
          </w:p>
        </w:tc>
        <w:tc>
          <w:tcPr>
            <w:tcW w:w="0" w:type="auto"/>
            <w:gridSpan w:val="3"/>
            <w:tcBorders>
              <w:left w:val="nil"/>
              <w:bottom w:val="single" w:sz="4" w:space="0" w:color="auto"/>
              <w:right w:val="nil"/>
            </w:tcBorders>
            <w:shd w:val="clear" w:color="auto" w:fill="ECF5E7"/>
          </w:tcPr>
          <w:p w14:paraId="06C27096" w14:textId="3D4B500D" w:rsidR="00EC2965" w:rsidRPr="00AA5E35" w:rsidRDefault="00EC2965" w:rsidP="006259A2">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3</w:t>
            </w:r>
          </w:p>
        </w:tc>
        <w:tc>
          <w:tcPr>
            <w:tcW w:w="0" w:type="auto"/>
            <w:tcBorders>
              <w:left w:val="nil"/>
              <w:right w:val="nil"/>
            </w:tcBorders>
            <w:shd w:val="clear" w:color="auto" w:fill="ECF5E7"/>
            <w:noWrap/>
            <w:vAlign w:val="center"/>
            <w:hideMark/>
          </w:tcPr>
          <w:p w14:paraId="6C65D234" w14:textId="77777777" w:rsidR="00EC2965" w:rsidRPr="00AA5E35" w:rsidRDefault="00EC2965" w:rsidP="006259A2">
            <w:pPr>
              <w:widowControl/>
              <w:adjustRightInd w:val="0"/>
              <w:snapToGrid w:val="0"/>
              <w:spacing w:line="360" w:lineRule="auto"/>
              <w:jc w:val="center"/>
              <w:rPr>
                <w:rFonts w:ascii="Times" w:eastAsia="等线" w:hAnsi="Times" w:cs="Times"/>
                <w:kern w:val="0"/>
                <w:sz w:val="20"/>
                <w:szCs w:val="20"/>
              </w:rPr>
            </w:pPr>
          </w:p>
        </w:tc>
        <w:tc>
          <w:tcPr>
            <w:tcW w:w="0" w:type="auto"/>
            <w:gridSpan w:val="3"/>
            <w:tcBorders>
              <w:left w:val="nil"/>
              <w:bottom w:val="single" w:sz="4" w:space="0" w:color="auto"/>
              <w:right w:val="nil"/>
            </w:tcBorders>
            <w:shd w:val="clear" w:color="auto" w:fill="ECF5E7"/>
          </w:tcPr>
          <w:p w14:paraId="193DF913" w14:textId="2DCD3CF7" w:rsidR="00EC2965" w:rsidRPr="00AA5E35" w:rsidRDefault="00EC2965" w:rsidP="006259A2">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4</w:t>
            </w:r>
          </w:p>
        </w:tc>
      </w:tr>
      <w:tr w:rsidR="000E5227" w:rsidRPr="00AA5E35" w14:paraId="15715E5B" w14:textId="77777777" w:rsidTr="00EC2965">
        <w:trPr>
          <w:trHeight w:val="314"/>
        </w:trPr>
        <w:tc>
          <w:tcPr>
            <w:tcW w:w="0" w:type="auto"/>
            <w:tcBorders>
              <w:left w:val="nil"/>
              <w:right w:val="nil"/>
            </w:tcBorders>
            <w:shd w:val="clear" w:color="auto" w:fill="ECF5E7"/>
            <w:noWrap/>
            <w:vAlign w:val="center"/>
            <w:hideMark/>
          </w:tcPr>
          <w:p w14:paraId="1732017C" w14:textId="58521FB9" w:rsidR="00EC2965" w:rsidRPr="00AA5E35" w:rsidRDefault="00EC2965" w:rsidP="00EC2965">
            <w:pPr>
              <w:widowControl/>
              <w:adjustRightInd w:val="0"/>
              <w:snapToGrid w:val="0"/>
              <w:spacing w:line="360" w:lineRule="auto"/>
              <w:jc w:val="center"/>
              <w:rPr>
                <w:rFonts w:ascii="Times" w:eastAsia="等线" w:hAnsi="Times" w:cs="Times"/>
                <w:b/>
                <w:bCs/>
                <w:kern w:val="0"/>
                <w:sz w:val="20"/>
                <w:szCs w:val="20"/>
              </w:rPr>
            </w:pPr>
            <w:r w:rsidRPr="00836147">
              <w:rPr>
                <w:rFonts w:ascii="Times" w:eastAsia="等线" w:hAnsi="Times" w:cs="Times"/>
                <w:kern w:val="0"/>
                <w:sz w:val="20"/>
                <w:szCs w:val="20"/>
              </w:rPr>
              <w:t>sub-sample</w:t>
            </w:r>
          </w:p>
        </w:tc>
        <w:tc>
          <w:tcPr>
            <w:tcW w:w="0" w:type="auto"/>
            <w:tcBorders>
              <w:top w:val="single" w:sz="4" w:space="0" w:color="auto"/>
              <w:left w:val="nil"/>
              <w:bottom w:val="single" w:sz="4" w:space="0" w:color="auto"/>
              <w:right w:val="nil"/>
            </w:tcBorders>
            <w:shd w:val="clear" w:color="auto" w:fill="ECF5E7"/>
            <w:noWrap/>
            <w:vAlign w:val="center"/>
            <w:hideMark/>
          </w:tcPr>
          <w:p w14:paraId="746FA31F" w14:textId="77777777" w:rsidR="00EC2965" w:rsidRPr="00AA5E35" w:rsidRDefault="00EC2965" w:rsidP="00EC2965">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r</w:t>
            </w:r>
            <w:r w:rsidRPr="00AA5E35">
              <w:rPr>
                <w:rFonts w:ascii="Times" w:eastAsia="等线" w:hAnsi="Times" w:cs="Times"/>
                <w:b/>
                <w:bCs/>
                <w:kern w:val="0"/>
                <w:sz w:val="20"/>
                <w:szCs w:val="20"/>
              </w:rPr>
              <w:t xml:space="preserve"> (</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0" w:type="auto"/>
            <w:tcBorders>
              <w:top w:val="single" w:sz="4" w:space="0" w:color="auto"/>
              <w:left w:val="nil"/>
              <w:bottom w:val="single" w:sz="4" w:space="0" w:color="auto"/>
              <w:right w:val="nil"/>
            </w:tcBorders>
            <w:shd w:val="clear" w:color="auto" w:fill="ECF5E7"/>
            <w:vAlign w:val="center"/>
          </w:tcPr>
          <w:p w14:paraId="7D4449E4" w14:textId="4A6A4DC4"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0" w:type="auto"/>
            <w:tcBorders>
              <w:top w:val="single" w:sz="4" w:space="0" w:color="auto"/>
              <w:left w:val="nil"/>
              <w:bottom w:val="single" w:sz="4" w:space="0" w:color="auto"/>
              <w:right w:val="nil"/>
            </w:tcBorders>
            <w:shd w:val="clear" w:color="auto" w:fill="ECF5E7"/>
            <w:noWrap/>
            <w:vAlign w:val="center"/>
            <w:hideMark/>
          </w:tcPr>
          <w:p w14:paraId="79D1DB7D" w14:textId="0DD69CA6"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0" w:type="auto"/>
            <w:tcBorders>
              <w:left w:val="nil"/>
              <w:right w:val="nil"/>
            </w:tcBorders>
            <w:shd w:val="clear" w:color="auto" w:fill="ECF5E7"/>
            <w:noWrap/>
            <w:vAlign w:val="center"/>
            <w:hideMark/>
          </w:tcPr>
          <w:p w14:paraId="02DE34BD" w14:textId="77777777"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
        </w:tc>
        <w:tc>
          <w:tcPr>
            <w:tcW w:w="0" w:type="auto"/>
            <w:tcBorders>
              <w:top w:val="single" w:sz="4" w:space="0" w:color="auto"/>
              <w:left w:val="nil"/>
              <w:bottom w:val="single" w:sz="4" w:space="0" w:color="auto"/>
              <w:right w:val="nil"/>
            </w:tcBorders>
            <w:shd w:val="clear" w:color="auto" w:fill="ECF5E7"/>
            <w:noWrap/>
            <w:vAlign w:val="center"/>
            <w:hideMark/>
          </w:tcPr>
          <w:p w14:paraId="2199E08C" w14:textId="77777777" w:rsidR="00EC2965" w:rsidRPr="00AA5E35" w:rsidRDefault="00EC2965" w:rsidP="00EC2965">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 xml:space="preserve">r </w:t>
            </w:r>
            <w:r w:rsidRPr="00AA5E35">
              <w:rPr>
                <w:rFonts w:ascii="Times" w:eastAsia="等线" w:hAnsi="Times" w:cs="Times"/>
                <w:b/>
                <w:bCs/>
                <w:kern w:val="0"/>
                <w:sz w:val="20"/>
                <w:szCs w:val="20"/>
              </w:rPr>
              <w:t>(</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0" w:type="auto"/>
            <w:tcBorders>
              <w:top w:val="single" w:sz="4" w:space="0" w:color="auto"/>
              <w:left w:val="nil"/>
              <w:bottom w:val="single" w:sz="4" w:space="0" w:color="auto"/>
              <w:right w:val="nil"/>
            </w:tcBorders>
            <w:shd w:val="clear" w:color="auto" w:fill="ECF5E7"/>
            <w:vAlign w:val="center"/>
          </w:tcPr>
          <w:p w14:paraId="4C93C9A2" w14:textId="7F6FE58E"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0" w:type="auto"/>
            <w:tcBorders>
              <w:top w:val="single" w:sz="4" w:space="0" w:color="auto"/>
              <w:left w:val="nil"/>
              <w:bottom w:val="single" w:sz="4" w:space="0" w:color="auto"/>
              <w:right w:val="nil"/>
            </w:tcBorders>
            <w:shd w:val="clear" w:color="auto" w:fill="ECF5E7"/>
            <w:noWrap/>
            <w:vAlign w:val="center"/>
            <w:hideMark/>
          </w:tcPr>
          <w:p w14:paraId="274822F2" w14:textId="229516AE" w:rsidR="00EC2965" w:rsidRPr="00AA5E35" w:rsidRDefault="00EC2965" w:rsidP="00EC2965">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0E5227" w:rsidRPr="00AA5E35" w14:paraId="03F4722E" w14:textId="77777777" w:rsidTr="00EC2965">
        <w:trPr>
          <w:trHeight w:val="314"/>
        </w:trPr>
        <w:tc>
          <w:tcPr>
            <w:tcW w:w="0" w:type="auto"/>
            <w:tcBorders>
              <w:left w:val="nil"/>
              <w:right w:val="nil"/>
            </w:tcBorders>
            <w:shd w:val="clear" w:color="auto" w:fill="ECF5E7"/>
            <w:noWrap/>
            <w:vAlign w:val="center"/>
            <w:hideMark/>
          </w:tcPr>
          <w:p w14:paraId="393D84A1" w14:textId="1D090D59"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RA</w:t>
            </w:r>
          </w:p>
        </w:tc>
        <w:tc>
          <w:tcPr>
            <w:tcW w:w="0" w:type="auto"/>
            <w:tcBorders>
              <w:top w:val="single" w:sz="4" w:space="0" w:color="auto"/>
              <w:left w:val="nil"/>
              <w:right w:val="nil"/>
            </w:tcBorders>
            <w:shd w:val="clear" w:color="auto" w:fill="ECF5E7"/>
            <w:noWrap/>
            <w:vAlign w:val="center"/>
            <w:hideMark/>
          </w:tcPr>
          <w:p w14:paraId="0815D77A" w14:textId="372B78B1"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50</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10</w:t>
            </w:r>
            <w:r w:rsidRPr="00AA5E35">
              <w:rPr>
                <w:rFonts w:ascii="Times" w:eastAsia="等线" w:hAnsi="Times" w:cs="Times"/>
                <w:kern w:val="0"/>
                <w:sz w:val="20"/>
                <w:szCs w:val="20"/>
              </w:rPr>
              <w:t>)</w:t>
            </w:r>
          </w:p>
        </w:tc>
        <w:tc>
          <w:tcPr>
            <w:tcW w:w="0" w:type="auto"/>
            <w:tcBorders>
              <w:left w:val="nil"/>
              <w:right w:val="nil"/>
            </w:tcBorders>
            <w:shd w:val="clear" w:color="auto" w:fill="ECF5E7"/>
            <w:vAlign w:val="center"/>
          </w:tcPr>
          <w:p w14:paraId="38DB2038" w14:textId="6B3635F0" w:rsidR="00EC296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55</w:t>
            </w:r>
          </w:p>
        </w:tc>
        <w:tc>
          <w:tcPr>
            <w:tcW w:w="0" w:type="auto"/>
            <w:tcBorders>
              <w:left w:val="nil"/>
              <w:right w:val="nil"/>
            </w:tcBorders>
            <w:shd w:val="clear" w:color="auto" w:fill="ECF5E7"/>
            <w:noWrap/>
            <w:vAlign w:val="center"/>
            <w:hideMark/>
          </w:tcPr>
          <w:p w14:paraId="48F825A2" w14:textId="3FD3BBDF"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0" w:type="auto"/>
            <w:tcBorders>
              <w:left w:val="nil"/>
              <w:right w:val="nil"/>
            </w:tcBorders>
            <w:shd w:val="clear" w:color="auto" w:fill="ECF5E7"/>
            <w:noWrap/>
            <w:vAlign w:val="center"/>
            <w:hideMark/>
          </w:tcPr>
          <w:p w14:paraId="72C8882C" w14:textId="77777777"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p>
        </w:tc>
        <w:tc>
          <w:tcPr>
            <w:tcW w:w="0" w:type="auto"/>
            <w:tcBorders>
              <w:top w:val="single" w:sz="4" w:space="0" w:color="auto"/>
              <w:left w:val="nil"/>
              <w:right w:val="nil"/>
            </w:tcBorders>
            <w:shd w:val="clear" w:color="auto" w:fill="ECF5E7"/>
            <w:noWrap/>
            <w:vAlign w:val="center"/>
            <w:hideMark/>
          </w:tcPr>
          <w:p w14:paraId="121CF566" w14:textId="332EFE01"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64</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09</w:t>
            </w:r>
            <w:r w:rsidRPr="00AA5E35">
              <w:rPr>
                <w:rFonts w:ascii="Times" w:eastAsia="等线" w:hAnsi="Times" w:cs="Times"/>
                <w:kern w:val="0"/>
                <w:sz w:val="20"/>
                <w:szCs w:val="20"/>
              </w:rPr>
              <w:t>)</w:t>
            </w:r>
          </w:p>
        </w:tc>
        <w:tc>
          <w:tcPr>
            <w:tcW w:w="0" w:type="auto"/>
            <w:tcBorders>
              <w:top w:val="single" w:sz="4" w:space="0" w:color="auto"/>
              <w:left w:val="nil"/>
              <w:right w:val="nil"/>
            </w:tcBorders>
            <w:shd w:val="clear" w:color="auto" w:fill="ECF5E7"/>
            <w:vAlign w:val="center"/>
          </w:tcPr>
          <w:p w14:paraId="2B8737D9" w14:textId="02C6684F" w:rsidR="00EC296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46</w:t>
            </w:r>
          </w:p>
        </w:tc>
        <w:tc>
          <w:tcPr>
            <w:tcW w:w="0" w:type="auto"/>
            <w:tcBorders>
              <w:top w:val="single" w:sz="4" w:space="0" w:color="auto"/>
              <w:left w:val="nil"/>
              <w:right w:val="nil"/>
            </w:tcBorders>
            <w:shd w:val="clear" w:color="auto" w:fill="ECF5E7"/>
            <w:noWrap/>
            <w:vAlign w:val="center"/>
            <w:hideMark/>
          </w:tcPr>
          <w:p w14:paraId="7BFF15CE" w14:textId="5CAB1D13"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r>
      <w:tr w:rsidR="000E5227" w:rsidRPr="00AA5E35" w14:paraId="7AA39DF6" w14:textId="77777777" w:rsidTr="00EC2965">
        <w:trPr>
          <w:trHeight w:val="331"/>
        </w:trPr>
        <w:tc>
          <w:tcPr>
            <w:tcW w:w="0" w:type="auto"/>
            <w:tcBorders>
              <w:top w:val="nil"/>
              <w:left w:val="nil"/>
              <w:right w:val="nil"/>
            </w:tcBorders>
            <w:shd w:val="clear" w:color="auto" w:fill="ECF5E7"/>
            <w:noWrap/>
            <w:vAlign w:val="center"/>
            <w:hideMark/>
          </w:tcPr>
          <w:p w14:paraId="53CD0961" w14:textId="7FDEE308"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0" w:type="auto"/>
            <w:tcBorders>
              <w:top w:val="nil"/>
              <w:left w:val="nil"/>
              <w:right w:val="nil"/>
            </w:tcBorders>
            <w:shd w:val="clear" w:color="auto" w:fill="ECF5E7"/>
            <w:noWrap/>
            <w:vAlign w:val="center"/>
            <w:hideMark/>
          </w:tcPr>
          <w:p w14:paraId="7BEDB0B1" w14:textId="26BBFF1A"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47</w:t>
            </w:r>
            <w:r w:rsidRPr="00AA5E35">
              <w:rPr>
                <w:rFonts w:ascii="Times" w:eastAsia="等线" w:hAnsi="Times" w:cs="Times"/>
                <w:kern w:val="0"/>
                <w:sz w:val="20"/>
                <w:szCs w:val="20"/>
              </w:rPr>
              <w:t xml:space="preserve"> (0.1</w:t>
            </w:r>
            <w:r w:rsidRPr="00AA5E35">
              <w:rPr>
                <w:rFonts w:ascii="Times" w:eastAsia="等线" w:hAnsi="Times" w:cs="Times" w:hint="eastAsia"/>
                <w:kern w:val="0"/>
                <w:sz w:val="20"/>
                <w:szCs w:val="20"/>
              </w:rPr>
              <w:t>1</w:t>
            </w:r>
            <w:r w:rsidRPr="00AA5E35">
              <w:rPr>
                <w:rFonts w:ascii="Times" w:eastAsia="等线" w:hAnsi="Times" w:cs="Times"/>
                <w:kern w:val="0"/>
                <w:sz w:val="20"/>
                <w:szCs w:val="20"/>
              </w:rPr>
              <w:t>)</w:t>
            </w:r>
          </w:p>
        </w:tc>
        <w:tc>
          <w:tcPr>
            <w:tcW w:w="0" w:type="auto"/>
            <w:tcBorders>
              <w:top w:val="nil"/>
              <w:left w:val="nil"/>
              <w:right w:val="nil"/>
            </w:tcBorders>
            <w:shd w:val="clear" w:color="auto" w:fill="ECF5E7"/>
            <w:vAlign w:val="center"/>
          </w:tcPr>
          <w:p w14:paraId="64CDD5AF" w14:textId="19C01AF2" w:rsidR="00EC296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52</w:t>
            </w:r>
          </w:p>
        </w:tc>
        <w:tc>
          <w:tcPr>
            <w:tcW w:w="0" w:type="auto"/>
            <w:tcBorders>
              <w:top w:val="nil"/>
              <w:left w:val="nil"/>
              <w:right w:val="nil"/>
            </w:tcBorders>
            <w:shd w:val="clear" w:color="auto" w:fill="ECF5E7"/>
            <w:noWrap/>
            <w:vAlign w:val="center"/>
            <w:hideMark/>
          </w:tcPr>
          <w:p w14:paraId="68A06A10" w14:textId="496FE5C0"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w:t>
            </w:r>
            <w:r w:rsidRPr="00AA5E35">
              <w:rPr>
                <w:rFonts w:ascii="Times" w:eastAsia="等线" w:hAnsi="Times" w:cs="Times" w:hint="eastAsia"/>
                <w:kern w:val="0"/>
                <w:sz w:val="20"/>
                <w:szCs w:val="20"/>
                <w:vertAlign w:val="superscript"/>
              </w:rPr>
              <w:t>*</w:t>
            </w:r>
          </w:p>
        </w:tc>
        <w:tc>
          <w:tcPr>
            <w:tcW w:w="0" w:type="auto"/>
            <w:tcBorders>
              <w:top w:val="nil"/>
              <w:left w:val="nil"/>
              <w:right w:val="nil"/>
            </w:tcBorders>
            <w:shd w:val="clear" w:color="auto" w:fill="ECF5E7"/>
            <w:noWrap/>
            <w:vAlign w:val="center"/>
            <w:hideMark/>
          </w:tcPr>
          <w:p w14:paraId="6D11DA13" w14:textId="77777777"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p>
        </w:tc>
        <w:tc>
          <w:tcPr>
            <w:tcW w:w="0" w:type="auto"/>
            <w:tcBorders>
              <w:top w:val="nil"/>
              <w:left w:val="nil"/>
              <w:right w:val="nil"/>
            </w:tcBorders>
            <w:shd w:val="clear" w:color="auto" w:fill="ECF5E7"/>
            <w:noWrap/>
            <w:vAlign w:val="center"/>
            <w:hideMark/>
          </w:tcPr>
          <w:p w14:paraId="60E80B2E" w14:textId="1D69A52A"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38</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12</w:t>
            </w:r>
            <w:r w:rsidRPr="00AA5E35">
              <w:rPr>
                <w:rFonts w:ascii="Times" w:eastAsia="等线" w:hAnsi="Times" w:cs="Times"/>
                <w:kern w:val="0"/>
                <w:sz w:val="20"/>
                <w:szCs w:val="20"/>
              </w:rPr>
              <w:t>)</w:t>
            </w:r>
          </w:p>
        </w:tc>
        <w:tc>
          <w:tcPr>
            <w:tcW w:w="0" w:type="auto"/>
            <w:tcBorders>
              <w:top w:val="nil"/>
              <w:left w:val="nil"/>
              <w:right w:val="nil"/>
            </w:tcBorders>
            <w:shd w:val="clear" w:color="auto" w:fill="ECF5E7"/>
            <w:vAlign w:val="center"/>
          </w:tcPr>
          <w:p w14:paraId="3C9238BD" w14:textId="109C4B96" w:rsidR="00EC296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50</w:t>
            </w:r>
          </w:p>
        </w:tc>
        <w:tc>
          <w:tcPr>
            <w:tcW w:w="0" w:type="auto"/>
            <w:tcBorders>
              <w:top w:val="nil"/>
              <w:left w:val="nil"/>
              <w:right w:val="nil"/>
            </w:tcBorders>
            <w:shd w:val="clear" w:color="auto" w:fill="ECF5E7"/>
            <w:noWrap/>
            <w:vAlign w:val="center"/>
            <w:hideMark/>
          </w:tcPr>
          <w:p w14:paraId="4101BC5A" w14:textId="7D76406B" w:rsidR="00EC2965" w:rsidRPr="00AA5E35" w:rsidRDefault="00EC2965" w:rsidP="00EC2965">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.006</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r>
    </w:tbl>
    <w:p w14:paraId="0FE6EE15" w14:textId="7EEC863F" w:rsidR="0098557D" w:rsidRPr="00AA5E35" w:rsidRDefault="00430BC6" w:rsidP="00D65F99">
      <w:pPr>
        <w:adjustRightInd w:val="0"/>
        <w:snapToGrid w:val="0"/>
        <w:spacing w:line="360" w:lineRule="auto"/>
        <w:rPr>
          <w:rFonts w:ascii="Times New Roman" w:hAnsi="Times New Roman" w:cs="Times New Roman"/>
          <w:iCs/>
          <w:kern w:val="0"/>
          <w:sz w:val="20"/>
          <w:szCs w:val="20"/>
        </w:rPr>
      </w:pPr>
      <w:bookmarkStart w:id="68" w:name="_Hlk172209760"/>
      <w:bookmarkEnd w:id="67"/>
      <w:r w:rsidRPr="00AA5E35">
        <w:rPr>
          <w:rFonts w:ascii="Times New Roman" w:hAnsi="Times New Roman" w:cs="Times New Roman"/>
          <w:i/>
          <w:iCs/>
          <w:kern w:val="0"/>
          <w:sz w:val="20"/>
          <w:szCs w:val="20"/>
        </w:rPr>
        <w:t>Note</w:t>
      </w:r>
      <w:r w:rsidRPr="00AA5E35">
        <w:rPr>
          <w:rFonts w:ascii="Times New Roman" w:hAnsi="Times New Roman" w:cs="Times New Roman"/>
          <w:iCs/>
          <w:kern w:val="0"/>
          <w:sz w:val="20"/>
          <w:szCs w:val="20"/>
        </w:rPr>
        <w:t xml:space="preserve">. </w:t>
      </w:r>
      <w:r w:rsidR="00974549" w:rsidRPr="00AA5E35">
        <w:rPr>
          <w:rFonts w:ascii="Times New Roman" w:hAnsi="Times New Roman" w:cs="Times New Roman"/>
          <w:iCs/>
          <w:kern w:val="0"/>
          <w:sz w:val="20"/>
          <w:szCs w:val="20"/>
        </w:rPr>
        <w:t>**</w:t>
      </w:r>
      <w:r w:rsidR="00974549" w:rsidRPr="00AA5E35">
        <w:rPr>
          <w:rFonts w:ascii="Times New Roman" w:hAnsi="Times New Roman" w:cs="Times New Roman"/>
          <w:i/>
          <w:kern w:val="0"/>
          <w:sz w:val="20"/>
          <w:szCs w:val="20"/>
        </w:rPr>
        <w:t>P</w:t>
      </w:r>
      <w:r w:rsidR="00974549" w:rsidRPr="00AA5E35">
        <w:rPr>
          <w:rFonts w:ascii="Times New Roman" w:hAnsi="Times New Roman" w:cs="Times New Roman"/>
          <w:iCs/>
          <w:kern w:val="0"/>
          <w:sz w:val="20"/>
          <w:szCs w:val="20"/>
        </w:rPr>
        <w:t xml:space="preserve"> </w:t>
      </w:r>
      <w:r w:rsidR="00974549" w:rsidRPr="00AA5E35">
        <w:rPr>
          <w:rFonts w:ascii="Times New Roman" w:hAnsi="Times New Roman" w:cs="Times New Roman" w:hint="eastAsia"/>
          <w:iCs/>
          <w:kern w:val="0"/>
          <w:sz w:val="20"/>
          <w:szCs w:val="20"/>
        </w:rPr>
        <w:t xml:space="preserve">&lt; </w:t>
      </w:r>
      <w:r w:rsidR="00974549" w:rsidRPr="00AA5E35">
        <w:rPr>
          <w:rFonts w:ascii="Times New Roman" w:hAnsi="Times New Roman" w:cs="Times New Roman"/>
          <w:iCs/>
          <w:kern w:val="0"/>
          <w:sz w:val="20"/>
          <w:szCs w:val="20"/>
        </w:rPr>
        <w:t>0.01</w:t>
      </w:r>
      <w:r w:rsidR="00974549" w:rsidRPr="00AA5E35">
        <w:rPr>
          <w:rFonts w:ascii="Times New Roman" w:hAnsi="Times New Roman" w:cs="Times New Roman" w:hint="eastAsia"/>
          <w:iCs/>
          <w:kern w:val="0"/>
          <w:sz w:val="20"/>
          <w:szCs w:val="20"/>
        </w:rPr>
        <w:t xml:space="preserve">; </w:t>
      </w:r>
      <w:r w:rsidRPr="00AA5E35">
        <w:rPr>
          <w:rFonts w:ascii="Times New Roman" w:hAnsi="Times New Roman" w:cs="Times New Roman"/>
          <w:iCs/>
          <w:kern w:val="0"/>
          <w:sz w:val="20"/>
          <w:szCs w:val="20"/>
        </w:rPr>
        <w:t>***</w:t>
      </w:r>
      <w:r w:rsidRPr="00AA5E35">
        <w:rPr>
          <w:rFonts w:ascii="Times New Roman" w:hAnsi="Times New Roman" w:cs="Times New Roman"/>
          <w:i/>
          <w:kern w:val="0"/>
          <w:sz w:val="20"/>
          <w:szCs w:val="20"/>
        </w:rPr>
        <w:t>P</w:t>
      </w:r>
      <w:r w:rsidRPr="00AA5E35">
        <w:rPr>
          <w:rFonts w:ascii="Times New Roman" w:hAnsi="Times New Roman" w:cs="Times New Roman"/>
          <w:iCs/>
          <w:kern w:val="0"/>
          <w:sz w:val="20"/>
          <w:szCs w:val="20"/>
        </w:rPr>
        <w:t xml:space="preserve"> </w:t>
      </w:r>
      <w:r w:rsidRPr="00AA5E35">
        <w:rPr>
          <w:rFonts w:ascii="Times New Roman" w:hAnsi="Times New Roman" w:cs="Times New Roman" w:hint="eastAsia"/>
          <w:iCs/>
          <w:kern w:val="0"/>
          <w:sz w:val="20"/>
          <w:szCs w:val="20"/>
        </w:rPr>
        <w:t xml:space="preserve">&lt; </w:t>
      </w:r>
      <w:r w:rsidRPr="00AA5E35">
        <w:rPr>
          <w:rFonts w:ascii="Times New Roman" w:hAnsi="Times New Roman" w:cs="Times New Roman"/>
          <w:iCs/>
          <w:kern w:val="0"/>
          <w:sz w:val="20"/>
          <w:szCs w:val="20"/>
        </w:rPr>
        <w:t>0.001.</w:t>
      </w:r>
      <w:r w:rsidR="00B52A88">
        <w:rPr>
          <w:rFonts w:ascii="Times New Roman" w:hAnsi="Times New Roman" w:cs="Times New Roman" w:hint="eastAsia"/>
          <w:iCs/>
          <w:kern w:val="0"/>
          <w:sz w:val="20"/>
          <w:szCs w:val="20"/>
        </w:rPr>
        <w:t xml:space="preserve"> </w:t>
      </w:r>
      <w:r w:rsidR="00B52A88">
        <w:rPr>
          <w:rFonts w:ascii="Times New Roman" w:hAnsi="Times New Roman" w:cs="Times New Roman" w:hint="eastAsia"/>
          <w:iCs/>
          <w:kern w:val="0"/>
          <w:sz w:val="20"/>
          <w:szCs w:val="24"/>
        </w:rPr>
        <w:t>R-A represents the sub-sample of participants interacted with risk-</w:t>
      </w:r>
      <w:r w:rsidR="00B52A88">
        <w:rPr>
          <w:rFonts w:ascii="Times New Roman" w:hAnsi="Times New Roman" w:cs="Times New Roman" w:hint="eastAsia"/>
          <w:iCs/>
          <w:kern w:val="0"/>
          <w:sz w:val="20"/>
          <w:szCs w:val="24"/>
        </w:rPr>
        <w:lastRenderedPageBreak/>
        <w:t>avoiding advisees; R-S represents the sub-sample of participants interacted with risk-seeking advisees.</w:t>
      </w:r>
    </w:p>
    <w:bookmarkEnd w:id="68"/>
    <w:p w14:paraId="7A0BA271" w14:textId="77777777" w:rsidR="006F290C" w:rsidRPr="00AA5E35" w:rsidRDefault="006F290C" w:rsidP="00EC4759">
      <w:pPr>
        <w:adjustRightInd w:val="0"/>
        <w:snapToGrid w:val="0"/>
        <w:spacing w:line="360" w:lineRule="auto"/>
        <w:rPr>
          <w:rFonts w:ascii="Times New Roman" w:hAnsi="Times New Roman" w:cs="Times New Roman"/>
          <w:iCs/>
          <w:kern w:val="0"/>
          <w:sz w:val="20"/>
          <w:szCs w:val="20"/>
        </w:rPr>
      </w:pPr>
    </w:p>
    <w:p w14:paraId="5A21E8CF" w14:textId="06C79F9E" w:rsidR="004439FD" w:rsidRPr="00AA5E35" w:rsidRDefault="00C47B92" w:rsidP="00E768F4">
      <w:pPr>
        <w:adjustRightInd w:val="0"/>
        <w:snapToGrid w:val="0"/>
        <w:spacing w:line="360" w:lineRule="auto"/>
        <w:ind w:firstLine="420"/>
        <w:rPr>
          <w:rFonts w:ascii="Times New Roman" w:hAnsi="Times New Roman" w:cs="Times New Roman"/>
          <w:kern w:val="0"/>
          <w:sz w:val="24"/>
          <w:szCs w:val="24"/>
        </w:rPr>
      </w:pPr>
      <w:r>
        <w:rPr>
          <w:rFonts w:ascii="Times New Roman" w:hAnsi="Times New Roman" w:cs="Times New Roman" w:hint="eastAsia"/>
          <w:iCs/>
          <w:kern w:val="0"/>
          <w:sz w:val="24"/>
          <w:szCs w:val="24"/>
        </w:rPr>
        <w:t>As predicted</w:t>
      </w:r>
      <w:r w:rsidR="00FF1795" w:rsidRPr="00AA5E35">
        <w:rPr>
          <w:rFonts w:ascii="Times New Roman" w:hAnsi="Times New Roman" w:cs="Times New Roman" w:hint="eastAsia"/>
          <w:iCs/>
          <w:kern w:val="0"/>
          <w:sz w:val="24"/>
          <w:szCs w:val="24"/>
        </w:rPr>
        <w:t>, t</w:t>
      </w:r>
      <w:r w:rsidR="008F162E" w:rsidRPr="00AA5E35">
        <w:rPr>
          <w:rFonts w:ascii="Times New Roman" w:hAnsi="Times New Roman" w:cs="Times New Roman"/>
          <w:iCs/>
          <w:kern w:val="0"/>
          <w:sz w:val="24"/>
          <w:szCs w:val="24"/>
        </w:rPr>
        <w:t xml:space="preserve">he optimistic </w:t>
      </w:r>
      <w:r w:rsidR="00816FED" w:rsidRPr="00AA5E35">
        <w:rPr>
          <w:rFonts w:ascii="Times New Roman" w:hAnsi="Times New Roman" w:cs="Times New Roman" w:hint="eastAsia"/>
          <w:iCs/>
          <w:kern w:val="0"/>
          <w:sz w:val="24"/>
          <w:szCs w:val="24"/>
        </w:rPr>
        <w:t xml:space="preserve">learning </w:t>
      </w:r>
      <w:r w:rsidR="008F162E" w:rsidRPr="00AA5E35">
        <w:rPr>
          <w:rFonts w:ascii="Times New Roman" w:hAnsi="Times New Roman" w:cs="Times New Roman"/>
          <w:iCs/>
          <w:kern w:val="0"/>
          <w:sz w:val="24"/>
          <w:szCs w:val="24"/>
        </w:rPr>
        <w:t xml:space="preserve">biases </w:t>
      </w:r>
      <w:r w:rsidR="00816FED" w:rsidRPr="00AA5E35">
        <w:rPr>
          <w:rFonts w:ascii="Times New Roman" w:hAnsi="Times New Roman" w:cs="Times New Roman" w:hint="eastAsia"/>
          <w:iCs/>
          <w:kern w:val="0"/>
          <w:sz w:val="24"/>
          <w:szCs w:val="24"/>
        </w:rPr>
        <w:t>of giving</w:t>
      </w:r>
      <w:r w:rsidR="008F162E" w:rsidRPr="00AA5E35">
        <w:rPr>
          <w:rFonts w:ascii="Times New Roman" w:hAnsi="Times New Roman" w:cs="Times New Roman"/>
          <w:iCs/>
          <w:kern w:val="0"/>
          <w:sz w:val="24"/>
          <w:szCs w:val="24"/>
        </w:rPr>
        <w:t xml:space="preserve"> aligned advice were observed</w:t>
      </w:r>
      <w:r w:rsidR="004439FD" w:rsidRPr="00AA5E35">
        <w:rPr>
          <w:rFonts w:ascii="Times New Roman" w:hAnsi="Times New Roman" w:cs="Times New Roman" w:hint="eastAsia"/>
          <w:iCs/>
          <w:kern w:val="0"/>
          <w:sz w:val="24"/>
          <w:szCs w:val="24"/>
        </w:rPr>
        <w:t xml:space="preserve"> </w:t>
      </w:r>
      <w:r w:rsidR="004439FD" w:rsidRPr="00AA5E35">
        <w:rPr>
          <w:rFonts w:ascii="Times New Roman" w:hAnsi="Times New Roman" w:cs="Times New Roman"/>
          <w:iCs/>
          <w:kern w:val="0"/>
          <w:sz w:val="24"/>
          <w:szCs w:val="24"/>
        </w:rPr>
        <w:t>(</w:t>
      </w:r>
      <w:r w:rsidR="004439FD" w:rsidRPr="00AA5E35">
        <w:rPr>
          <w:rFonts w:ascii="Times New Roman" w:hAnsi="Times New Roman" w:cs="Times New Roman" w:hint="eastAsia"/>
          <w:b/>
          <w:bCs/>
          <w:iCs/>
          <w:kern w:val="0"/>
          <w:sz w:val="24"/>
          <w:szCs w:val="24"/>
        </w:rPr>
        <w:t>Table 3</w:t>
      </w:r>
      <w:r w:rsidR="004439FD" w:rsidRPr="00AA5E35">
        <w:rPr>
          <w:rFonts w:ascii="Times New Roman" w:hAnsi="Times New Roman" w:cs="Times New Roman"/>
          <w:iCs/>
          <w:kern w:val="0"/>
          <w:sz w:val="24"/>
          <w:szCs w:val="24"/>
        </w:rPr>
        <w:t>)</w:t>
      </w:r>
      <w:r w:rsidR="008F162E" w:rsidRPr="00AA5E35">
        <w:rPr>
          <w:rFonts w:ascii="Times New Roman" w:hAnsi="Times New Roman" w:cs="Times New Roman" w:hint="eastAsia"/>
          <w:iCs/>
          <w:kern w:val="0"/>
          <w:sz w:val="24"/>
          <w:szCs w:val="24"/>
        </w:rPr>
        <w:t>: t</w:t>
      </w:r>
      <w:r w:rsidR="00182BC3" w:rsidRPr="00AA5E35">
        <w:rPr>
          <w:rFonts w:ascii="Times New Roman" w:hAnsi="Times New Roman" w:cs="Times New Roman"/>
          <w:iCs/>
          <w:kern w:val="0"/>
          <w:sz w:val="24"/>
          <w:szCs w:val="24"/>
        </w:rPr>
        <w:t xml:space="preserve">he learning rate of acceptance </w:t>
      </w:r>
      <w:r w:rsidR="00FE587C" w:rsidRPr="00AA5E35">
        <w:rPr>
          <w:rFonts w:ascii="Times New Roman" w:hAnsi="Times New Roman" w:cs="Times New Roman" w:hint="eastAsia"/>
          <w:iCs/>
          <w:kern w:val="0"/>
          <w:sz w:val="24"/>
          <w:szCs w:val="24"/>
        </w:rPr>
        <w:t>from</w:t>
      </w:r>
      <w:r w:rsidR="00182BC3" w:rsidRPr="00AA5E35">
        <w:rPr>
          <w:rFonts w:ascii="Times New Roman" w:hAnsi="Times New Roman" w:cs="Times New Roman"/>
          <w:iCs/>
          <w:kern w:val="0"/>
          <w:sz w:val="24"/>
          <w:szCs w:val="24"/>
        </w:rPr>
        <w:t xml:space="preserve"> giving aligned advice (</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ac</m:t>
            </m:r>
          </m:sup>
        </m:sSubSup>
      </m:oMath>
      <w:r w:rsidR="00182BC3" w:rsidRPr="00AA5E35">
        <w:rPr>
          <w:rFonts w:ascii="Times New Roman" w:hAnsi="Times New Roman" w:cs="Times New Roman"/>
          <w:iCs/>
          <w:kern w:val="0"/>
          <w:sz w:val="24"/>
          <w:szCs w:val="24"/>
        </w:rPr>
        <w:t xml:space="preserve">) </w:t>
      </w:r>
      <w:r w:rsidR="008F162E" w:rsidRPr="00AA5E35">
        <w:rPr>
          <w:rFonts w:ascii="Times New Roman" w:hAnsi="Times New Roman" w:cs="Times New Roman"/>
          <w:iCs/>
          <w:kern w:val="0"/>
          <w:sz w:val="24"/>
          <w:szCs w:val="24"/>
        </w:rPr>
        <w:t>was higher than</w:t>
      </w:r>
      <w:r w:rsidR="008F162E" w:rsidRPr="00AA5E35">
        <w:rPr>
          <w:rFonts w:ascii="Times New Roman" w:hAnsi="Times New Roman" w:cs="Times New Roman" w:hint="eastAsia"/>
          <w:iCs/>
          <w:kern w:val="0"/>
          <w:sz w:val="24"/>
          <w:szCs w:val="24"/>
        </w:rPr>
        <w:t xml:space="preserve"> </w:t>
      </w:r>
      <w:r w:rsidR="00793103" w:rsidRPr="00AA5E35">
        <w:rPr>
          <w:rFonts w:ascii="Times New Roman" w:hAnsi="Times New Roman" w:cs="Times New Roman"/>
          <w:iCs/>
          <w:kern w:val="0"/>
          <w:sz w:val="24"/>
          <w:szCs w:val="24"/>
        </w:rPr>
        <w:t>that of</w:t>
      </w:r>
      <w:r w:rsidR="00182BC3" w:rsidRPr="00AA5E35">
        <w:rPr>
          <w:rFonts w:ascii="Times New Roman" w:hAnsi="Times New Roman" w:cs="Times New Roman"/>
          <w:iCs/>
          <w:kern w:val="0"/>
          <w:sz w:val="24"/>
          <w:szCs w:val="24"/>
        </w:rPr>
        <w:t xml:space="preserve"> misaligned advice (</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ac</m:t>
            </m:r>
          </m:sup>
        </m:sSubSup>
      </m:oMath>
      <w:r w:rsidR="00182BC3" w:rsidRPr="00AA5E35">
        <w:rPr>
          <w:rFonts w:ascii="Times New Roman" w:hAnsi="Times New Roman" w:cs="Times New Roman"/>
          <w:iCs/>
          <w:kern w:val="0"/>
          <w:sz w:val="24"/>
          <w:szCs w:val="24"/>
        </w:rPr>
        <w:t>)</w:t>
      </w:r>
      <w:r w:rsidR="008F162E" w:rsidRPr="00AA5E35">
        <w:rPr>
          <w:rFonts w:ascii="Times New Roman" w:hAnsi="Times New Roman" w:cs="Times New Roman" w:hint="eastAsia"/>
          <w:iCs/>
          <w:kern w:val="0"/>
          <w:sz w:val="24"/>
          <w:szCs w:val="24"/>
        </w:rPr>
        <w:t>. Conversely,</w:t>
      </w:r>
      <w:r w:rsidR="008B308D" w:rsidRPr="00AA5E35">
        <w:rPr>
          <w:rFonts w:ascii="Times New Roman" w:hAnsi="Times New Roman" w:cs="Times New Roman" w:hint="eastAsia"/>
          <w:iCs/>
          <w:kern w:val="0"/>
          <w:sz w:val="24"/>
          <w:szCs w:val="24"/>
        </w:rPr>
        <w:t xml:space="preserve"> t</w:t>
      </w:r>
      <w:r w:rsidR="00D65F99" w:rsidRPr="00AA5E35">
        <w:rPr>
          <w:rFonts w:ascii="Times New Roman" w:hAnsi="Times New Roman" w:cs="Times New Roman"/>
          <w:iCs/>
          <w:kern w:val="0"/>
          <w:sz w:val="24"/>
          <w:szCs w:val="24"/>
        </w:rPr>
        <w:t xml:space="preserve">he learning rate of rejection </w:t>
      </w:r>
      <w:r w:rsidR="00FE587C" w:rsidRPr="00AA5E35">
        <w:rPr>
          <w:rFonts w:ascii="Times New Roman" w:hAnsi="Times New Roman" w:cs="Times New Roman" w:hint="eastAsia"/>
          <w:iCs/>
          <w:kern w:val="0"/>
          <w:sz w:val="24"/>
          <w:szCs w:val="24"/>
        </w:rPr>
        <w:t>from</w:t>
      </w:r>
      <w:r w:rsidR="00D65F99" w:rsidRPr="00AA5E35">
        <w:rPr>
          <w:rFonts w:ascii="Times New Roman" w:hAnsi="Times New Roman" w:cs="Times New Roman"/>
          <w:iCs/>
          <w:kern w:val="0"/>
          <w:sz w:val="24"/>
          <w:szCs w:val="24"/>
        </w:rPr>
        <w:t xml:space="preserve"> giving aligned advice (</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re</m:t>
            </m:r>
          </m:sup>
        </m:sSubSup>
      </m:oMath>
      <w:r w:rsidR="00D65F99" w:rsidRPr="00AA5E35">
        <w:rPr>
          <w:rFonts w:ascii="Times New Roman" w:hAnsi="Times New Roman" w:cs="Times New Roman"/>
          <w:iCs/>
          <w:kern w:val="0"/>
          <w:sz w:val="24"/>
          <w:szCs w:val="24"/>
        </w:rPr>
        <w:t>) was lower than that of misaligned advice (</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re</m:t>
            </m:r>
          </m:sup>
        </m:sSubSup>
      </m:oMath>
      <w:r w:rsidR="00D65F99" w:rsidRPr="00AA5E35">
        <w:rPr>
          <w:rFonts w:ascii="Times New Roman" w:hAnsi="Times New Roman" w:cs="Times New Roman"/>
          <w:iCs/>
          <w:kern w:val="0"/>
          <w:sz w:val="24"/>
          <w:szCs w:val="24"/>
        </w:rPr>
        <w:t>)</w:t>
      </w:r>
      <w:r w:rsidR="00182BC3" w:rsidRPr="00AA5E35">
        <w:rPr>
          <w:rFonts w:ascii="Times New Roman" w:hAnsi="Times New Roman" w:cs="Times New Roman"/>
          <w:iCs/>
          <w:kern w:val="0"/>
          <w:sz w:val="24"/>
          <w:szCs w:val="24"/>
        </w:rPr>
        <w:t>.</w:t>
      </w:r>
      <w:r w:rsidR="002F62D9" w:rsidRPr="00AA5E35">
        <w:rPr>
          <w:rFonts w:ascii="Times New Roman" w:hAnsi="Times New Roman" w:cs="Times New Roman"/>
          <w:iCs/>
          <w:kern w:val="0"/>
          <w:sz w:val="24"/>
          <w:szCs w:val="24"/>
        </w:rPr>
        <w:t xml:space="preserve"> </w:t>
      </w:r>
      <w:r w:rsidR="000D71E4" w:rsidRPr="00AA5E35">
        <w:rPr>
          <w:rFonts w:ascii="Times New Roman" w:hAnsi="Times New Roman" w:cs="Times New Roman"/>
          <w:iCs/>
          <w:kern w:val="0"/>
          <w:sz w:val="24"/>
          <w:szCs w:val="24"/>
        </w:rPr>
        <w:t>Consequently</w:t>
      </w:r>
      <w:r w:rsidR="004E2534" w:rsidRPr="00AA5E35">
        <w:rPr>
          <w:rFonts w:ascii="Times New Roman" w:hAnsi="Times New Roman" w:cs="Times New Roman"/>
          <w:iCs/>
          <w:kern w:val="0"/>
          <w:sz w:val="24"/>
          <w:szCs w:val="24"/>
        </w:rPr>
        <w:t xml:space="preserve">, the optimistic learning bias </w:t>
      </w:r>
      <w:r w:rsidR="007D3EC2" w:rsidRPr="00AA5E35">
        <w:rPr>
          <w:rFonts w:ascii="Times New Roman" w:hAnsi="Times New Roman" w:cs="Times New Roman"/>
          <w:iCs/>
          <w:kern w:val="0"/>
          <w:sz w:val="24"/>
          <w:szCs w:val="24"/>
        </w:rPr>
        <w:t>(</w:t>
      </w:r>
      <m:oMath>
        <m:r>
          <w:rPr>
            <w:rFonts w:ascii="Cambria Math" w:hAnsi="Cambria Math" w:cs="Times New Roman" w:hint="eastAsia"/>
            <w:kern w:val="0"/>
            <w:sz w:val="24"/>
            <w:szCs w:val="24"/>
          </w:rPr>
          <m:t>Δa</m:t>
        </m:r>
      </m:oMath>
      <w:r w:rsidR="007D3EC2" w:rsidRPr="00AA5E35">
        <w:rPr>
          <w:rFonts w:ascii="Times New Roman" w:hAnsi="Times New Roman" w:cs="Times New Roman"/>
          <w:iCs/>
          <w:kern w:val="0"/>
          <w:sz w:val="24"/>
          <w:szCs w:val="24"/>
        </w:rPr>
        <w:t xml:space="preserve">) </w:t>
      </w:r>
      <w:r w:rsidR="004E2534" w:rsidRPr="00AA5E35">
        <w:rPr>
          <w:rFonts w:ascii="Times New Roman" w:hAnsi="Times New Roman" w:cs="Times New Roman"/>
          <w:iCs/>
          <w:kern w:val="0"/>
          <w:sz w:val="24"/>
          <w:szCs w:val="24"/>
        </w:rPr>
        <w:t xml:space="preserve">could be </w:t>
      </w:r>
      <w:r w:rsidR="004A7AF3" w:rsidRPr="00AA5E35">
        <w:rPr>
          <w:rFonts w:ascii="Times New Roman" w:hAnsi="Times New Roman" w:cs="Times New Roman"/>
          <w:iCs/>
          <w:kern w:val="0"/>
          <w:sz w:val="24"/>
          <w:szCs w:val="24"/>
        </w:rPr>
        <w:t xml:space="preserve">gauged </w:t>
      </w:r>
      <w:r w:rsidR="004E2534" w:rsidRPr="00AA5E35">
        <w:rPr>
          <w:rFonts w:ascii="Times New Roman" w:hAnsi="Times New Roman" w:cs="Times New Roman"/>
          <w:iCs/>
          <w:kern w:val="0"/>
          <w:sz w:val="24"/>
          <w:szCs w:val="24"/>
        </w:rPr>
        <w:t>by</w:t>
      </w:r>
      <w:r w:rsidR="004E2534" w:rsidRPr="00AA5E35">
        <w:rPr>
          <w:rFonts w:ascii="Times New Roman" w:hAnsi="Times New Roman" w:cs="Times New Roman"/>
          <w:kern w:val="0"/>
          <w:sz w:val="24"/>
          <w:szCs w:val="24"/>
        </w:rPr>
        <w:t xml:space="preserve"> the </w:t>
      </w:r>
      <w:r w:rsidR="006A0901" w:rsidRPr="00AA5E35">
        <w:rPr>
          <w:rFonts w:ascii="Times New Roman" w:hAnsi="Times New Roman" w:cs="Times New Roman"/>
          <w:kern w:val="0"/>
          <w:sz w:val="24"/>
          <w:szCs w:val="24"/>
        </w:rPr>
        <w:t xml:space="preserve">amalgamation </w:t>
      </w:r>
      <w:r w:rsidR="005E0FB1" w:rsidRPr="00AA5E35">
        <w:rPr>
          <w:rFonts w:ascii="Times New Roman" w:hAnsi="Times New Roman" w:cs="Times New Roman"/>
          <w:kern w:val="0"/>
          <w:sz w:val="24"/>
          <w:szCs w:val="24"/>
        </w:rPr>
        <w:t xml:space="preserve">of learning </w:t>
      </w:r>
      <w:r w:rsidR="00FB7952" w:rsidRPr="00AA5E35">
        <w:rPr>
          <w:rFonts w:ascii="Times New Roman" w:hAnsi="Times New Roman" w:cs="Times New Roman" w:hint="eastAsia"/>
          <w:kern w:val="0"/>
          <w:sz w:val="24"/>
          <w:szCs w:val="24"/>
        </w:rPr>
        <w:t xml:space="preserve">rate </w:t>
      </w:r>
      <w:r w:rsidR="00FD1ACB" w:rsidRPr="00AA5E35">
        <w:rPr>
          <w:rFonts w:ascii="Times New Roman" w:hAnsi="Times New Roman" w:cs="Times New Roman"/>
          <w:kern w:val="0"/>
          <w:sz w:val="24"/>
          <w:szCs w:val="24"/>
        </w:rPr>
        <w:t>disparities in</w:t>
      </w:r>
      <w:r w:rsidR="005E0FB1" w:rsidRPr="00AA5E35">
        <w:rPr>
          <w:rFonts w:ascii="Times New Roman" w:hAnsi="Times New Roman" w:cs="Times New Roman"/>
          <w:kern w:val="0"/>
          <w:sz w:val="24"/>
          <w:szCs w:val="24"/>
        </w:rPr>
        <w:t xml:space="preserve"> acceptance </w:t>
      </w:r>
      <w:r w:rsidR="004E2534" w:rsidRPr="00AA5E35">
        <w:rPr>
          <w:rFonts w:ascii="Times New Roman" w:hAnsi="Times New Roman" w:cs="Times New Roman"/>
          <w:kern w:val="0"/>
          <w:sz w:val="24"/>
          <w:szCs w:val="24"/>
        </w:rPr>
        <w:t>(</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ac</m:t>
            </m:r>
          </m:sup>
        </m:sSubSup>
        <m:r>
          <w:rPr>
            <w:rFonts w:ascii="Cambria Math" w:hAnsi="Cambria Math" w:cs="Times New Roman"/>
            <w:kern w:val="0"/>
            <w:sz w:val="24"/>
            <w:szCs w:val="24"/>
          </w:rPr>
          <m:t>-</m:t>
        </m:r>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ac</m:t>
            </m:r>
          </m:sup>
        </m:sSubSup>
      </m:oMath>
      <w:r w:rsidR="004E2534" w:rsidRPr="00AA5E35">
        <w:rPr>
          <w:rFonts w:ascii="Times New Roman" w:hAnsi="Times New Roman" w:cs="Times New Roman"/>
          <w:kern w:val="0"/>
          <w:sz w:val="24"/>
          <w:szCs w:val="24"/>
        </w:rPr>
        <w:t>)</w:t>
      </w:r>
      <w:r w:rsidR="005E0FB1" w:rsidRPr="00AA5E35">
        <w:rPr>
          <w:rFonts w:ascii="Times New Roman" w:hAnsi="Times New Roman" w:cs="Times New Roman"/>
          <w:kern w:val="0"/>
          <w:sz w:val="24"/>
          <w:szCs w:val="24"/>
        </w:rPr>
        <w:t xml:space="preserve"> and</w:t>
      </w:r>
      <w:r w:rsidR="007D3EC2" w:rsidRPr="00AA5E35">
        <w:rPr>
          <w:rFonts w:ascii="Times New Roman" w:hAnsi="Times New Roman" w:cs="Times New Roman"/>
          <w:kern w:val="0"/>
          <w:sz w:val="24"/>
          <w:szCs w:val="24"/>
        </w:rPr>
        <w:t xml:space="preserve"> rejection</w:t>
      </w:r>
      <w:r w:rsidR="004E2534" w:rsidRPr="00AA5E35">
        <w:rPr>
          <w:rFonts w:ascii="Times New Roman" w:hAnsi="Times New Roman" w:cs="Times New Roman"/>
          <w:kern w:val="0"/>
          <w:sz w:val="24"/>
          <w:szCs w:val="24"/>
        </w:rPr>
        <w:t xml:space="preserve"> (</w:t>
      </w:r>
      <m:oMath>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re</m:t>
            </m:r>
          </m:sup>
        </m:sSubSup>
        <m:r>
          <w:rPr>
            <w:rFonts w:ascii="Cambria Math" w:hAnsi="Cambria Math" w:cs="Times New Roman"/>
            <w:kern w:val="0"/>
            <w:sz w:val="24"/>
            <w:szCs w:val="24"/>
          </w:rPr>
          <m:t>-</m:t>
        </m:r>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re</m:t>
            </m:r>
          </m:sup>
        </m:sSubSup>
      </m:oMath>
      <w:r w:rsidR="004E2534" w:rsidRPr="00AA5E35">
        <w:rPr>
          <w:rFonts w:ascii="Times New Roman" w:hAnsi="Times New Roman" w:cs="Times New Roman"/>
          <w:kern w:val="0"/>
          <w:sz w:val="24"/>
          <w:szCs w:val="24"/>
        </w:rPr>
        <w:t>)</w:t>
      </w:r>
      <w:r w:rsidR="005E0FB1" w:rsidRPr="00AA5E35">
        <w:rPr>
          <w:rFonts w:ascii="Times New Roman" w:hAnsi="Times New Roman" w:cs="Times New Roman"/>
          <w:kern w:val="0"/>
          <w:sz w:val="24"/>
          <w:szCs w:val="24"/>
        </w:rPr>
        <w:t xml:space="preserve">, </w:t>
      </w:r>
      <w:r w:rsidR="006C45B7" w:rsidRPr="00AA5E35">
        <w:rPr>
          <w:rFonts w:ascii="Times New Roman" w:hAnsi="Times New Roman" w:cs="Times New Roman"/>
          <w:kern w:val="0"/>
          <w:sz w:val="24"/>
          <w:szCs w:val="24"/>
        </w:rPr>
        <w:t>thereby yielding</w:t>
      </w:r>
      <w:r w:rsidR="004E2534" w:rsidRPr="00AA5E35">
        <w:rPr>
          <w:rFonts w:ascii="Times New Roman" w:hAnsi="Times New Roman" w:cs="Times New Roman"/>
          <w:kern w:val="0"/>
          <w:sz w:val="24"/>
          <w:szCs w:val="24"/>
        </w:rPr>
        <w:t xml:space="preserve"> </w:t>
      </w:r>
      <m:oMath>
        <m:r>
          <w:rPr>
            <w:rFonts w:ascii="Cambria Math" w:hAnsi="Cambria Math" w:cs="Times New Roman" w:hint="eastAsia"/>
            <w:kern w:val="0"/>
            <w:sz w:val="24"/>
            <w:szCs w:val="24"/>
          </w:rPr>
          <m:t>Δa=</m:t>
        </m:r>
        <m:d>
          <m:dPr>
            <m:ctrlPr>
              <w:rPr>
                <w:rFonts w:ascii="Cambria Math" w:hAnsi="Cambria Math" w:cs="Times New Roman"/>
                <w:i/>
                <w:kern w:val="0"/>
                <w:sz w:val="24"/>
                <w:szCs w:val="24"/>
              </w:rPr>
            </m:ctrlPr>
          </m:dPr>
          <m:e>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ac</m:t>
                </m:r>
              </m:sup>
            </m:sSubSup>
            <m:r>
              <w:rPr>
                <w:rFonts w:ascii="Cambria Math" w:hAnsi="Cambria Math" w:cs="Times New Roman"/>
                <w:kern w:val="0"/>
                <w:sz w:val="24"/>
                <w:szCs w:val="24"/>
              </w:rPr>
              <m:t>-</m:t>
            </m:r>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ac</m:t>
                </m:r>
              </m:sup>
            </m:sSubSup>
          </m:e>
        </m:d>
        <m:r>
          <w:rPr>
            <w:rFonts w:ascii="Cambria Math" w:hAnsi="Cambria Math" w:cs="Times New Roman"/>
            <w:kern w:val="0"/>
            <w:sz w:val="24"/>
            <w:szCs w:val="24"/>
          </w:rPr>
          <m:t>+(</m:t>
        </m:r>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mis</m:t>
            </m:r>
          </m:sub>
          <m:sup>
            <m:r>
              <w:rPr>
                <w:rFonts w:ascii="Cambria Math" w:hAnsi="Cambria Math" w:cs="Times New Roman"/>
                <w:kern w:val="0"/>
                <w:sz w:val="24"/>
                <w:szCs w:val="24"/>
              </w:rPr>
              <m:t>re</m:t>
            </m:r>
          </m:sup>
        </m:sSubSup>
        <m:r>
          <w:rPr>
            <w:rFonts w:ascii="Cambria Math" w:hAnsi="Cambria Math" w:cs="Times New Roman"/>
            <w:kern w:val="0"/>
            <w:sz w:val="24"/>
            <w:szCs w:val="24"/>
          </w:rPr>
          <m:t>-</m:t>
        </m:r>
        <m:sSubSup>
          <m:sSubSupPr>
            <m:ctrlPr>
              <w:rPr>
                <w:rFonts w:ascii="Cambria Math" w:hAnsi="Cambria Math" w:cs="Times New Roman"/>
                <w:i/>
                <w:iCs/>
                <w:kern w:val="0"/>
                <w:sz w:val="24"/>
                <w:szCs w:val="24"/>
              </w:rPr>
            </m:ctrlPr>
          </m:sSubSupPr>
          <m:e>
            <m:r>
              <w:rPr>
                <w:rFonts w:ascii="Cambria Math" w:hAnsi="Cambria Math" w:cs="Times New Roman"/>
                <w:kern w:val="0"/>
                <w:sz w:val="24"/>
                <w:szCs w:val="24"/>
              </w:rPr>
              <m:t>a</m:t>
            </m:r>
          </m:e>
          <m:sub>
            <m:r>
              <w:rPr>
                <w:rFonts w:ascii="Cambria Math" w:hAnsi="Cambria Math" w:cs="Times New Roman"/>
                <w:kern w:val="0"/>
                <w:sz w:val="24"/>
                <w:szCs w:val="24"/>
              </w:rPr>
              <m:t>al</m:t>
            </m:r>
          </m:sub>
          <m:sup>
            <m:r>
              <w:rPr>
                <w:rFonts w:ascii="Cambria Math" w:hAnsi="Cambria Math" w:cs="Times New Roman"/>
                <w:kern w:val="0"/>
                <w:sz w:val="24"/>
                <w:szCs w:val="24"/>
              </w:rPr>
              <m:t>re</m:t>
            </m:r>
          </m:sup>
        </m:sSubSup>
        <m:r>
          <w:rPr>
            <w:rFonts w:ascii="Cambria Math" w:hAnsi="Cambria Math" w:cs="Times New Roman"/>
            <w:kern w:val="0"/>
            <w:sz w:val="24"/>
            <w:szCs w:val="24"/>
          </w:rPr>
          <m:t>)</m:t>
        </m:r>
      </m:oMath>
      <w:r w:rsidR="004E2534" w:rsidRPr="00AA5E35">
        <w:rPr>
          <w:rFonts w:ascii="Times New Roman" w:hAnsi="Times New Roman" w:cs="Times New Roman"/>
          <w:kern w:val="0"/>
          <w:sz w:val="24"/>
          <w:szCs w:val="24"/>
        </w:rPr>
        <w:t>.</w:t>
      </w:r>
      <w:r w:rsidR="007D3EC2" w:rsidRPr="00AA5E35">
        <w:rPr>
          <w:rFonts w:ascii="Times New Roman" w:hAnsi="Times New Roman" w:cs="Times New Roman"/>
          <w:kern w:val="0"/>
          <w:sz w:val="24"/>
          <w:szCs w:val="24"/>
        </w:rPr>
        <w:t xml:space="preserve"> </w:t>
      </w:r>
      <w:r w:rsidR="008F162E" w:rsidRPr="00AA5E35">
        <w:rPr>
          <w:rFonts w:ascii="Times New Roman" w:hAnsi="Times New Roman" w:cs="Times New Roman" w:hint="eastAsia"/>
          <w:iCs/>
          <w:kern w:val="0"/>
          <w:sz w:val="24"/>
          <w:szCs w:val="24"/>
        </w:rPr>
        <w:t>Subsequently</w:t>
      </w:r>
      <w:r w:rsidR="004C4E41" w:rsidRPr="00AA5E35">
        <w:rPr>
          <w:rFonts w:ascii="Times New Roman" w:hAnsi="Times New Roman" w:cs="Times New Roman"/>
          <w:iCs/>
          <w:kern w:val="0"/>
          <w:sz w:val="24"/>
          <w:szCs w:val="24"/>
        </w:rPr>
        <w:t xml:space="preserve">, </w:t>
      </w:r>
      <w:r w:rsidR="008F162E" w:rsidRPr="00AA5E35">
        <w:rPr>
          <w:rFonts w:ascii="Times New Roman" w:hAnsi="Times New Roman" w:cs="Times New Roman" w:hint="eastAsia"/>
          <w:iCs/>
          <w:kern w:val="0"/>
          <w:sz w:val="24"/>
          <w:szCs w:val="24"/>
        </w:rPr>
        <w:t xml:space="preserve">the relationship between </w:t>
      </w:r>
      <w:r w:rsidR="004C4E41" w:rsidRPr="00AA5E35">
        <w:rPr>
          <w:rFonts w:ascii="Times New Roman" w:hAnsi="Times New Roman" w:cs="Times New Roman" w:hint="eastAsia"/>
          <w:iCs/>
          <w:kern w:val="0"/>
          <w:sz w:val="24"/>
          <w:szCs w:val="24"/>
        </w:rPr>
        <w:t>optimistic</w:t>
      </w:r>
      <w:r w:rsidR="004C4E41" w:rsidRPr="00AA5E35">
        <w:rPr>
          <w:rFonts w:ascii="Times New Roman" w:hAnsi="Times New Roman" w:cs="Times New Roman"/>
          <w:iCs/>
          <w:kern w:val="0"/>
          <w:sz w:val="24"/>
          <w:szCs w:val="24"/>
        </w:rPr>
        <w:t xml:space="preserve"> learning bias (</w:t>
      </w:r>
      <m:oMath>
        <m:r>
          <w:rPr>
            <w:rFonts w:ascii="Cambria Math" w:hAnsi="Cambria Math" w:cs="Times New Roman" w:hint="eastAsia"/>
            <w:kern w:val="0"/>
            <w:sz w:val="24"/>
            <w:szCs w:val="24"/>
          </w:rPr>
          <m:t>Δa</m:t>
        </m:r>
      </m:oMath>
      <w:r w:rsidR="004C4E41" w:rsidRPr="00AA5E35">
        <w:rPr>
          <w:rFonts w:ascii="Times New Roman" w:hAnsi="Times New Roman" w:cs="Times New Roman"/>
          <w:iCs/>
          <w:kern w:val="0"/>
          <w:sz w:val="24"/>
          <w:szCs w:val="24"/>
        </w:rPr>
        <w:t xml:space="preserve">) </w:t>
      </w:r>
      <w:r w:rsidR="008F162E" w:rsidRPr="00AA5E35">
        <w:rPr>
          <w:rFonts w:ascii="Times New Roman" w:hAnsi="Times New Roman" w:cs="Times New Roman" w:hint="eastAsia"/>
          <w:iCs/>
          <w:kern w:val="0"/>
          <w:sz w:val="24"/>
          <w:szCs w:val="24"/>
        </w:rPr>
        <w:t xml:space="preserve">and </w:t>
      </w:r>
      <w:r w:rsidR="004C4E41" w:rsidRPr="00AA5E35">
        <w:rPr>
          <w:rFonts w:ascii="Times New Roman" w:hAnsi="Times New Roman" w:cs="Times New Roman" w:hint="eastAsia"/>
          <w:iCs/>
          <w:kern w:val="0"/>
          <w:sz w:val="24"/>
          <w:szCs w:val="24"/>
        </w:rPr>
        <w:t xml:space="preserve">the </w:t>
      </w:r>
      <w:bookmarkStart w:id="69" w:name="OLE_LINK53"/>
      <w:r w:rsidR="00C42166">
        <w:rPr>
          <w:rFonts w:ascii="Times New Roman" w:hAnsi="Times New Roman" w:cs="Times New Roman" w:hint="eastAsia"/>
          <w:iCs/>
          <w:kern w:val="0"/>
          <w:sz w:val="24"/>
          <w:szCs w:val="24"/>
        </w:rPr>
        <w:t>rigidity</w:t>
      </w:r>
      <w:r w:rsidR="0029526D" w:rsidRPr="00AA5E35">
        <w:rPr>
          <w:rFonts w:ascii="Times New Roman" w:hAnsi="Times New Roman" w:cs="Times New Roman" w:hint="eastAsia"/>
          <w:iCs/>
          <w:kern w:val="0"/>
          <w:sz w:val="24"/>
          <w:szCs w:val="24"/>
        </w:rPr>
        <w:t xml:space="preserve"> </w:t>
      </w:r>
      <w:bookmarkEnd w:id="69"/>
      <w:r w:rsidR="004C4E41" w:rsidRPr="00AA5E35">
        <w:rPr>
          <w:rFonts w:ascii="Times New Roman" w:hAnsi="Times New Roman" w:cs="Times New Roman" w:hint="eastAsia"/>
          <w:iCs/>
          <w:kern w:val="0"/>
          <w:sz w:val="24"/>
          <w:szCs w:val="24"/>
        </w:rPr>
        <w:t>of providing aligned advice conflic</w:t>
      </w:r>
      <w:r w:rsidR="0029526D" w:rsidRPr="00AA5E35">
        <w:rPr>
          <w:rFonts w:ascii="Times New Roman" w:hAnsi="Times New Roman" w:cs="Times New Roman" w:hint="eastAsia"/>
          <w:iCs/>
          <w:kern w:val="0"/>
          <w:sz w:val="24"/>
          <w:szCs w:val="24"/>
        </w:rPr>
        <w:t>ting</w:t>
      </w:r>
      <w:r w:rsidR="004C4E41" w:rsidRPr="00AA5E35">
        <w:rPr>
          <w:rFonts w:ascii="Times New Roman" w:hAnsi="Times New Roman" w:cs="Times New Roman"/>
          <w:iCs/>
          <w:kern w:val="0"/>
          <w:sz w:val="24"/>
          <w:szCs w:val="24"/>
        </w:rPr>
        <w:t xml:space="preserve"> advisees’</w:t>
      </w:r>
      <w:r w:rsidR="004C4E41" w:rsidRPr="00AA5E35">
        <w:rPr>
          <w:rFonts w:ascii="Times New Roman" w:hAnsi="Times New Roman" w:cs="Times New Roman"/>
        </w:rPr>
        <w:t xml:space="preserve"> </w:t>
      </w:r>
      <w:r w:rsidR="004C4E41" w:rsidRPr="00AA5E35">
        <w:rPr>
          <w:rFonts w:ascii="Times New Roman" w:hAnsi="Times New Roman" w:cs="Times New Roman"/>
          <w:iCs/>
          <w:kern w:val="0"/>
          <w:sz w:val="24"/>
          <w:szCs w:val="24"/>
        </w:rPr>
        <w:t>preference (for misaligned advice)</w:t>
      </w:r>
      <w:r w:rsidR="00E768F4" w:rsidRPr="00AA5E35">
        <w:rPr>
          <w:rFonts w:ascii="Times New Roman" w:hAnsi="Times New Roman" w:cs="Times New Roman" w:hint="eastAsia"/>
          <w:iCs/>
          <w:kern w:val="0"/>
          <w:sz w:val="24"/>
          <w:szCs w:val="24"/>
        </w:rPr>
        <w:t xml:space="preserve"> were validated </w:t>
      </w:r>
      <w:r w:rsidR="00E768F4" w:rsidRPr="00AA5E35">
        <w:rPr>
          <w:rFonts w:ascii="Times New Roman" w:hAnsi="Times New Roman" w:cs="Times New Roman"/>
          <w:iCs/>
          <w:kern w:val="0"/>
          <w:sz w:val="24"/>
          <w:szCs w:val="24"/>
        </w:rPr>
        <w:t>(</w:t>
      </w:r>
      <w:r w:rsidR="00E768F4" w:rsidRPr="00AA5E35">
        <w:rPr>
          <w:rFonts w:ascii="Times New Roman" w:hAnsi="Times New Roman" w:cs="Times New Roman" w:hint="eastAsia"/>
          <w:b/>
          <w:bCs/>
          <w:iCs/>
          <w:kern w:val="0"/>
          <w:sz w:val="24"/>
          <w:szCs w:val="24"/>
        </w:rPr>
        <w:t>Table 4</w:t>
      </w:r>
      <w:r w:rsidR="00E768F4" w:rsidRPr="00AA5E35">
        <w:rPr>
          <w:rFonts w:ascii="Times New Roman" w:hAnsi="Times New Roman" w:cs="Times New Roman"/>
          <w:iCs/>
          <w:kern w:val="0"/>
          <w:sz w:val="24"/>
          <w:szCs w:val="24"/>
        </w:rPr>
        <w:t>)</w:t>
      </w:r>
      <w:r w:rsidR="00E768F4" w:rsidRPr="00AA5E35">
        <w:rPr>
          <w:rFonts w:ascii="Times New Roman" w:hAnsi="Times New Roman" w:cs="Times New Roman" w:hint="eastAsia"/>
          <w:iCs/>
          <w:kern w:val="0"/>
          <w:sz w:val="24"/>
          <w:szCs w:val="24"/>
        </w:rPr>
        <w:t xml:space="preserve">. The </w:t>
      </w:r>
      <w:r w:rsidR="00C42166">
        <w:rPr>
          <w:rFonts w:ascii="Times New Roman" w:hAnsi="Times New Roman" w:cs="Times New Roman" w:hint="eastAsia"/>
          <w:iCs/>
          <w:kern w:val="0"/>
          <w:sz w:val="24"/>
          <w:szCs w:val="24"/>
        </w:rPr>
        <w:t>rigidity</w:t>
      </w:r>
      <w:r w:rsidR="00C42166" w:rsidRPr="00AA5E35">
        <w:rPr>
          <w:rFonts w:ascii="Times New Roman" w:hAnsi="Times New Roman" w:cs="Times New Roman" w:hint="eastAsia"/>
          <w:iCs/>
          <w:kern w:val="0"/>
          <w:sz w:val="24"/>
          <w:szCs w:val="24"/>
        </w:rPr>
        <w:t xml:space="preserve"> </w:t>
      </w:r>
      <w:r w:rsidR="00E768F4" w:rsidRPr="00AA5E35">
        <w:rPr>
          <w:rFonts w:ascii="Times New Roman" w:hAnsi="Times New Roman" w:cs="Times New Roman" w:hint="eastAsia"/>
          <w:iCs/>
          <w:kern w:val="0"/>
          <w:sz w:val="24"/>
          <w:szCs w:val="24"/>
        </w:rPr>
        <w:t>was measured</w:t>
      </w:r>
      <w:r w:rsidR="008E6410" w:rsidRPr="00AA5E35">
        <w:rPr>
          <w:rFonts w:ascii="Times New Roman" w:hAnsi="Times New Roman" w:cs="Times New Roman"/>
          <w:iCs/>
          <w:kern w:val="0"/>
          <w:sz w:val="24"/>
          <w:szCs w:val="24"/>
        </w:rPr>
        <w:t xml:space="preserve"> by comparing the judgment alignment</w:t>
      </w:r>
      <w:r w:rsidR="00751DF0" w:rsidRPr="00AA5E35">
        <w:rPr>
          <w:rFonts w:ascii="Times New Roman" w:hAnsi="Times New Roman" w:cs="Times New Roman"/>
          <w:iCs/>
          <w:kern w:val="0"/>
          <w:sz w:val="24"/>
          <w:szCs w:val="24"/>
        </w:rPr>
        <w:t xml:space="preserve"> rate</w:t>
      </w:r>
      <w:r w:rsidR="008E6410" w:rsidRPr="00AA5E35">
        <w:rPr>
          <w:rFonts w:ascii="Times New Roman" w:hAnsi="Times New Roman" w:cs="Times New Roman"/>
          <w:iCs/>
          <w:kern w:val="0"/>
          <w:sz w:val="24"/>
          <w:szCs w:val="24"/>
        </w:rPr>
        <w:t xml:space="preserve"> </w:t>
      </w:r>
      <w:r w:rsidR="00751DF0" w:rsidRPr="00AA5E35">
        <w:rPr>
          <w:rFonts w:ascii="Times New Roman" w:hAnsi="Times New Roman" w:cs="Times New Roman" w:hint="eastAsia"/>
          <w:iCs/>
          <w:kern w:val="0"/>
          <w:sz w:val="24"/>
          <w:szCs w:val="24"/>
        </w:rPr>
        <w:t xml:space="preserve">of latter trials in </w:t>
      </w:r>
      <w:r w:rsidR="008E6410" w:rsidRPr="00AA5E35">
        <w:rPr>
          <w:rFonts w:ascii="Times New Roman" w:hAnsi="Times New Roman" w:cs="Times New Roman"/>
          <w:iCs/>
          <w:kern w:val="0"/>
          <w:sz w:val="24"/>
          <w:szCs w:val="24"/>
        </w:rPr>
        <w:t>phases where advisees demonstrated a preference for misaligned advice to the initial trials of session 2 that captured participants</w:t>
      </w:r>
      <w:r w:rsidR="00A36BA9" w:rsidRPr="00AA5E35">
        <w:rPr>
          <w:rFonts w:ascii="Times New Roman" w:hAnsi="Times New Roman" w:cs="Times New Roman"/>
          <w:iCs/>
          <w:kern w:val="0"/>
          <w:sz w:val="24"/>
          <w:szCs w:val="24"/>
        </w:rPr>
        <w:t>’</w:t>
      </w:r>
      <w:r w:rsidR="008E6410" w:rsidRPr="00AA5E35">
        <w:rPr>
          <w:rFonts w:ascii="Times New Roman" w:hAnsi="Times New Roman" w:cs="Times New Roman"/>
          <w:iCs/>
          <w:kern w:val="0"/>
          <w:sz w:val="24"/>
          <w:szCs w:val="24"/>
        </w:rPr>
        <w:t xml:space="preserve"> pre-existing alignment</w:t>
      </w:r>
      <w:r w:rsidR="00751DF0" w:rsidRPr="00AA5E35">
        <w:rPr>
          <w:rFonts w:ascii="Times New Roman" w:hAnsi="Times New Roman" w:cs="Times New Roman" w:hint="eastAsia"/>
          <w:iCs/>
          <w:kern w:val="0"/>
          <w:sz w:val="24"/>
          <w:szCs w:val="24"/>
        </w:rPr>
        <w:t xml:space="preserve"> bias</w:t>
      </w:r>
      <w:r w:rsidR="008E6410" w:rsidRPr="00AA5E35">
        <w:rPr>
          <w:rFonts w:ascii="Times New Roman" w:hAnsi="Times New Roman" w:cs="Times New Roman" w:hint="eastAsia"/>
          <w:iCs/>
          <w:kern w:val="0"/>
          <w:sz w:val="24"/>
          <w:szCs w:val="24"/>
        </w:rPr>
        <w:t xml:space="preserve">. </w:t>
      </w:r>
    </w:p>
    <w:p w14:paraId="49347163" w14:textId="77777777" w:rsidR="00E768F4" w:rsidRPr="00AA5E35" w:rsidRDefault="00E768F4" w:rsidP="00E768F4">
      <w:pPr>
        <w:adjustRightInd w:val="0"/>
        <w:snapToGrid w:val="0"/>
        <w:spacing w:line="360" w:lineRule="auto"/>
        <w:ind w:firstLine="420"/>
        <w:rPr>
          <w:rFonts w:ascii="Times New Roman" w:hAnsi="Times New Roman" w:cs="Times New Roman"/>
          <w:kern w:val="0"/>
          <w:sz w:val="24"/>
          <w:szCs w:val="24"/>
        </w:rPr>
      </w:pPr>
    </w:p>
    <w:tbl>
      <w:tblPr>
        <w:tblW w:w="4944" w:type="pct"/>
        <w:tblLayout w:type="fixed"/>
        <w:tblCellMar>
          <w:top w:w="85" w:type="dxa"/>
        </w:tblCellMar>
        <w:tblLook w:val="04A0" w:firstRow="1" w:lastRow="0" w:firstColumn="1" w:lastColumn="0" w:noHBand="0" w:noVBand="1"/>
      </w:tblPr>
      <w:tblGrid>
        <w:gridCol w:w="2371"/>
        <w:gridCol w:w="1253"/>
        <w:gridCol w:w="1529"/>
        <w:gridCol w:w="238"/>
        <w:gridCol w:w="1276"/>
        <w:gridCol w:w="1546"/>
      </w:tblGrid>
      <w:tr w:rsidR="00AA5E35" w:rsidRPr="00AA5E35" w14:paraId="202BA692" w14:textId="77777777" w:rsidTr="00FD5FB8">
        <w:trPr>
          <w:trHeight w:val="331"/>
        </w:trPr>
        <w:tc>
          <w:tcPr>
            <w:tcW w:w="5000" w:type="pct"/>
            <w:gridSpan w:val="6"/>
            <w:tcBorders>
              <w:top w:val="nil"/>
              <w:left w:val="nil"/>
              <w:right w:val="nil"/>
            </w:tcBorders>
            <w:shd w:val="clear" w:color="auto" w:fill="C5E0B3" w:themeFill="accent6" w:themeFillTint="66"/>
            <w:noWrap/>
            <w:vAlign w:val="center"/>
          </w:tcPr>
          <w:p w14:paraId="293CE50B" w14:textId="01C23DBC" w:rsidR="00A11AB7" w:rsidRPr="00AA5E35" w:rsidRDefault="00A11AB7" w:rsidP="00A11AB7">
            <w:pPr>
              <w:widowControl/>
              <w:adjustRightInd w:val="0"/>
              <w:snapToGrid w:val="0"/>
              <w:spacing w:line="360" w:lineRule="auto"/>
              <w:jc w:val="left"/>
              <w:rPr>
                <w:rFonts w:ascii="Times New Roman" w:hAnsi="Times New Roman" w:cs="Times New Roman"/>
                <w:b/>
                <w:bCs/>
                <w:iCs/>
                <w:kern w:val="0"/>
                <w:sz w:val="20"/>
                <w:szCs w:val="20"/>
              </w:rPr>
            </w:pPr>
            <w:r w:rsidRPr="00AA5E35">
              <w:rPr>
                <w:rFonts w:ascii="Times New Roman" w:eastAsia="等线" w:hAnsi="Times New Roman" w:cs="Times New Roman"/>
                <w:b/>
                <w:bCs/>
                <w:kern w:val="0"/>
                <w:sz w:val="20"/>
                <w:szCs w:val="20"/>
              </w:rPr>
              <w:t xml:space="preserve">Table </w:t>
            </w:r>
            <w:r w:rsidRPr="00AA5E35">
              <w:rPr>
                <w:rFonts w:ascii="Times New Roman" w:eastAsia="等线" w:hAnsi="Times New Roman" w:cs="Times New Roman" w:hint="eastAsia"/>
                <w:b/>
                <w:bCs/>
                <w:kern w:val="0"/>
                <w:sz w:val="20"/>
                <w:szCs w:val="20"/>
              </w:rPr>
              <w:t>3</w:t>
            </w:r>
            <w:r w:rsidRPr="00AA5E35">
              <w:rPr>
                <w:rFonts w:ascii="Times New Roman" w:eastAsia="等线" w:hAnsi="Times New Roman" w:cs="Times New Roman"/>
                <w:b/>
                <w:bCs/>
                <w:kern w:val="0"/>
                <w:sz w:val="20"/>
                <w:szCs w:val="20"/>
              </w:rPr>
              <w:t xml:space="preserve"> </w:t>
            </w:r>
            <w:r w:rsidRPr="00AA5E35">
              <w:rPr>
                <w:rFonts w:ascii="Times New Roman" w:eastAsia="等线" w:hAnsi="Times New Roman" w:cs="Times New Roman" w:hint="eastAsia"/>
                <w:b/>
                <w:bCs/>
                <w:kern w:val="0"/>
                <w:sz w:val="20"/>
                <w:szCs w:val="20"/>
              </w:rPr>
              <w:t>|</w:t>
            </w:r>
            <w:r w:rsidRPr="00AA5E35">
              <w:rPr>
                <w:rFonts w:ascii="Times New Roman" w:eastAsia="等线" w:hAnsi="Times New Roman" w:cs="Times New Roman"/>
                <w:b/>
                <w:bCs/>
                <w:kern w:val="0"/>
                <w:sz w:val="20"/>
                <w:szCs w:val="20"/>
              </w:rPr>
              <w:t xml:space="preserve"> </w:t>
            </w:r>
            <w:r w:rsidRPr="00BC3611">
              <w:rPr>
                <w:rFonts w:ascii="Times New Roman" w:eastAsia="等线" w:hAnsi="Times New Roman" w:cs="Times New Roman" w:hint="eastAsia"/>
                <w:kern w:val="0"/>
                <w:sz w:val="20"/>
                <w:szCs w:val="20"/>
              </w:rPr>
              <w:t>The</w:t>
            </w:r>
            <w:r w:rsidRPr="00BC3611">
              <w:rPr>
                <w:rFonts w:ascii="Times New Roman" w:hAnsi="Times New Roman" w:cs="Times New Roman"/>
                <w:iCs/>
                <w:kern w:val="0"/>
                <w:sz w:val="20"/>
                <w:szCs w:val="20"/>
              </w:rPr>
              <w:t xml:space="preserve"> optimistic </w:t>
            </w:r>
            <w:r w:rsidRPr="00BC3611">
              <w:rPr>
                <w:rFonts w:ascii="Times New Roman" w:hAnsi="Times New Roman" w:cs="Times New Roman" w:hint="eastAsia"/>
                <w:iCs/>
                <w:kern w:val="0"/>
                <w:sz w:val="20"/>
                <w:szCs w:val="20"/>
              </w:rPr>
              <w:t xml:space="preserve">learning </w:t>
            </w:r>
            <w:r w:rsidRPr="00BC3611">
              <w:rPr>
                <w:rFonts w:ascii="Times New Roman" w:hAnsi="Times New Roman" w:cs="Times New Roman"/>
                <w:iCs/>
                <w:kern w:val="0"/>
                <w:sz w:val="20"/>
                <w:szCs w:val="20"/>
              </w:rPr>
              <w:t xml:space="preserve">biases </w:t>
            </w:r>
            <w:r w:rsidRPr="00BC3611">
              <w:rPr>
                <w:rFonts w:ascii="Times New Roman" w:hAnsi="Times New Roman" w:cs="Times New Roman" w:hint="eastAsia"/>
                <w:iCs/>
                <w:kern w:val="0"/>
                <w:sz w:val="20"/>
                <w:szCs w:val="20"/>
              </w:rPr>
              <w:t>of giving</w:t>
            </w:r>
            <w:r w:rsidRPr="00BC3611">
              <w:rPr>
                <w:rFonts w:ascii="Times New Roman" w:hAnsi="Times New Roman" w:cs="Times New Roman"/>
                <w:iCs/>
                <w:kern w:val="0"/>
                <w:sz w:val="20"/>
                <w:szCs w:val="20"/>
              </w:rPr>
              <w:t xml:space="preserve"> aligned advice</w:t>
            </w:r>
          </w:p>
        </w:tc>
      </w:tr>
      <w:tr w:rsidR="00AA5E35" w:rsidRPr="00AA5E35" w14:paraId="5338D38D" w14:textId="77777777" w:rsidTr="00501014">
        <w:trPr>
          <w:trHeight w:val="314"/>
        </w:trPr>
        <w:tc>
          <w:tcPr>
            <w:tcW w:w="5000" w:type="pct"/>
            <w:gridSpan w:val="6"/>
            <w:tcBorders>
              <w:left w:val="nil"/>
              <w:bottom w:val="single" w:sz="4" w:space="0" w:color="auto"/>
              <w:right w:val="nil"/>
            </w:tcBorders>
            <w:shd w:val="clear" w:color="auto" w:fill="C5E0B3" w:themeFill="accent6" w:themeFillTint="66"/>
            <w:noWrap/>
            <w:vAlign w:val="center"/>
          </w:tcPr>
          <w:p w14:paraId="797D33CA" w14:textId="36C4734E" w:rsidR="00FD5FB8" w:rsidRPr="00AA5E35" w:rsidRDefault="00FD5FB8" w:rsidP="006259A2">
            <w:pPr>
              <w:widowControl/>
              <w:adjustRightInd w:val="0"/>
              <w:snapToGrid w:val="0"/>
              <w:spacing w:line="360" w:lineRule="auto"/>
              <w:jc w:val="center"/>
              <w:rPr>
                <w:rFonts w:ascii="Times" w:eastAsia="等线" w:hAnsi="Times" w:cs="Times"/>
                <w:iCs/>
                <w:kern w:val="0"/>
                <w:sz w:val="20"/>
                <w:szCs w:val="20"/>
              </w:rPr>
            </w:pPr>
            <w:r w:rsidRPr="00AA5E35">
              <w:rPr>
                <w:rFonts w:ascii="Times" w:eastAsia="等线" w:hAnsi="Times" w:cs="Times" w:hint="eastAsia"/>
                <w:iCs/>
                <w:kern w:val="0"/>
                <w:sz w:val="20"/>
                <w:szCs w:val="20"/>
              </w:rPr>
              <w:t>Study 3</w:t>
            </w:r>
          </w:p>
        </w:tc>
      </w:tr>
      <w:tr w:rsidR="00AA5E35" w:rsidRPr="00AA5E35" w14:paraId="0468E4D0" w14:textId="77777777" w:rsidTr="004C350A">
        <w:trPr>
          <w:trHeight w:val="314"/>
        </w:trPr>
        <w:tc>
          <w:tcPr>
            <w:tcW w:w="1443" w:type="pct"/>
            <w:vMerge w:val="restart"/>
            <w:tcBorders>
              <w:top w:val="single" w:sz="4" w:space="0" w:color="auto"/>
              <w:left w:val="nil"/>
              <w:right w:val="nil"/>
            </w:tcBorders>
            <w:shd w:val="clear" w:color="auto" w:fill="ECF5E7"/>
            <w:noWrap/>
            <w:vAlign w:val="center"/>
            <w:hideMark/>
          </w:tcPr>
          <w:p w14:paraId="45A20522" w14:textId="0F5EC2EF" w:rsidR="00FD5FB8" w:rsidRPr="00BC3611" w:rsidRDefault="00FD5FB8" w:rsidP="006259A2">
            <w:pPr>
              <w:adjustRightInd w:val="0"/>
              <w:snapToGrid w:val="0"/>
              <w:spacing w:line="360" w:lineRule="auto"/>
              <w:jc w:val="center"/>
              <w:rPr>
                <w:rFonts w:ascii="Times" w:eastAsia="等线" w:hAnsi="Times" w:cs="Times"/>
                <w:kern w:val="0"/>
                <w:sz w:val="20"/>
                <w:szCs w:val="20"/>
              </w:rPr>
            </w:pPr>
            <w:r w:rsidRPr="00BC3611">
              <w:rPr>
                <w:rFonts w:ascii="Times" w:eastAsia="等线" w:hAnsi="Times" w:cs="Times"/>
                <w:kern w:val="0"/>
                <w:sz w:val="20"/>
                <w:szCs w:val="20"/>
              </w:rPr>
              <w:t>sub-sample</w:t>
            </w:r>
          </w:p>
        </w:tc>
        <w:tc>
          <w:tcPr>
            <w:tcW w:w="1694" w:type="pct"/>
            <w:gridSpan w:val="2"/>
            <w:tcBorders>
              <w:top w:val="single" w:sz="4" w:space="0" w:color="auto"/>
              <w:left w:val="nil"/>
              <w:bottom w:val="single" w:sz="4" w:space="0" w:color="auto"/>
              <w:right w:val="nil"/>
            </w:tcBorders>
            <w:shd w:val="clear" w:color="auto" w:fill="ECF5E7"/>
            <w:noWrap/>
            <w:vAlign w:val="center"/>
            <w:hideMark/>
          </w:tcPr>
          <w:p w14:paraId="73ABB7E0" w14:textId="6DE168D8" w:rsidR="00FD5FB8" w:rsidRPr="00AA5E35" w:rsidRDefault="00000000" w:rsidP="006259A2">
            <w:pPr>
              <w:widowControl/>
              <w:adjustRightInd w:val="0"/>
              <w:snapToGrid w:val="0"/>
              <w:spacing w:line="360" w:lineRule="auto"/>
              <w:jc w:val="center"/>
              <w:rPr>
                <w:rFonts w:ascii="Times" w:eastAsia="等线" w:hAnsi="Times" w:cs="Times"/>
                <w:kern w:val="0"/>
                <w:sz w:val="20"/>
                <w:szCs w:val="20"/>
              </w:rPr>
            </w:pP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al</m:t>
                  </m:r>
                </m:sub>
                <m:sup>
                  <m:r>
                    <w:rPr>
                      <w:rFonts w:ascii="Cambria Math" w:hAnsi="Cambria Math" w:cs="Times New Roman"/>
                      <w:kern w:val="0"/>
                      <w:sz w:val="20"/>
                      <w:szCs w:val="20"/>
                    </w:rPr>
                    <m:t>ac</m:t>
                  </m:r>
                </m:sup>
              </m:sSubSup>
            </m:oMath>
            <w:r w:rsidR="00FD5FB8" w:rsidRPr="00AA5E35">
              <w:rPr>
                <w:rFonts w:ascii="Times" w:eastAsia="等线" w:hAnsi="Times" w:cs="Times" w:hint="eastAsia"/>
                <w:iCs/>
                <w:kern w:val="0"/>
                <w:sz w:val="20"/>
                <w:szCs w:val="20"/>
              </w:rPr>
              <w:t xml:space="preserve"> &gt; </w:t>
            </w:r>
            <w:r w:rsidR="00FD5FB8" w:rsidRPr="00AA5E35">
              <w:rPr>
                <w:rFonts w:ascii="Times New Roman" w:hAnsi="Times New Roman" w:cs="Times New Roman"/>
                <w:iCs/>
                <w:kern w:val="0"/>
                <w:sz w:val="20"/>
                <w:szCs w:val="20"/>
              </w:rPr>
              <w:t xml:space="preserve"> </w:t>
            </w: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mis</m:t>
                  </m:r>
                </m:sub>
                <m:sup>
                  <m:r>
                    <w:rPr>
                      <w:rFonts w:ascii="Cambria Math" w:hAnsi="Cambria Math" w:cs="Times New Roman"/>
                      <w:kern w:val="0"/>
                      <w:sz w:val="20"/>
                      <w:szCs w:val="20"/>
                    </w:rPr>
                    <m:t>ac</m:t>
                  </m:r>
                </m:sup>
              </m:sSubSup>
            </m:oMath>
          </w:p>
        </w:tc>
        <w:tc>
          <w:tcPr>
            <w:tcW w:w="145" w:type="pct"/>
            <w:tcBorders>
              <w:top w:val="single" w:sz="4" w:space="0" w:color="auto"/>
              <w:left w:val="nil"/>
              <w:right w:val="nil"/>
            </w:tcBorders>
            <w:shd w:val="clear" w:color="auto" w:fill="ECF5E7"/>
            <w:noWrap/>
            <w:vAlign w:val="center"/>
            <w:hideMark/>
          </w:tcPr>
          <w:p w14:paraId="1DB9F401" w14:textId="77777777" w:rsidR="00FD5FB8" w:rsidRPr="00AA5E35" w:rsidRDefault="00FD5FB8" w:rsidP="006259A2">
            <w:pPr>
              <w:widowControl/>
              <w:adjustRightInd w:val="0"/>
              <w:snapToGrid w:val="0"/>
              <w:spacing w:line="360" w:lineRule="auto"/>
              <w:jc w:val="center"/>
              <w:rPr>
                <w:rFonts w:ascii="Times" w:eastAsia="等线" w:hAnsi="Times" w:cs="Times"/>
                <w:kern w:val="0"/>
                <w:sz w:val="20"/>
                <w:szCs w:val="20"/>
              </w:rPr>
            </w:pPr>
          </w:p>
        </w:tc>
        <w:tc>
          <w:tcPr>
            <w:tcW w:w="1719" w:type="pct"/>
            <w:gridSpan w:val="2"/>
            <w:tcBorders>
              <w:top w:val="single" w:sz="4" w:space="0" w:color="auto"/>
              <w:left w:val="nil"/>
              <w:bottom w:val="single" w:sz="4" w:space="0" w:color="auto"/>
              <w:right w:val="nil"/>
            </w:tcBorders>
            <w:shd w:val="clear" w:color="auto" w:fill="ECF5E7"/>
            <w:noWrap/>
            <w:vAlign w:val="center"/>
            <w:hideMark/>
          </w:tcPr>
          <w:p w14:paraId="01D285EF" w14:textId="1C10F915" w:rsidR="00FD5FB8" w:rsidRPr="00AA5E35" w:rsidRDefault="00000000" w:rsidP="006259A2">
            <w:pPr>
              <w:widowControl/>
              <w:adjustRightInd w:val="0"/>
              <w:snapToGrid w:val="0"/>
              <w:spacing w:line="360" w:lineRule="auto"/>
              <w:jc w:val="center"/>
              <w:rPr>
                <w:rFonts w:ascii="Times" w:eastAsia="等线" w:hAnsi="Times" w:cs="Times"/>
                <w:kern w:val="0"/>
                <w:sz w:val="20"/>
                <w:szCs w:val="20"/>
              </w:rPr>
            </w:pP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al</m:t>
                  </m:r>
                </m:sub>
                <m:sup>
                  <m:r>
                    <w:rPr>
                      <w:rFonts w:ascii="Cambria Math" w:hAnsi="Cambria Math" w:cs="Times New Roman"/>
                      <w:kern w:val="0"/>
                      <w:sz w:val="20"/>
                      <w:szCs w:val="20"/>
                    </w:rPr>
                    <m:t>re</m:t>
                  </m:r>
                </m:sup>
              </m:sSubSup>
            </m:oMath>
            <w:r w:rsidR="00FD5FB8" w:rsidRPr="00AA5E35">
              <w:rPr>
                <w:rFonts w:ascii="Times" w:eastAsia="等线" w:hAnsi="Times" w:cs="Times" w:hint="eastAsia"/>
                <w:iCs/>
                <w:kern w:val="0"/>
                <w:sz w:val="20"/>
                <w:szCs w:val="20"/>
              </w:rPr>
              <w:t xml:space="preserve"> &lt; </w:t>
            </w:r>
            <w:r w:rsidR="00FD5FB8" w:rsidRPr="00AA5E35">
              <w:rPr>
                <w:rFonts w:ascii="Times New Roman" w:hAnsi="Times New Roman" w:cs="Times New Roman"/>
                <w:iCs/>
                <w:kern w:val="0"/>
                <w:sz w:val="20"/>
                <w:szCs w:val="20"/>
              </w:rPr>
              <w:t xml:space="preserve"> </w:t>
            </w: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mis</m:t>
                  </m:r>
                </m:sub>
                <m:sup>
                  <m:r>
                    <w:rPr>
                      <w:rFonts w:ascii="Cambria Math" w:hAnsi="Cambria Math" w:cs="Times New Roman"/>
                      <w:kern w:val="0"/>
                      <w:sz w:val="20"/>
                      <w:szCs w:val="20"/>
                    </w:rPr>
                    <m:t>re</m:t>
                  </m:r>
                </m:sup>
              </m:sSubSup>
            </m:oMath>
          </w:p>
        </w:tc>
      </w:tr>
      <w:tr w:rsidR="00AA5E35" w:rsidRPr="00AA5E35" w14:paraId="03164257" w14:textId="77777777" w:rsidTr="004C350A">
        <w:trPr>
          <w:trHeight w:val="314"/>
        </w:trPr>
        <w:tc>
          <w:tcPr>
            <w:tcW w:w="1443" w:type="pct"/>
            <w:vMerge/>
            <w:tcBorders>
              <w:left w:val="nil"/>
              <w:bottom w:val="single" w:sz="4" w:space="0" w:color="auto"/>
              <w:right w:val="nil"/>
            </w:tcBorders>
            <w:shd w:val="clear" w:color="auto" w:fill="ECF5E7"/>
            <w:noWrap/>
            <w:vAlign w:val="center"/>
            <w:hideMark/>
          </w:tcPr>
          <w:p w14:paraId="471EC1E0" w14:textId="3CE7456A" w:rsidR="00FD5FB8" w:rsidRPr="00AA5E35" w:rsidRDefault="00FD5FB8" w:rsidP="006259A2">
            <w:pPr>
              <w:widowControl/>
              <w:adjustRightInd w:val="0"/>
              <w:snapToGrid w:val="0"/>
              <w:spacing w:line="360" w:lineRule="auto"/>
              <w:jc w:val="center"/>
              <w:rPr>
                <w:rFonts w:ascii="Times" w:eastAsia="等线" w:hAnsi="Times" w:cs="Times"/>
                <w:b/>
                <w:bCs/>
                <w:kern w:val="0"/>
                <w:sz w:val="20"/>
                <w:szCs w:val="20"/>
              </w:rPr>
            </w:pPr>
          </w:p>
        </w:tc>
        <w:tc>
          <w:tcPr>
            <w:tcW w:w="763" w:type="pct"/>
            <w:tcBorders>
              <w:top w:val="nil"/>
              <w:left w:val="nil"/>
              <w:bottom w:val="single" w:sz="4" w:space="0" w:color="auto"/>
              <w:right w:val="nil"/>
            </w:tcBorders>
            <w:shd w:val="clear" w:color="auto" w:fill="ECF5E7"/>
            <w:noWrap/>
            <w:vAlign w:val="center"/>
            <w:hideMark/>
          </w:tcPr>
          <w:p w14:paraId="020095B2" w14:textId="60D733BD" w:rsidR="00FD5FB8" w:rsidRPr="00AA5E35" w:rsidRDefault="004439FD" w:rsidP="006259A2">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hint="eastAsia"/>
                <w:b/>
                <w:bCs/>
                <w:i/>
                <w:iCs/>
                <w:kern w:val="0"/>
                <w:sz w:val="20"/>
                <w:szCs w:val="20"/>
              </w:rPr>
              <w:t xml:space="preserve">MD </w:t>
            </w:r>
            <w:r w:rsidR="00FD5FB8" w:rsidRPr="00AA5E35">
              <w:rPr>
                <w:rFonts w:ascii="Times" w:eastAsia="等线" w:hAnsi="Times" w:cs="Times"/>
                <w:b/>
                <w:bCs/>
                <w:kern w:val="0"/>
                <w:sz w:val="20"/>
                <w:szCs w:val="20"/>
              </w:rPr>
              <w:t>(</w:t>
            </w:r>
            <w:proofErr w:type="spellStart"/>
            <w:r w:rsidR="00FD5FB8" w:rsidRPr="00AA5E35">
              <w:rPr>
                <w:rFonts w:ascii="Times" w:eastAsia="等线" w:hAnsi="Times" w:cs="Times"/>
                <w:b/>
                <w:bCs/>
                <w:kern w:val="0"/>
                <w:sz w:val="20"/>
                <w:szCs w:val="20"/>
              </w:rPr>
              <w:t>s.e.</w:t>
            </w:r>
            <w:proofErr w:type="spellEnd"/>
            <w:r w:rsidR="00FD5FB8" w:rsidRPr="00AA5E35">
              <w:rPr>
                <w:rFonts w:ascii="Times" w:eastAsia="等线" w:hAnsi="Times" w:cs="Times"/>
                <w:b/>
                <w:bCs/>
                <w:kern w:val="0"/>
                <w:sz w:val="20"/>
                <w:szCs w:val="20"/>
              </w:rPr>
              <w:t>)</w:t>
            </w:r>
          </w:p>
        </w:tc>
        <w:tc>
          <w:tcPr>
            <w:tcW w:w="931" w:type="pct"/>
            <w:tcBorders>
              <w:top w:val="nil"/>
              <w:left w:val="nil"/>
              <w:bottom w:val="single" w:sz="4" w:space="0" w:color="auto"/>
              <w:right w:val="nil"/>
            </w:tcBorders>
            <w:shd w:val="clear" w:color="auto" w:fill="ECF5E7"/>
            <w:noWrap/>
            <w:vAlign w:val="center"/>
            <w:hideMark/>
          </w:tcPr>
          <w:p w14:paraId="6B7B845C"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145" w:type="pct"/>
            <w:tcBorders>
              <w:top w:val="nil"/>
              <w:left w:val="nil"/>
              <w:right w:val="nil"/>
            </w:tcBorders>
            <w:shd w:val="clear" w:color="auto" w:fill="ECF5E7"/>
            <w:noWrap/>
            <w:vAlign w:val="center"/>
            <w:hideMark/>
          </w:tcPr>
          <w:p w14:paraId="7C91AE30"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p>
        </w:tc>
        <w:tc>
          <w:tcPr>
            <w:tcW w:w="777" w:type="pct"/>
            <w:tcBorders>
              <w:top w:val="nil"/>
              <w:left w:val="nil"/>
              <w:bottom w:val="single" w:sz="4" w:space="0" w:color="auto"/>
              <w:right w:val="nil"/>
            </w:tcBorders>
            <w:shd w:val="clear" w:color="auto" w:fill="ECF5E7"/>
            <w:noWrap/>
            <w:vAlign w:val="center"/>
            <w:hideMark/>
          </w:tcPr>
          <w:p w14:paraId="7BD46670" w14:textId="72CE4A4F" w:rsidR="00FD5FB8" w:rsidRPr="00AA5E35" w:rsidRDefault="004439FD" w:rsidP="006259A2">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hint="eastAsia"/>
                <w:b/>
                <w:bCs/>
                <w:i/>
                <w:iCs/>
                <w:kern w:val="0"/>
                <w:sz w:val="20"/>
                <w:szCs w:val="20"/>
              </w:rPr>
              <w:t xml:space="preserve">MD </w:t>
            </w:r>
            <w:r w:rsidR="00FD5FB8" w:rsidRPr="00AA5E35">
              <w:rPr>
                <w:rFonts w:ascii="Times" w:eastAsia="等线" w:hAnsi="Times" w:cs="Times"/>
                <w:b/>
                <w:bCs/>
                <w:kern w:val="0"/>
                <w:sz w:val="20"/>
                <w:szCs w:val="20"/>
              </w:rPr>
              <w:t>(</w:t>
            </w:r>
            <w:proofErr w:type="spellStart"/>
            <w:r w:rsidR="00FD5FB8" w:rsidRPr="00AA5E35">
              <w:rPr>
                <w:rFonts w:ascii="Times" w:eastAsia="等线" w:hAnsi="Times" w:cs="Times"/>
                <w:b/>
                <w:bCs/>
                <w:kern w:val="0"/>
                <w:sz w:val="20"/>
                <w:szCs w:val="20"/>
              </w:rPr>
              <w:t>s.e.</w:t>
            </w:r>
            <w:proofErr w:type="spellEnd"/>
            <w:r w:rsidR="00FD5FB8" w:rsidRPr="00AA5E35">
              <w:rPr>
                <w:rFonts w:ascii="Times" w:eastAsia="等线" w:hAnsi="Times" w:cs="Times"/>
                <w:b/>
                <w:bCs/>
                <w:kern w:val="0"/>
                <w:sz w:val="20"/>
                <w:szCs w:val="20"/>
              </w:rPr>
              <w:t>)</w:t>
            </w:r>
          </w:p>
        </w:tc>
        <w:tc>
          <w:tcPr>
            <w:tcW w:w="942" w:type="pct"/>
            <w:tcBorders>
              <w:top w:val="nil"/>
              <w:left w:val="nil"/>
              <w:bottom w:val="single" w:sz="4" w:space="0" w:color="auto"/>
              <w:right w:val="nil"/>
            </w:tcBorders>
            <w:shd w:val="clear" w:color="auto" w:fill="ECF5E7"/>
            <w:noWrap/>
            <w:vAlign w:val="center"/>
            <w:hideMark/>
          </w:tcPr>
          <w:p w14:paraId="1E6AD266"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4C350A" w:rsidRPr="00AA5E35" w14:paraId="3BEBB39E" w14:textId="77777777" w:rsidTr="004C350A">
        <w:trPr>
          <w:trHeight w:val="314"/>
        </w:trPr>
        <w:tc>
          <w:tcPr>
            <w:tcW w:w="1443" w:type="pct"/>
            <w:tcBorders>
              <w:top w:val="single" w:sz="4" w:space="0" w:color="auto"/>
              <w:left w:val="nil"/>
              <w:right w:val="nil"/>
            </w:tcBorders>
            <w:shd w:val="clear" w:color="auto" w:fill="ECF5E7"/>
            <w:noWrap/>
            <w:vAlign w:val="center"/>
            <w:hideMark/>
          </w:tcPr>
          <w:p w14:paraId="07FBA853" w14:textId="4CC4E19F"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RA</w:t>
            </w:r>
          </w:p>
        </w:tc>
        <w:tc>
          <w:tcPr>
            <w:tcW w:w="763" w:type="pct"/>
            <w:tcBorders>
              <w:top w:val="single" w:sz="4" w:space="0" w:color="auto"/>
              <w:left w:val="nil"/>
              <w:right w:val="nil"/>
            </w:tcBorders>
            <w:shd w:val="clear" w:color="auto" w:fill="ECF5E7"/>
            <w:noWrap/>
            <w:vAlign w:val="center"/>
            <w:hideMark/>
          </w:tcPr>
          <w:p w14:paraId="5C752BC7" w14:textId="7659F97E"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49</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31" w:type="pct"/>
            <w:tcBorders>
              <w:left w:val="nil"/>
              <w:right w:val="nil"/>
            </w:tcBorders>
            <w:shd w:val="clear" w:color="auto" w:fill="ECF5E7"/>
            <w:noWrap/>
            <w:vAlign w:val="center"/>
            <w:hideMark/>
          </w:tcPr>
          <w:p w14:paraId="161D67E6" w14:textId="63A5FA3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w:t>
            </w:r>
          </w:p>
        </w:tc>
        <w:tc>
          <w:tcPr>
            <w:tcW w:w="145" w:type="pct"/>
            <w:tcBorders>
              <w:left w:val="nil"/>
              <w:right w:val="nil"/>
            </w:tcBorders>
            <w:shd w:val="clear" w:color="auto" w:fill="ECF5E7"/>
            <w:noWrap/>
            <w:vAlign w:val="center"/>
            <w:hideMark/>
          </w:tcPr>
          <w:p w14:paraId="01279B5B" w14:textId="7777777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p>
        </w:tc>
        <w:tc>
          <w:tcPr>
            <w:tcW w:w="777" w:type="pct"/>
            <w:tcBorders>
              <w:top w:val="single" w:sz="4" w:space="0" w:color="auto"/>
              <w:left w:val="nil"/>
              <w:right w:val="nil"/>
            </w:tcBorders>
            <w:shd w:val="clear" w:color="auto" w:fill="ECF5E7"/>
            <w:noWrap/>
            <w:vAlign w:val="center"/>
            <w:hideMark/>
          </w:tcPr>
          <w:p w14:paraId="677F9965" w14:textId="0D81F5B9"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hint="eastAsia"/>
                <w:kern w:val="0"/>
                <w:sz w:val="20"/>
                <w:szCs w:val="20"/>
              </w:rPr>
              <w:t>-0.19</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42" w:type="pct"/>
            <w:tcBorders>
              <w:top w:val="single" w:sz="4" w:space="0" w:color="auto"/>
              <w:left w:val="nil"/>
              <w:right w:val="nil"/>
            </w:tcBorders>
            <w:shd w:val="clear" w:color="auto" w:fill="ECF5E7"/>
            <w:noWrap/>
            <w:vAlign w:val="center"/>
            <w:hideMark/>
          </w:tcPr>
          <w:p w14:paraId="252C9F65" w14:textId="10A8A66C"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r>
      <w:tr w:rsidR="004C350A" w:rsidRPr="00AA5E35" w14:paraId="74F1C4FD" w14:textId="77777777" w:rsidTr="00501014">
        <w:trPr>
          <w:trHeight w:val="331"/>
        </w:trPr>
        <w:tc>
          <w:tcPr>
            <w:tcW w:w="1443" w:type="pct"/>
            <w:tcBorders>
              <w:top w:val="nil"/>
              <w:left w:val="nil"/>
              <w:right w:val="nil"/>
            </w:tcBorders>
            <w:shd w:val="clear" w:color="auto" w:fill="ECF5E7"/>
            <w:noWrap/>
            <w:vAlign w:val="center"/>
            <w:hideMark/>
          </w:tcPr>
          <w:p w14:paraId="5C568AA4" w14:textId="6AA812AA"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763" w:type="pct"/>
            <w:tcBorders>
              <w:top w:val="nil"/>
              <w:left w:val="nil"/>
              <w:right w:val="nil"/>
            </w:tcBorders>
            <w:shd w:val="clear" w:color="auto" w:fill="ECF5E7"/>
            <w:noWrap/>
            <w:vAlign w:val="center"/>
            <w:hideMark/>
          </w:tcPr>
          <w:p w14:paraId="7F119209" w14:textId="27210C78"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55</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31" w:type="pct"/>
            <w:tcBorders>
              <w:top w:val="nil"/>
              <w:left w:val="nil"/>
              <w:right w:val="nil"/>
            </w:tcBorders>
            <w:shd w:val="clear" w:color="auto" w:fill="ECF5E7"/>
            <w:noWrap/>
            <w:vAlign w:val="center"/>
            <w:hideMark/>
          </w:tcPr>
          <w:p w14:paraId="601C6904" w14:textId="4108B00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c>
          <w:tcPr>
            <w:tcW w:w="145" w:type="pct"/>
            <w:tcBorders>
              <w:top w:val="nil"/>
              <w:left w:val="nil"/>
              <w:right w:val="nil"/>
            </w:tcBorders>
            <w:shd w:val="clear" w:color="auto" w:fill="ECF5E7"/>
            <w:noWrap/>
            <w:vAlign w:val="center"/>
            <w:hideMark/>
          </w:tcPr>
          <w:p w14:paraId="3CF5A122" w14:textId="7777777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p>
        </w:tc>
        <w:tc>
          <w:tcPr>
            <w:tcW w:w="777" w:type="pct"/>
            <w:tcBorders>
              <w:top w:val="nil"/>
              <w:left w:val="nil"/>
              <w:right w:val="nil"/>
            </w:tcBorders>
            <w:shd w:val="clear" w:color="auto" w:fill="ECF5E7"/>
            <w:noWrap/>
            <w:vAlign w:val="center"/>
            <w:hideMark/>
          </w:tcPr>
          <w:p w14:paraId="363377A9" w14:textId="5838DC55"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hint="eastAsia"/>
                <w:kern w:val="0"/>
                <w:sz w:val="20"/>
                <w:szCs w:val="20"/>
              </w:rPr>
              <w:t>-</w:t>
            </w:r>
            <w:r w:rsidRPr="00AA5E35">
              <w:rPr>
                <w:rFonts w:ascii="Times" w:eastAsia="等线" w:hAnsi="Times" w:cs="Times"/>
                <w:kern w:val="0"/>
                <w:sz w:val="20"/>
                <w:szCs w:val="20"/>
              </w:rPr>
              <w:t>0.</w:t>
            </w:r>
            <w:r w:rsidRPr="00AA5E35">
              <w:rPr>
                <w:rFonts w:ascii="Times" w:eastAsia="等线" w:hAnsi="Times" w:cs="Times" w:hint="eastAsia"/>
                <w:kern w:val="0"/>
                <w:sz w:val="20"/>
                <w:szCs w:val="20"/>
              </w:rPr>
              <w:t>39</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02</w:t>
            </w:r>
            <w:r w:rsidRPr="00AA5E35">
              <w:rPr>
                <w:rFonts w:ascii="Times" w:eastAsia="等线" w:hAnsi="Times" w:cs="Times"/>
                <w:kern w:val="0"/>
                <w:sz w:val="20"/>
                <w:szCs w:val="20"/>
              </w:rPr>
              <w:t>)</w:t>
            </w:r>
          </w:p>
        </w:tc>
        <w:tc>
          <w:tcPr>
            <w:tcW w:w="942" w:type="pct"/>
            <w:tcBorders>
              <w:top w:val="nil"/>
              <w:left w:val="nil"/>
              <w:right w:val="nil"/>
            </w:tcBorders>
            <w:shd w:val="clear" w:color="auto" w:fill="ECF5E7"/>
            <w:noWrap/>
            <w:vAlign w:val="center"/>
            <w:hideMark/>
          </w:tcPr>
          <w:p w14:paraId="6F824DDB" w14:textId="321CF1F5"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r>
      <w:tr w:rsidR="00AA5E35" w:rsidRPr="00AA5E35" w14:paraId="740AAE31" w14:textId="77777777" w:rsidTr="00501014">
        <w:trPr>
          <w:trHeight w:val="314"/>
        </w:trPr>
        <w:tc>
          <w:tcPr>
            <w:tcW w:w="5000" w:type="pct"/>
            <w:gridSpan w:val="6"/>
            <w:tcBorders>
              <w:left w:val="nil"/>
              <w:right w:val="nil"/>
            </w:tcBorders>
            <w:shd w:val="clear" w:color="auto" w:fill="C5E0B3" w:themeFill="accent6" w:themeFillTint="66"/>
            <w:noWrap/>
            <w:vAlign w:val="center"/>
          </w:tcPr>
          <w:p w14:paraId="40395F52" w14:textId="15F73312" w:rsidR="00FD5FB8" w:rsidRPr="00AA5E35" w:rsidRDefault="00FD5FB8" w:rsidP="006259A2">
            <w:pPr>
              <w:widowControl/>
              <w:adjustRightInd w:val="0"/>
              <w:snapToGrid w:val="0"/>
              <w:spacing w:line="360" w:lineRule="auto"/>
              <w:jc w:val="center"/>
              <w:rPr>
                <w:rFonts w:ascii="Times" w:eastAsia="等线" w:hAnsi="Times" w:cs="Times"/>
                <w:iCs/>
                <w:kern w:val="0"/>
                <w:sz w:val="20"/>
                <w:szCs w:val="20"/>
              </w:rPr>
            </w:pPr>
            <w:r w:rsidRPr="00AA5E35">
              <w:rPr>
                <w:rFonts w:ascii="Times" w:eastAsia="等线" w:hAnsi="Times" w:cs="Times" w:hint="eastAsia"/>
                <w:iCs/>
                <w:kern w:val="0"/>
                <w:sz w:val="20"/>
                <w:szCs w:val="20"/>
              </w:rPr>
              <w:t>Study 4</w:t>
            </w:r>
          </w:p>
        </w:tc>
      </w:tr>
      <w:tr w:rsidR="00AA5E35" w:rsidRPr="00AA5E35" w14:paraId="53A929CF" w14:textId="77777777" w:rsidTr="00501014">
        <w:trPr>
          <w:trHeight w:val="314"/>
        </w:trPr>
        <w:tc>
          <w:tcPr>
            <w:tcW w:w="1443" w:type="pct"/>
            <w:vMerge w:val="restart"/>
            <w:tcBorders>
              <w:left w:val="nil"/>
              <w:right w:val="nil"/>
            </w:tcBorders>
            <w:shd w:val="clear" w:color="auto" w:fill="ECF5E7"/>
            <w:noWrap/>
            <w:vAlign w:val="center"/>
            <w:hideMark/>
          </w:tcPr>
          <w:p w14:paraId="58C99319" w14:textId="77777777" w:rsidR="00FD5FB8" w:rsidRPr="00BC3611" w:rsidRDefault="00FD5FB8" w:rsidP="006259A2">
            <w:pPr>
              <w:adjustRightInd w:val="0"/>
              <w:snapToGrid w:val="0"/>
              <w:spacing w:line="360" w:lineRule="auto"/>
              <w:jc w:val="center"/>
              <w:rPr>
                <w:rFonts w:ascii="Times" w:eastAsia="等线" w:hAnsi="Times" w:cs="Times"/>
                <w:kern w:val="0"/>
                <w:sz w:val="20"/>
                <w:szCs w:val="20"/>
              </w:rPr>
            </w:pPr>
            <w:r w:rsidRPr="00BC3611">
              <w:rPr>
                <w:rFonts w:ascii="Times" w:eastAsia="等线" w:hAnsi="Times" w:cs="Times"/>
                <w:kern w:val="0"/>
                <w:sz w:val="20"/>
                <w:szCs w:val="20"/>
              </w:rPr>
              <w:t>sub-sample</w:t>
            </w:r>
          </w:p>
        </w:tc>
        <w:tc>
          <w:tcPr>
            <w:tcW w:w="1694" w:type="pct"/>
            <w:gridSpan w:val="2"/>
            <w:tcBorders>
              <w:left w:val="nil"/>
              <w:bottom w:val="single" w:sz="4" w:space="0" w:color="auto"/>
              <w:right w:val="nil"/>
            </w:tcBorders>
            <w:shd w:val="clear" w:color="auto" w:fill="ECF5E7"/>
            <w:noWrap/>
            <w:vAlign w:val="center"/>
            <w:hideMark/>
          </w:tcPr>
          <w:p w14:paraId="481D0551" w14:textId="77777777" w:rsidR="00FD5FB8" w:rsidRPr="00AA5E35" w:rsidRDefault="00000000" w:rsidP="006259A2">
            <w:pPr>
              <w:widowControl/>
              <w:adjustRightInd w:val="0"/>
              <w:snapToGrid w:val="0"/>
              <w:spacing w:line="360" w:lineRule="auto"/>
              <w:jc w:val="center"/>
              <w:rPr>
                <w:rFonts w:ascii="Times" w:eastAsia="等线" w:hAnsi="Times" w:cs="Times"/>
                <w:kern w:val="0"/>
                <w:sz w:val="20"/>
                <w:szCs w:val="20"/>
              </w:rPr>
            </w:pP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al</m:t>
                  </m:r>
                </m:sub>
                <m:sup>
                  <m:r>
                    <w:rPr>
                      <w:rFonts w:ascii="Cambria Math" w:hAnsi="Cambria Math" w:cs="Times New Roman"/>
                      <w:kern w:val="0"/>
                      <w:sz w:val="20"/>
                      <w:szCs w:val="20"/>
                    </w:rPr>
                    <m:t>ac</m:t>
                  </m:r>
                </m:sup>
              </m:sSubSup>
            </m:oMath>
            <w:r w:rsidR="00FD5FB8" w:rsidRPr="00AA5E35">
              <w:rPr>
                <w:rFonts w:ascii="Times" w:eastAsia="等线" w:hAnsi="Times" w:cs="Times" w:hint="eastAsia"/>
                <w:iCs/>
                <w:kern w:val="0"/>
                <w:sz w:val="20"/>
                <w:szCs w:val="20"/>
              </w:rPr>
              <w:t xml:space="preserve"> &gt; </w:t>
            </w:r>
            <w:r w:rsidR="00FD5FB8" w:rsidRPr="00AA5E35">
              <w:rPr>
                <w:rFonts w:ascii="Times New Roman" w:hAnsi="Times New Roman" w:cs="Times New Roman"/>
                <w:iCs/>
                <w:kern w:val="0"/>
                <w:sz w:val="20"/>
                <w:szCs w:val="20"/>
              </w:rPr>
              <w:t xml:space="preserve"> </w:t>
            </w: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mis</m:t>
                  </m:r>
                </m:sub>
                <m:sup>
                  <m:r>
                    <w:rPr>
                      <w:rFonts w:ascii="Cambria Math" w:hAnsi="Cambria Math" w:cs="Times New Roman"/>
                      <w:kern w:val="0"/>
                      <w:sz w:val="20"/>
                      <w:szCs w:val="20"/>
                    </w:rPr>
                    <m:t>ac</m:t>
                  </m:r>
                </m:sup>
              </m:sSubSup>
            </m:oMath>
          </w:p>
        </w:tc>
        <w:tc>
          <w:tcPr>
            <w:tcW w:w="145" w:type="pct"/>
            <w:tcBorders>
              <w:left w:val="nil"/>
              <w:right w:val="nil"/>
            </w:tcBorders>
            <w:shd w:val="clear" w:color="auto" w:fill="ECF5E7"/>
            <w:noWrap/>
            <w:vAlign w:val="center"/>
            <w:hideMark/>
          </w:tcPr>
          <w:p w14:paraId="1C61C919" w14:textId="77777777" w:rsidR="00FD5FB8" w:rsidRPr="00AA5E35" w:rsidRDefault="00FD5FB8" w:rsidP="006259A2">
            <w:pPr>
              <w:widowControl/>
              <w:adjustRightInd w:val="0"/>
              <w:snapToGrid w:val="0"/>
              <w:spacing w:line="360" w:lineRule="auto"/>
              <w:jc w:val="center"/>
              <w:rPr>
                <w:rFonts w:ascii="Times" w:eastAsia="等线" w:hAnsi="Times" w:cs="Times"/>
                <w:kern w:val="0"/>
                <w:sz w:val="20"/>
                <w:szCs w:val="20"/>
              </w:rPr>
            </w:pPr>
          </w:p>
        </w:tc>
        <w:tc>
          <w:tcPr>
            <w:tcW w:w="1719" w:type="pct"/>
            <w:gridSpan w:val="2"/>
            <w:tcBorders>
              <w:left w:val="nil"/>
              <w:bottom w:val="single" w:sz="4" w:space="0" w:color="auto"/>
              <w:right w:val="nil"/>
            </w:tcBorders>
            <w:shd w:val="clear" w:color="auto" w:fill="ECF5E7"/>
            <w:noWrap/>
            <w:vAlign w:val="center"/>
            <w:hideMark/>
          </w:tcPr>
          <w:p w14:paraId="6E6C814C" w14:textId="77777777" w:rsidR="00FD5FB8" w:rsidRPr="00AA5E35" w:rsidRDefault="00000000" w:rsidP="006259A2">
            <w:pPr>
              <w:widowControl/>
              <w:adjustRightInd w:val="0"/>
              <w:snapToGrid w:val="0"/>
              <w:spacing w:line="360" w:lineRule="auto"/>
              <w:jc w:val="center"/>
              <w:rPr>
                <w:rFonts w:ascii="Times" w:eastAsia="等线" w:hAnsi="Times" w:cs="Times"/>
                <w:kern w:val="0"/>
                <w:sz w:val="20"/>
                <w:szCs w:val="20"/>
              </w:rPr>
            </w:pP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al</m:t>
                  </m:r>
                </m:sub>
                <m:sup>
                  <m:r>
                    <w:rPr>
                      <w:rFonts w:ascii="Cambria Math" w:hAnsi="Cambria Math" w:cs="Times New Roman"/>
                      <w:kern w:val="0"/>
                      <w:sz w:val="20"/>
                      <w:szCs w:val="20"/>
                    </w:rPr>
                    <m:t>re</m:t>
                  </m:r>
                </m:sup>
              </m:sSubSup>
            </m:oMath>
            <w:r w:rsidR="00FD5FB8" w:rsidRPr="00AA5E35">
              <w:rPr>
                <w:rFonts w:ascii="Times" w:eastAsia="等线" w:hAnsi="Times" w:cs="Times" w:hint="eastAsia"/>
                <w:iCs/>
                <w:kern w:val="0"/>
                <w:sz w:val="20"/>
                <w:szCs w:val="20"/>
              </w:rPr>
              <w:t xml:space="preserve"> &lt; </w:t>
            </w:r>
            <w:r w:rsidR="00FD5FB8" w:rsidRPr="00AA5E35">
              <w:rPr>
                <w:rFonts w:ascii="Times New Roman" w:hAnsi="Times New Roman" w:cs="Times New Roman"/>
                <w:iCs/>
                <w:kern w:val="0"/>
                <w:sz w:val="20"/>
                <w:szCs w:val="20"/>
              </w:rPr>
              <w:t xml:space="preserve"> </w:t>
            </w:r>
            <m:oMath>
              <m:sSubSup>
                <m:sSubSupPr>
                  <m:ctrlPr>
                    <w:rPr>
                      <w:rFonts w:ascii="Cambria Math" w:hAnsi="Cambria Math" w:cs="Times New Roman"/>
                      <w:i/>
                      <w:iCs/>
                      <w:kern w:val="0"/>
                      <w:sz w:val="20"/>
                      <w:szCs w:val="20"/>
                    </w:rPr>
                  </m:ctrlPr>
                </m:sSubSupPr>
                <m:e>
                  <m:r>
                    <w:rPr>
                      <w:rFonts w:ascii="Cambria Math" w:hAnsi="Cambria Math" w:cs="Times New Roman"/>
                      <w:kern w:val="0"/>
                      <w:sz w:val="20"/>
                      <w:szCs w:val="20"/>
                    </w:rPr>
                    <m:t>a</m:t>
                  </m:r>
                </m:e>
                <m:sub>
                  <m:r>
                    <w:rPr>
                      <w:rFonts w:ascii="Cambria Math" w:hAnsi="Cambria Math" w:cs="Times New Roman"/>
                      <w:kern w:val="0"/>
                      <w:sz w:val="20"/>
                      <w:szCs w:val="20"/>
                    </w:rPr>
                    <m:t>mis</m:t>
                  </m:r>
                </m:sub>
                <m:sup>
                  <m:r>
                    <w:rPr>
                      <w:rFonts w:ascii="Cambria Math" w:hAnsi="Cambria Math" w:cs="Times New Roman"/>
                      <w:kern w:val="0"/>
                      <w:sz w:val="20"/>
                      <w:szCs w:val="20"/>
                    </w:rPr>
                    <m:t>re</m:t>
                  </m:r>
                </m:sup>
              </m:sSubSup>
            </m:oMath>
          </w:p>
        </w:tc>
      </w:tr>
      <w:tr w:rsidR="00AA5E35" w:rsidRPr="00AA5E35" w14:paraId="26064F14" w14:textId="77777777" w:rsidTr="004C350A">
        <w:trPr>
          <w:trHeight w:val="314"/>
        </w:trPr>
        <w:tc>
          <w:tcPr>
            <w:tcW w:w="1443" w:type="pct"/>
            <w:vMerge/>
            <w:tcBorders>
              <w:left w:val="nil"/>
              <w:bottom w:val="single" w:sz="4" w:space="0" w:color="auto"/>
              <w:right w:val="nil"/>
            </w:tcBorders>
            <w:shd w:val="clear" w:color="auto" w:fill="ECF5E7"/>
            <w:noWrap/>
            <w:vAlign w:val="center"/>
            <w:hideMark/>
          </w:tcPr>
          <w:p w14:paraId="1BB5C4F1" w14:textId="77777777" w:rsidR="00FD5FB8" w:rsidRPr="00AA5E35" w:rsidRDefault="00FD5FB8" w:rsidP="006259A2">
            <w:pPr>
              <w:widowControl/>
              <w:adjustRightInd w:val="0"/>
              <w:snapToGrid w:val="0"/>
              <w:spacing w:line="360" w:lineRule="auto"/>
              <w:jc w:val="center"/>
              <w:rPr>
                <w:rFonts w:ascii="Times" w:eastAsia="等线" w:hAnsi="Times" w:cs="Times"/>
                <w:b/>
                <w:bCs/>
                <w:kern w:val="0"/>
                <w:sz w:val="20"/>
                <w:szCs w:val="20"/>
              </w:rPr>
            </w:pPr>
          </w:p>
        </w:tc>
        <w:tc>
          <w:tcPr>
            <w:tcW w:w="763" w:type="pct"/>
            <w:tcBorders>
              <w:top w:val="nil"/>
              <w:left w:val="nil"/>
              <w:bottom w:val="single" w:sz="4" w:space="0" w:color="auto"/>
              <w:right w:val="nil"/>
            </w:tcBorders>
            <w:shd w:val="clear" w:color="auto" w:fill="ECF5E7"/>
            <w:noWrap/>
            <w:vAlign w:val="center"/>
            <w:hideMark/>
          </w:tcPr>
          <w:p w14:paraId="275103C1" w14:textId="04E0EFB9" w:rsidR="00FD5FB8" w:rsidRPr="00AA5E35" w:rsidRDefault="004439FD" w:rsidP="006259A2">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hint="eastAsia"/>
                <w:b/>
                <w:bCs/>
                <w:i/>
                <w:iCs/>
                <w:kern w:val="0"/>
                <w:sz w:val="20"/>
                <w:szCs w:val="20"/>
              </w:rPr>
              <w:t xml:space="preserve">MD </w:t>
            </w:r>
            <w:r w:rsidR="00FD5FB8" w:rsidRPr="00AA5E35">
              <w:rPr>
                <w:rFonts w:ascii="Times" w:eastAsia="等线" w:hAnsi="Times" w:cs="Times"/>
                <w:b/>
                <w:bCs/>
                <w:kern w:val="0"/>
                <w:sz w:val="20"/>
                <w:szCs w:val="20"/>
              </w:rPr>
              <w:t>(</w:t>
            </w:r>
            <w:proofErr w:type="spellStart"/>
            <w:r w:rsidR="00FD5FB8" w:rsidRPr="00AA5E35">
              <w:rPr>
                <w:rFonts w:ascii="Times" w:eastAsia="等线" w:hAnsi="Times" w:cs="Times"/>
                <w:b/>
                <w:bCs/>
                <w:kern w:val="0"/>
                <w:sz w:val="20"/>
                <w:szCs w:val="20"/>
              </w:rPr>
              <w:t>s.e.</w:t>
            </w:r>
            <w:proofErr w:type="spellEnd"/>
            <w:r w:rsidR="00FD5FB8" w:rsidRPr="00AA5E35">
              <w:rPr>
                <w:rFonts w:ascii="Times" w:eastAsia="等线" w:hAnsi="Times" w:cs="Times"/>
                <w:b/>
                <w:bCs/>
                <w:kern w:val="0"/>
                <w:sz w:val="20"/>
                <w:szCs w:val="20"/>
              </w:rPr>
              <w:t>)</w:t>
            </w:r>
          </w:p>
        </w:tc>
        <w:tc>
          <w:tcPr>
            <w:tcW w:w="931" w:type="pct"/>
            <w:tcBorders>
              <w:top w:val="nil"/>
              <w:left w:val="nil"/>
              <w:bottom w:val="single" w:sz="4" w:space="0" w:color="auto"/>
              <w:right w:val="nil"/>
            </w:tcBorders>
            <w:shd w:val="clear" w:color="auto" w:fill="ECF5E7"/>
            <w:noWrap/>
            <w:vAlign w:val="center"/>
            <w:hideMark/>
          </w:tcPr>
          <w:p w14:paraId="6A09D169"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145" w:type="pct"/>
            <w:tcBorders>
              <w:top w:val="nil"/>
              <w:left w:val="nil"/>
              <w:right w:val="nil"/>
            </w:tcBorders>
            <w:shd w:val="clear" w:color="auto" w:fill="ECF5E7"/>
            <w:noWrap/>
            <w:vAlign w:val="center"/>
            <w:hideMark/>
          </w:tcPr>
          <w:p w14:paraId="15B3A23B"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p>
        </w:tc>
        <w:tc>
          <w:tcPr>
            <w:tcW w:w="777" w:type="pct"/>
            <w:tcBorders>
              <w:top w:val="nil"/>
              <w:left w:val="nil"/>
              <w:bottom w:val="single" w:sz="4" w:space="0" w:color="auto"/>
              <w:right w:val="nil"/>
            </w:tcBorders>
            <w:shd w:val="clear" w:color="auto" w:fill="ECF5E7"/>
            <w:noWrap/>
            <w:vAlign w:val="center"/>
            <w:hideMark/>
          </w:tcPr>
          <w:p w14:paraId="2763794B" w14:textId="132216C5" w:rsidR="00FD5FB8" w:rsidRPr="00AA5E35" w:rsidRDefault="004439FD" w:rsidP="006259A2">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hint="eastAsia"/>
                <w:b/>
                <w:bCs/>
                <w:i/>
                <w:iCs/>
                <w:kern w:val="0"/>
                <w:sz w:val="20"/>
                <w:szCs w:val="20"/>
              </w:rPr>
              <w:t xml:space="preserve">MD </w:t>
            </w:r>
            <w:r w:rsidR="00FD5FB8" w:rsidRPr="00AA5E35">
              <w:rPr>
                <w:rFonts w:ascii="Times" w:eastAsia="等线" w:hAnsi="Times" w:cs="Times"/>
                <w:b/>
                <w:bCs/>
                <w:kern w:val="0"/>
                <w:sz w:val="20"/>
                <w:szCs w:val="20"/>
              </w:rPr>
              <w:t>(</w:t>
            </w:r>
            <w:proofErr w:type="spellStart"/>
            <w:r w:rsidR="00FD5FB8" w:rsidRPr="00AA5E35">
              <w:rPr>
                <w:rFonts w:ascii="Times" w:eastAsia="等线" w:hAnsi="Times" w:cs="Times"/>
                <w:b/>
                <w:bCs/>
                <w:kern w:val="0"/>
                <w:sz w:val="20"/>
                <w:szCs w:val="20"/>
              </w:rPr>
              <w:t>s.e.</w:t>
            </w:r>
            <w:proofErr w:type="spellEnd"/>
            <w:r w:rsidR="00FD5FB8" w:rsidRPr="00AA5E35">
              <w:rPr>
                <w:rFonts w:ascii="Times" w:eastAsia="等线" w:hAnsi="Times" w:cs="Times"/>
                <w:b/>
                <w:bCs/>
                <w:kern w:val="0"/>
                <w:sz w:val="20"/>
                <w:szCs w:val="20"/>
              </w:rPr>
              <w:t>)</w:t>
            </w:r>
          </w:p>
        </w:tc>
        <w:tc>
          <w:tcPr>
            <w:tcW w:w="942" w:type="pct"/>
            <w:tcBorders>
              <w:top w:val="nil"/>
              <w:left w:val="nil"/>
              <w:bottom w:val="single" w:sz="4" w:space="0" w:color="auto"/>
              <w:right w:val="nil"/>
            </w:tcBorders>
            <w:shd w:val="clear" w:color="auto" w:fill="ECF5E7"/>
            <w:noWrap/>
            <w:vAlign w:val="center"/>
            <w:hideMark/>
          </w:tcPr>
          <w:p w14:paraId="2E30ED24" w14:textId="77777777" w:rsidR="00FD5FB8" w:rsidRPr="00AA5E35" w:rsidRDefault="00FD5FB8" w:rsidP="006259A2">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4C350A" w:rsidRPr="00AA5E35" w14:paraId="5B239DA5" w14:textId="77777777" w:rsidTr="004C350A">
        <w:trPr>
          <w:trHeight w:val="314"/>
        </w:trPr>
        <w:tc>
          <w:tcPr>
            <w:tcW w:w="1443" w:type="pct"/>
            <w:tcBorders>
              <w:top w:val="single" w:sz="4" w:space="0" w:color="auto"/>
              <w:left w:val="nil"/>
              <w:right w:val="nil"/>
            </w:tcBorders>
            <w:shd w:val="clear" w:color="auto" w:fill="ECF5E7"/>
            <w:noWrap/>
            <w:vAlign w:val="center"/>
            <w:hideMark/>
          </w:tcPr>
          <w:p w14:paraId="5B14734D" w14:textId="572A31CB"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RA</w:t>
            </w:r>
          </w:p>
        </w:tc>
        <w:tc>
          <w:tcPr>
            <w:tcW w:w="763" w:type="pct"/>
            <w:tcBorders>
              <w:top w:val="single" w:sz="4" w:space="0" w:color="auto"/>
              <w:left w:val="nil"/>
              <w:right w:val="nil"/>
            </w:tcBorders>
            <w:shd w:val="clear" w:color="auto" w:fill="ECF5E7"/>
            <w:noWrap/>
            <w:vAlign w:val="center"/>
            <w:hideMark/>
          </w:tcPr>
          <w:p w14:paraId="3A98444A" w14:textId="40714AE0"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48</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31" w:type="pct"/>
            <w:tcBorders>
              <w:left w:val="nil"/>
              <w:right w:val="nil"/>
            </w:tcBorders>
            <w:shd w:val="clear" w:color="auto" w:fill="ECF5E7"/>
            <w:noWrap/>
            <w:vAlign w:val="center"/>
            <w:hideMark/>
          </w:tcPr>
          <w:p w14:paraId="7E809343" w14:textId="401496E1"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145" w:type="pct"/>
            <w:tcBorders>
              <w:left w:val="nil"/>
              <w:right w:val="nil"/>
            </w:tcBorders>
            <w:shd w:val="clear" w:color="auto" w:fill="ECF5E7"/>
            <w:noWrap/>
            <w:vAlign w:val="center"/>
            <w:hideMark/>
          </w:tcPr>
          <w:p w14:paraId="259E5D04" w14:textId="7777777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p>
        </w:tc>
        <w:tc>
          <w:tcPr>
            <w:tcW w:w="777" w:type="pct"/>
            <w:tcBorders>
              <w:top w:val="single" w:sz="4" w:space="0" w:color="auto"/>
              <w:left w:val="nil"/>
              <w:right w:val="nil"/>
            </w:tcBorders>
            <w:shd w:val="clear" w:color="auto" w:fill="ECF5E7"/>
            <w:noWrap/>
            <w:vAlign w:val="center"/>
            <w:hideMark/>
          </w:tcPr>
          <w:p w14:paraId="476316AE" w14:textId="2B82984E"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hint="eastAsia"/>
                <w:kern w:val="0"/>
                <w:sz w:val="20"/>
                <w:szCs w:val="20"/>
              </w:rPr>
              <w:t>-0.52</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42" w:type="pct"/>
            <w:tcBorders>
              <w:top w:val="single" w:sz="4" w:space="0" w:color="auto"/>
              <w:left w:val="nil"/>
              <w:right w:val="nil"/>
            </w:tcBorders>
            <w:shd w:val="clear" w:color="auto" w:fill="ECF5E7"/>
            <w:noWrap/>
            <w:vAlign w:val="center"/>
            <w:hideMark/>
          </w:tcPr>
          <w:p w14:paraId="3F69DBD7" w14:textId="1F027073"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r>
      <w:tr w:rsidR="004C350A" w:rsidRPr="00AA5E35" w14:paraId="264DA2D8" w14:textId="77777777" w:rsidTr="004C350A">
        <w:trPr>
          <w:trHeight w:val="331"/>
        </w:trPr>
        <w:tc>
          <w:tcPr>
            <w:tcW w:w="1443" w:type="pct"/>
            <w:tcBorders>
              <w:top w:val="nil"/>
              <w:left w:val="nil"/>
              <w:bottom w:val="nil"/>
              <w:right w:val="nil"/>
            </w:tcBorders>
            <w:shd w:val="clear" w:color="auto" w:fill="ECF5E7"/>
            <w:noWrap/>
            <w:vAlign w:val="center"/>
            <w:hideMark/>
          </w:tcPr>
          <w:p w14:paraId="0063BB48" w14:textId="0AEB3BBB"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763" w:type="pct"/>
            <w:tcBorders>
              <w:top w:val="nil"/>
              <w:left w:val="nil"/>
              <w:bottom w:val="nil"/>
              <w:right w:val="nil"/>
            </w:tcBorders>
            <w:shd w:val="clear" w:color="auto" w:fill="ECF5E7"/>
            <w:noWrap/>
            <w:vAlign w:val="center"/>
            <w:hideMark/>
          </w:tcPr>
          <w:p w14:paraId="0D1461B2" w14:textId="2D923295"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Pr="00AA5E35">
              <w:rPr>
                <w:rFonts w:ascii="Times" w:eastAsia="等线" w:hAnsi="Times" w:cs="Times" w:hint="eastAsia"/>
                <w:kern w:val="0"/>
                <w:sz w:val="20"/>
                <w:szCs w:val="20"/>
              </w:rPr>
              <w:t>43</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31" w:type="pct"/>
            <w:tcBorders>
              <w:top w:val="nil"/>
              <w:left w:val="nil"/>
              <w:bottom w:val="nil"/>
              <w:right w:val="nil"/>
            </w:tcBorders>
            <w:shd w:val="clear" w:color="auto" w:fill="ECF5E7"/>
            <w:noWrap/>
            <w:vAlign w:val="center"/>
            <w:hideMark/>
          </w:tcPr>
          <w:p w14:paraId="61F4A768" w14:textId="5C2EC1EF"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145" w:type="pct"/>
            <w:tcBorders>
              <w:top w:val="nil"/>
              <w:left w:val="nil"/>
              <w:bottom w:val="nil"/>
              <w:right w:val="nil"/>
            </w:tcBorders>
            <w:shd w:val="clear" w:color="auto" w:fill="ECF5E7"/>
            <w:noWrap/>
            <w:vAlign w:val="center"/>
            <w:hideMark/>
          </w:tcPr>
          <w:p w14:paraId="01C71C6A" w14:textId="77777777"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p>
        </w:tc>
        <w:tc>
          <w:tcPr>
            <w:tcW w:w="777" w:type="pct"/>
            <w:tcBorders>
              <w:top w:val="nil"/>
              <w:left w:val="nil"/>
              <w:bottom w:val="nil"/>
              <w:right w:val="nil"/>
            </w:tcBorders>
            <w:shd w:val="clear" w:color="auto" w:fill="ECF5E7"/>
            <w:noWrap/>
            <w:vAlign w:val="center"/>
            <w:hideMark/>
          </w:tcPr>
          <w:p w14:paraId="4E99B851" w14:textId="5A6FB2BE"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hint="eastAsia"/>
                <w:kern w:val="0"/>
                <w:sz w:val="20"/>
                <w:szCs w:val="20"/>
              </w:rPr>
              <w:t>-0.69</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01</w:t>
            </w:r>
            <w:r w:rsidRPr="00AA5E35">
              <w:rPr>
                <w:rFonts w:ascii="Times" w:eastAsia="等线" w:hAnsi="Times" w:cs="Times"/>
                <w:kern w:val="0"/>
                <w:sz w:val="20"/>
                <w:szCs w:val="20"/>
              </w:rPr>
              <w:t>)</w:t>
            </w:r>
          </w:p>
        </w:tc>
        <w:tc>
          <w:tcPr>
            <w:tcW w:w="942" w:type="pct"/>
            <w:tcBorders>
              <w:top w:val="nil"/>
              <w:left w:val="nil"/>
              <w:bottom w:val="nil"/>
              <w:right w:val="nil"/>
            </w:tcBorders>
            <w:shd w:val="clear" w:color="auto" w:fill="ECF5E7"/>
            <w:noWrap/>
            <w:vAlign w:val="center"/>
            <w:hideMark/>
          </w:tcPr>
          <w:p w14:paraId="7A40E2E7" w14:textId="04B63094" w:rsidR="004C350A" w:rsidRPr="00AA5E35" w:rsidRDefault="004C350A" w:rsidP="004C350A">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r>
    </w:tbl>
    <w:p w14:paraId="7A1F169E" w14:textId="60E61A9D" w:rsidR="00A11AB7" w:rsidRDefault="00A11AB7" w:rsidP="00A11AB7">
      <w:pPr>
        <w:adjustRightInd w:val="0"/>
        <w:snapToGrid w:val="0"/>
        <w:spacing w:line="360" w:lineRule="auto"/>
        <w:rPr>
          <w:rFonts w:ascii="Times New Roman" w:hAnsi="Times New Roman" w:cs="Times New Roman"/>
          <w:iCs/>
          <w:kern w:val="0"/>
          <w:sz w:val="20"/>
          <w:szCs w:val="20"/>
        </w:rPr>
      </w:pPr>
      <w:r w:rsidRPr="00AA5E35">
        <w:rPr>
          <w:rFonts w:ascii="Times New Roman" w:hAnsi="Times New Roman" w:cs="Times New Roman"/>
          <w:i/>
          <w:iCs/>
          <w:kern w:val="0"/>
          <w:sz w:val="20"/>
          <w:szCs w:val="20"/>
        </w:rPr>
        <w:t>Note</w:t>
      </w:r>
      <w:r w:rsidRPr="00AA5E35">
        <w:rPr>
          <w:rFonts w:ascii="Times New Roman" w:hAnsi="Times New Roman" w:cs="Times New Roman"/>
          <w:iCs/>
          <w:kern w:val="0"/>
          <w:sz w:val="20"/>
          <w:szCs w:val="20"/>
        </w:rPr>
        <w:t>. ***</w:t>
      </w:r>
      <w:r w:rsidRPr="00AA5E35">
        <w:rPr>
          <w:rFonts w:ascii="Times New Roman" w:hAnsi="Times New Roman" w:cs="Times New Roman"/>
          <w:i/>
          <w:kern w:val="0"/>
          <w:sz w:val="20"/>
          <w:szCs w:val="20"/>
        </w:rPr>
        <w:t>P</w:t>
      </w:r>
      <w:r w:rsidRPr="00AA5E35">
        <w:rPr>
          <w:rFonts w:ascii="Times New Roman" w:hAnsi="Times New Roman" w:cs="Times New Roman"/>
          <w:iCs/>
          <w:kern w:val="0"/>
          <w:sz w:val="20"/>
          <w:szCs w:val="20"/>
        </w:rPr>
        <w:t xml:space="preserve"> </w:t>
      </w:r>
      <w:r w:rsidRPr="00AA5E35">
        <w:rPr>
          <w:rFonts w:ascii="Times New Roman" w:hAnsi="Times New Roman" w:cs="Times New Roman" w:hint="eastAsia"/>
          <w:iCs/>
          <w:kern w:val="0"/>
          <w:sz w:val="20"/>
          <w:szCs w:val="20"/>
        </w:rPr>
        <w:t xml:space="preserve">&lt; </w:t>
      </w:r>
      <w:r w:rsidRPr="00AA5E35">
        <w:rPr>
          <w:rFonts w:ascii="Times New Roman" w:hAnsi="Times New Roman" w:cs="Times New Roman"/>
          <w:iCs/>
          <w:kern w:val="0"/>
          <w:sz w:val="20"/>
          <w:szCs w:val="20"/>
        </w:rPr>
        <w:t>0.001.</w:t>
      </w:r>
      <w:r w:rsidR="00B52A88">
        <w:rPr>
          <w:rFonts w:ascii="Times New Roman" w:hAnsi="Times New Roman" w:cs="Times New Roman" w:hint="eastAsia"/>
          <w:iCs/>
          <w:kern w:val="0"/>
          <w:sz w:val="20"/>
          <w:szCs w:val="20"/>
        </w:rPr>
        <w:t xml:space="preserve"> </w:t>
      </w:r>
      <w:r w:rsidR="00B52A88">
        <w:rPr>
          <w:rFonts w:ascii="Times New Roman" w:hAnsi="Times New Roman" w:cs="Times New Roman" w:hint="eastAsia"/>
          <w:iCs/>
          <w:kern w:val="0"/>
          <w:sz w:val="20"/>
          <w:szCs w:val="24"/>
        </w:rPr>
        <w:t>R-A represents the sub-sample of participants interacted with risk-avoiding advisees; R-S represents the sub-sample of participants interacted with risk-seeking advisees.</w:t>
      </w:r>
    </w:p>
    <w:p w14:paraId="1A073D37" w14:textId="77777777" w:rsidR="00D75F5A" w:rsidRPr="00AA5E35" w:rsidRDefault="00D75F5A" w:rsidP="00A11AB7">
      <w:pPr>
        <w:adjustRightInd w:val="0"/>
        <w:snapToGrid w:val="0"/>
        <w:spacing w:line="360" w:lineRule="auto"/>
        <w:rPr>
          <w:rFonts w:ascii="Times New Roman" w:hAnsi="Times New Roman" w:cs="Times New Roman"/>
          <w:iCs/>
          <w:kern w:val="0"/>
          <w:sz w:val="20"/>
          <w:szCs w:val="20"/>
        </w:rPr>
      </w:pPr>
    </w:p>
    <w:tbl>
      <w:tblPr>
        <w:tblW w:w="0" w:type="auto"/>
        <w:tblCellMar>
          <w:top w:w="85" w:type="dxa"/>
        </w:tblCellMar>
        <w:tblLook w:val="04A0" w:firstRow="1" w:lastRow="0" w:firstColumn="1" w:lastColumn="0" w:noHBand="0" w:noVBand="1"/>
      </w:tblPr>
      <w:tblGrid>
        <w:gridCol w:w="1546"/>
        <w:gridCol w:w="1508"/>
        <w:gridCol w:w="570"/>
        <w:gridCol w:w="1312"/>
        <w:gridCol w:w="304"/>
        <w:gridCol w:w="1508"/>
        <w:gridCol w:w="570"/>
        <w:gridCol w:w="988"/>
      </w:tblGrid>
      <w:tr w:rsidR="00EC2965" w:rsidRPr="00AA5E35" w14:paraId="1F3B3038" w14:textId="77777777" w:rsidTr="006723A0">
        <w:trPr>
          <w:trHeight w:val="331"/>
        </w:trPr>
        <w:tc>
          <w:tcPr>
            <w:tcW w:w="0" w:type="auto"/>
            <w:gridSpan w:val="8"/>
            <w:tcBorders>
              <w:top w:val="nil"/>
              <w:left w:val="nil"/>
              <w:right w:val="nil"/>
            </w:tcBorders>
            <w:shd w:val="clear" w:color="auto" w:fill="C5E0B3" w:themeFill="accent6" w:themeFillTint="66"/>
          </w:tcPr>
          <w:p w14:paraId="54536AF6" w14:textId="4E8F854C" w:rsidR="00EC2965" w:rsidRPr="00AA5E35" w:rsidRDefault="00EC2965" w:rsidP="006723A0">
            <w:pPr>
              <w:widowControl/>
              <w:adjustRightInd w:val="0"/>
              <w:snapToGrid w:val="0"/>
              <w:spacing w:line="360" w:lineRule="auto"/>
              <w:jc w:val="left"/>
              <w:rPr>
                <w:rFonts w:ascii="Times New Roman" w:eastAsia="等线" w:hAnsi="Times New Roman" w:cs="Times New Roman"/>
                <w:b/>
                <w:bCs/>
                <w:kern w:val="0"/>
                <w:sz w:val="20"/>
                <w:szCs w:val="20"/>
              </w:rPr>
            </w:pPr>
            <w:r w:rsidRPr="00AA5E35">
              <w:rPr>
                <w:rFonts w:ascii="Times New Roman" w:eastAsia="等线" w:hAnsi="Times New Roman" w:cs="Times New Roman"/>
                <w:b/>
                <w:bCs/>
                <w:kern w:val="0"/>
                <w:sz w:val="20"/>
                <w:szCs w:val="20"/>
              </w:rPr>
              <w:t xml:space="preserve">Table </w:t>
            </w:r>
            <w:r w:rsidRPr="00AA5E35">
              <w:rPr>
                <w:rFonts w:ascii="Times New Roman" w:eastAsia="等线" w:hAnsi="Times New Roman" w:cs="Times New Roman" w:hint="eastAsia"/>
                <w:b/>
                <w:bCs/>
                <w:kern w:val="0"/>
                <w:sz w:val="20"/>
                <w:szCs w:val="20"/>
              </w:rPr>
              <w:t>4</w:t>
            </w:r>
            <w:r w:rsidRPr="00AA5E35">
              <w:rPr>
                <w:rFonts w:ascii="Times New Roman" w:eastAsia="等线" w:hAnsi="Times New Roman" w:cs="Times New Roman"/>
                <w:b/>
                <w:bCs/>
                <w:kern w:val="0"/>
                <w:sz w:val="20"/>
                <w:szCs w:val="20"/>
              </w:rPr>
              <w:t xml:space="preserve"> </w:t>
            </w:r>
            <w:r w:rsidRPr="00AA5E35">
              <w:rPr>
                <w:rFonts w:ascii="Times New Roman" w:eastAsia="等线" w:hAnsi="Times New Roman" w:cs="Times New Roman" w:hint="eastAsia"/>
                <w:b/>
                <w:bCs/>
                <w:kern w:val="0"/>
                <w:sz w:val="20"/>
                <w:szCs w:val="20"/>
              </w:rPr>
              <w:t>|</w:t>
            </w:r>
            <w:r w:rsidRPr="00AA5E35">
              <w:rPr>
                <w:rFonts w:ascii="Times New Roman" w:eastAsia="等线" w:hAnsi="Times New Roman" w:cs="Times New Roman"/>
                <w:b/>
                <w:bCs/>
                <w:kern w:val="0"/>
                <w:sz w:val="20"/>
                <w:szCs w:val="20"/>
              </w:rPr>
              <w:t xml:space="preserve"> </w:t>
            </w:r>
            <w:r w:rsidRPr="00BC3611">
              <w:rPr>
                <w:rFonts w:ascii="Times New Roman" w:eastAsia="等线" w:hAnsi="Times New Roman" w:cs="Times New Roman" w:hint="eastAsia"/>
                <w:kern w:val="0"/>
                <w:sz w:val="20"/>
                <w:szCs w:val="20"/>
              </w:rPr>
              <w:t>T</w:t>
            </w:r>
            <w:r w:rsidRPr="00BC3611">
              <w:rPr>
                <w:rFonts w:ascii="Times New Roman" w:eastAsia="等线" w:hAnsi="Times New Roman" w:cs="Times New Roman" w:hint="eastAsia"/>
                <w:iCs/>
                <w:kern w:val="0"/>
                <w:sz w:val="20"/>
                <w:szCs w:val="20"/>
              </w:rPr>
              <w:t>he relationship between optimistic</w:t>
            </w:r>
            <w:r w:rsidRPr="00BC3611">
              <w:rPr>
                <w:rFonts w:ascii="Times New Roman" w:eastAsia="等线" w:hAnsi="Times New Roman" w:cs="Times New Roman"/>
                <w:iCs/>
                <w:kern w:val="0"/>
                <w:sz w:val="20"/>
                <w:szCs w:val="20"/>
              </w:rPr>
              <w:t xml:space="preserve"> learning bias (</w:t>
            </w:r>
            <m:oMath>
              <m:r>
                <w:rPr>
                  <w:rFonts w:ascii="Cambria Math" w:eastAsia="等线" w:hAnsi="Cambria Math" w:cs="Times New Roman" w:hint="eastAsia"/>
                  <w:kern w:val="0"/>
                  <w:sz w:val="20"/>
                  <w:szCs w:val="20"/>
                </w:rPr>
                <m:t>Δa</m:t>
              </m:r>
            </m:oMath>
            <w:r w:rsidRPr="00BC3611">
              <w:rPr>
                <w:rFonts w:ascii="Times New Roman" w:eastAsia="等线" w:hAnsi="Times New Roman" w:cs="Times New Roman"/>
                <w:iCs/>
                <w:kern w:val="0"/>
                <w:sz w:val="20"/>
                <w:szCs w:val="20"/>
              </w:rPr>
              <w:t xml:space="preserve">) </w:t>
            </w:r>
            <w:r w:rsidRPr="00BC3611">
              <w:rPr>
                <w:rFonts w:ascii="Times New Roman" w:eastAsia="等线" w:hAnsi="Times New Roman" w:cs="Times New Roman" w:hint="eastAsia"/>
                <w:iCs/>
                <w:kern w:val="0"/>
                <w:sz w:val="20"/>
                <w:szCs w:val="20"/>
              </w:rPr>
              <w:t>and the persistence of providing aligned advice</w:t>
            </w:r>
          </w:p>
        </w:tc>
      </w:tr>
      <w:tr w:rsidR="005E4A78" w:rsidRPr="00AA5E35" w14:paraId="2C497A4D" w14:textId="77777777" w:rsidTr="006723A0">
        <w:trPr>
          <w:trHeight w:val="314"/>
        </w:trPr>
        <w:tc>
          <w:tcPr>
            <w:tcW w:w="0" w:type="auto"/>
            <w:tcBorders>
              <w:left w:val="nil"/>
              <w:bottom w:val="nil"/>
              <w:right w:val="nil"/>
            </w:tcBorders>
            <w:shd w:val="clear" w:color="auto" w:fill="ECF5E7"/>
            <w:noWrap/>
            <w:vAlign w:val="center"/>
            <w:hideMark/>
          </w:tcPr>
          <w:p w14:paraId="3CB58772"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p>
        </w:tc>
        <w:tc>
          <w:tcPr>
            <w:tcW w:w="0" w:type="auto"/>
            <w:gridSpan w:val="3"/>
            <w:tcBorders>
              <w:left w:val="nil"/>
              <w:bottom w:val="single" w:sz="4" w:space="0" w:color="auto"/>
              <w:right w:val="nil"/>
            </w:tcBorders>
            <w:shd w:val="clear" w:color="auto" w:fill="ECF5E7"/>
          </w:tcPr>
          <w:p w14:paraId="1B19F59C"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3</w:t>
            </w:r>
          </w:p>
        </w:tc>
        <w:tc>
          <w:tcPr>
            <w:tcW w:w="0" w:type="auto"/>
            <w:tcBorders>
              <w:left w:val="nil"/>
              <w:right w:val="nil"/>
            </w:tcBorders>
            <w:shd w:val="clear" w:color="auto" w:fill="ECF5E7"/>
            <w:noWrap/>
            <w:vAlign w:val="center"/>
            <w:hideMark/>
          </w:tcPr>
          <w:p w14:paraId="4DF0294E"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p>
        </w:tc>
        <w:tc>
          <w:tcPr>
            <w:tcW w:w="0" w:type="auto"/>
            <w:gridSpan w:val="3"/>
            <w:tcBorders>
              <w:left w:val="nil"/>
              <w:bottom w:val="single" w:sz="4" w:space="0" w:color="auto"/>
              <w:right w:val="nil"/>
            </w:tcBorders>
            <w:shd w:val="clear" w:color="auto" w:fill="ECF5E7"/>
          </w:tcPr>
          <w:p w14:paraId="116D61B1"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 xml:space="preserve">Study </w:t>
            </w:r>
            <w:r w:rsidRPr="00AA5E35">
              <w:rPr>
                <w:rFonts w:ascii="Times" w:eastAsia="等线" w:hAnsi="Times" w:cs="Times" w:hint="eastAsia"/>
                <w:kern w:val="0"/>
                <w:sz w:val="20"/>
                <w:szCs w:val="20"/>
              </w:rPr>
              <w:t>4</w:t>
            </w:r>
          </w:p>
        </w:tc>
      </w:tr>
      <w:tr w:rsidR="00AB781E" w:rsidRPr="00AA5E35" w14:paraId="11390522" w14:textId="77777777" w:rsidTr="006723A0">
        <w:trPr>
          <w:trHeight w:val="314"/>
        </w:trPr>
        <w:tc>
          <w:tcPr>
            <w:tcW w:w="0" w:type="auto"/>
            <w:tcBorders>
              <w:left w:val="nil"/>
              <w:right w:val="nil"/>
            </w:tcBorders>
            <w:shd w:val="clear" w:color="auto" w:fill="ECF5E7"/>
            <w:noWrap/>
            <w:vAlign w:val="center"/>
            <w:hideMark/>
          </w:tcPr>
          <w:p w14:paraId="19E59BE4" w14:textId="77777777" w:rsidR="00EC2965" w:rsidRPr="00AA5E35" w:rsidRDefault="00EC2965" w:rsidP="006723A0">
            <w:pPr>
              <w:widowControl/>
              <w:adjustRightInd w:val="0"/>
              <w:snapToGrid w:val="0"/>
              <w:spacing w:line="360" w:lineRule="auto"/>
              <w:jc w:val="center"/>
              <w:rPr>
                <w:rFonts w:ascii="Times" w:eastAsia="等线" w:hAnsi="Times" w:cs="Times"/>
                <w:b/>
                <w:bCs/>
                <w:kern w:val="0"/>
                <w:sz w:val="20"/>
                <w:szCs w:val="20"/>
              </w:rPr>
            </w:pPr>
            <w:r w:rsidRPr="00836147">
              <w:rPr>
                <w:rFonts w:ascii="Times" w:eastAsia="等线" w:hAnsi="Times" w:cs="Times"/>
                <w:kern w:val="0"/>
                <w:sz w:val="20"/>
                <w:szCs w:val="20"/>
              </w:rPr>
              <w:t>sub-sample</w:t>
            </w:r>
          </w:p>
        </w:tc>
        <w:tc>
          <w:tcPr>
            <w:tcW w:w="0" w:type="auto"/>
            <w:tcBorders>
              <w:top w:val="single" w:sz="4" w:space="0" w:color="auto"/>
              <w:left w:val="nil"/>
              <w:bottom w:val="single" w:sz="4" w:space="0" w:color="auto"/>
              <w:right w:val="nil"/>
            </w:tcBorders>
            <w:shd w:val="clear" w:color="auto" w:fill="ECF5E7"/>
            <w:noWrap/>
            <w:vAlign w:val="center"/>
            <w:hideMark/>
          </w:tcPr>
          <w:p w14:paraId="189A2AFC" w14:textId="77777777" w:rsidR="00EC2965" w:rsidRPr="00AA5E35" w:rsidRDefault="00EC2965" w:rsidP="006723A0">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r</w:t>
            </w:r>
            <w:r w:rsidRPr="00AA5E35">
              <w:rPr>
                <w:rFonts w:ascii="Times" w:eastAsia="等线" w:hAnsi="Times" w:cs="Times"/>
                <w:b/>
                <w:bCs/>
                <w:kern w:val="0"/>
                <w:sz w:val="20"/>
                <w:szCs w:val="20"/>
              </w:rPr>
              <w:t xml:space="preserve"> (</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0" w:type="auto"/>
            <w:tcBorders>
              <w:top w:val="single" w:sz="4" w:space="0" w:color="auto"/>
              <w:left w:val="nil"/>
              <w:bottom w:val="single" w:sz="4" w:space="0" w:color="auto"/>
              <w:right w:val="nil"/>
            </w:tcBorders>
            <w:shd w:val="clear" w:color="auto" w:fill="ECF5E7"/>
            <w:vAlign w:val="center"/>
          </w:tcPr>
          <w:p w14:paraId="6D6FBF04" w14:textId="77777777" w:rsidR="00EC2965" w:rsidRPr="00AA5E35" w:rsidRDefault="00EC2965" w:rsidP="006723A0">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0" w:type="auto"/>
            <w:tcBorders>
              <w:top w:val="single" w:sz="4" w:space="0" w:color="auto"/>
              <w:left w:val="nil"/>
              <w:bottom w:val="single" w:sz="4" w:space="0" w:color="auto"/>
              <w:right w:val="nil"/>
            </w:tcBorders>
            <w:shd w:val="clear" w:color="auto" w:fill="ECF5E7"/>
            <w:noWrap/>
            <w:vAlign w:val="center"/>
            <w:hideMark/>
          </w:tcPr>
          <w:p w14:paraId="72FFE281" w14:textId="77777777" w:rsidR="00EC2965" w:rsidRPr="00AA5E35" w:rsidRDefault="00EC2965" w:rsidP="006723A0">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c>
          <w:tcPr>
            <w:tcW w:w="0" w:type="auto"/>
            <w:tcBorders>
              <w:left w:val="nil"/>
              <w:right w:val="nil"/>
            </w:tcBorders>
            <w:shd w:val="clear" w:color="auto" w:fill="ECF5E7"/>
            <w:noWrap/>
            <w:vAlign w:val="center"/>
            <w:hideMark/>
          </w:tcPr>
          <w:p w14:paraId="5DA157FC" w14:textId="77777777" w:rsidR="00EC2965" w:rsidRPr="00AA5E35" w:rsidRDefault="00EC2965" w:rsidP="006723A0">
            <w:pPr>
              <w:widowControl/>
              <w:adjustRightInd w:val="0"/>
              <w:snapToGrid w:val="0"/>
              <w:spacing w:line="360" w:lineRule="auto"/>
              <w:jc w:val="center"/>
              <w:rPr>
                <w:rFonts w:ascii="Times" w:eastAsia="等线" w:hAnsi="Times" w:cs="Times"/>
                <w:b/>
                <w:bCs/>
                <w:i/>
                <w:iCs/>
                <w:kern w:val="0"/>
                <w:sz w:val="20"/>
                <w:szCs w:val="20"/>
              </w:rPr>
            </w:pPr>
          </w:p>
        </w:tc>
        <w:tc>
          <w:tcPr>
            <w:tcW w:w="0" w:type="auto"/>
            <w:tcBorders>
              <w:top w:val="single" w:sz="4" w:space="0" w:color="auto"/>
              <w:left w:val="nil"/>
              <w:bottom w:val="single" w:sz="4" w:space="0" w:color="auto"/>
              <w:right w:val="nil"/>
            </w:tcBorders>
            <w:shd w:val="clear" w:color="auto" w:fill="ECF5E7"/>
            <w:noWrap/>
            <w:vAlign w:val="center"/>
            <w:hideMark/>
          </w:tcPr>
          <w:p w14:paraId="11B958C2" w14:textId="77777777" w:rsidR="00EC2965" w:rsidRPr="00AA5E35" w:rsidRDefault="00EC2965" w:rsidP="006723A0">
            <w:pPr>
              <w:widowControl/>
              <w:adjustRightInd w:val="0"/>
              <w:snapToGrid w:val="0"/>
              <w:spacing w:line="360" w:lineRule="auto"/>
              <w:jc w:val="center"/>
              <w:rPr>
                <w:rFonts w:ascii="Times" w:eastAsia="等线" w:hAnsi="Times" w:cs="Times"/>
                <w:b/>
                <w:bCs/>
                <w:kern w:val="0"/>
                <w:sz w:val="20"/>
                <w:szCs w:val="20"/>
              </w:rPr>
            </w:pPr>
            <w:r w:rsidRPr="00AA5E35">
              <w:rPr>
                <w:rFonts w:ascii="Times" w:eastAsia="等线" w:hAnsi="Times" w:cs="Times"/>
                <w:b/>
                <w:bCs/>
                <w:i/>
                <w:iCs/>
                <w:kern w:val="0"/>
                <w:sz w:val="20"/>
                <w:szCs w:val="20"/>
              </w:rPr>
              <w:t xml:space="preserve">r </w:t>
            </w:r>
            <w:r w:rsidRPr="00AA5E35">
              <w:rPr>
                <w:rFonts w:ascii="Times" w:eastAsia="等线" w:hAnsi="Times" w:cs="Times"/>
                <w:b/>
                <w:bCs/>
                <w:kern w:val="0"/>
                <w:sz w:val="20"/>
                <w:szCs w:val="20"/>
              </w:rPr>
              <w:t>(</w:t>
            </w:r>
            <w:proofErr w:type="spellStart"/>
            <w:r w:rsidRPr="00AA5E35">
              <w:rPr>
                <w:rFonts w:ascii="Times" w:eastAsia="等线" w:hAnsi="Times" w:cs="Times"/>
                <w:b/>
                <w:bCs/>
                <w:kern w:val="0"/>
                <w:sz w:val="20"/>
                <w:szCs w:val="20"/>
              </w:rPr>
              <w:t>s.e.</w:t>
            </w:r>
            <w:proofErr w:type="spellEnd"/>
            <w:r w:rsidRPr="00AA5E35">
              <w:rPr>
                <w:rFonts w:ascii="Times" w:eastAsia="等线" w:hAnsi="Times" w:cs="Times"/>
                <w:b/>
                <w:bCs/>
                <w:kern w:val="0"/>
                <w:sz w:val="20"/>
                <w:szCs w:val="20"/>
              </w:rPr>
              <w:t>)</w:t>
            </w:r>
          </w:p>
        </w:tc>
        <w:tc>
          <w:tcPr>
            <w:tcW w:w="0" w:type="auto"/>
            <w:tcBorders>
              <w:top w:val="single" w:sz="4" w:space="0" w:color="auto"/>
              <w:left w:val="nil"/>
              <w:bottom w:val="single" w:sz="4" w:space="0" w:color="auto"/>
              <w:right w:val="nil"/>
            </w:tcBorders>
            <w:shd w:val="clear" w:color="auto" w:fill="ECF5E7"/>
            <w:vAlign w:val="center"/>
          </w:tcPr>
          <w:p w14:paraId="0E8EC7C5" w14:textId="77777777" w:rsidR="00EC2965" w:rsidRPr="00AA5E35" w:rsidRDefault="00EC2965" w:rsidP="006723A0">
            <w:pPr>
              <w:widowControl/>
              <w:adjustRightInd w:val="0"/>
              <w:snapToGrid w:val="0"/>
              <w:spacing w:line="360" w:lineRule="auto"/>
              <w:jc w:val="center"/>
              <w:rPr>
                <w:rFonts w:ascii="Times" w:eastAsia="等线" w:hAnsi="Times" w:cs="Times"/>
                <w:b/>
                <w:bCs/>
                <w:i/>
                <w:iCs/>
                <w:kern w:val="0"/>
                <w:sz w:val="20"/>
                <w:szCs w:val="20"/>
              </w:rPr>
            </w:pPr>
            <w:proofErr w:type="spellStart"/>
            <w:r w:rsidRPr="006210B0">
              <w:rPr>
                <w:rFonts w:ascii="Times" w:eastAsia="等线" w:hAnsi="Times" w:cs="Times" w:hint="eastAsia"/>
                <w:b/>
                <w:bCs/>
                <w:i/>
                <w:iCs/>
                <w:kern w:val="0"/>
                <w:sz w:val="20"/>
                <w:szCs w:val="20"/>
              </w:rPr>
              <w:t>df</w:t>
            </w:r>
            <w:proofErr w:type="spellEnd"/>
          </w:p>
        </w:tc>
        <w:tc>
          <w:tcPr>
            <w:tcW w:w="0" w:type="auto"/>
            <w:tcBorders>
              <w:top w:val="single" w:sz="4" w:space="0" w:color="auto"/>
              <w:left w:val="nil"/>
              <w:bottom w:val="single" w:sz="4" w:space="0" w:color="auto"/>
              <w:right w:val="nil"/>
            </w:tcBorders>
            <w:shd w:val="clear" w:color="auto" w:fill="ECF5E7"/>
            <w:noWrap/>
            <w:vAlign w:val="center"/>
            <w:hideMark/>
          </w:tcPr>
          <w:p w14:paraId="16929A60" w14:textId="77777777" w:rsidR="00EC2965" w:rsidRPr="00AA5E35" w:rsidRDefault="00EC2965" w:rsidP="006723A0">
            <w:pPr>
              <w:widowControl/>
              <w:adjustRightInd w:val="0"/>
              <w:snapToGrid w:val="0"/>
              <w:spacing w:line="360" w:lineRule="auto"/>
              <w:jc w:val="center"/>
              <w:rPr>
                <w:rFonts w:ascii="Times" w:eastAsia="等线" w:hAnsi="Times" w:cs="Times"/>
                <w:b/>
                <w:bCs/>
                <w:i/>
                <w:iCs/>
                <w:kern w:val="0"/>
                <w:sz w:val="20"/>
                <w:szCs w:val="20"/>
              </w:rPr>
            </w:pPr>
            <w:r w:rsidRPr="00AA5E35">
              <w:rPr>
                <w:rFonts w:ascii="Times" w:eastAsia="等线" w:hAnsi="Times" w:cs="Times"/>
                <w:b/>
                <w:bCs/>
                <w:i/>
                <w:iCs/>
                <w:kern w:val="0"/>
                <w:sz w:val="20"/>
                <w:szCs w:val="20"/>
              </w:rPr>
              <w:t>P</w:t>
            </w:r>
          </w:p>
        </w:tc>
      </w:tr>
      <w:tr w:rsidR="00AB781E" w:rsidRPr="00AA5E35" w14:paraId="5FC5DA16" w14:textId="77777777" w:rsidTr="006723A0">
        <w:trPr>
          <w:trHeight w:val="314"/>
        </w:trPr>
        <w:tc>
          <w:tcPr>
            <w:tcW w:w="0" w:type="auto"/>
            <w:tcBorders>
              <w:left w:val="nil"/>
              <w:right w:val="nil"/>
            </w:tcBorders>
            <w:shd w:val="clear" w:color="auto" w:fill="ECF5E7"/>
            <w:noWrap/>
            <w:vAlign w:val="center"/>
            <w:hideMark/>
          </w:tcPr>
          <w:p w14:paraId="53869BED"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lastRenderedPageBreak/>
              <w:t>RA</w:t>
            </w:r>
          </w:p>
        </w:tc>
        <w:tc>
          <w:tcPr>
            <w:tcW w:w="0" w:type="auto"/>
            <w:tcBorders>
              <w:top w:val="single" w:sz="4" w:space="0" w:color="auto"/>
              <w:left w:val="nil"/>
              <w:right w:val="nil"/>
            </w:tcBorders>
            <w:shd w:val="clear" w:color="auto" w:fill="ECF5E7"/>
            <w:noWrap/>
            <w:vAlign w:val="center"/>
            <w:hideMark/>
          </w:tcPr>
          <w:p w14:paraId="6E18C43D" w14:textId="6323AAF1"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Pr>
                <w:rFonts w:ascii="Times" w:eastAsia="等线" w:hAnsi="Times" w:cs="Times" w:hint="eastAsia"/>
                <w:kern w:val="0"/>
                <w:sz w:val="20"/>
                <w:szCs w:val="20"/>
              </w:rPr>
              <w:t>44</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1</w:t>
            </w:r>
            <w:r>
              <w:rPr>
                <w:rFonts w:ascii="Times" w:eastAsia="等线" w:hAnsi="Times" w:cs="Times" w:hint="eastAsia"/>
                <w:kern w:val="0"/>
                <w:sz w:val="20"/>
                <w:szCs w:val="20"/>
              </w:rPr>
              <w:t>1</w:t>
            </w:r>
            <w:r w:rsidRPr="00AA5E35">
              <w:rPr>
                <w:rFonts w:ascii="Times" w:eastAsia="等线" w:hAnsi="Times" w:cs="Times"/>
                <w:kern w:val="0"/>
                <w:sz w:val="20"/>
                <w:szCs w:val="20"/>
              </w:rPr>
              <w:t>)</w:t>
            </w:r>
          </w:p>
        </w:tc>
        <w:tc>
          <w:tcPr>
            <w:tcW w:w="0" w:type="auto"/>
            <w:tcBorders>
              <w:left w:val="nil"/>
              <w:right w:val="nil"/>
            </w:tcBorders>
            <w:shd w:val="clear" w:color="auto" w:fill="ECF5E7"/>
            <w:vAlign w:val="center"/>
          </w:tcPr>
          <w:p w14:paraId="472D3CA4" w14:textId="77777777" w:rsidR="00EC296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55</w:t>
            </w:r>
          </w:p>
        </w:tc>
        <w:tc>
          <w:tcPr>
            <w:tcW w:w="0" w:type="auto"/>
            <w:tcBorders>
              <w:left w:val="nil"/>
              <w:right w:val="nil"/>
            </w:tcBorders>
            <w:shd w:val="clear" w:color="auto" w:fill="ECF5E7"/>
            <w:noWrap/>
            <w:vAlign w:val="center"/>
            <w:hideMark/>
          </w:tcPr>
          <w:p w14:paraId="2D7C2962"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 xml:space="preserve"> ***</w:t>
            </w:r>
          </w:p>
        </w:tc>
        <w:tc>
          <w:tcPr>
            <w:tcW w:w="0" w:type="auto"/>
            <w:tcBorders>
              <w:left w:val="nil"/>
              <w:right w:val="nil"/>
            </w:tcBorders>
            <w:shd w:val="clear" w:color="auto" w:fill="ECF5E7"/>
            <w:noWrap/>
            <w:vAlign w:val="center"/>
            <w:hideMark/>
          </w:tcPr>
          <w:p w14:paraId="0F4C6B39"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p>
        </w:tc>
        <w:tc>
          <w:tcPr>
            <w:tcW w:w="0" w:type="auto"/>
            <w:tcBorders>
              <w:top w:val="single" w:sz="4" w:space="0" w:color="auto"/>
              <w:left w:val="nil"/>
              <w:right w:val="nil"/>
            </w:tcBorders>
            <w:shd w:val="clear" w:color="auto" w:fill="ECF5E7"/>
            <w:noWrap/>
            <w:vAlign w:val="center"/>
            <w:hideMark/>
          </w:tcPr>
          <w:p w14:paraId="01BA1C4A" w14:textId="6F1CB373"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005E4A78">
              <w:rPr>
                <w:rFonts w:ascii="Times" w:eastAsia="等线" w:hAnsi="Times" w:cs="Times" w:hint="eastAsia"/>
                <w:kern w:val="0"/>
                <w:sz w:val="20"/>
                <w:szCs w:val="20"/>
              </w:rPr>
              <w:t>28</w:t>
            </w:r>
            <w:r w:rsidRPr="00AA5E35">
              <w:rPr>
                <w:rFonts w:ascii="Times" w:eastAsia="等线" w:hAnsi="Times" w:cs="Times"/>
                <w:kern w:val="0"/>
                <w:sz w:val="20"/>
                <w:szCs w:val="20"/>
              </w:rPr>
              <w:t xml:space="preserve"> (0.</w:t>
            </w:r>
            <w:r w:rsidR="005E4A78">
              <w:rPr>
                <w:rFonts w:ascii="Times" w:eastAsia="等线" w:hAnsi="Times" w:cs="Times" w:hint="eastAsia"/>
                <w:kern w:val="0"/>
                <w:sz w:val="20"/>
                <w:szCs w:val="20"/>
              </w:rPr>
              <w:t>13</w:t>
            </w:r>
            <w:r w:rsidRPr="00AA5E35">
              <w:rPr>
                <w:rFonts w:ascii="Times" w:eastAsia="等线" w:hAnsi="Times" w:cs="Times"/>
                <w:kern w:val="0"/>
                <w:sz w:val="20"/>
                <w:szCs w:val="20"/>
              </w:rPr>
              <w:t>)</w:t>
            </w:r>
          </w:p>
        </w:tc>
        <w:tc>
          <w:tcPr>
            <w:tcW w:w="0" w:type="auto"/>
            <w:tcBorders>
              <w:top w:val="single" w:sz="4" w:space="0" w:color="auto"/>
              <w:left w:val="nil"/>
              <w:right w:val="nil"/>
            </w:tcBorders>
            <w:shd w:val="clear" w:color="auto" w:fill="ECF5E7"/>
            <w:vAlign w:val="center"/>
          </w:tcPr>
          <w:p w14:paraId="5BDBE74C" w14:textId="77777777" w:rsidR="00EC296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46</w:t>
            </w:r>
          </w:p>
        </w:tc>
        <w:tc>
          <w:tcPr>
            <w:tcW w:w="0" w:type="auto"/>
            <w:tcBorders>
              <w:top w:val="single" w:sz="4" w:space="0" w:color="auto"/>
              <w:left w:val="nil"/>
              <w:right w:val="nil"/>
            </w:tcBorders>
            <w:shd w:val="clear" w:color="auto" w:fill="ECF5E7"/>
            <w:noWrap/>
            <w:vAlign w:val="center"/>
            <w:hideMark/>
          </w:tcPr>
          <w:p w14:paraId="1E453318" w14:textId="330A7325" w:rsidR="00EC2965" w:rsidRPr="00AA5E35" w:rsidRDefault="005E4A78"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.056</w:t>
            </w:r>
            <w:r w:rsidR="00EC2965" w:rsidRPr="00AA5E35">
              <w:rPr>
                <w:rFonts w:ascii="Times" w:eastAsia="等线" w:hAnsi="Times" w:cs="Times"/>
                <w:kern w:val="0"/>
                <w:sz w:val="20"/>
                <w:szCs w:val="20"/>
                <w:vertAlign w:val="superscript"/>
              </w:rPr>
              <w:t xml:space="preserve"> </w:t>
            </w:r>
            <w:r w:rsidR="00AB781E" w:rsidRPr="00AB781E">
              <w:rPr>
                <w:rFonts w:ascii="Segoe UI Symbol" w:hAnsi="Segoe UI Symbol" w:cs="Segoe UI Symbol"/>
                <w:iCs/>
                <w:kern w:val="0"/>
                <w:sz w:val="20"/>
                <w:szCs w:val="20"/>
              </w:rPr>
              <w:t>✝</w:t>
            </w:r>
          </w:p>
        </w:tc>
      </w:tr>
      <w:tr w:rsidR="00AB781E" w:rsidRPr="00AA5E35" w14:paraId="6B58403B" w14:textId="77777777" w:rsidTr="006723A0">
        <w:trPr>
          <w:trHeight w:val="331"/>
        </w:trPr>
        <w:tc>
          <w:tcPr>
            <w:tcW w:w="0" w:type="auto"/>
            <w:tcBorders>
              <w:top w:val="nil"/>
              <w:left w:val="nil"/>
              <w:right w:val="nil"/>
            </w:tcBorders>
            <w:shd w:val="clear" w:color="auto" w:fill="ECF5E7"/>
            <w:noWrap/>
            <w:vAlign w:val="center"/>
            <w:hideMark/>
          </w:tcPr>
          <w:p w14:paraId="444C6AF0"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RS</w:t>
            </w:r>
          </w:p>
        </w:tc>
        <w:tc>
          <w:tcPr>
            <w:tcW w:w="0" w:type="auto"/>
            <w:tcBorders>
              <w:top w:val="nil"/>
              <w:left w:val="nil"/>
              <w:right w:val="nil"/>
            </w:tcBorders>
            <w:shd w:val="clear" w:color="auto" w:fill="ECF5E7"/>
            <w:noWrap/>
            <w:vAlign w:val="center"/>
            <w:hideMark/>
          </w:tcPr>
          <w:p w14:paraId="42AF5713" w14:textId="7DF69CA8"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Pr>
                <w:rFonts w:ascii="Times" w:eastAsia="等线" w:hAnsi="Times" w:cs="Times" w:hint="eastAsia"/>
                <w:kern w:val="0"/>
                <w:sz w:val="20"/>
                <w:szCs w:val="20"/>
              </w:rPr>
              <w:t>53</w:t>
            </w:r>
            <w:r w:rsidRPr="00AA5E35">
              <w:rPr>
                <w:rFonts w:ascii="Times" w:eastAsia="等线" w:hAnsi="Times" w:cs="Times"/>
                <w:kern w:val="0"/>
                <w:sz w:val="20"/>
                <w:szCs w:val="20"/>
              </w:rPr>
              <w:t xml:space="preserve"> (0.1</w:t>
            </w:r>
            <w:r>
              <w:rPr>
                <w:rFonts w:ascii="Times" w:eastAsia="等线" w:hAnsi="Times" w:cs="Times" w:hint="eastAsia"/>
                <w:kern w:val="0"/>
                <w:sz w:val="20"/>
                <w:szCs w:val="20"/>
              </w:rPr>
              <w:t>0</w:t>
            </w:r>
            <w:r w:rsidRPr="00AA5E35">
              <w:rPr>
                <w:rFonts w:ascii="Times" w:eastAsia="等线" w:hAnsi="Times" w:cs="Times"/>
                <w:kern w:val="0"/>
                <w:sz w:val="20"/>
                <w:szCs w:val="20"/>
              </w:rPr>
              <w:t>)</w:t>
            </w:r>
          </w:p>
        </w:tc>
        <w:tc>
          <w:tcPr>
            <w:tcW w:w="0" w:type="auto"/>
            <w:tcBorders>
              <w:top w:val="nil"/>
              <w:left w:val="nil"/>
              <w:right w:val="nil"/>
            </w:tcBorders>
            <w:shd w:val="clear" w:color="auto" w:fill="ECF5E7"/>
            <w:vAlign w:val="center"/>
          </w:tcPr>
          <w:p w14:paraId="5BAC3E3B" w14:textId="77777777" w:rsidR="00EC296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52</w:t>
            </w:r>
          </w:p>
        </w:tc>
        <w:tc>
          <w:tcPr>
            <w:tcW w:w="0" w:type="auto"/>
            <w:tcBorders>
              <w:top w:val="nil"/>
              <w:left w:val="nil"/>
              <w:right w:val="nil"/>
            </w:tcBorders>
            <w:shd w:val="clear" w:color="auto" w:fill="ECF5E7"/>
            <w:noWrap/>
            <w:vAlign w:val="center"/>
            <w:hideMark/>
          </w:tcPr>
          <w:p w14:paraId="79DC3E76"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kern w:val="0"/>
                <w:sz w:val="20"/>
                <w:szCs w:val="20"/>
              </w:rPr>
              <w:t>&lt; .001</w:t>
            </w:r>
            <w:r w:rsidRPr="00AA5E35">
              <w:rPr>
                <w:rFonts w:ascii="Times" w:eastAsia="等线" w:hAnsi="Times" w:cs="Times"/>
                <w:kern w:val="0"/>
                <w:sz w:val="20"/>
                <w:szCs w:val="20"/>
                <w:vertAlign w:val="superscript"/>
              </w:rPr>
              <w:t>**</w:t>
            </w:r>
            <w:r w:rsidRPr="00AA5E35">
              <w:rPr>
                <w:rFonts w:ascii="Times" w:eastAsia="等线" w:hAnsi="Times" w:cs="Times" w:hint="eastAsia"/>
                <w:kern w:val="0"/>
                <w:sz w:val="20"/>
                <w:szCs w:val="20"/>
                <w:vertAlign w:val="superscript"/>
              </w:rPr>
              <w:t>*</w:t>
            </w:r>
          </w:p>
        </w:tc>
        <w:tc>
          <w:tcPr>
            <w:tcW w:w="0" w:type="auto"/>
            <w:tcBorders>
              <w:top w:val="nil"/>
              <w:left w:val="nil"/>
              <w:right w:val="nil"/>
            </w:tcBorders>
            <w:shd w:val="clear" w:color="auto" w:fill="ECF5E7"/>
            <w:noWrap/>
            <w:vAlign w:val="center"/>
            <w:hideMark/>
          </w:tcPr>
          <w:p w14:paraId="11553DB0" w14:textId="77777777"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p>
        </w:tc>
        <w:tc>
          <w:tcPr>
            <w:tcW w:w="0" w:type="auto"/>
            <w:tcBorders>
              <w:top w:val="nil"/>
              <w:left w:val="nil"/>
              <w:right w:val="nil"/>
            </w:tcBorders>
            <w:shd w:val="clear" w:color="auto" w:fill="ECF5E7"/>
            <w:noWrap/>
            <w:vAlign w:val="center"/>
            <w:hideMark/>
          </w:tcPr>
          <w:p w14:paraId="0E2C567E" w14:textId="2F49D31F"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sidRPr="00AA5E35">
              <w:rPr>
                <w:rFonts w:ascii="Times" w:eastAsia="等线" w:hAnsi="Times" w:cs="Times"/>
                <w:kern w:val="0"/>
                <w:sz w:val="20"/>
                <w:szCs w:val="20"/>
              </w:rPr>
              <w:t>0.</w:t>
            </w:r>
            <w:r w:rsidR="00AB781E">
              <w:rPr>
                <w:rFonts w:ascii="Times" w:eastAsia="等线" w:hAnsi="Times" w:cs="Times" w:hint="eastAsia"/>
                <w:kern w:val="0"/>
                <w:sz w:val="20"/>
                <w:szCs w:val="20"/>
              </w:rPr>
              <w:t>28</w:t>
            </w:r>
            <w:r w:rsidRPr="00AA5E35">
              <w:rPr>
                <w:rFonts w:ascii="Times" w:eastAsia="等线" w:hAnsi="Times" w:cs="Times"/>
                <w:kern w:val="0"/>
                <w:sz w:val="20"/>
                <w:szCs w:val="20"/>
              </w:rPr>
              <w:t xml:space="preserve"> (0.</w:t>
            </w:r>
            <w:r w:rsidRPr="00AA5E35">
              <w:rPr>
                <w:rFonts w:ascii="Times" w:eastAsia="等线" w:hAnsi="Times" w:cs="Times" w:hint="eastAsia"/>
                <w:kern w:val="0"/>
                <w:sz w:val="20"/>
                <w:szCs w:val="20"/>
              </w:rPr>
              <w:t>1</w:t>
            </w:r>
            <w:r w:rsidR="00AB781E">
              <w:rPr>
                <w:rFonts w:ascii="Times" w:eastAsia="等线" w:hAnsi="Times" w:cs="Times" w:hint="eastAsia"/>
                <w:kern w:val="0"/>
                <w:sz w:val="20"/>
                <w:szCs w:val="20"/>
              </w:rPr>
              <w:t>3</w:t>
            </w:r>
            <w:r w:rsidRPr="00AA5E35">
              <w:rPr>
                <w:rFonts w:ascii="Times" w:eastAsia="等线" w:hAnsi="Times" w:cs="Times"/>
                <w:kern w:val="0"/>
                <w:sz w:val="20"/>
                <w:szCs w:val="20"/>
              </w:rPr>
              <w:t>)</w:t>
            </w:r>
          </w:p>
        </w:tc>
        <w:tc>
          <w:tcPr>
            <w:tcW w:w="0" w:type="auto"/>
            <w:tcBorders>
              <w:top w:val="nil"/>
              <w:left w:val="nil"/>
              <w:right w:val="nil"/>
            </w:tcBorders>
            <w:shd w:val="clear" w:color="auto" w:fill="ECF5E7"/>
            <w:vAlign w:val="center"/>
          </w:tcPr>
          <w:p w14:paraId="55FED32C" w14:textId="77777777" w:rsidR="00EC296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50</w:t>
            </w:r>
          </w:p>
        </w:tc>
        <w:tc>
          <w:tcPr>
            <w:tcW w:w="0" w:type="auto"/>
            <w:tcBorders>
              <w:top w:val="nil"/>
              <w:left w:val="nil"/>
              <w:right w:val="nil"/>
            </w:tcBorders>
            <w:shd w:val="clear" w:color="auto" w:fill="ECF5E7"/>
            <w:noWrap/>
            <w:vAlign w:val="center"/>
            <w:hideMark/>
          </w:tcPr>
          <w:p w14:paraId="2BF8300D" w14:textId="2FCA4F4F" w:rsidR="00EC2965" w:rsidRPr="00AA5E35" w:rsidRDefault="00EC2965" w:rsidP="006723A0">
            <w:pPr>
              <w:widowControl/>
              <w:adjustRightInd w:val="0"/>
              <w:snapToGrid w:val="0"/>
              <w:spacing w:line="360" w:lineRule="auto"/>
              <w:jc w:val="center"/>
              <w:rPr>
                <w:rFonts w:ascii="Times" w:eastAsia="等线" w:hAnsi="Times" w:cs="Times"/>
                <w:kern w:val="0"/>
                <w:sz w:val="20"/>
                <w:szCs w:val="20"/>
              </w:rPr>
            </w:pPr>
            <w:r>
              <w:rPr>
                <w:rFonts w:ascii="Times" w:eastAsia="等线" w:hAnsi="Times" w:cs="Times" w:hint="eastAsia"/>
                <w:kern w:val="0"/>
                <w:sz w:val="20"/>
                <w:szCs w:val="20"/>
              </w:rPr>
              <w:t>.0</w:t>
            </w:r>
            <w:r w:rsidR="00AB781E">
              <w:rPr>
                <w:rFonts w:ascii="Times" w:eastAsia="等线" w:hAnsi="Times" w:cs="Times" w:hint="eastAsia"/>
                <w:kern w:val="0"/>
                <w:sz w:val="20"/>
                <w:szCs w:val="20"/>
              </w:rPr>
              <w:t>47</w:t>
            </w:r>
            <w:r w:rsidRPr="00AA5E35">
              <w:rPr>
                <w:rFonts w:ascii="Times" w:eastAsia="等线" w:hAnsi="Times" w:cs="Times"/>
                <w:kern w:val="0"/>
                <w:sz w:val="20"/>
                <w:szCs w:val="20"/>
                <w:vertAlign w:val="superscript"/>
              </w:rPr>
              <w:t xml:space="preserve"> </w:t>
            </w:r>
            <w:r w:rsidRPr="00AA5E35">
              <w:rPr>
                <w:rFonts w:ascii="Times" w:eastAsia="等线" w:hAnsi="Times" w:cs="Times" w:hint="eastAsia"/>
                <w:kern w:val="0"/>
                <w:sz w:val="20"/>
                <w:szCs w:val="20"/>
                <w:vertAlign w:val="superscript"/>
              </w:rPr>
              <w:t>*</w:t>
            </w:r>
          </w:p>
        </w:tc>
      </w:tr>
    </w:tbl>
    <w:p w14:paraId="15620B7E" w14:textId="4FA5FBCF" w:rsidR="00186750" w:rsidRPr="00AA5E35" w:rsidRDefault="00186750" w:rsidP="00186750">
      <w:pPr>
        <w:adjustRightInd w:val="0"/>
        <w:snapToGrid w:val="0"/>
        <w:spacing w:line="360" w:lineRule="auto"/>
        <w:rPr>
          <w:rFonts w:ascii="Times New Roman" w:hAnsi="Times New Roman" w:cs="Times New Roman"/>
          <w:iCs/>
          <w:kern w:val="0"/>
          <w:sz w:val="20"/>
          <w:szCs w:val="20"/>
        </w:rPr>
      </w:pPr>
      <w:r w:rsidRPr="00AA5E35">
        <w:rPr>
          <w:rFonts w:ascii="Times New Roman" w:hAnsi="Times New Roman" w:cs="Times New Roman"/>
          <w:i/>
          <w:iCs/>
          <w:kern w:val="0"/>
          <w:sz w:val="20"/>
          <w:szCs w:val="20"/>
        </w:rPr>
        <w:t>Note</w:t>
      </w:r>
      <w:r w:rsidRPr="00AA5E35">
        <w:rPr>
          <w:rFonts w:ascii="Times New Roman" w:hAnsi="Times New Roman" w:cs="Times New Roman"/>
          <w:iCs/>
          <w:kern w:val="0"/>
          <w:sz w:val="20"/>
          <w:szCs w:val="20"/>
        </w:rPr>
        <w:t>.</w:t>
      </w:r>
      <w:r w:rsidR="00AB781E">
        <w:rPr>
          <w:rFonts w:ascii="Times New Roman" w:hAnsi="Times New Roman" w:cs="Times New Roman" w:hint="eastAsia"/>
          <w:iCs/>
          <w:kern w:val="0"/>
          <w:sz w:val="20"/>
          <w:szCs w:val="20"/>
        </w:rPr>
        <w:t xml:space="preserve"> </w:t>
      </w:r>
      <w:r w:rsidR="00AB781E" w:rsidRPr="00AB781E">
        <w:rPr>
          <w:rFonts w:ascii="Segoe UI Symbol" w:hAnsi="Segoe UI Symbol" w:cs="Segoe UI Symbol"/>
          <w:iCs/>
          <w:kern w:val="0"/>
          <w:sz w:val="20"/>
          <w:szCs w:val="20"/>
        </w:rPr>
        <w:t>✝</w:t>
      </w:r>
      <w:r w:rsidR="00AB781E" w:rsidRPr="00AA5E35">
        <w:rPr>
          <w:rFonts w:ascii="Times New Roman" w:hAnsi="Times New Roman" w:cs="Times New Roman"/>
          <w:i/>
          <w:kern w:val="0"/>
          <w:sz w:val="20"/>
          <w:szCs w:val="20"/>
        </w:rPr>
        <w:t>P</w:t>
      </w:r>
      <w:r w:rsidR="00AB781E" w:rsidRPr="00AA5E35">
        <w:rPr>
          <w:rFonts w:ascii="Times New Roman" w:hAnsi="Times New Roman" w:cs="Times New Roman"/>
          <w:iCs/>
          <w:kern w:val="0"/>
          <w:sz w:val="20"/>
          <w:szCs w:val="20"/>
        </w:rPr>
        <w:t xml:space="preserve"> </w:t>
      </w:r>
      <w:r w:rsidR="00AB781E" w:rsidRPr="00AA5E35">
        <w:rPr>
          <w:rFonts w:ascii="Times New Roman" w:hAnsi="Times New Roman" w:cs="Times New Roman" w:hint="eastAsia"/>
          <w:iCs/>
          <w:kern w:val="0"/>
          <w:sz w:val="20"/>
          <w:szCs w:val="20"/>
        </w:rPr>
        <w:t xml:space="preserve">&lt; </w:t>
      </w:r>
      <w:r w:rsidR="00AB781E" w:rsidRPr="00AA5E35">
        <w:rPr>
          <w:rFonts w:ascii="Times New Roman" w:hAnsi="Times New Roman" w:cs="Times New Roman"/>
          <w:iCs/>
          <w:kern w:val="0"/>
          <w:sz w:val="20"/>
          <w:szCs w:val="20"/>
        </w:rPr>
        <w:t>0.1</w:t>
      </w:r>
      <w:r w:rsidR="00AB781E" w:rsidRPr="00AA5E35">
        <w:rPr>
          <w:rFonts w:ascii="Times New Roman" w:hAnsi="Times New Roman" w:cs="Times New Roman" w:hint="eastAsia"/>
          <w:iCs/>
          <w:kern w:val="0"/>
          <w:sz w:val="20"/>
          <w:szCs w:val="20"/>
        </w:rPr>
        <w:t xml:space="preserve">; </w:t>
      </w:r>
      <w:r w:rsidRPr="00AA5E35">
        <w:rPr>
          <w:rFonts w:ascii="Times New Roman" w:hAnsi="Times New Roman" w:cs="Times New Roman"/>
          <w:iCs/>
          <w:kern w:val="0"/>
          <w:sz w:val="20"/>
          <w:szCs w:val="20"/>
        </w:rPr>
        <w:t>*</w:t>
      </w:r>
      <w:r w:rsidRPr="00AA5E35">
        <w:rPr>
          <w:rFonts w:ascii="Times New Roman" w:hAnsi="Times New Roman" w:cs="Times New Roman"/>
          <w:i/>
          <w:kern w:val="0"/>
          <w:sz w:val="20"/>
          <w:szCs w:val="20"/>
        </w:rPr>
        <w:t>P</w:t>
      </w:r>
      <w:r w:rsidRPr="00AA5E35">
        <w:rPr>
          <w:rFonts w:ascii="Times New Roman" w:hAnsi="Times New Roman" w:cs="Times New Roman"/>
          <w:iCs/>
          <w:kern w:val="0"/>
          <w:sz w:val="20"/>
          <w:szCs w:val="20"/>
        </w:rPr>
        <w:t xml:space="preserve"> </w:t>
      </w:r>
      <w:r w:rsidRPr="00AA5E35">
        <w:rPr>
          <w:rFonts w:ascii="Times New Roman" w:hAnsi="Times New Roman" w:cs="Times New Roman" w:hint="eastAsia"/>
          <w:iCs/>
          <w:kern w:val="0"/>
          <w:sz w:val="20"/>
          <w:szCs w:val="20"/>
        </w:rPr>
        <w:t xml:space="preserve">&lt; </w:t>
      </w:r>
      <w:r w:rsidRPr="00AA5E35">
        <w:rPr>
          <w:rFonts w:ascii="Times New Roman" w:hAnsi="Times New Roman" w:cs="Times New Roman"/>
          <w:iCs/>
          <w:kern w:val="0"/>
          <w:sz w:val="20"/>
          <w:szCs w:val="20"/>
        </w:rPr>
        <w:t>0.0</w:t>
      </w:r>
      <w:r w:rsidRPr="00AA5E35">
        <w:rPr>
          <w:rFonts w:ascii="Times New Roman" w:hAnsi="Times New Roman" w:cs="Times New Roman" w:hint="eastAsia"/>
          <w:iCs/>
          <w:kern w:val="0"/>
          <w:sz w:val="20"/>
          <w:szCs w:val="20"/>
        </w:rPr>
        <w:t xml:space="preserve">5; </w:t>
      </w:r>
      <w:r w:rsidRPr="00AA5E35">
        <w:rPr>
          <w:rFonts w:ascii="Times New Roman" w:hAnsi="Times New Roman" w:cs="Times New Roman"/>
          <w:iCs/>
          <w:kern w:val="0"/>
          <w:sz w:val="20"/>
          <w:szCs w:val="20"/>
        </w:rPr>
        <w:t>***</w:t>
      </w:r>
      <w:r w:rsidRPr="00AA5E35">
        <w:rPr>
          <w:rFonts w:ascii="Times New Roman" w:hAnsi="Times New Roman" w:cs="Times New Roman"/>
          <w:i/>
          <w:kern w:val="0"/>
          <w:sz w:val="20"/>
          <w:szCs w:val="20"/>
        </w:rPr>
        <w:t>P</w:t>
      </w:r>
      <w:r w:rsidRPr="00AA5E35">
        <w:rPr>
          <w:rFonts w:ascii="Times New Roman" w:hAnsi="Times New Roman" w:cs="Times New Roman"/>
          <w:iCs/>
          <w:kern w:val="0"/>
          <w:sz w:val="20"/>
          <w:szCs w:val="20"/>
        </w:rPr>
        <w:t xml:space="preserve"> </w:t>
      </w:r>
      <w:r w:rsidRPr="00AA5E35">
        <w:rPr>
          <w:rFonts w:ascii="Times New Roman" w:hAnsi="Times New Roman" w:cs="Times New Roman" w:hint="eastAsia"/>
          <w:iCs/>
          <w:kern w:val="0"/>
          <w:sz w:val="20"/>
          <w:szCs w:val="20"/>
        </w:rPr>
        <w:t xml:space="preserve">&lt; </w:t>
      </w:r>
      <w:r w:rsidRPr="00AA5E35">
        <w:rPr>
          <w:rFonts w:ascii="Times New Roman" w:hAnsi="Times New Roman" w:cs="Times New Roman"/>
          <w:iCs/>
          <w:kern w:val="0"/>
          <w:sz w:val="20"/>
          <w:szCs w:val="20"/>
        </w:rPr>
        <w:t>0.001.</w:t>
      </w:r>
      <w:r w:rsidR="00B52A88">
        <w:rPr>
          <w:rFonts w:ascii="Times New Roman" w:hAnsi="Times New Roman" w:cs="Times New Roman" w:hint="eastAsia"/>
          <w:iCs/>
          <w:kern w:val="0"/>
          <w:sz w:val="20"/>
          <w:szCs w:val="20"/>
        </w:rPr>
        <w:t xml:space="preserve"> </w:t>
      </w:r>
      <w:r w:rsidR="00B52A88">
        <w:rPr>
          <w:rFonts w:ascii="Times New Roman" w:hAnsi="Times New Roman" w:cs="Times New Roman" w:hint="eastAsia"/>
          <w:iCs/>
          <w:kern w:val="0"/>
          <w:sz w:val="20"/>
          <w:szCs w:val="24"/>
        </w:rPr>
        <w:t>R-A represents the sub-sample of participants interacted with risk-avoiding advisees; R-S represents the sub-sample of participants interacted with risk-seeking advisees.</w:t>
      </w:r>
    </w:p>
    <w:p w14:paraId="284A2D61" w14:textId="77777777" w:rsidR="00182BC3" w:rsidRPr="00AA5E35" w:rsidRDefault="00182BC3" w:rsidP="001615BE">
      <w:pPr>
        <w:adjustRightInd w:val="0"/>
        <w:snapToGrid w:val="0"/>
        <w:spacing w:line="360" w:lineRule="auto"/>
        <w:rPr>
          <w:rFonts w:ascii="Times New Roman" w:hAnsi="Times New Roman" w:cs="Times New Roman"/>
          <w:b/>
          <w:bCs/>
          <w:iCs/>
          <w:kern w:val="0"/>
          <w:sz w:val="24"/>
          <w:szCs w:val="24"/>
        </w:rPr>
      </w:pPr>
    </w:p>
    <w:p w14:paraId="38F9B6C7" w14:textId="2F3357FB" w:rsidR="001615BE" w:rsidRPr="00AA5E35" w:rsidRDefault="001615BE" w:rsidP="001615BE">
      <w:pPr>
        <w:adjustRightInd w:val="0"/>
        <w:snapToGrid w:val="0"/>
        <w:spacing w:line="360" w:lineRule="auto"/>
        <w:rPr>
          <w:rFonts w:ascii="Times New Roman" w:hAnsi="Times New Roman" w:cs="Times New Roman"/>
          <w:b/>
          <w:bCs/>
          <w:sz w:val="24"/>
          <w:szCs w:val="24"/>
        </w:rPr>
      </w:pPr>
      <w:r w:rsidRPr="00AA5E35">
        <w:rPr>
          <w:rFonts w:ascii="Times New Roman" w:hAnsi="Times New Roman" w:cs="Times New Roman" w:hint="eastAsia"/>
          <w:b/>
          <w:bCs/>
          <w:sz w:val="24"/>
          <w:szCs w:val="24"/>
        </w:rPr>
        <w:t>Study 4</w:t>
      </w:r>
    </w:p>
    <w:p w14:paraId="3D06D437" w14:textId="42E7F338" w:rsidR="00014872" w:rsidRPr="00AA5E35" w:rsidRDefault="00014872" w:rsidP="002C2024">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E</w:t>
      </w:r>
      <w:r w:rsidRPr="00AA5E35">
        <w:rPr>
          <w:rFonts w:ascii="Times New Roman" w:hAnsi="Times New Roman" w:cs="Times New Roman"/>
          <w:sz w:val="24"/>
          <w:szCs w:val="24"/>
        </w:rPr>
        <w:t xml:space="preserve">xtensive research has demonstrated that advisees </w:t>
      </w:r>
      <w:r w:rsidRPr="00AA5E35">
        <w:rPr>
          <w:rFonts w:ascii="Times New Roman" w:hAnsi="Times New Roman" w:cs="Times New Roman" w:hint="eastAsia"/>
          <w:sz w:val="24"/>
          <w:szCs w:val="24"/>
        </w:rPr>
        <w:t>largely adhere to</w:t>
      </w:r>
      <w:r w:rsidRPr="00AA5E35">
        <w:rPr>
          <w:rFonts w:ascii="Times New Roman" w:hAnsi="Times New Roman" w:cs="Times New Roman"/>
          <w:sz w:val="24"/>
          <w:szCs w:val="24"/>
        </w:rPr>
        <w:t xml:space="preserve"> their initial opinions and disregard advice</w:t>
      </w:r>
      <w:r w:rsidRPr="00AA5E35">
        <w:rPr>
          <w:rFonts w:ascii="Times New Roman" w:hAnsi="Times New Roman" w:cs="Times New Roman" w:hint="eastAsia"/>
          <w:sz w:val="24"/>
          <w:szCs w:val="24"/>
        </w:rPr>
        <w:t xml:space="preserve"> (i.e., egocentric bias</w:t>
      </w:r>
      <w:r w:rsidR="00B04680">
        <w:rPr>
          <w:rFonts w:ascii="Times New Roman" w:hAnsi="Times New Roman" w:cs="Times New Roman" w:hint="eastAsia"/>
          <w:sz w:val="24"/>
          <w:szCs w:val="24"/>
        </w:rPr>
        <w:t>,</w:t>
      </w:r>
      <w:r w:rsidR="00AA5E35" w:rsidRPr="00AA5E35">
        <w:rPr>
          <w:rFonts w:ascii="Times New Roman" w:hAnsi="Times New Roman" w:cs="Times New Roman" w:hint="eastAsia"/>
          <w:sz w:val="24"/>
          <w:szCs w:val="24"/>
        </w:rPr>
        <w:t xml:space="preserve"> </w:t>
      </w:r>
      <w:r w:rsidR="00624E4B" w:rsidRPr="00AA5E35">
        <w:rPr>
          <w:rFonts w:ascii="Times New Roman" w:hAnsi="Times New Roman" w:cs="Times New Roman"/>
          <w:sz w:val="24"/>
          <w:szCs w:val="24"/>
        </w:rPr>
        <w:fldChar w:fldCharType="begin"/>
      </w:r>
      <w:r w:rsidR="0003196A">
        <w:rPr>
          <w:rFonts w:ascii="Times New Roman" w:hAnsi="Times New Roman" w:cs="Times New Roman"/>
          <w:sz w:val="24"/>
          <w:szCs w:val="24"/>
        </w:rPr>
        <w:instrText xml:space="preserve"> ADDIN ZOTERO_ITEM CSL_CITATION {"citationID":"hHUX3nLu","properties":{"formattedCitation":"(Yaniv, 2004; Yaniv &amp; Kleinberger, 2000)","plainCitation":"(Yaniv, 2004; Yaniv &amp; Kleinberger, 2000)","dontUpdate":true,"noteIndex":0},"citationItems":[{"id":128,"uris":["http://zotero.org/users/10125738/items/3HHLKHJU"],"itemData":{"id":128,"type":"article-journal","abstract":"Our framework for understanding advice-taking in decision making rests on two theoretical concepts that motivate the studies and serve to explain the findings. The first is egocentric discounting of others' opinions and the second is reputation formation for advisors. Advice discounting is attributed to differential information, namely, the notion that decision makers have privileged access to their internal reasons for holding their own opinion, but not to the advisors' internal reasons. Reputation formation is related to the negativity effect in impression formation and to the trust asymmetry principle. In three studies we measured decision makers' weighting policy for advice and, in a fourth study, their willingness to pay for it. Briefly, we found that advice is discounted relative to one's own opinion, while advisors' reputations are rapidly formed and asymmetrically revised. The asymmetry implies that it may be easier for advisors to lose a good reputation than to gain one. The cognitive and social origins of these phenomena are considered.","container-title":"Organizational Behavior and Human Decision Processes","DOI":"10.1006/obhd.2000.2909","ISSN":"0749-5978","issue":"2","journalAbbreviation":"Organizational Behavior and Human Decision Processes","language":"en","page":"260-281","source":"ScienceDirect","title":"Advice Taking in Decision Making: Egocentric Discounting and Reputation Formation","title-short":"Advice Taking in Decision Making","volume":"83","author":[{"family":"Yaniv","given":"Ilan"},{"family":"Kleinberger","given":"Eli"}],"issued":{"date-parts":[["2000",11,1]]}}},{"id":160,"uris":["http://zotero.org/users/10125738/items/72IDHHDP"],"itemData":{"id":160,"type":"article-journal","abstract":"Seeking advice is a basic practice in making real life decisions. Until recently, however, little attention has been given to it in either empirical studies or theories of decision making. The studies reported here investigate the influence of advice on judgment and the consequences of advice use for judgment accuracy. Respondents were asked to provide final judgments on the basis of their initial opinions and advice presented to them. The respondents’ weighting policies were inferred. Analysis of the these policies show that (a) the respondents tended to place a higher weight on their own opinion than on the advisor’s opinion (the self/other effect); (b) more knowledgeable individuals discounted the advice more; (c) the weight of advice decreased as its distance from the initial opinion increased; and (d) the use of advice improved accuracy significantly, though not optimally. A theoretical framework is introduced which draws in part on insights from the study of attitude change to explain the influence of advice. Finally the usefulness of advice for improving judgment accuracy is considered.","container-title":"Organizational Behavior and Human Decision Processes","DOI":"10.1016/j.obhdp.2003.08.002","ISSN":"0749-5978","issue":"1","journalAbbreviation":"Organizational Behavior and Human Decision Processes","language":"en","page":"1-13","source":"ScienceDirect","title":"Receiving other people’s advice: Influence and benefit","title-short":"Receiving other people’s advice","volume":"93","author":[{"family":"Yaniv","given":"Ilan"}],"issued":{"date-parts":[["2004",1,1]]}}}],"schema":"https://github.com/citation-style-language/schema/raw/master/csl-citation.json"} </w:instrText>
      </w:r>
      <w:r w:rsidR="00624E4B" w:rsidRPr="00AA5E35">
        <w:rPr>
          <w:rFonts w:ascii="Times New Roman" w:hAnsi="Times New Roman" w:cs="Times New Roman"/>
          <w:sz w:val="24"/>
          <w:szCs w:val="24"/>
        </w:rPr>
        <w:fldChar w:fldCharType="separate"/>
      </w:r>
      <w:r w:rsidR="00007013" w:rsidRPr="00AA5E35">
        <w:rPr>
          <w:rFonts w:ascii="Times New Roman" w:hAnsi="Times New Roman" w:cs="Times New Roman"/>
          <w:sz w:val="24"/>
        </w:rPr>
        <w:t>Yaniv, 2004; Yaniv &amp; Kleinberger, 2000)</w:t>
      </w:r>
      <w:r w:rsidR="00624E4B" w:rsidRPr="00AA5E35">
        <w:rPr>
          <w:rFonts w:ascii="Times New Roman" w:hAnsi="Times New Roman" w:cs="Times New Roman"/>
          <w:sz w:val="24"/>
          <w:szCs w:val="24"/>
        </w:rPr>
        <w:fldChar w:fldCharType="end"/>
      </w:r>
      <w:r w:rsidRPr="00AA5E35">
        <w:rPr>
          <w:rFonts w:ascii="Times New Roman" w:hAnsi="Times New Roman" w:cs="Times New Roman"/>
          <w:sz w:val="24"/>
          <w:szCs w:val="24"/>
        </w:rPr>
        <w:t xml:space="preserve">. </w:t>
      </w:r>
      <w:r w:rsidR="00AC5A73">
        <w:rPr>
          <w:rFonts w:ascii="Times New Roman" w:hAnsi="Times New Roman" w:cs="Times New Roman" w:hint="eastAsia"/>
          <w:sz w:val="24"/>
          <w:szCs w:val="24"/>
        </w:rPr>
        <w:t>V</w:t>
      </w:r>
      <w:r w:rsidR="006238D0" w:rsidRPr="00AA5E35">
        <w:rPr>
          <w:rFonts w:ascii="Times New Roman" w:hAnsi="Times New Roman" w:cs="Times New Roman" w:hint="eastAsia"/>
          <w:sz w:val="24"/>
          <w:szCs w:val="24"/>
        </w:rPr>
        <w:t>alidating</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 xml:space="preserve">the </w:t>
      </w:r>
      <w:r w:rsidR="00624E4B" w:rsidRPr="00AA5E35">
        <w:rPr>
          <w:rFonts w:ascii="Times New Roman" w:hAnsi="Times New Roman" w:cs="Times New Roman"/>
          <w:sz w:val="24"/>
          <w:szCs w:val="24"/>
        </w:rPr>
        <w:t>vigilance</w:t>
      </w:r>
      <w:r w:rsidR="00624E4B" w:rsidRPr="00AA5E35">
        <w:rPr>
          <w:rFonts w:ascii="Times New Roman" w:hAnsi="Times New Roman" w:cs="Times New Roman" w:hint="eastAsia"/>
          <w:sz w:val="24"/>
          <w:szCs w:val="24"/>
        </w:rPr>
        <w:t xml:space="preserve"> </w:t>
      </w:r>
      <w:r w:rsidRPr="00AA5E35">
        <w:rPr>
          <w:rFonts w:ascii="Times New Roman" w:hAnsi="Times New Roman" w:cs="Times New Roman" w:hint="eastAsia"/>
          <w:sz w:val="24"/>
          <w:szCs w:val="24"/>
        </w:rPr>
        <w:t xml:space="preserve">to the </w:t>
      </w:r>
      <w:r w:rsidR="00AE2085" w:rsidRPr="00AA5E35">
        <w:rPr>
          <w:rFonts w:ascii="Times New Roman" w:hAnsi="Times New Roman" w:cs="Times New Roman" w:hint="eastAsia"/>
          <w:sz w:val="24"/>
          <w:szCs w:val="24"/>
        </w:rPr>
        <w:t>feedback</w:t>
      </w:r>
      <w:r w:rsidRPr="00AA5E35">
        <w:rPr>
          <w:rFonts w:ascii="Times New Roman" w:hAnsi="Times New Roman" w:cs="Times New Roman" w:hint="eastAsia"/>
          <w:sz w:val="24"/>
          <w:szCs w:val="24"/>
        </w:rPr>
        <w:t xml:space="preserve"> </w:t>
      </w:r>
      <w:r w:rsidR="00A827ED" w:rsidRPr="00AA5E35">
        <w:rPr>
          <w:rFonts w:ascii="Times New Roman" w:hAnsi="Times New Roman" w:cs="Times New Roman" w:hint="eastAsia"/>
          <w:sz w:val="24"/>
          <w:szCs w:val="24"/>
        </w:rPr>
        <w:t>from</w:t>
      </w:r>
      <w:r w:rsidRPr="00AA5E35">
        <w:rPr>
          <w:rFonts w:ascii="Times New Roman" w:hAnsi="Times New Roman" w:cs="Times New Roman" w:hint="eastAsia"/>
          <w:sz w:val="24"/>
          <w:szCs w:val="24"/>
        </w:rPr>
        <w:t xml:space="preserve"> those who</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are insusceptible</w:t>
      </w:r>
      <w:r w:rsidRPr="00AA5E35">
        <w:rPr>
          <w:rFonts w:ascii="Times New Roman" w:hAnsi="Times New Roman" w:cs="Times New Roman"/>
          <w:sz w:val="24"/>
          <w:szCs w:val="24"/>
        </w:rPr>
        <w:t xml:space="preserve"> to advice is crucial for </w:t>
      </w:r>
      <w:r w:rsidR="00A827ED" w:rsidRPr="00AA5E35">
        <w:rPr>
          <w:rFonts w:ascii="Times New Roman" w:hAnsi="Times New Roman" w:cs="Times New Roman" w:hint="eastAsia"/>
          <w:sz w:val="24"/>
          <w:szCs w:val="24"/>
        </w:rPr>
        <w:t>understanding</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 xml:space="preserve">how </w:t>
      </w:r>
      <w:r w:rsidR="00624E4B" w:rsidRPr="00AA5E35">
        <w:rPr>
          <w:rFonts w:ascii="Times New Roman" w:hAnsi="Times New Roman" w:cs="Times New Roman" w:hint="eastAsia"/>
          <w:sz w:val="24"/>
          <w:szCs w:val="24"/>
        </w:rPr>
        <w:t>individuals</w:t>
      </w:r>
      <w:r w:rsidRPr="00AA5E35">
        <w:rPr>
          <w:rFonts w:ascii="Times New Roman" w:hAnsi="Times New Roman" w:cs="Times New Roman" w:hint="eastAsia"/>
          <w:sz w:val="24"/>
          <w:szCs w:val="24"/>
        </w:rPr>
        <w:t xml:space="preserve"> </w:t>
      </w:r>
      <w:r w:rsidR="00624E4B" w:rsidRPr="00AA5E35">
        <w:rPr>
          <w:rFonts w:ascii="Times New Roman" w:hAnsi="Times New Roman" w:cs="Times New Roman" w:hint="eastAsia"/>
          <w:sz w:val="24"/>
          <w:szCs w:val="24"/>
        </w:rPr>
        <w:t xml:space="preserve">gain </w:t>
      </w:r>
      <w:r w:rsidR="00624E4B" w:rsidRPr="00AA5E35">
        <w:rPr>
          <w:rFonts w:ascii="Times New Roman" w:hAnsi="Times New Roman" w:cs="Times New Roman"/>
          <w:sz w:val="24"/>
          <w:szCs w:val="24"/>
        </w:rPr>
        <w:t>acceptance</w:t>
      </w:r>
      <w:r w:rsidR="006238D0" w:rsidRPr="00AA5E35">
        <w:rPr>
          <w:rFonts w:ascii="Times New Roman" w:hAnsi="Times New Roman" w:cs="Times New Roman" w:hint="eastAsia"/>
          <w:sz w:val="24"/>
          <w:szCs w:val="24"/>
        </w:rPr>
        <w:t xml:space="preserve"> in a more generalized context</w:t>
      </w:r>
      <w:r w:rsidRPr="00AA5E35">
        <w:rPr>
          <w:rFonts w:ascii="Times New Roman" w:hAnsi="Times New Roman" w:cs="Times New Roman" w:hint="eastAsia"/>
          <w:sz w:val="24"/>
          <w:szCs w:val="24"/>
        </w:rPr>
        <w:t xml:space="preserve">. </w:t>
      </w:r>
      <w:r w:rsidR="00264C80">
        <w:rPr>
          <w:rFonts w:ascii="Times New Roman" w:hAnsi="Times New Roman" w:cs="Times New Roman" w:hint="eastAsia"/>
          <w:sz w:val="24"/>
          <w:szCs w:val="24"/>
        </w:rPr>
        <w:t xml:space="preserve">Therefore, </w:t>
      </w:r>
      <w:r w:rsidR="00264C80">
        <w:rPr>
          <w:rFonts w:ascii="Times New Roman" w:hAnsi="Times New Roman" w:cs="Times New Roman" w:hint="eastAsia"/>
          <w:kern w:val="0"/>
          <w:sz w:val="24"/>
          <w:szCs w:val="24"/>
        </w:rPr>
        <w:t>i</w:t>
      </w:r>
      <w:r w:rsidR="00264C80" w:rsidRPr="00AA5E35">
        <w:rPr>
          <w:rFonts w:ascii="Times New Roman" w:hAnsi="Times New Roman" w:cs="Times New Roman"/>
          <w:kern w:val="0"/>
          <w:sz w:val="24"/>
          <w:szCs w:val="24"/>
        </w:rPr>
        <w:t xml:space="preserve">n Study 4, we continued to examine </w:t>
      </w:r>
      <w:r w:rsidR="00264C80" w:rsidRPr="00AA5E35">
        <w:rPr>
          <w:rFonts w:ascii="Times New Roman" w:hAnsi="Times New Roman" w:cs="Times New Roman" w:hint="eastAsia"/>
          <w:kern w:val="0"/>
          <w:sz w:val="24"/>
          <w:szCs w:val="24"/>
        </w:rPr>
        <w:t xml:space="preserve">whether the </w:t>
      </w:r>
      <w:r w:rsidR="00264C80" w:rsidRPr="00AA5E35">
        <w:rPr>
          <w:rFonts w:ascii="Times New Roman" w:hAnsi="Times New Roman" w:cs="Times New Roman" w:hint="eastAsia"/>
          <w:sz w:val="24"/>
          <w:szCs w:val="24"/>
        </w:rPr>
        <w:t xml:space="preserve">intention of </w:t>
      </w:r>
      <w:r w:rsidR="00264C80" w:rsidRPr="00AA5E35">
        <w:rPr>
          <w:rFonts w:ascii="Times New Roman" w:hAnsi="Times New Roman" w:cs="Times New Roman"/>
          <w:sz w:val="24"/>
          <w:szCs w:val="24"/>
        </w:rPr>
        <w:t>gaining</w:t>
      </w:r>
      <w:r w:rsidR="00264C80" w:rsidRPr="00AA5E35">
        <w:rPr>
          <w:rFonts w:ascii="Times New Roman" w:hAnsi="Times New Roman" w:cs="Times New Roman" w:hint="eastAsia"/>
          <w:sz w:val="24"/>
          <w:szCs w:val="24"/>
        </w:rPr>
        <w:t xml:space="preserve"> acceptance</w:t>
      </w:r>
      <w:r w:rsidR="00264C80" w:rsidRPr="00AA5E35">
        <w:rPr>
          <w:rFonts w:ascii="Times New Roman" w:hAnsi="Times New Roman" w:cs="Times New Roman" w:hint="eastAsia"/>
          <w:kern w:val="0"/>
          <w:sz w:val="24"/>
          <w:szCs w:val="24"/>
        </w:rPr>
        <w:t xml:space="preserve"> persisted </w:t>
      </w:r>
      <w:r w:rsidR="00264C80">
        <w:rPr>
          <w:rFonts w:ascii="Times New Roman" w:hAnsi="Times New Roman" w:cs="Times New Roman" w:hint="eastAsia"/>
          <w:kern w:val="0"/>
          <w:sz w:val="24"/>
          <w:szCs w:val="24"/>
        </w:rPr>
        <w:t xml:space="preserve">even </w:t>
      </w:r>
      <w:r w:rsidR="00264C80" w:rsidRPr="00AA5E35">
        <w:rPr>
          <w:rFonts w:ascii="Times New Roman" w:hAnsi="Times New Roman" w:cs="Times New Roman" w:hint="eastAsia"/>
          <w:kern w:val="0"/>
          <w:sz w:val="24"/>
          <w:szCs w:val="24"/>
        </w:rPr>
        <w:t>when acceptance</w:t>
      </w:r>
      <w:r w:rsidR="00264C80" w:rsidRPr="00AA5E35">
        <w:rPr>
          <w:rFonts w:ascii="Times New Roman" w:hAnsi="Times New Roman" w:cs="Times New Roman"/>
          <w:kern w:val="0"/>
          <w:sz w:val="24"/>
          <w:szCs w:val="24"/>
        </w:rPr>
        <w:t xml:space="preserve"> was scant. </w:t>
      </w:r>
      <w:r w:rsidRPr="00AA5E35">
        <w:rPr>
          <w:rFonts w:ascii="Times New Roman" w:hAnsi="Times New Roman" w:cs="Times New Roman" w:hint="eastAsia"/>
          <w:sz w:val="24"/>
          <w:szCs w:val="24"/>
        </w:rPr>
        <w:t xml:space="preserve">Furthermore, </w:t>
      </w:r>
      <w:r w:rsidRPr="00AA5E35">
        <w:rPr>
          <w:rFonts w:ascii="Times New Roman" w:hAnsi="Times New Roman" w:cs="Times New Roman"/>
          <w:sz w:val="24"/>
          <w:szCs w:val="24"/>
        </w:rPr>
        <w:t xml:space="preserve">by comparing the tendency of advice alignment in contexts where </w:t>
      </w:r>
      <w:r w:rsidRPr="00AA5E35">
        <w:rPr>
          <w:rFonts w:ascii="Times New Roman" w:hAnsi="Times New Roman" w:cs="Times New Roman" w:hint="eastAsia"/>
          <w:sz w:val="24"/>
          <w:szCs w:val="24"/>
        </w:rPr>
        <w:t xml:space="preserve">advice being more </w:t>
      </w:r>
      <w:r w:rsidRPr="00AA5E35">
        <w:rPr>
          <w:rFonts w:ascii="Times New Roman" w:hAnsi="Times New Roman" w:cs="Times New Roman"/>
          <w:sz w:val="24"/>
          <w:szCs w:val="24"/>
        </w:rPr>
        <w:t>responsible</w:t>
      </w:r>
      <w:r w:rsidRPr="00AA5E35">
        <w:rPr>
          <w:rFonts w:ascii="Times New Roman" w:hAnsi="Times New Roman" w:cs="Times New Roman" w:hint="eastAsia"/>
          <w:sz w:val="24"/>
          <w:szCs w:val="24"/>
        </w:rPr>
        <w:t xml:space="preserve"> for advisees</w:t>
      </w:r>
      <w:r w:rsidRPr="00AA5E35">
        <w:rPr>
          <w:rFonts w:ascii="Times New Roman" w:hAnsi="Times New Roman" w:cs="Times New Roman"/>
          <w:sz w:val="24"/>
          <w:szCs w:val="24"/>
        </w:rPr>
        <w:t>’</w:t>
      </w:r>
      <w:r w:rsidRPr="00AA5E35">
        <w:rPr>
          <w:rFonts w:ascii="Times New Roman" w:hAnsi="Times New Roman" w:cs="Times New Roman" w:hint="eastAsia"/>
          <w:sz w:val="24"/>
          <w:szCs w:val="24"/>
        </w:rPr>
        <w:t xml:space="preserve"> final decision (i.e., advice being accepted more, Study 3)</w:t>
      </w:r>
      <w:r w:rsidRPr="00AA5E35">
        <w:rPr>
          <w:rFonts w:ascii="Times New Roman" w:hAnsi="Times New Roman" w:cs="Times New Roman"/>
          <w:sz w:val="24"/>
          <w:szCs w:val="24"/>
        </w:rPr>
        <w:t xml:space="preserve"> to contexts where </w:t>
      </w:r>
      <w:r w:rsidRPr="00AA5E35">
        <w:rPr>
          <w:rFonts w:ascii="Times New Roman" w:hAnsi="Times New Roman" w:cs="Times New Roman" w:hint="eastAsia"/>
          <w:sz w:val="24"/>
          <w:szCs w:val="24"/>
        </w:rPr>
        <w:t xml:space="preserve">advice being less </w:t>
      </w:r>
      <w:r w:rsidRPr="00AA5E35">
        <w:rPr>
          <w:rFonts w:ascii="Times New Roman" w:hAnsi="Times New Roman" w:cs="Times New Roman"/>
          <w:sz w:val="24"/>
          <w:szCs w:val="24"/>
        </w:rPr>
        <w:t>responsible</w:t>
      </w:r>
      <w:r w:rsidRPr="00AA5E35">
        <w:rPr>
          <w:rFonts w:ascii="Times New Roman" w:hAnsi="Times New Roman" w:cs="Times New Roman" w:hint="eastAsia"/>
          <w:sz w:val="24"/>
          <w:szCs w:val="24"/>
        </w:rPr>
        <w:t xml:space="preserve"> (Study 4)</w:t>
      </w:r>
      <w:r w:rsidR="00AC5A73">
        <w:rPr>
          <w:rFonts w:ascii="Times New Roman" w:hAnsi="Times New Roman" w:cs="Times New Roman" w:hint="eastAsia"/>
          <w:sz w:val="24"/>
          <w:szCs w:val="24"/>
        </w:rPr>
        <w:t xml:space="preserve">, we could further </w:t>
      </w:r>
      <w:r w:rsidR="00AC5A73" w:rsidRPr="00AC5A73">
        <w:rPr>
          <w:rFonts w:ascii="Times New Roman" w:hAnsi="Times New Roman" w:cs="Times New Roman"/>
          <w:sz w:val="24"/>
          <w:szCs w:val="24"/>
        </w:rPr>
        <w:t xml:space="preserve">elucidate </w:t>
      </w:r>
      <w:r w:rsidR="00AC5A73">
        <w:rPr>
          <w:rFonts w:ascii="Times New Roman" w:hAnsi="Times New Roman" w:cs="Times New Roman" w:hint="eastAsia"/>
          <w:sz w:val="24"/>
          <w:szCs w:val="24"/>
        </w:rPr>
        <w:t>whether aligning towards advisees</w:t>
      </w:r>
      <w:r w:rsidR="00AC5A73">
        <w:rPr>
          <w:rFonts w:ascii="Times New Roman" w:hAnsi="Times New Roman" w:cs="Times New Roman"/>
          <w:sz w:val="24"/>
          <w:szCs w:val="24"/>
        </w:rPr>
        <w:t>’</w:t>
      </w:r>
      <w:r w:rsidR="00AC5A73">
        <w:rPr>
          <w:rFonts w:ascii="Times New Roman" w:hAnsi="Times New Roman" w:cs="Times New Roman" w:hint="eastAsia"/>
          <w:sz w:val="24"/>
          <w:szCs w:val="24"/>
        </w:rPr>
        <w:t xml:space="preserve"> opinions was employed to evade responsibility of giving advice</w:t>
      </w:r>
      <w:r w:rsidRPr="00AA5E35">
        <w:rPr>
          <w:rFonts w:ascii="Times New Roman" w:hAnsi="Times New Roman" w:cs="Times New Roman"/>
          <w:sz w:val="24"/>
          <w:szCs w:val="24"/>
        </w:rPr>
        <w:t>.</w:t>
      </w:r>
      <w:r w:rsidRPr="00AA5E35">
        <w:rPr>
          <w:rFonts w:ascii="Segoe UI" w:hAnsi="Segoe UI" w:cs="Segoe UI"/>
          <w:sz w:val="20"/>
          <w:szCs w:val="20"/>
          <w:shd w:val="clear" w:color="auto" w:fill="FFFFFF"/>
        </w:rPr>
        <w:t xml:space="preserve"> </w:t>
      </w:r>
    </w:p>
    <w:p w14:paraId="1DA50049" w14:textId="4A0808F0" w:rsidR="00B84162" w:rsidRPr="00AA5E35" w:rsidRDefault="00B84162" w:rsidP="001615BE">
      <w:pPr>
        <w:adjustRightInd w:val="0"/>
        <w:snapToGrid w:val="0"/>
        <w:spacing w:line="360" w:lineRule="auto"/>
        <w:rPr>
          <w:rFonts w:ascii="Times New Roman" w:hAnsi="Times New Roman" w:cs="Times New Roman"/>
          <w:sz w:val="24"/>
          <w:szCs w:val="24"/>
        </w:rPr>
      </w:pPr>
    </w:p>
    <w:p w14:paraId="33B1C734" w14:textId="4242F33D" w:rsidR="00B84162" w:rsidRPr="00AA5E35" w:rsidRDefault="001615BE" w:rsidP="00511654">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Methods</w:t>
      </w:r>
    </w:p>
    <w:p w14:paraId="068D2A2E" w14:textId="77777777" w:rsidR="001615BE" w:rsidRPr="00AA5E35" w:rsidRDefault="001615BE" w:rsidP="00511654">
      <w:pPr>
        <w:adjustRightInd w:val="0"/>
        <w:snapToGrid w:val="0"/>
        <w:spacing w:line="360" w:lineRule="auto"/>
        <w:rPr>
          <w:rFonts w:ascii="Times New Roman" w:hAnsi="Times New Roman" w:cs="Times New Roman"/>
          <w:b/>
          <w:bCs/>
          <w:i/>
          <w:iCs/>
          <w:sz w:val="24"/>
          <w:szCs w:val="24"/>
        </w:rPr>
      </w:pPr>
      <w:r w:rsidRPr="00AA5E35">
        <w:rPr>
          <w:rFonts w:ascii="Times New Roman" w:hAnsi="Times New Roman" w:cs="Times New Roman" w:hint="eastAsia"/>
          <w:b/>
          <w:bCs/>
          <w:i/>
          <w:iCs/>
          <w:sz w:val="24"/>
          <w:szCs w:val="24"/>
        </w:rPr>
        <w:t xml:space="preserve">Participants. </w:t>
      </w:r>
    </w:p>
    <w:p w14:paraId="200BE9CA" w14:textId="5B8B57C1" w:rsidR="00891AFC" w:rsidRPr="00AA5E35" w:rsidRDefault="00891AFC" w:rsidP="00511654">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W</w:t>
      </w:r>
      <w:r w:rsidRPr="00AA5E35">
        <w:rPr>
          <w:rFonts w:ascii="Times New Roman" w:hAnsi="Times New Roman" w:cs="Times New Roman"/>
          <w:sz w:val="24"/>
          <w:szCs w:val="24"/>
        </w:rPr>
        <w:t>e determined a sample size (</w:t>
      </w:r>
      <w:r w:rsidR="00966377" w:rsidRPr="00966377">
        <w:rPr>
          <w:rFonts w:ascii="Times New Roman" w:hAnsi="Times New Roman" w:cs="Times New Roman"/>
          <w:i/>
          <w:iCs/>
          <w:sz w:val="24"/>
          <w:szCs w:val="24"/>
        </w:rPr>
        <w:t>n</w:t>
      </w:r>
      <w:r w:rsidRPr="00AA5E35">
        <w:rPr>
          <w:rFonts w:ascii="Times New Roman" w:hAnsi="Times New Roman" w:cs="Times New Roman"/>
          <w:sz w:val="24"/>
          <w:szCs w:val="24"/>
        </w:rPr>
        <w:t xml:space="preserve"> =112) that resembled that of Study </w:t>
      </w:r>
      <w:r w:rsidR="001C6710" w:rsidRPr="00AA5E35">
        <w:rPr>
          <w:rFonts w:ascii="Times New Roman" w:hAnsi="Times New Roman" w:cs="Times New Roman" w:hint="eastAsia"/>
          <w:sz w:val="24"/>
          <w:szCs w:val="24"/>
        </w:rPr>
        <w:t>3</w:t>
      </w:r>
      <w:r w:rsidRPr="00AA5E35">
        <w:rPr>
          <w:rFonts w:ascii="Times New Roman" w:hAnsi="Times New Roman" w:cs="Times New Roman"/>
          <w:sz w:val="24"/>
          <w:szCs w:val="24"/>
        </w:rPr>
        <w:t xml:space="preserve">. </w:t>
      </w:r>
      <w:r w:rsidR="000229F8" w:rsidRPr="00AA5E35">
        <w:rPr>
          <w:rFonts w:ascii="Times New Roman" w:hAnsi="Times New Roman" w:cs="Times New Roman" w:hint="eastAsia"/>
          <w:sz w:val="24"/>
          <w:szCs w:val="24"/>
        </w:rPr>
        <w:t>Consistent with Study 3, p</w:t>
      </w:r>
      <w:r w:rsidRPr="00AA5E35">
        <w:rPr>
          <w:rFonts w:ascii="Times New Roman" w:hAnsi="Times New Roman" w:cs="Times New Roman"/>
          <w:sz w:val="24"/>
          <w:szCs w:val="24"/>
        </w:rPr>
        <w:t>articipants who failed attention checks (</w:t>
      </w:r>
      <w:r w:rsidR="00966377" w:rsidRPr="00966377">
        <w:rPr>
          <w:rFonts w:ascii="Times New Roman" w:hAnsi="Times New Roman" w:cs="Times New Roman"/>
          <w:i/>
          <w:iCs/>
          <w:sz w:val="24"/>
          <w:szCs w:val="24"/>
        </w:rPr>
        <w:t>n</w:t>
      </w:r>
      <w:r w:rsidRPr="00AA5E35">
        <w:rPr>
          <w:rFonts w:ascii="Times New Roman" w:hAnsi="Times New Roman" w:cs="Times New Roman"/>
          <w:sz w:val="24"/>
          <w:szCs w:val="24"/>
        </w:rPr>
        <w:t xml:space="preserve"> = 7) or demonstrated misunderstandings of the task in the post-task survey were excluded (</w:t>
      </w:r>
      <w:r w:rsidR="00966377" w:rsidRPr="00966377">
        <w:rPr>
          <w:rFonts w:ascii="Times New Roman" w:hAnsi="Times New Roman" w:cs="Times New Roman"/>
          <w:i/>
          <w:iCs/>
          <w:sz w:val="24"/>
          <w:szCs w:val="24"/>
        </w:rPr>
        <w:t>n</w:t>
      </w:r>
      <w:r w:rsidRPr="00AA5E35">
        <w:rPr>
          <w:rFonts w:ascii="Times New Roman" w:hAnsi="Times New Roman" w:cs="Times New Roman"/>
          <w:sz w:val="24"/>
          <w:szCs w:val="24"/>
        </w:rPr>
        <w:t xml:space="preserve"> = 5). Consequently, 100 participants (mean age: 20.49 years, range: 18-27 years; 71 females) contributed to usable dataset included in the subsequent analysis.</w:t>
      </w:r>
    </w:p>
    <w:p w14:paraId="6C23479C" w14:textId="77777777" w:rsidR="00511654" w:rsidRPr="00AA5E35" w:rsidRDefault="00511654" w:rsidP="00511654">
      <w:pPr>
        <w:adjustRightInd w:val="0"/>
        <w:snapToGrid w:val="0"/>
        <w:spacing w:line="360" w:lineRule="auto"/>
        <w:rPr>
          <w:rFonts w:ascii="Times New Roman" w:hAnsi="Times New Roman" w:cs="Times New Roman"/>
          <w:sz w:val="24"/>
          <w:szCs w:val="24"/>
        </w:rPr>
      </w:pPr>
    </w:p>
    <w:p w14:paraId="10F4D1D3" w14:textId="77777777" w:rsidR="00511654" w:rsidRPr="00AA5E35" w:rsidRDefault="00511654" w:rsidP="00511654">
      <w:pPr>
        <w:adjustRightInd w:val="0"/>
        <w:snapToGrid w:val="0"/>
        <w:spacing w:line="360" w:lineRule="auto"/>
        <w:rPr>
          <w:rFonts w:hint="eastAsia"/>
        </w:rPr>
      </w:pPr>
      <w:r w:rsidRPr="00AA5E35">
        <w:rPr>
          <w:rFonts w:ascii="Times New Roman" w:hAnsi="Times New Roman" w:cs="Times New Roman" w:hint="eastAsia"/>
          <w:b/>
          <w:bCs/>
          <w:i/>
          <w:iCs/>
          <w:sz w:val="24"/>
          <w:szCs w:val="24"/>
        </w:rPr>
        <w:t>Experimental Ta</w:t>
      </w:r>
      <w:r w:rsidRPr="00AA5E35">
        <w:rPr>
          <w:rFonts w:ascii="Times New Roman" w:hAnsi="Times New Roman" w:cs="Times New Roman"/>
          <w:b/>
          <w:bCs/>
          <w:i/>
          <w:iCs/>
          <w:sz w:val="24"/>
          <w:szCs w:val="24"/>
        </w:rPr>
        <w:t>sk</w:t>
      </w:r>
      <w:r w:rsidRPr="00AA5E35">
        <w:rPr>
          <w:rFonts w:ascii="Times New Roman" w:hAnsi="Times New Roman" w:cs="Times New Roman" w:hint="eastAsia"/>
          <w:b/>
          <w:bCs/>
          <w:i/>
          <w:iCs/>
          <w:sz w:val="24"/>
          <w:szCs w:val="24"/>
        </w:rPr>
        <w:t xml:space="preserve">. </w:t>
      </w:r>
    </w:p>
    <w:p w14:paraId="1880CE86" w14:textId="2242B275" w:rsidR="00511654" w:rsidRPr="00AA5E35" w:rsidRDefault="00511654" w:rsidP="00511654">
      <w:pPr>
        <w:adjustRightInd w:val="0"/>
        <w:snapToGrid w:val="0"/>
        <w:spacing w:line="360" w:lineRule="auto"/>
        <w:ind w:firstLine="420"/>
        <w:rPr>
          <w:rFonts w:ascii="Times New Roman" w:hAnsi="Times New Roman" w:cs="Times New Roman"/>
          <w:sz w:val="24"/>
          <w:szCs w:val="24"/>
        </w:rPr>
      </w:pPr>
      <w:r w:rsidRPr="00AA5E35">
        <w:rPr>
          <w:rFonts w:ascii="Times New Roman" w:hAnsi="Times New Roman" w:cs="Times New Roman" w:hint="eastAsia"/>
          <w:sz w:val="24"/>
          <w:szCs w:val="24"/>
        </w:rPr>
        <w:t>The experiment settings were largely consistent with Study 3</w:t>
      </w:r>
      <w:r w:rsidR="00E61EEB">
        <w:rPr>
          <w:rFonts w:ascii="Times New Roman" w:hAnsi="Times New Roman" w:cs="Times New Roman" w:hint="eastAsia"/>
          <w:sz w:val="24"/>
          <w:szCs w:val="24"/>
        </w:rPr>
        <w:t xml:space="preserve"> (</w:t>
      </w:r>
      <w:r w:rsidR="00E61EEB" w:rsidRPr="00E61EEB">
        <w:rPr>
          <w:rFonts w:ascii="Times New Roman" w:hAnsi="Times New Roman" w:cs="Times New Roman" w:hint="eastAsia"/>
          <w:b/>
          <w:bCs/>
          <w:sz w:val="24"/>
          <w:szCs w:val="24"/>
        </w:rPr>
        <w:t>Fig. 3a</w:t>
      </w:r>
      <w:r w:rsidR="00E61EEB">
        <w:rPr>
          <w:rFonts w:ascii="Times New Roman" w:hAnsi="Times New Roman" w:cs="Times New Roman" w:hint="eastAsia"/>
          <w:sz w:val="24"/>
          <w:szCs w:val="24"/>
        </w:rPr>
        <w:t>)</w:t>
      </w:r>
      <w:r w:rsidRPr="00AA5E35">
        <w:rPr>
          <w:rFonts w:ascii="Times New Roman" w:hAnsi="Times New Roman" w:cs="Times New Roman"/>
          <w:sz w:val="24"/>
          <w:szCs w:val="24"/>
        </w:rPr>
        <w:t xml:space="preserve">, </w:t>
      </w:r>
      <w:r w:rsidRPr="00AA5E35">
        <w:rPr>
          <w:rFonts w:ascii="Times New Roman" w:hAnsi="Times New Roman" w:cs="Times New Roman" w:hint="eastAsia"/>
          <w:sz w:val="24"/>
          <w:szCs w:val="24"/>
        </w:rPr>
        <w:t xml:space="preserve">except that </w:t>
      </w:r>
      <w:r w:rsidR="00F62376">
        <w:rPr>
          <w:rFonts w:ascii="Times New Roman" w:hAnsi="Times New Roman" w:cs="Times New Roman"/>
          <w:iCs/>
          <w:kern w:val="0"/>
          <w:sz w:val="24"/>
          <w:szCs w:val="24"/>
        </w:rPr>
        <w:t>insusceptible</w:t>
      </w:r>
      <w:r w:rsidR="00F62376">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 xml:space="preserve">advisees </w:t>
      </w:r>
      <w:r w:rsidRPr="00AA5E35">
        <w:rPr>
          <w:rFonts w:ascii="Times New Roman" w:hAnsi="Times New Roman" w:cs="Times New Roman" w:hint="eastAsia"/>
          <w:iCs/>
          <w:kern w:val="0"/>
          <w:sz w:val="24"/>
          <w:szCs w:val="24"/>
        </w:rPr>
        <w:t>were simulated</w:t>
      </w:r>
      <w:r w:rsidR="000229F8" w:rsidRPr="00AA5E35">
        <w:rPr>
          <w:rFonts w:ascii="Times New Roman" w:hAnsi="Times New Roman" w:cs="Times New Roman" w:hint="eastAsia"/>
          <w:iCs/>
          <w:kern w:val="0"/>
          <w:sz w:val="24"/>
          <w:szCs w:val="24"/>
        </w:rPr>
        <w:t xml:space="preserve"> in session 2</w:t>
      </w:r>
      <w:r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who displayed a high resistance to</w:t>
      </w:r>
      <w:r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 xml:space="preserve">taking </w:t>
      </w:r>
      <w:r w:rsidRPr="00AA5E35">
        <w:rPr>
          <w:rFonts w:ascii="Times New Roman" w:hAnsi="Times New Roman" w:cs="Times New Roman" w:hint="eastAsia"/>
          <w:iCs/>
          <w:kern w:val="0"/>
          <w:sz w:val="24"/>
          <w:szCs w:val="24"/>
        </w:rPr>
        <w:t>advice</w:t>
      </w:r>
      <w:r w:rsidRPr="00AA5E35">
        <w:rPr>
          <w:rFonts w:ascii="Times New Roman" w:hAnsi="Times New Roman" w:cs="Times New Roman"/>
          <w:iCs/>
          <w:kern w:val="0"/>
          <w:sz w:val="24"/>
          <w:szCs w:val="24"/>
        </w:rPr>
        <w:t>,</w:t>
      </w:r>
      <w:r w:rsidRPr="00AA5E35">
        <w:rPr>
          <w:rFonts w:ascii="Times New Roman" w:hAnsi="Times New Roman" w:cs="Times New Roman" w:hint="eastAsia"/>
          <w:iCs/>
          <w:kern w:val="0"/>
          <w:sz w:val="24"/>
          <w:szCs w:val="24"/>
        </w:rPr>
        <w:t xml:space="preserve"> </w:t>
      </w:r>
      <w:r w:rsidRPr="00AA5E35">
        <w:rPr>
          <w:rFonts w:ascii="Times New Roman" w:hAnsi="Times New Roman" w:cs="Times New Roman"/>
          <w:iCs/>
          <w:kern w:val="0"/>
          <w:sz w:val="24"/>
          <w:szCs w:val="24"/>
        </w:rPr>
        <w:t xml:space="preserve">rejecting advice </w:t>
      </w:r>
      <w:r w:rsidRPr="00AA5E35">
        <w:rPr>
          <w:rFonts w:ascii="Times New Roman" w:hAnsi="Times New Roman" w:cs="Times New Roman" w:hint="eastAsia"/>
          <w:iCs/>
          <w:kern w:val="0"/>
          <w:sz w:val="24"/>
          <w:szCs w:val="24"/>
        </w:rPr>
        <w:t xml:space="preserve">in </w:t>
      </w:r>
      <w:proofErr w:type="gramStart"/>
      <w:r w:rsidRPr="00AA5E35">
        <w:rPr>
          <w:rFonts w:ascii="Times New Roman" w:hAnsi="Times New Roman" w:cs="Times New Roman"/>
          <w:iCs/>
          <w:kern w:val="0"/>
          <w:sz w:val="24"/>
          <w:szCs w:val="24"/>
        </w:rPr>
        <w:t>the majority of</w:t>
      </w:r>
      <w:proofErr w:type="gramEnd"/>
      <w:r w:rsidRPr="00AA5E35">
        <w:rPr>
          <w:rFonts w:ascii="Times New Roman" w:hAnsi="Times New Roman" w:cs="Times New Roman"/>
          <w:iCs/>
          <w:kern w:val="0"/>
          <w:sz w:val="24"/>
          <w:szCs w:val="24"/>
        </w:rPr>
        <w:t xml:space="preserve"> time (overall acceptance rate = 30%, </w:t>
      </w:r>
      <w:r w:rsidR="00AC5A73" w:rsidRPr="00AA5E35">
        <w:rPr>
          <w:rFonts w:ascii="Times New Roman" w:hAnsi="Times New Roman" w:cs="Times New Roman"/>
          <w:sz w:val="24"/>
          <w:szCs w:val="24"/>
        </w:rPr>
        <w:t>the acceptance rate for each type of advice was distributed across three levels</w:t>
      </w:r>
      <w:r w:rsidRPr="00AA5E35">
        <w:rPr>
          <w:rFonts w:ascii="Times New Roman" w:hAnsi="Times New Roman" w:cs="Times New Roman"/>
          <w:iCs/>
          <w:kern w:val="0"/>
          <w:sz w:val="24"/>
          <w:szCs w:val="24"/>
        </w:rPr>
        <w:t>: 10%, 30%, and 50%</w:t>
      </w:r>
      <w:r w:rsidR="000C111F">
        <w:rPr>
          <w:rFonts w:ascii="Times New Roman" w:hAnsi="Times New Roman" w:cs="Times New Roman" w:hint="eastAsia"/>
          <w:iCs/>
          <w:kern w:val="0"/>
          <w:sz w:val="24"/>
          <w:szCs w:val="24"/>
        </w:rPr>
        <w:t xml:space="preserve">, </w:t>
      </w:r>
      <w:r w:rsidR="000C111F" w:rsidRPr="000C111F">
        <w:rPr>
          <w:rFonts w:ascii="Times New Roman" w:hAnsi="Times New Roman" w:cs="Times New Roman" w:hint="eastAsia"/>
          <w:b/>
          <w:bCs/>
          <w:iCs/>
          <w:kern w:val="0"/>
          <w:sz w:val="24"/>
          <w:szCs w:val="24"/>
        </w:rPr>
        <w:t>Fig. 3</w:t>
      </w:r>
      <w:r w:rsidR="00E61EEB">
        <w:rPr>
          <w:rFonts w:ascii="Times New Roman" w:hAnsi="Times New Roman" w:cs="Times New Roman" w:hint="eastAsia"/>
          <w:b/>
          <w:bCs/>
          <w:iCs/>
          <w:kern w:val="0"/>
          <w:sz w:val="24"/>
          <w:szCs w:val="24"/>
        </w:rPr>
        <w:t>c</w:t>
      </w:r>
      <w:r w:rsidRPr="00AA5E35">
        <w:rPr>
          <w:rFonts w:ascii="Times New Roman" w:hAnsi="Times New Roman" w:cs="Times New Roman" w:hint="eastAsia"/>
          <w:iCs/>
          <w:kern w:val="0"/>
          <w:sz w:val="24"/>
          <w:szCs w:val="24"/>
        </w:rPr>
        <w:t>)</w:t>
      </w:r>
      <w:r w:rsidRPr="00AA5E35">
        <w:rPr>
          <w:rFonts w:ascii="Times New Roman" w:hAnsi="Times New Roman" w:cs="Times New Roman"/>
          <w:sz w:val="24"/>
          <w:szCs w:val="24"/>
        </w:rPr>
        <w:t xml:space="preserve">. </w:t>
      </w:r>
    </w:p>
    <w:p w14:paraId="2C64FB27" w14:textId="77777777" w:rsidR="001615BE" w:rsidRPr="00AA5E35" w:rsidRDefault="001615BE" w:rsidP="001615BE">
      <w:pPr>
        <w:adjustRightInd w:val="0"/>
        <w:snapToGrid w:val="0"/>
        <w:spacing w:line="360" w:lineRule="auto"/>
        <w:rPr>
          <w:rFonts w:ascii="Times New Roman" w:hAnsi="Times New Roman" w:cs="Times New Roman"/>
          <w:b/>
          <w:bCs/>
          <w:iCs/>
          <w:kern w:val="0"/>
          <w:sz w:val="24"/>
          <w:szCs w:val="24"/>
        </w:rPr>
      </w:pPr>
    </w:p>
    <w:p w14:paraId="39B99D93" w14:textId="6A12C643" w:rsidR="00511654" w:rsidRPr="00AA5E35" w:rsidRDefault="00511654" w:rsidP="001615BE">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hint="eastAsia"/>
          <w:b/>
          <w:bCs/>
          <w:i/>
          <w:kern w:val="0"/>
          <w:sz w:val="24"/>
          <w:szCs w:val="24"/>
        </w:rPr>
        <w:lastRenderedPageBreak/>
        <w:t>Results.</w:t>
      </w:r>
    </w:p>
    <w:p w14:paraId="781246EE" w14:textId="7138BB4C" w:rsidR="000B2C45" w:rsidRPr="00AA5E35" w:rsidRDefault="00182BC3" w:rsidP="004554D8">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b/>
          <w:bCs/>
          <w:i/>
          <w:kern w:val="0"/>
          <w:sz w:val="24"/>
          <w:szCs w:val="24"/>
        </w:rPr>
        <w:t xml:space="preserve">Advisors </w:t>
      </w:r>
      <w:r w:rsidR="007801E9" w:rsidRPr="00AA5E35">
        <w:rPr>
          <w:rFonts w:ascii="Times New Roman" w:hAnsi="Times New Roman" w:cs="Times New Roman"/>
          <w:b/>
          <w:bCs/>
          <w:i/>
          <w:kern w:val="0"/>
          <w:sz w:val="24"/>
          <w:szCs w:val="24"/>
        </w:rPr>
        <w:t>persisted in</w:t>
      </w:r>
      <w:r w:rsidR="007D08EA" w:rsidRPr="00AA5E35">
        <w:rPr>
          <w:rFonts w:ascii="Times New Roman" w:hAnsi="Times New Roman" w:cs="Times New Roman"/>
          <w:b/>
          <w:bCs/>
          <w:i/>
          <w:kern w:val="0"/>
          <w:sz w:val="24"/>
          <w:szCs w:val="24"/>
        </w:rPr>
        <w:t xml:space="preserve"> </w:t>
      </w:r>
      <w:r w:rsidR="00511654" w:rsidRPr="00AA5E35">
        <w:rPr>
          <w:rFonts w:ascii="Times New Roman" w:hAnsi="Times New Roman" w:cs="Times New Roman" w:hint="eastAsia"/>
          <w:b/>
          <w:bCs/>
          <w:i/>
          <w:kern w:val="0"/>
          <w:sz w:val="24"/>
          <w:szCs w:val="24"/>
        </w:rPr>
        <w:t>preference accommodation</w:t>
      </w:r>
      <w:r w:rsidRPr="00AA5E35">
        <w:rPr>
          <w:rFonts w:ascii="Times New Roman" w:hAnsi="Times New Roman" w:cs="Times New Roman"/>
          <w:b/>
          <w:bCs/>
          <w:i/>
          <w:kern w:val="0"/>
          <w:sz w:val="24"/>
          <w:szCs w:val="24"/>
        </w:rPr>
        <w:t xml:space="preserve"> </w:t>
      </w:r>
      <w:r w:rsidR="00DC15FB" w:rsidRPr="00AA5E35">
        <w:rPr>
          <w:rFonts w:ascii="Times New Roman" w:hAnsi="Times New Roman" w:cs="Times New Roman" w:hint="eastAsia"/>
          <w:b/>
          <w:bCs/>
          <w:i/>
          <w:kern w:val="0"/>
          <w:sz w:val="24"/>
          <w:szCs w:val="24"/>
        </w:rPr>
        <w:t>even</w:t>
      </w:r>
      <w:r w:rsidR="00DC15FB" w:rsidRPr="00AA5E35">
        <w:rPr>
          <w:rFonts w:ascii="Times New Roman" w:hAnsi="Times New Roman" w:cs="Times New Roman"/>
          <w:b/>
          <w:bCs/>
          <w:i/>
          <w:kern w:val="0"/>
          <w:sz w:val="24"/>
          <w:szCs w:val="24"/>
        </w:rPr>
        <w:t xml:space="preserve"> </w:t>
      </w:r>
      <w:r w:rsidRPr="00AA5E35">
        <w:rPr>
          <w:rFonts w:ascii="Times New Roman" w:hAnsi="Times New Roman" w:cs="Times New Roman"/>
          <w:b/>
          <w:bCs/>
          <w:i/>
          <w:kern w:val="0"/>
          <w:sz w:val="24"/>
          <w:szCs w:val="24"/>
        </w:rPr>
        <w:t xml:space="preserve">when </w:t>
      </w:r>
      <w:r w:rsidR="00DE351D" w:rsidRPr="00AA5E35">
        <w:rPr>
          <w:rFonts w:ascii="Times New Roman" w:hAnsi="Times New Roman" w:cs="Times New Roman" w:hint="eastAsia"/>
          <w:b/>
          <w:bCs/>
          <w:i/>
          <w:kern w:val="0"/>
          <w:sz w:val="24"/>
          <w:szCs w:val="24"/>
        </w:rPr>
        <w:t xml:space="preserve">being </w:t>
      </w:r>
      <w:r w:rsidRPr="00AA5E35">
        <w:rPr>
          <w:rFonts w:ascii="Times New Roman" w:hAnsi="Times New Roman" w:cs="Times New Roman"/>
          <w:b/>
          <w:bCs/>
          <w:i/>
          <w:kern w:val="0"/>
          <w:sz w:val="24"/>
          <w:szCs w:val="24"/>
        </w:rPr>
        <w:t>frequently rejected</w:t>
      </w:r>
      <w:r w:rsidR="00511654" w:rsidRPr="00AA5E35">
        <w:rPr>
          <w:rFonts w:ascii="Times New Roman" w:hAnsi="Times New Roman" w:cs="Times New Roman" w:hint="eastAsia"/>
          <w:b/>
          <w:bCs/>
          <w:i/>
          <w:kern w:val="0"/>
          <w:sz w:val="24"/>
          <w:szCs w:val="24"/>
        </w:rPr>
        <w:t>.</w:t>
      </w:r>
    </w:p>
    <w:p w14:paraId="0EFEE2E7" w14:textId="4CBF57DC" w:rsidR="00187150" w:rsidRPr="00AC5A73" w:rsidRDefault="0034664B" w:rsidP="00AC5A73">
      <w:pPr>
        <w:adjustRightInd w:val="0"/>
        <w:snapToGrid w:val="0"/>
        <w:spacing w:line="360" w:lineRule="auto"/>
        <w:ind w:firstLine="420"/>
        <w:rPr>
          <w:rFonts w:ascii="Times New Roman" w:hAnsi="Times New Roman" w:cs="Times New Roman" w:hint="eastAsia"/>
          <w:sz w:val="24"/>
          <w:szCs w:val="24"/>
        </w:rPr>
      </w:pPr>
      <w:proofErr w:type="gramStart"/>
      <w:r w:rsidRPr="00AA5E35">
        <w:rPr>
          <w:rFonts w:ascii="Times New Roman" w:hAnsi="Times New Roman" w:cs="Times New Roman"/>
          <w:iCs/>
          <w:kern w:val="0"/>
          <w:sz w:val="24"/>
          <w:szCs w:val="24"/>
        </w:rPr>
        <w:t>Similar to</w:t>
      </w:r>
      <w:proofErr w:type="gramEnd"/>
      <w:r w:rsidRPr="00AA5E35">
        <w:rPr>
          <w:rFonts w:ascii="Times New Roman" w:hAnsi="Times New Roman" w:cs="Times New Roman"/>
          <w:iCs/>
          <w:kern w:val="0"/>
          <w:sz w:val="24"/>
          <w:szCs w:val="24"/>
        </w:rPr>
        <w:t xml:space="preserve"> </w:t>
      </w:r>
      <w:r w:rsidR="00A275E4" w:rsidRPr="00AA5E35">
        <w:rPr>
          <w:rFonts w:ascii="Times New Roman" w:hAnsi="Times New Roman" w:cs="Times New Roman"/>
          <w:sz w:val="24"/>
          <w:szCs w:val="24"/>
        </w:rPr>
        <w:t xml:space="preserve">Study </w:t>
      </w:r>
      <w:r w:rsidR="001C6710" w:rsidRPr="00AA5E35">
        <w:rPr>
          <w:rFonts w:ascii="Times New Roman" w:hAnsi="Times New Roman" w:cs="Times New Roman" w:hint="eastAsia"/>
          <w:sz w:val="24"/>
          <w:szCs w:val="24"/>
        </w:rPr>
        <w:t>3</w:t>
      </w:r>
      <w:r w:rsidR="00A275E4" w:rsidRPr="00AA5E35">
        <w:rPr>
          <w:rFonts w:ascii="Times New Roman" w:hAnsi="Times New Roman" w:cs="Times New Roman"/>
          <w:sz w:val="24"/>
          <w:szCs w:val="24"/>
        </w:rPr>
        <w:t xml:space="preserve">, </w:t>
      </w:r>
      <w:r w:rsidR="004E7E17" w:rsidRPr="00AA5E35">
        <w:rPr>
          <w:rFonts w:ascii="Times New Roman" w:hAnsi="Times New Roman" w:cs="Times New Roman" w:hint="eastAsia"/>
          <w:iCs/>
          <w:kern w:val="0"/>
          <w:sz w:val="24"/>
          <w:szCs w:val="24"/>
        </w:rPr>
        <w:t>t</w:t>
      </w:r>
      <w:r w:rsidR="004E7E17" w:rsidRPr="00AA5E35">
        <w:rPr>
          <w:rFonts w:ascii="Times New Roman" w:hAnsi="Times New Roman" w:cs="Times New Roman"/>
          <w:iCs/>
          <w:kern w:val="0"/>
          <w:sz w:val="24"/>
          <w:szCs w:val="24"/>
        </w:rPr>
        <w:t xml:space="preserve">he winning model (M7) outperformed all other candidate models </w:t>
      </w:r>
      <w:r w:rsidR="004E7E17" w:rsidRPr="00AA5E35">
        <w:rPr>
          <w:rFonts w:ascii="Times New Roman" w:hAnsi="Times New Roman" w:cs="Times New Roman" w:hint="eastAsia"/>
          <w:iCs/>
          <w:kern w:val="0"/>
          <w:sz w:val="24"/>
          <w:szCs w:val="24"/>
        </w:rPr>
        <w:t xml:space="preserve">in both sub-samples </w:t>
      </w:r>
      <w:bookmarkStart w:id="70" w:name="OLE_LINK33"/>
      <w:r w:rsidR="004E7E17" w:rsidRPr="00AA5E35">
        <w:rPr>
          <w:rFonts w:ascii="Times New Roman" w:hAnsi="Times New Roman" w:cs="Times New Roman"/>
          <w:iCs/>
          <w:kern w:val="0"/>
          <w:sz w:val="24"/>
          <w:szCs w:val="24"/>
        </w:rPr>
        <w:t>(</w:t>
      </w:r>
      <w:r w:rsidR="004E7E17" w:rsidRPr="00AA5E35">
        <w:rPr>
          <w:rFonts w:ascii="Times New Roman" w:hAnsi="Times New Roman" w:cs="Times New Roman"/>
          <w:b/>
          <w:bCs/>
          <w:iCs/>
          <w:kern w:val="0"/>
          <w:sz w:val="24"/>
          <w:szCs w:val="24"/>
        </w:rPr>
        <w:t xml:space="preserve">Fig. </w:t>
      </w:r>
      <w:r w:rsidR="00CF4A4F">
        <w:rPr>
          <w:rFonts w:ascii="Times New Roman" w:hAnsi="Times New Roman" w:cs="Times New Roman" w:hint="eastAsia"/>
          <w:b/>
          <w:bCs/>
          <w:iCs/>
          <w:kern w:val="0"/>
          <w:sz w:val="24"/>
          <w:szCs w:val="24"/>
        </w:rPr>
        <w:t>4a</w:t>
      </w:r>
      <w:r w:rsidR="004E7E17" w:rsidRPr="00AA5E35">
        <w:rPr>
          <w:rFonts w:ascii="Times New Roman" w:hAnsi="Times New Roman" w:cs="Times New Roman"/>
          <w:iCs/>
          <w:kern w:val="0"/>
          <w:sz w:val="24"/>
          <w:szCs w:val="24"/>
        </w:rPr>
        <w:t>)</w:t>
      </w:r>
      <w:bookmarkEnd w:id="70"/>
      <w:r w:rsidR="004E7E17" w:rsidRPr="00AA5E35">
        <w:rPr>
          <w:rFonts w:ascii="Times New Roman" w:hAnsi="Times New Roman" w:cs="Times New Roman"/>
          <w:iCs/>
          <w:kern w:val="0"/>
          <w:sz w:val="24"/>
          <w:szCs w:val="24"/>
        </w:rPr>
        <w:t xml:space="preserve">, </w:t>
      </w:r>
      <w:r w:rsidR="004E7E17" w:rsidRPr="00AA5E35">
        <w:rPr>
          <w:rFonts w:ascii="Times New Roman" w:hAnsi="Times New Roman" w:cs="Times New Roman" w:hint="eastAsia"/>
          <w:iCs/>
          <w:kern w:val="0"/>
          <w:sz w:val="24"/>
          <w:szCs w:val="24"/>
        </w:rPr>
        <w:t xml:space="preserve">and </w:t>
      </w:r>
      <w:r w:rsidR="004E7E17" w:rsidRPr="00AA5E35">
        <w:rPr>
          <w:rFonts w:ascii="Times New Roman" w:hAnsi="Times New Roman" w:cs="Times New Roman"/>
          <w:iCs/>
          <w:kern w:val="0"/>
          <w:sz w:val="24"/>
          <w:szCs w:val="24"/>
        </w:rPr>
        <w:t>accurately captur</w:t>
      </w:r>
      <w:r w:rsidR="004E7E17" w:rsidRPr="00AA5E35">
        <w:rPr>
          <w:rFonts w:ascii="Times New Roman" w:hAnsi="Times New Roman" w:cs="Times New Roman" w:hint="eastAsia"/>
          <w:iCs/>
          <w:kern w:val="0"/>
          <w:sz w:val="24"/>
          <w:szCs w:val="24"/>
        </w:rPr>
        <w:t>ed</w:t>
      </w:r>
      <w:r w:rsidR="004E7E17" w:rsidRPr="00AA5E35">
        <w:rPr>
          <w:rFonts w:ascii="Times New Roman" w:hAnsi="Times New Roman" w:cs="Times New Roman"/>
          <w:iCs/>
          <w:kern w:val="0"/>
          <w:sz w:val="24"/>
          <w:szCs w:val="24"/>
        </w:rPr>
        <w:t xml:space="preserve"> the true behavioral data </w:t>
      </w:r>
      <w:r w:rsidR="004E7E17" w:rsidRPr="00AA5E35">
        <w:rPr>
          <w:rFonts w:ascii="Times New Roman" w:hAnsi="Times New Roman" w:cs="Times New Roman"/>
          <w:sz w:val="24"/>
          <w:szCs w:val="24"/>
        </w:rPr>
        <w:t xml:space="preserve">in Study </w:t>
      </w:r>
      <w:r w:rsidR="004E7E17" w:rsidRPr="00AA5E35">
        <w:rPr>
          <w:rFonts w:ascii="Times New Roman" w:hAnsi="Times New Roman" w:cs="Times New Roman" w:hint="eastAsia"/>
          <w:sz w:val="24"/>
          <w:szCs w:val="24"/>
        </w:rPr>
        <w:t>4</w:t>
      </w:r>
      <w:r w:rsidR="004E7E17" w:rsidRPr="00AA5E35">
        <w:rPr>
          <w:rFonts w:ascii="Times New Roman" w:hAnsi="Times New Roman" w:cs="Times New Roman"/>
          <w:iCs/>
          <w:kern w:val="0"/>
          <w:sz w:val="24"/>
          <w:szCs w:val="24"/>
        </w:rPr>
        <w:t xml:space="preserve"> (</w:t>
      </w:r>
      <w:r w:rsidR="004E7E17" w:rsidRPr="00AA5E35">
        <w:rPr>
          <w:rFonts w:ascii="Times New Roman" w:hAnsi="Times New Roman" w:cs="Times New Roman"/>
          <w:b/>
          <w:bCs/>
          <w:iCs/>
          <w:kern w:val="0"/>
          <w:sz w:val="24"/>
          <w:szCs w:val="24"/>
        </w:rPr>
        <w:t>Fig. 3</w:t>
      </w:r>
      <w:r w:rsidR="00CF4A4F">
        <w:rPr>
          <w:rFonts w:ascii="Times New Roman" w:hAnsi="Times New Roman" w:cs="Times New Roman" w:hint="eastAsia"/>
          <w:b/>
          <w:bCs/>
          <w:iCs/>
          <w:kern w:val="0"/>
          <w:sz w:val="24"/>
          <w:szCs w:val="24"/>
        </w:rPr>
        <w:t>c</w:t>
      </w:r>
      <w:r w:rsidR="004E7E17" w:rsidRPr="00AA5E35">
        <w:rPr>
          <w:rFonts w:ascii="Times New Roman" w:hAnsi="Times New Roman" w:cs="Times New Roman"/>
          <w:iCs/>
          <w:kern w:val="0"/>
          <w:sz w:val="24"/>
          <w:szCs w:val="24"/>
        </w:rPr>
        <w:t xml:space="preserve">, </w:t>
      </w:r>
      <w:r w:rsidR="004E7E17" w:rsidRPr="00AA5E35">
        <w:rPr>
          <w:rFonts w:ascii="Times New Roman" w:hAnsi="Times New Roman" w:cs="Times New Roman" w:hint="eastAsia"/>
          <w:b/>
          <w:bCs/>
          <w:iCs/>
          <w:kern w:val="0"/>
          <w:sz w:val="24"/>
          <w:szCs w:val="24"/>
        </w:rPr>
        <w:t>Supplementary</w:t>
      </w:r>
      <w:r w:rsidR="004E7E17" w:rsidRPr="00AA5E35">
        <w:rPr>
          <w:rFonts w:ascii="Times New Roman" w:hAnsi="Times New Roman" w:cs="Times New Roman"/>
          <w:b/>
          <w:iCs/>
          <w:kern w:val="0"/>
          <w:sz w:val="24"/>
          <w:szCs w:val="24"/>
        </w:rPr>
        <w:t xml:space="preserve"> Table 1-2</w:t>
      </w:r>
      <w:r w:rsidR="004E7E17" w:rsidRPr="00AA5E35">
        <w:rPr>
          <w:rFonts w:ascii="Times New Roman" w:hAnsi="Times New Roman" w:cs="Times New Roman"/>
          <w:iCs/>
          <w:kern w:val="0"/>
          <w:sz w:val="24"/>
          <w:szCs w:val="24"/>
        </w:rPr>
        <w:t xml:space="preserve">, </w:t>
      </w:r>
      <w:r w:rsidR="004E7E17" w:rsidRPr="00AA5E35">
        <w:rPr>
          <w:rFonts w:ascii="Times New Roman" w:hAnsi="Times New Roman" w:cs="Times New Roman" w:hint="eastAsia"/>
          <w:b/>
          <w:bCs/>
          <w:iCs/>
          <w:kern w:val="0"/>
          <w:sz w:val="24"/>
          <w:szCs w:val="24"/>
        </w:rPr>
        <w:t>Supplementary</w:t>
      </w:r>
      <w:r w:rsidR="004E7E17" w:rsidRPr="00AA5E35">
        <w:rPr>
          <w:rFonts w:ascii="Times New Roman" w:hAnsi="Times New Roman" w:cs="Times New Roman"/>
          <w:b/>
          <w:iCs/>
          <w:kern w:val="0"/>
          <w:sz w:val="24"/>
          <w:szCs w:val="24"/>
        </w:rPr>
        <w:t xml:space="preserve"> Fig. 3</w:t>
      </w:r>
      <w:r w:rsidR="004E7E17" w:rsidRPr="00AA5E35">
        <w:rPr>
          <w:rFonts w:ascii="Times New Roman" w:hAnsi="Times New Roman" w:cs="Times New Roman"/>
          <w:iCs/>
          <w:kern w:val="0"/>
          <w:sz w:val="24"/>
          <w:szCs w:val="24"/>
        </w:rPr>
        <w:t xml:space="preserve">, and </w:t>
      </w:r>
      <w:r w:rsidR="004E7E17" w:rsidRPr="00AA5E35">
        <w:rPr>
          <w:rFonts w:ascii="Times New Roman" w:hAnsi="Times New Roman" w:cs="Times New Roman"/>
          <w:b/>
          <w:bCs/>
          <w:iCs/>
          <w:kern w:val="0"/>
          <w:sz w:val="24"/>
          <w:szCs w:val="24"/>
        </w:rPr>
        <w:t>Table 1</w:t>
      </w:r>
      <w:r w:rsidR="004E7E17" w:rsidRPr="00AA5E35">
        <w:rPr>
          <w:rFonts w:ascii="Times New Roman" w:hAnsi="Times New Roman" w:cs="Times New Roman"/>
          <w:iCs/>
          <w:kern w:val="0"/>
          <w:sz w:val="24"/>
          <w:szCs w:val="24"/>
        </w:rPr>
        <w:t>)</w:t>
      </w:r>
      <w:r w:rsidR="00E51470" w:rsidRPr="00AA5E35">
        <w:rPr>
          <w:rFonts w:ascii="Times New Roman" w:hAnsi="Times New Roman" w:cs="Times New Roman"/>
          <w:iCs/>
          <w:kern w:val="0"/>
          <w:sz w:val="24"/>
          <w:szCs w:val="24"/>
        </w:rPr>
        <w:t xml:space="preserve">. </w:t>
      </w:r>
      <w:r w:rsidR="00A73899">
        <w:rPr>
          <w:rFonts w:ascii="Times New Roman" w:hAnsi="Times New Roman" w:cs="Times New Roman" w:hint="eastAsia"/>
          <w:iCs/>
          <w:kern w:val="0"/>
          <w:sz w:val="24"/>
          <w:szCs w:val="24"/>
        </w:rPr>
        <w:t>P</w:t>
      </w:r>
      <w:r w:rsidR="00E51470" w:rsidRPr="00AA5E35">
        <w:rPr>
          <w:rFonts w:ascii="Times New Roman" w:hAnsi="Times New Roman" w:cs="Times New Roman"/>
          <w:iCs/>
          <w:kern w:val="0"/>
          <w:sz w:val="24"/>
          <w:szCs w:val="24"/>
        </w:rPr>
        <w:t xml:space="preserve">articipants demonstrated a marginal adjustment in their advising tendencies </w:t>
      </w:r>
      <w:r w:rsidR="00AC5A73">
        <w:rPr>
          <w:rFonts w:ascii="Times New Roman" w:hAnsi="Times New Roman" w:cs="Times New Roman" w:hint="eastAsia"/>
          <w:iCs/>
          <w:kern w:val="0"/>
          <w:sz w:val="24"/>
          <w:szCs w:val="24"/>
        </w:rPr>
        <w:t>responding</w:t>
      </w:r>
      <w:r w:rsidR="00E51470" w:rsidRPr="00AA5E35">
        <w:rPr>
          <w:rFonts w:ascii="Times New Roman" w:hAnsi="Times New Roman" w:cs="Times New Roman"/>
          <w:iCs/>
          <w:kern w:val="0"/>
          <w:sz w:val="24"/>
          <w:szCs w:val="24"/>
        </w:rPr>
        <w:t xml:space="preserve"> to advisees’ </w:t>
      </w:r>
      <w:r w:rsidR="00AC5A73">
        <w:rPr>
          <w:rFonts w:ascii="Times New Roman" w:hAnsi="Times New Roman" w:cs="Times New Roman" w:hint="eastAsia"/>
          <w:iCs/>
          <w:kern w:val="0"/>
          <w:sz w:val="24"/>
          <w:szCs w:val="24"/>
        </w:rPr>
        <w:t xml:space="preserve">various </w:t>
      </w:r>
      <w:r w:rsidR="00E51470" w:rsidRPr="00AA5E35">
        <w:rPr>
          <w:rFonts w:ascii="Times New Roman" w:hAnsi="Times New Roman" w:cs="Times New Roman"/>
          <w:iCs/>
          <w:kern w:val="0"/>
          <w:sz w:val="24"/>
          <w:szCs w:val="24"/>
        </w:rPr>
        <w:t>phased preferences (</w:t>
      </w:r>
      <w:r w:rsidR="00E51470" w:rsidRPr="00633342">
        <w:rPr>
          <w:rFonts w:ascii="Times New Roman" w:hAnsi="Times New Roman" w:cs="Times New Roman"/>
          <w:i/>
          <w:kern w:val="0"/>
          <w:sz w:val="24"/>
          <w:szCs w:val="24"/>
        </w:rPr>
        <w:t>b</w:t>
      </w:r>
      <w:r w:rsidR="00E51470" w:rsidRPr="00AA5E35">
        <w:rPr>
          <w:rFonts w:ascii="Times New Roman" w:hAnsi="Times New Roman" w:cs="Times New Roman"/>
          <w:iCs/>
          <w:kern w:val="0"/>
          <w:sz w:val="24"/>
          <w:szCs w:val="24"/>
        </w:rPr>
        <w:t xml:space="preserve"> = 0.30, </w:t>
      </w:r>
      <w:r w:rsidR="00E51470" w:rsidRPr="00633342">
        <w:rPr>
          <w:rFonts w:ascii="Times New Roman" w:hAnsi="Times New Roman" w:cs="Times New Roman"/>
          <w:i/>
          <w:kern w:val="0"/>
          <w:sz w:val="24"/>
          <w:szCs w:val="24"/>
        </w:rPr>
        <w:t>z</w:t>
      </w:r>
      <w:r w:rsidR="00E51470" w:rsidRPr="00AA5E35">
        <w:rPr>
          <w:rFonts w:ascii="Times New Roman" w:hAnsi="Times New Roman" w:cs="Times New Roman"/>
          <w:iCs/>
          <w:kern w:val="0"/>
          <w:sz w:val="24"/>
          <w:szCs w:val="24"/>
        </w:rPr>
        <w:t xml:space="preserve"> = 1.75, 95% CI = [-0.04, 0.64], </w:t>
      </w:r>
      <w:r w:rsidR="00E51470" w:rsidRPr="00633342">
        <w:rPr>
          <w:rFonts w:ascii="Times New Roman" w:hAnsi="Times New Roman" w:cs="Times New Roman"/>
          <w:i/>
          <w:kern w:val="0"/>
          <w:sz w:val="24"/>
          <w:szCs w:val="24"/>
        </w:rPr>
        <w:t>p</w:t>
      </w:r>
      <w:r w:rsidR="00E51470" w:rsidRPr="00AA5E35">
        <w:rPr>
          <w:rFonts w:ascii="Times New Roman" w:hAnsi="Times New Roman" w:cs="Times New Roman"/>
          <w:iCs/>
          <w:kern w:val="0"/>
          <w:sz w:val="24"/>
          <w:szCs w:val="24"/>
        </w:rPr>
        <w:t xml:space="preserve"> = .08, </w:t>
      </w:r>
      <w:r w:rsidR="00E51470" w:rsidRPr="00A73899">
        <w:rPr>
          <w:rFonts w:ascii="Times New Roman" w:hAnsi="Times New Roman" w:cs="Times New Roman"/>
          <w:b/>
          <w:bCs/>
          <w:iCs/>
          <w:kern w:val="0"/>
          <w:sz w:val="24"/>
          <w:szCs w:val="24"/>
        </w:rPr>
        <w:t>Fig. 3</w:t>
      </w:r>
      <w:r w:rsidR="00A73899">
        <w:rPr>
          <w:rFonts w:ascii="Times New Roman" w:hAnsi="Times New Roman" w:cs="Times New Roman" w:hint="eastAsia"/>
          <w:b/>
          <w:bCs/>
          <w:iCs/>
          <w:kern w:val="0"/>
          <w:sz w:val="24"/>
          <w:szCs w:val="24"/>
        </w:rPr>
        <w:t>c</w:t>
      </w:r>
      <w:r w:rsidR="00E51470" w:rsidRPr="00AA5E35">
        <w:rPr>
          <w:rFonts w:ascii="Times New Roman" w:hAnsi="Times New Roman" w:cs="Times New Roman"/>
          <w:iCs/>
          <w:kern w:val="0"/>
          <w:sz w:val="24"/>
          <w:szCs w:val="24"/>
        </w:rPr>
        <w:t xml:space="preserve">), </w:t>
      </w:r>
      <w:r w:rsidR="00A73899">
        <w:rPr>
          <w:rFonts w:ascii="Times New Roman" w:hAnsi="Times New Roman" w:cs="Times New Roman" w:hint="eastAsia"/>
          <w:iCs/>
          <w:kern w:val="0"/>
          <w:sz w:val="24"/>
          <w:szCs w:val="24"/>
        </w:rPr>
        <w:t>which</w:t>
      </w:r>
      <w:r w:rsidR="00E51470" w:rsidRPr="00AA5E35">
        <w:rPr>
          <w:rFonts w:ascii="Times New Roman" w:hAnsi="Times New Roman" w:cs="Times New Roman"/>
          <w:iCs/>
          <w:kern w:val="0"/>
          <w:sz w:val="24"/>
          <w:szCs w:val="24"/>
        </w:rPr>
        <w:t xml:space="preserve"> could be attributed to </w:t>
      </w:r>
      <w:r w:rsidR="00A73899">
        <w:rPr>
          <w:rFonts w:ascii="Times New Roman" w:hAnsi="Times New Roman" w:cs="Times New Roman" w:hint="eastAsia"/>
          <w:iCs/>
          <w:kern w:val="0"/>
          <w:sz w:val="24"/>
          <w:szCs w:val="24"/>
        </w:rPr>
        <w:t>a</w:t>
      </w:r>
      <w:r w:rsidR="00E51470" w:rsidRPr="00AA5E35">
        <w:rPr>
          <w:rFonts w:ascii="Times New Roman" w:hAnsi="Times New Roman" w:cs="Times New Roman"/>
          <w:iCs/>
          <w:kern w:val="0"/>
          <w:sz w:val="24"/>
          <w:szCs w:val="24"/>
        </w:rPr>
        <w:t xml:space="preserve"> generally larger optimistic learning bias in Study 4 </w:t>
      </w:r>
      <w:r w:rsidR="00E51470" w:rsidRPr="00AA5E35">
        <w:rPr>
          <w:rFonts w:ascii="Times New Roman" w:hAnsi="Times New Roman" w:cs="Times New Roman" w:hint="eastAsia"/>
          <w:iCs/>
          <w:kern w:val="0"/>
          <w:sz w:val="24"/>
          <w:szCs w:val="24"/>
        </w:rPr>
        <w:t>(</w:t>
      </w:r>
      <w:r w:rsidR="00E51470" w:rsidRPr="00AA5E35">
        <w:rPr>
          <w:rFonts w:ascii="Times New Roman" w:hAnsi="Times New Roman" w:cs="Times New Roman"/>
          <w:iCs/>
          <w:kern w:val="0"/>
          <w:sz w:val="24"/>
          <w:szCs w:val="24"/>
        </w:rPr>
        <w:t>compared to Study 3</w:t>
      </w:r>
      <w:r w:rsidR="00E51470" w:rsidRPr="00AA5E35">
        <w:rPr>
          <w:rFonts w:ascii="Times New Roman" w:hAnsi="Times New Roman" w:cs="Times New Roman" w:hint="eastAsia"/>
          <w:iCs/>
          <w:kern w:val="0"/>
          <w:sz w:val="24"/>
          <w:szCs w:val="24"/>
        </w:rPr>
        <w:t>)</w:t>
      </w:r>
      <w:r w:rsidR="00E51470" w:rsidRPr="00AA5E35">
        <w:rPr>
          <w:rFonts w:ascii="Times New Roman" w:hAnsi="Times New Roman" w:cs="Times New Roman"/>
          <w:iCs/>
          <w:kern w:val="0"/>
          <w:sz w:val="24"/>
          <w:szCs w:val="24"/>
        </w:rPr>
        <w:t xml:space="preserve"> (</w:t>
      </w:r>
      <w:r w:rsidR="00E51470" w:rsidRPr="00AA5E35">
        <w:rPr>
          <w:rFonts w:ascii="Times New Roman" w:hAnsi="Times New Roman" w:cs="Times New Roman"/>
          <w:b/>
          <w:bCs/>
          <w:iCs/>
          <w:kern w:val="0"/>
          <w:sz w:val="24"/>
          <w:szCs w:val="24"/>
        </w:rPr>
        <w:t>Table 3</w:t>
      </w:r>
      <w:r w:rsidR="00E51470" w:rsidRPr="00AA5E35">
        <w:rPr>
          <w:rFonts w:ascii="Times New Roman" w:hAnsi="Times New Roman" w:cs="Times New Roman"/>
          <w:iCs/>
          <w:kern w:val="0"/>
          <w:sz w:val="24"/>
          <w:szCs w:val="24"/>
        </w:rPr>
        <w:t>).</w:t>
      </w:r>
      <w:r w:rsidR="00887080" w:rsidRPr="00AA5E35">
        <w:rPr>
          <w:rFonts w:ascii="Times New Roman" w:hAnsi="Times New Roman" w:cs="Times New Roman" w:hint="eastAsia"/>
          <w:sz w:val="24"/>
          <w:szCs w:val="24"/>
        </w:rPr>
        <w:t xml:space="preserve"> </w:t>
      </w:r>
      <w:r w:rsidR="00DB1B89" w:rsidRPr="00AA5E35">
        <w:rPr>
          <w:rFonts w:ascii="Times New Roman" w:hAnsi="Times New Roman" w:cs="Times New Roman"/>
          <w:iCs/>
          <w:kern w:val="0"/>
          <w:sz w:val="24"/>
          <w:szCs w:val="24"/>
        </w:rPr>
        <w:t xml:space="preserve">Furthermore, </w:t>
      </w:r>
      <w:r w:rsidR="00DB1B89" w:rsidRPr="00AA5E35">
        <w:rPr>
          <w:rFonts w:ascii="Times New Roman" w:hAnsi="Times New Roman" w:cs="Times New Roman" w:hint="eastAsia"/>
          <w:iCs/>
          <w:kern w:val="0"/>
          <w:sz w:val="24"/>
          <w:szCs w:val="24"/>
        </w:rPr>
        <w:t>positive</w:t>
      </w:r>
      <w:r w:rsidR="00DB1B89" w:rsidRPr="00AA5E35">
        <w:rPr>
          <w:rFonts w:ascii="Times New Roman" w:hAnsi="Times New Roman" w:cs="Times New Roman"/>
          <w:iCs/>
          <w:kern w:val="0"/>
          <w:sz w:val="24"/>
          <w:szCs w:val="24"/>
        </w:rPr>
        <w:t xml:space="preserve"> correlations</w:t>
      </w:r>
      <w:r w:rsidR="001C6710" w:rsidRPr="00AA5E35">
        <w:rPr>
          <w:rFonts w:ascii="Times New Roman" w:hAnsi="Times New Roman" w:cs="Times New Roman" w:hint="eastAsia"/>
          <w:iCs/>
          <w:kern w:val="0"/>
          <w:sz w:val="24"/>
          <w:szCs w:val="24"/>
        </w:rPr>
        <w:t xml:space="preserve"> </w:t>
      </w:r>
      <w:r w:rsidR="00DB1B89" w:rsidRPr="00AA5E35">
        <w:rPr>
          <w:rFonts w:ascii="Times New Roman" w:hAnsi="Times New Roman" w:cs="Times New Roman"/>
          <w:iCs/>
          <w:kern w:val="0"/>
          <w:sz w:val="24"/>
          <w:szCs w:val="24"/>
        </w:rPr>
        <w:t xml:space="preserve">between the </w:t>
      </w:r>
      <w:r w:rsidR="00DB1B89" w:rsidRPr="00AA5E35">
        <w:rPr>
          <w:rFonts w:ascii="Times New Roman" w:hAnsi="Times New Roman" w:cs="Times New Roman" w:hint="eastAsia"/>
          <w:iCs/>
          <w:kern w:val="0"/>
          <w:sz w:val="24"/>
          <w:szCs w:val="24"/>
        </w:rPr>
        <w:t xml:space="preserve">optimistic </w:t>
      </w:r>
      <w:r w:rsidR="00DB1B89" w:rsidRPr="00AA5E35">
        <w:rPr>
          <w:rFonts w:ascii="Times New Roman" w:hAnsi="Times New Roman" w:cs="Times New Roman"/>
          <w:iCs/>
          <w:kern w:val="0"/>
          <w:sz w:val="24"/>
          <w:szCs w:val="24"/>
        </w:rPr>
        <w:t xml:space="preserve">learning bias </w:t>
      </w:r>
      <w:r w:rsidR="00DB1B89" w:rsidRPr="00AA5E35">
        <w:rPr>
          <w:rFonts w:ascii="Times New Roman" w:hAnsi="Times New Roman" w:cs="Times New Roman" w:hint="eastAsia"/>
          <w:iCs/>
          <w:kern w:val="0"/>
          <w:sz w:val="24"/>
          <w:szCs w:val="24"/>
        </w:rPr>
        <w:t>(</w:t>
      </w:r>
      <m:oMath>
        <m:r>
          <w:rPr>
            <w:rFonts w:ascii="Cambria Math" w:hAnsi="Cambria Math" w:cs="Times New Roman" w:hint="eastAsia"/>
            <w:kern w:val="0"/>
            <w:sz w:val="24"/>
            <w:szCs w:val="24"/>
          </w:rPr>
          <m:t>Δa</m:t>
        </m:r>
      </m:oMath>
      <w:r w:rsidR="00DB1B89" w:rsidRPr="00AA5E35">
        <w:rPr>
          <w:rFonts w:ascii="Times New Roman" w:hAnsi="Times New Roman" w:cs="Times New Roman"/>
          <w:iCs/>
          <w:kern w:val="0"/>
          <w:sz w:val="24"/>
          <w:szCs w:val="24"/>
        </w:rPr>
        <w:t xml:space="preserve">) and </w:t>
      </w:r>
      <w:r w:rsidR="00DB1B89" w:rsidRPr="00AA5E35">
        <w:rPr>
          <w:rFonts w:ascii="Times New Roman" w:hAnsi="Times New Roman" w:cs="Times New Roman" w:hint="eastAsia"/>
          <w:iCs/>
          <w:kern w:val="0"/>
          <w:sz w:val="24"/>
          <w:szCs w:val="24"/>
        </w:rPr>
        <w:t xml:space="preserve">the </w:t>
      </w:r>
      <w:r w:rsidR="0035739A">
        <w:rPr>
          <w:rFonts w:ascii="Times New Roman" w:hAnsi="Times New Roman" w:cs="Times New Roman" w:hint="eastAsia"/>
          <w:iCs/>
          <w:kern w:val="0"/>
          <w:sz w:val="24"/>
          <w:szCs w:val="24"/>
        </w:rPr>
        <w:t>rigidity</w:t>
      </w:r>
      <w:r w:rsidR="00DB1B89" w:rsidRPr="00AA5E35">
        <w:rPr>
          <w:rFonts w:ascii="Times New Roman" w:hAnsi="Times New Roman" w:cs="Times New Roman"/>
          <w:iCs/>
          <w:kern w:val="0"/>
          <w:sz w:val="24"/>
          <w:szCs w:val="24"/>
        </w:rPr>
        <w:t xml:space="preserve"> </w:t>
      </w:r>
      <w:r w:rsidR="00DB1B89" w:rsidRPr="00AA5E35">
        <w:rPr>
          <w:rFonts w:ascii="Times New Roman" w:hAnsi="Times New Roman" w:cs="Times New Roman" w:hint="eastAsia"/>
          <w:iCs/>
          <w:kern w:val="0"/>
          <w:sz w:val="24"/>
          <w:szCs w:val="24"/>
        </w:rPr>
        <w:t>of providing aligned advice</w:t>
      </w:r>
      <w:r w:rsidR="00CE3341" w:rsidRPr="00AA5E35">
        <w:rPr>
          <w:rFonts w:ascii="Times New Roman" w:hAnsi="Times New Roman" w:cs="Times New Roman" w:hint="eastAsia"/>
          <w:iCs/>
          <w:kern w:val="0"/>
          <w:sz w:val="24"/>
          <w:szCs w:val="24"/>
        </w:rPr>
        <w:t xml:space="preserve"> were observed</w:t>
      </w:r>
      <w:r w:rsidR="00CB787F" w:rsidRPr="00AA5E35">
        <w:rPr>
          <w:rFonts w:ascii="Times New Roman" w:hAnsi="Times New Roman" w:cs="Times New Roman" w:hint="eastAsia"/>
          <w:iCs/>
          <w:kern w:val="0"/>
          <w:sz w:val="24"/>
          <w:szCs w:val="24"/>
        </w:rPr>
        <w:t xml:space="preserve"> </w:t>
      </w:r>
      <w:r w:rsidR="00CB787F" w:rsidRPr="00AA5E35">
        <w:rPr>
          <w:rFonts w:ascii="Times New Roman" w:hAnsi="Times New Roman" w:cs="Times New Roman"/>
          <w:iCs/>
          <w:kern w:val="0"/>
          <w:sz w:val="24"/>
          <w:szCs w:val="24"/>
        </w:rPr>
        <w:t>(</w:t>
      </w:r>
      <w:r w:rsidR="00CB787F" w:rsidRPr="00AA5E35">
        <w:rPr>
          <w:rFonts w:ascii="Times New Roman" w:hAnsi="Times New Roman" w:cs="Times New Roman"/>
          <w:b/>
          <w:bCs/>
          <w:iCs/>
          <w:kern w:val="0"/>
          <w:sz w:val="24"/>
          <w:szCs w:val="24"/>
        </w:rPr>
        <w:t xml:space="preserve">Table </w:t>
      </w:r>
      <w:r w:rsidR="00CB787F" w:rsidRPr="00AA5E35">
        <w:rPr>
          <w:rFonts w:ascii="Times New Roman" w:hAnsi="Times New Roman" w:cs="Times New Roman" w:hint="eastAsia"/>
          <w:b/>
          <w:bCs/>
          <w:iCs/>
          <w:kern w:val="0"/>
          <w:sz w:val="24"/>
          <w:szCs w:val="24"/>
        </w:rPr>
        <w:t>4</w:t>
      </w:r>
      <w:r w:rsidR="00CB787F" w:rsidRPr="00AA5E35">
        <w:rPr>
          <w:rFonts w:ascii="Times New Roman" w:hAnsi="Times New Roman" w:cs="Times New Roman"/>
          <w:iCs/>
          <w:kern w:val="0"/>
          <w:sz w:val="24"/>
          <w:szCs w:val="24"/>
        </w:rPr>
        <w:t>)</w:t>
      </w:r>
      <w:r w:rsidR="00DB1B89" w:rsidRPr="00AA5E35">
        <w:rPr>
          <w:rFonts w:ascii="Times New Roman" w:hAnsi="Times New Roman" w:cs="Times New Roman"/>
          <w:iCs/>
          <w:kern w:val="0"/>
          <w:sz w:val="24"/>
          <w:szCs w:val="24"/>
        </w:rPr>
        <w:t>.</w:t>
      </w:r>
      <w:bookmarkStart w:id="71" w:name="OLE_LINK78"/>
      <w:r w:rsidR="00DB1B89" w:rsidRPr="00AA5E35">
        <w:rPr>
          <w:rFonts w:ascii="Times New Roman" w:hAnsi="Times New Roman" w:cs="Times New Roman"/>
          <w:iCs/>
          <w:kern w:val="0"/>
          <w:sz w:val="24"/>
          <w:szCs w:val="24"/>
        </w:rPr>
        <w:t xml:space="preserve"> </w:t>
      </w:r>
      <w:bookmarkEnd w:id="71"/>
      <w:r w:rsidR="00187150" w:rsidRPr="00AA5E35">
        <w:rPr>
          <w:rFonts w:ascii="Times New Roman" w:hAnsi="Times New Roman" w:cs="Times New Roman"/>
          <w:iCs/>
          <w:kern w:val="0"/>
          <w:sz w:val="24"/>
          <w:szCs w:val="24"/>
        </w:rPr>
        <w:t xml:space="preserve">These results </w:t>
      </w:r>
      <w:r w:rsidR="008D3F8E" w:rsidRPr="00AA5E35">
        <w:rPr>
          <w:rFonts w:ascii="Times New Roman" w:hAnsi="Times New Roman" w:cs="Times New Roman" w:hint="eastAsia"/>
          <w:iCs/>
          <w:kern w:val="0"/>
          <w:sz w:val="24"/>
          <w:szCs w:val="24"/>
        </w:rPr>
        <w:t>further support</w:t>
      </w:r>
      <w:r w:rsidR="00187150" w:rsidRPr="00AA5E35">
        <w:rPr>
          <w:rFonts w:ascii="Times New Roman" w:hAnsi="Times New Roman" w:cs="Times New Roman"/>
          <w:iCs/>
          <w:kern w:val="0"/>
          <w:sz w:val="24"/>
          <w:szCs w:val="24"/>
        </w:rPr>
        <w:t xml:space="preserve"> the notion that advisors </w:t>
      </w:r>
      <w:r w:rsidR="003514A4" w:rsidRPr="00AA5E35">
        <w:rPr>
          <w:rFonts w:ascii="Times New Roman" w:hAnsi="Times New Roman" w:cs="Times New Roman" w:hint="eastAsia"/>
          <w:iCs/>
          <w:kern w:val="0"/>
          <w:sz w:val="24"/>
          <w:szCs w:val="24"/>
        </w:rPr>
        <w:t xml:space="preserve">persisted </w:t>
      </w:r>
      <w:r w:rsidR="00D76342" w:rsidRPr="00AA5E35">
        <w:rPr>
          <w:rFonts w:ascii="Times New Roman" w:hAnsi="Times New Roman" w:cs="Times New Roman" w:hint="eastAsia"/>
          <w:iCs/>
          <w:kern w:val="0"/>
          <w:sz w:val="24"/>
          <w:szCs w:val="24"/>
        </w:rPr>
        <w:t xml:space="preserve">to </w:t>
      </w:r>
      <w:r w:rsidR="003514A4" w:rsidRPr="00AA5E35">
        <w:rPr>
          <w:rFonts w:ascii="Times New Roman" w:hAnsi="Times New Roman" w:cs="Times New Roman" w:hint="eastAsia"/>
          <w:iCs/>
          <w:kern w:val="0"/>
          <w:sz w:val="24"/>
          <w:szCs w:val="24"/>
        </w:rPr>
        <w:t>strive for</w:t>
      </w:r>
      <w:r w:rsidR="00D76342" w:rsidRPr="00AA5E35">
        <w:rPr>
          <w:rFonts w:ascii="Times New Roman" w:hAnsi="Times New Roman" w:cs="Times New Roman" w:hint="eastAsia"/>
          <w:iCs/>
          <w:kern w:val="0"/>
          <w:sz w:val="24"/>
          <w:szCs w:val="24"/>
        </w:rPr>
        <w:t xml:space="preserve"> acceptance </w:t>
      </w:r>
      <w:r w:rsidR="003514A4" w:rsidRPr="00AA5E35">
        <w:rPr>
          <w:rFonts w:ascii="Times New Roman" w:hAnsi="Times New Roman" w:cs="Times New Roman" w:hint="eastAsia"/>
          <w:iCs/>
          <w:kern w:val="0"/>
          <w:sz w:val="24"/>
          <w:szCs w:val="24"/>
        </w:rPr>
        <w:t>by adapting to</w:t>
      </w:r>
      <w:r w:rsidR="00187150" w:rsidRPr="00AA5E35">
        <w:rPr>
          <w:rFonts w:ascii="Times New Roman" w:hAnsi="Times New Roman" w:cs="Times New Roman"/>
          <w:iCs/>
          <w:kern w:val="0"/>
          <w:sz w:val="24"/>
          <w:szCs w:val="24"/>
        </w:rPr>
        <w:t xml:space="preserve"> advisees</w:t>
      </w:r>
      <w:r w:rsidR="00EA5117" w:rsidRPr="00AA5E35">
        <w:rPr>
          <w:rFonts w:ascii="Times New Roman" w:hAnsi="Times New Roman" w:cs="Times New Roman"/>
          <w:iCs/>
          <w:kern w:val="0"/>
          <w:sz w:val="24"/>
          <w:szCs w:val="24"/>
        </w:rPr>
        <w:t>’</w:t>
      </w:r>
      <w:r w:rsidR="00187150" w:rsidRPr="00AA5E35">
        <w:rPr>
          <w:rFonts w:ascii="Times New Roman" w:hAnsi="Times New Roman" w:cs="Times New Roman"/>
          <w:iCs/>
          <w:kern w:val="0"/>
          <w:sz w:val="24"/>
          <w:szCs w:val="24"/>
        </w:rPr>
        <w:t xml:space="preserve"> </w:t>
      </w:r>
      <w:r w:rsidR="00D76342" w:rsidRPr="00AA5E35">
        <w:rPr>
          <w:rFonts w:ascii="Times New Roman" w:hAnsi="Times New Roman" w:cs="Times New Roman" w:hint="eastAsia"/>
          <w:iCs/>
          <w:kern w:val="0"/>
          <w:sz w:val="24"/>
          <w:szCs w:val="24"/>
        </w:rPr>
        <w:t xml:space="preserve">phased </w:t>
      </w:r>
      <w:r w:rsidR="00187150" w:rsidRPr="00AA5E35">
        <w:rPr>
          <w:rFonts w:ascii="Times New Roman" w:hAnsi="Times New Roman" w:cs="Times New Roman"/>
          <w:iCs/>
          <w:kern w:val="0"/>
          <w:sz w:val="24"/>
          <w:szCs w:val="24"/>
        </w:rPr>
        <w:t xml:space="preserve">preferences, even when </w:t>
      </w:r>
      <w:r w:rsidR="00C60CC1" w:rsidRPr="00AA5E35">
        <w:rPr>
          <w:rFonts w:ascii="Times New Roman" w:hAnsi="Times New Roman" w:cs="Times New Roman"/>
          <w:iCs/>
          <w:kern w:val="0"/>
          <w:sz w:val="24"/>
          <w:szCs w:val="24"/>
        </w:rPr>
        <w:t xml:space="preserve">the </w:t>
      </w:r>
      <w:r w:rsidR="00187150" w:rsidRPr="00AA5E35">
        <w:rPr>
          <w:rFonts w:ascii="Times New Roman" w:hAnsi="Times New Roman" w:cs="Times New Roman"/>
          <w:iCs/>
          <w:kern w:val="0"/>
          <w:sz w:val="24"/>
          <w:szCs w:val="24"/>
        </w:rPr>
        <w:t xml:space="preserve">acceptance </w:t>
      </w:r>
      <w:r w:rsidR="00C60CC1" w:rsidRPr="00AA5E35">
        <w:rPr>
          <w:rFonts w:ascii="Times New Roman" w:hAnsi="Times New Roman" w:cs="Times New Roman"/>
          <w:iCs/>
          <w:kern w:val="0"/>
          <w:sz w:val="24"/>
          <w:szCs w:val="24"/>
        </w:rPr>
        <w:t xml:space="preserve">of advice </w:t>
      </w:r>
      <w:r w:rsidR="00612355" w:rsidRPr="00AA5E35">
        <w:rPr>
          <w:rFonts w:ascii="Times New Roman" w:hAnsi="Times New Roman" w:cs="Times New Roman" w:hint="eastAsia"/>
          <w:iCs/>
          <w:kern w:val="0"/>
          <w:sz w:val="24"/>
          <w:szCs w:val="24"/>
        </w:rPr>
        <w:t>was</w:t>
      </w:r>
      <w:r w:rsidR="00187150" w:rsidRPr="00AA5E35">
        <w:rPr>
          <w:rFonts w:ascii="Times New Roman" w:hAnsi="Times New Roman" w:cs="Times New Roman"/>
          <w:iCs/>
          <w:kern w:val="0"/>
          <w:sz w:val="24"/>
          <w:szCs w:val="24"/>
        </w:rPr>
        <w:t xml:space="preserve"> </w:t>
      </w:r>
      <w:r w:rsidR="008D3F8E" w:rsidRPr="00AA5E35">
        <w:rPr>
          <w:rFonts w:ascii="Times New Roman" w:hAnsi="Times New Roman" w:cs="Times New Roman" w:hint="eastAsia"/>
          <w:iCs/>
          <w:kern w:val="0"/>
          <w:sz w:val="24"/>
          <w:szCs w:val="24"/>
        </w:rPr>
        <w:t>scant</w:t>
      </w:r>
      <w:r w:rsidR="00187150" w:rsidRPr="00AA5E35">
        <w:rPr>
          <w:rFonts w:ascii="Times New Roman" w:hAnsi="Times New Roman" w:cs="Times New Roman"/>
          <w:iCs/>
          <w:kern w:val="0"/>
          <w:sz w:val="24"/>
          <w:szCs w:val="24"/>
        </w:rPr>
        <w:t xml:space="preserve">. </w:t>
      </w:r>
    </w:p>
    <w:p w14:paraId="2A0CFAA5" w14:textId="77777777" w:rsidR="00E61EEB" w:rsidRPr="00AA5E35" w:rsidRDefault="00E61EEB" w:rsidP="00ED3750">
      <w:pPr>
        <w:adjustRightInd w:val="0"/>
        <w:snapToGrid w:val="0"/>
        <w:spacing w:line="360" w:lineRule="auto"/>
        <w:rPr>
          <w:rFonts w:ascii="Times New Roman" w:hAnsi="Times New Roman" w:cs="Times New Roman"/>
          <w:iCs/>
          <w:kern w:val="0"/>
          <w:sz w:val="24"/>
          <w:szCs w:val="24"/>
        </w:rPr>
      </w:pPr>
    </w:p>
    <w:p w14:paraId="62D61C76" w14:textId="542ED0CF" w:rsidR="00ED3750" w:rsidRPr="00AA5E35" w:rsidRDefault="00CB28A7" w:rsidP="00ED3750">
      <w:pPr>
        <w:adjustRightInd w:val="0"/>
        <w:snapToGrid w:val="0"/>
        <w:spacing w:line="360" w:lineRule="auto"/>
        <w:rPr>
          <w:rFonts w:ascii="Times New Roman" w:hAnsi="Times New Roman" w:cs="Times New Roman"/>
          <w:b/>
          <w:bCs/>
          <w:i/>
          <w:kern w:val="0"/>
          <w:sz w:val="24"/>
          <w:szCs w:val="24"/>
        </w:rPr>
      </w:pPr>
      <w:r w:rsidRPr="00AA5E35">
        <w:rPr>
          <w:rFonts w:ascii="Times New Roman" w:hAnsi="Times New Roman" w:cs="Times New Roman" w:hint="eastAsia"/>
          <w:b/>
          <w:bCs/>
          <w:i/>
          <w:kern w:val="0"/>
          <w:sz w:val="24"/>
          <w:szCs w:val="24"/>
        </w:rPr>
        <w:t>Alignment bias was not advisors</w:t>
      </w:r>
      <w:r w:rsidRPr="00AA5E35">
        <w:rPr>
          <w:rFonts w:ascii="Times New Roman" w:hAnsi="Times New Roman" w:cs="Times New Roman"/>
          <w:b/>
          <w:bCs/>
          <w:i/>
          <w:kern w:val="0"/>
          <w:sz w:val="24"/>
          <w:szCs w:val="24"/>
        </w:rPr>
        <w:t>’</w:t>
      </w:r>
      <w:r w:rsidRPr="00AA5E35">
        <w:rPr>
          <w:rFonts w:ascii="Times New Roman" w:hAnsi="Times New Roman" w:cs="Times New Roman" w:hint="eastAsia"/>
          <w:b/>
          <w:bCs/>
          <w:i/>
          <w:kern w:val="0"/>
          <w:sz w:val="24"/>
          <w:szCs w:val="24"/>
        </w:rPr>
        <w:t xml:space="preserve"> attempt to </w:t>
      </w:r>
      <w:r w:rsidR="009A0459" w:rsidRPr="00AA5E35">
        <w:rPr>
          <w:rFonts w:ascii="Times New Roman" w:hAnsi="Times New Roman" w:cs="Times New Roman" w:hint="eastAsia"/>
          <w:b/>
          <w:bCs/>
          <w:i/>
          <w:iCs/>
          <w:kern w:val="0"/>
          <w:sz w:val="24"/>
          <w:szCs w:val="24"/>
        </w:rPr>
        <w:t xml:space="preserve">evade </w:t>
      </w:r>
      <w:r w:rsidRPr="00AA5E35">
        <w:rPr>
          <w:rFonts w:ascii="Times New Roman" w:hAnsi="Times New Roman" w:cs="Times New Roman" w:hint="eastAsia"/>
          <w:b/>
          <w:bCs/>
          <w:i/>
          <w:kern w:val="0"/>
          <w:sz w:val="24"/>
          <w:szCs w:val="24"/>
        </w:rPr>
        <w:t>responsibility</w:t>
      </w:r>
      <w:r w:rsidR="00ED3750" w:rsidRPr="00AA5E35">
        <w:rPr>
          <w:rFonts w:ascii="Times New Roman" w:hAnsi="Times New Roman" w:cs="Times New Roman" w:hint="eastAsia"/>
          <w:b/>
          <w:bCs/>
          <w:i/>
          <w:kern w:val="0"/>
          <w:sz w:val="24"/>
          <w:szCs w:val="24"/>
        </w:rPr>
        <w:t>.</w:t>
      </w:r>
    </w:p>
    <w:p w14:paraId="1BF928C8" w14:textId="69DBC1F2" w:rsidR="00ED3750" w:rsidRPr="00AA5E35" w:rsidRDefault="00CB28A7" w:rsidP="00561CB2">
      <w:pPr>
        <w:adjustRightInd w:val="0"/>
        <w:snapToGrid w:val="0"/>
        <w:spacing w:line="360" w:lineRule="auto"/>
        <w:rPr>
          <w:rFonts w:ascii="Times New Roman" w:hAnsi="Times New Roman" w:cs="Times New Roman"/>
          <w:iCs/>
          <w:kern w:val="0"/>
          <w:sz w:val="24"/>
          <w:szCs w:val="24"/>
        </w:rPr>
      </w:pPr>
      <w:r w:rsidRPr="00AA5E35">
        <w:rPr>
          <w:rFonts w:ascii="Times New Roman" w:hAnsi="Times New Roman" w:cs="Times New Roman"/>
          <w:iCs/>
          <w:kern w:val="0"/>
          <w:sz w:val="24"/>
          <w:szCs w:val="24"/>
        </w:rPr>
        <w:tab/>
      </w:r>
      <w:r w:rsidR="00C96F9D" w:rsidRPr="00AA5E35">
        <w:rPr>
          <w:rFonts w:ascii="Times New Roman" w:hAnsi="Times New Roman" w:cs="Times New Roman"/>
          <w:iCs/>
          <w:kern w:val="0"/>
          <w:sz w:val="24"/>
          <w:szCs w:val="24"/>
        </w:rPr>
        <w:t xml:space="preserve">Despite evidence </w:t>
      </w:r>
      <w:r w:rsidR="004E7B96" w:rsidRPr="00AA5E35">
        <w:rPr>
          <w:rFonts w:ascii="Times New Roman" w:hAnsi="Times New Roman" w:cs="Times New Roman" w:hint="eastAsia"/>
          <w:iCs/>
          <w:kern w:val="0"/>
          <w:sz w:val="24"/>
          <w:szCs w:val="24"/>
        </w:rPr>
        <w:t xml:space="preserve">from </w:t>
      </w:r>
      <w:r w:rsidR="004E7B96" w:rsidRPr="00AA5E35">
        <w:rPr>
          <w:rFonts w:ascii="Times New Roman" w:hAnsi="Times New Roman" w:cs="Times New Roman"/>
          <w:iCs/>
          <w:kern w:val="0"/>
          <w:sz w:val="24"/>
          <w:szCs w:val="24"/>
        </w:rPr>
        <w:t xml:space="preserve">computational </w:t>
      </w:r>
      <w:r w:rsidR="004E7B96" w:rsidRPr="00AA5E35">
        <w:rPr>
          <w:rFonts w:ascii="Times New Roman" w:hAnsi="Times New Roman" w:cs="Times New Roman" w:hint="eastAsia"/>
          <w:iCs/>
          <w:kern w:val="0"/>
          <w:sz w:val="24"/>
          <w:szCs w:val="24"/>
        </w:rPr>
        <w:t xml:space="preserve">modeling </w:t>
      </w:r>
      <w:r w:rsidR="0035739A">
        <w:rPr>
          <w:rFonts w:ascii="Times New Roman" w:hAnsi="Times New Roman" w:cs="Times New Roman" w:hint="eastAsia"/>
          <w:iCs/>
          <w:kern w:val="0"/>
          <w:sz w:val="24"/>
          <w:szCs w:val="24"/>
        </w:rPr>
        <w:t>already claimed</w:t>
      </w:r>
      <w:r w:rsidR="00C96F9D" w:rsidRPr="00AA5E35">
        <w:rPr>
          <w:rFonts w:ascii="Times New Roman" w:hAnsi="Times New Roman" w:cs="Times New Roman"/>
          <w:iCs/>
          <w:kern w:val="0"/>
          <w:sz w:val="24"/>
          <w:szCs w:val="24"/>
        </w:rPr>
        <w:t xml:space="preserve"> </w:t>
      </w:r>
      <w:bookmarkStart w:id="72" w:name="OLE_LINK31"/>
      <w:r w:rsidR="00151E64" w:rsidRPr="00AA5E35">
        <w:rPr>
          <w:rFonts w:ascii="Times New Roman" w:hAnsi="Times New Roman" w:cs="Times New Roman" w:hint="eastAsia"/>
          <w:iCs/>
          <w:kern w:val="0"/>
          <w:sz w:val="24"/>
          <w:szCs w:val="24"/>
        </w:rPr>
        <w:t>the pursuit of</w:t>
      </w:r>
      <w:bookmarkEnd w:id="72"/>
      <w:r w:rsidR="00151E64" w:rsidRPr="00AA5E35">
        <w:rPr>
          <w:rFonts w:ascii="Times New Roman" w:hAnsi="Times New Roman" w:cs="Times New Roman" w:hint="eastAsia"/>
          <w:iCs/>
          <w:kern w:val="0"/>
          <w:sz w:val="24"/>
          <w:szCs w:val="24"/>
        </w:rPr>
        <w:t xml:space="preserve"> </w:t>
      </w:r>
      <w:r w:rsidR="00C96F9D" w:rsidRPr="00AA5E35">
        <w:rPr>
          <w:rFonts w:ascii="Times New Roman" w:hAnsi="Times New Roman" w:cs="Times New Roman"/>
          <w:iCs/>
          <w:kern w:val="0"/>
          <w:sz w:val="24"/>
          <w:szCs w:val="24"/>
        </w:rPr>
        <w:t xml:space="preserve">acceptance rather than </w:t>
      </w:r>
      <w:r w:rsidR="00151E64" w:rsidRPr="00AA5E35">
        <w:rPr>
          <w:rFonts w:ascii="Times New Roman" w:hAnsi="Times New Roman" w:cs="Times New Roman" w:hint="eastAsia"/>
          <w:iCs/>
          <w:kern w:val="0"/>
          <w:sz w:val="24"/>
          <w:szCs w:val="24"/>
        </w:rPr>
        <w:t xml:space="preserve">opinion alignment </w:t>
      </w:r>
      <w:r w:rsidR="00151E64" w:rsidRPr="00AA5E35">
        <w:rPr>
          <w:rFonts w:ascii="Times New Roman" w:hAnsi="Times New Roman" w:cs="Times New Roman" w:hint="eastAsia"/>
          <w:i/>
          <w:kern w:val="0"/>
          <w:sz w:val="24"/>
          <w:szCs w:val="24"/>
        </w:rPr>
        <w:t>per se.</w:t>
      </w:r>
      <w:r w:rsidR="00151E64" w:rsidRPr="00AA5E35">
        <w:rPr>
          <w:rFonts w:ascii="Times New Roman" w:hAnsi="Times New Roman" w:cs="Times New Roman" w:hint="eastAsia"/>
          <w:iCs/>
          <w:kern w:val="0"/>
          <w:sz w:val="24"/>
          <w:szCs w:val="24"/>
        </w:rPr>
        <w:t xml:space="preserve"> (</w:t>
      </w:r>
      <w:r w:rsidR="00AD0C7C" w:rsidRPr="00AA5E35">
        <w:rPr>
          <w:rFonts w:ascii="Times New Roman" w:hAnsi="Times New Roman" w:cs="Times New Roman" w:hint="eastAsia"/>
          <w:iCs/>
          <w:kern w:val="0"/>
          <w:sz w:val="24"/>
          <w:szCs w:val="24"/>
        </w:rPr>
        <w:t xml:space="preserve">to </w:t>
      </w:r>
      <w:r w:rsidR="00C96F9D" w:rsidRPr="00AA5E35">
        <w:rPr>
          <w:rFonts w:ascii="Times New Roman" w:hAnsi="Times New Roman" w:cs="Times New Roman"/>
          <w:iCs/>
          <w:kern w:val="0"/>
          <w:sz w:val="24"/>
          <w:szCs w:val="24"/>
        </w:rPr>
        <w:t>achiev</w:t>
      </w:r>
      <w:r w:rsidR="00AD0C7C" w:rsidRPr="00AA5E35">
        <w:rPr>
          <w:rFonts w:ascii="Times New Roman" w:hAnsi="Times New Roman" w:cs="Times New Roman" w:hint="eastAsia"/>
          <w:iCs/>
          <w:kern w:val="0"/>
          <w:sz w:val="24"/>
          <w:szCs w:val="24"/>
        </w:rPr>
        <w:t>e</w:t>
      </w:r>
      <w:r w:rsidR="00C96F9D" w:rsidRPr="00AA5E35">
        <w:rPr>
          <w:rFonts w:ascii="Times New Roman" w:hAnsi="Times New Roman" w:cs="Times New Roman"/>
          <w:iCs/>
          <w:kern w:val="0"/>
          <w:sz w:val="24"/>
          <w:szCs w:val="24"/>
        </w:rPr>
        <w:t xml:space="preserve"> coherence or avoid responsibility) </w:t>
      </w:r>
      <w:r w:rsidR="004E7B96" w:rsidRPr="00AA5E35">
        <w:rPr>
          <w:rFonts w:ascii="Times New Roman" w:hAnsi="Times New Roman" w:cs="Times New Roman" w:hint="eastAsia"/>
          <w:iCs/>
          <w:kern w:val="0"/>
          <w:sz w:val="24"/>
          <w:szCs w:val="24"/>
        </w:rPr>
        <w:t>serv</w:t>
      </w:r>
      <w:r w:rsidR="0035739A">
        <w:rPr>
          <w:rFonts w:ascii="Times New Roman" w:hAnsi="Times New Roman" w:cs="Times New Roman" w:hint="eastAsia"/>
          <w:iCs/>
          <w:kern w:val="0"/>
          <w:sz w:val="24"/>
          <w:szCs w:val="24"/>
        </w:rPr>
        <w:t>ing</w:t>
      </w:r>
      <w:r w:rsidR="004E7B96" w:rsidRPr="00AA5E35">
        <w:rPr>
          <w:rFonts w:ascii="Times New Roman" w:hAnsi="Times New Roman" w:cs="Times New Roman" w:hint="eastAsia"/>
          <w:iCs/>
          <w:kern w:val="0"/>
          <w:sz w:val="24"/>
          <w:szCs w:val="24"/>
        </w:rPr>
        <w:t xml:space="preserve"> </w:t>
      </w:r>
      <w:r w:rsidR="00C96F9D" w:rsidRPr="00AA5E35">
        <w:rPr>
          <w:rFonts w:ascii="Times New Roman" w:hAnsi="Times New Roman" w:cs="Times New Roman"/>
          <w:iCs/>
          <w:kern w:val="0"/>
          <w:sz w:val="24"/>
          <w:szCs w:val="24"/>
        </w:rPr>
        <w:t xml:space="preserve">as the dominant intention behind alignment bias, we further </w:t>
      </w:r>
      <w:r w:rsidR="004D6425" w:rsidRPr="00AA5E35">
        <w:rPr>
          <w:rFonts w:ascii="Times New Roman" w:hAnsi="Times New Roman" w:cs="Times New Roman" w:hint="eastAsia"/>
          <w:iCs/>
          <w:kern w:val="0"/>
          <w:sz w:val="24"/>
          <w:szCs w:val="24"/>
        </w:rPr>
        <w:t>leveraged behavioral evidence</w:t>
      </w:r>
      <w:r w:rsidR="004D6425" w:rsidRPr="00AA5E35">
        <w:rPr>
          <w:rFonts w:ascii="Times New Roman" w:hAnsi="Times New Roman" w:cs="Times New Roman"/>
          <w:iCs/>
          <w:kern w:val="0"/>
          <w:sz w:val="24"/>
          <w:szCs w:val="24"/>
        </w:rPr>
        <w:t xml:space="preserve"> </w:t>
      </w:r>
      <w:r w:rsidR="004D6425" w:rsidRPr="00AA5E35">
        <w:rPr>
          <w:rFonts w:ascii="Times New Roman" w:hAnsi="Times New Roman" w:cs="Times New Roman" w:hint="eastAsia"/>
          <w:iCs/>
          <w:kern w:val="0"/>
          <w:sz w:val="24"/>
          <w:szCs w:val="24"/>
        </w:rPr>
        <w:t xml:space="preserve">to </w:t>
      </w:r>
      <w:r w:rsidR="0035739A">
        <w:rPr>
          <w:rFonts w:ascii="Times New Roman" w:hAnsi="Times New Roman" w:cs="Times New Roman" w:hint="eastAsia"/>
          <w:iCs/>
          <w:kern w:val="0"/>
          <w:sz w:val="24"/>
          <w:szCs w:val="24"/>
        </w:rPr>
        <w:t xml:space="preserve">reinforce this notion. Specifically, we </w:t>
      </w:r>
      <w:r w:rsidR="004D6425" w:rsidRPr="00AA5E35">
        <w:rPr>
          <w:rFonts w:ascii="Times New Roman" w:hAnsi="Times New Roman" w:cs="Times New Roman" w:hint="eastAsia"/>
          <w:iCs/>
          <w:kern w:val="0"/>
          <w:sz w:val="24"/>
          <w:szCs w:val="24"/>
        </w:rPr>
        <w:t>address</w:t>
      </w:r>
      <w:r w:rsidR="0035739A">
        <w:rPr>
          <w:rFonts w:ascii="Times New Roman" w:hAnsi="Times New Roman" w:cs="Times New Roman" w:hint="eastAsia"/>
          <w:iCs/>
          <w:kern w:val="0"/>
          <w:sz w:val="24"/>
          <w:szCs w:val="24"/>
        </w:rPr>
        <w:t>ed</w:t>
      </w:r>
      <w:r w:rsidR="00C96F9D" w:rsidRPr="00AA5E35">
        <w:rPr>
          <w:rFonts w:ascii="Times New Roman" w:hAnsi="Times New Roman" w:cs="Times New Roman"/>
          <w:iCs/>
          <w:kern w:val="0"/>
          <w:sz w:val="24"/>
          <w:szCs w:val="24"/>
        </w:rPr>
        <w:t xml:space="preserve"> whether the intention to avoid responsibility</w:t>
      </w:r>
      <w:r w:rsidR="00BD54B2" w:rsidRPr="00AA5E35">
        <w:rPr>
          <w:rFonts w:ascii="Times New Roman" w:hAnsi="Times New Roman" w:cs="Times New Roman" w:hint="eastAsia"/>
          <w:iCs/>
          <w:kern w:val="0"/>
          <w:sz w:val="24"/>
          <w:szCs w:val="24"/>
        </w:rPr>
        <w:t xml:space="preserve"> </w:t>
      </w:r>
      <w:r w:rsidR="007407E1" w:rsidRPr="00AA5E35">
        <w:rPr>
          <w:rFonts w:ascii="Times New Roman" w:hAnsi="Times New Roman" w:cs="Times New Roman" w:hint="eastAsia"/>
          <w:iCs/>
          <w:kern w:val="0"/>
          <w:sz w:val="24"/>
          <w:szCs w:val="24"/>
        </w:rPr>
        <w:t>contributed to the alignment</w:t>
      </w:r>
      <w:r w:rsidR="007407E1" w:rsidRPr="00AA5E35">
        <w:rPr>
          <w:rFonts w:ascii="Times New Roman" w:hAnsi="Times New Roman" w:cs="Times New Roman"/>
          <w:iCs/>
          <w:kern w:val="0"/>
          <w:sz w:val="24"/>
          <w:szCs w:val="24"/>
        </w:rPr>
        <w:t xml:space="preserve"> bias</w:t>
      </w:r>
      <w:r w:rsidR="0035739A">
        <w:rPr>
          <w:rFonts w:ascii="Times New Roman" w:hAnsi="Times New Roman" w:cs="Times New Roman" w:hint="eastAsia"/>
          <w:iCs/>
          <w:kern w:val="0"/>
          <w:sz w:val="24"/>
          <w:szCs w:val="24"/>
        </w:rPr>
        <w:t xml:space="preserve"> by </w:t>
      </w:r>
      <w:r w:rsidR="00C96F9D" w:rsidRPr="00AA5E35">
        <w:rPr>
          <w:rFonts w:ascii="Times New Roman" w:hAnsi="Times New Roman" w:cs="Times New Roman"/>
          <w:iCs/>
          <w:kern w:val="0"/>
          <w:sz w:val="24"/>
          <w:szCs w:val="24"/>
        </w:rPr>
        <w:t>compar</w:t>
      </w:r>
      <w:r w:rsidR="0035739A">
        <w:rPr>
          <w:rFonts w:ascii="Times New Roman" w:hAnsi="Times New Roman" w:cs="Times New Roman" w:hint="eastAsia"/>
          <w:iCs/>
          <w:kern w:val="0"/>
          <w:sz w:val="24"/>
          <w:szCs w:val="24"/>
        </w:rPr>
        <w:t>ing</w:t>
      </w:r>
      <w:r w:rsidR="00C96F9D" w:rsidRPr="00AA5E35">
        <w:rPr>
          <w:rFonts w:ascii="Times New Roman" w:hAnsi="Times New Roman" w:cs="Times New Roman"/>
          <w:iCs/>
          <w:kern w:val="0"/>
          <w:sz w:val="24"/>
          <w:szCs w:val="24"/>
        </w:rPr>
        <w:t xml:space="preserve"> </w:t>
      </w:r>
      <w:r w:rsidR="000B7E88" w:rsidRPr="00AA5E35">
        <w:rPr>
          <w:rFonts w:ascii="Times New Roman" w:hAnsi="Times New Roman" w:cs="Times New Roman" w:hint="eastAsia"/>
          <w:iCs/>
          <w:kern w:val="0"/>
          <w:sz w:val="24"/>
          <w:szCs w:val="24"/>
        </w:rPr>
        <w:t xml:space="preserve">the </w:t>
      </w:r>
      <w:r w:rsidR="00C96F9D" w:rsidRPr="00AA5E35">
        <w:rPr>
          <w:rFonts w:ascii="Times New Roman" w:hAnsi="Times New Roman" w:cs="Times New Roman"/>
          <w:iCs/>
          <w:kern w:val="0"/>
          <w:sz w:val="24"/>
          <w:szCs w:val="24"/>
        </w:rPr>
        <w:t>data from Study 3 and Study 4</w:t>
      </w:r>
      <w:r w:rsidR="0035739A">
        <w:rPr>
          <w:rFonts w:ascii="Times New Roman" w:hAnsi="Times New Roman" w:cs="Times New Roman" w:hint="eastAsia"/>
          <w:iCs/>
          <w:kern w:val="0"/>
          <w:sz w:val="24"/>
          <w:szCs w:val="24"/>
        </w:rPr>
        <w:t>:</w:t>
      </w:r>
      <w:r w:rsidR="00C96F9D" w:rsidRPr="00AA5E35">
        <w:rPr>
          <w:rFonts w:ascii="Times New Roman" w:hAnsi="Times New Roman" w:cs="Times New Roman"/>
          <w:iCs/>
          <w:kern w:val="0"/>
          <w:sz w:val="24"/>
          <w:szCs w:val="24"/>
        </w:rPr>
        <w:t xml:space="preserve"> If advisors </w:t>
      </w:r>
      <w:r w:rsidR="000A5081" w:rsidRPr="00AA5E35">
        <w:rPr>
          <w:rFonts w:ascii="Times New Roman" w:hAnsi="Times New Roman" w:cs="Times New Roman" w:hint="eastAsia"/>
          <w:iCs/>
          <w:kern w:val="0"/>
          <w:sz w:val="24"/>
          <w:szCs w:val="24"/>
        </w:rPr>
        <w:t xml:space="preserve">inclined </w:t>
      </w:r>
      <w:r w:rsidR="00C96F9D" w:rsidRPr="00AA5E35">
        <w:rPr>
          <w:rFonts w:ascii="Times New Roman" w:hAnsi="Times New Roman" w:cs="Times New Roman"/>
          <w:iCs/>
          <w:kern w:val="0"/>
          <w:sz w:val="24"/>
          <w:szCs w:val="24"/>
        </w:rPr>
        <w:t>to avoid responsibility for</w:t>
      </w:r>
      <w:r w:rsidR="0035739A">
        <w:rPr>
          <w:rFonts w:ascii="Times New Roman" w:hAnsi="Times New Roman" w:cs="Times New Roman" w:hint="eastAsia"/>
          <w:iCs/>
          <w:kern w:val="0"/>
          <w:sz w:val="24"/>
          <w:szCs w:val="24"/>
        </w:rPr>
        <w:t xml:space="preserve"> advising</w:t>
      </w:r>
      <w:r w:rsidR="00C96F9D" w:rsidRPr="00AA5E35">
        <w:rPr>
          <w:rFonts w:ascii="Times New Roman" w:hAnsi="Times New Roman" w:cs="Times New Roman"/>
          <w:iCs/>
          <w:kern w:val="0"/>
          <w:sz w:val="24"/>
          <w:szCs w:val="24"/>
        </w:rPr>
        <w:t xml:space="preserve">, they would exhibit a higher degree of alignment with advisees </w:t>
      </w:r>
      <w:r w:rsidR="000A5081" w:rsidRPr="00AA5E35">
        <w:rPr>
          <w:rFonts w:ascii="Times New Roman" w:hAnsi="Times New Roman" w:cs="Times New Roman" w:hint="eastAsia"/>
          <w:iCs/>
          <w:kern w:val="0"/>
          <w:sz w:val="24"/>
          <w:szCs w:val="24"/>
        </w:rPr>
        <w:t>in the circumstances where</w:t>
      </w:r>
      <w:r w:rsidR="00C96F9D" w:rsidRPr="00AA5E35">
        <w:rPr>
          <w:rFonts w:ascii="Times New Roman" w:hAnsi="Times New Roman" w:cs="Times New Roman"/>
          <w:iCs/>
          <w:kern w:val="0"/>
          <w:sz w:val="24"/>
          <w:szCs w:val="24"/>
        </w:rPr>
        <w:t xml:space="preserve"> advisees </w:t>
      </w:r>
      <w:r w:rsidR="00826AD2" w:rsidRPr="00AA5E35">
        <w:rPr>
          <w:rFonts w:ascii="Times New Roman" w:hAnsi="Times New Roman" w:cs="Times New Roman" w:hint="eastAsia"/>
          <w:iCs/>
          <w:kern w:val="0"/>
          <w:sz w:val="24"/>
          <w:szCs w:val="24"/>
        </w:rPr>
        <w:t>generally more</w:t>
      </w:r>
      <w:r w:rsidR="00C96F9D" w:rsidRPr="00AA5E35">
        <w:rPr>
          <w:rFonts w:ascii="Times New Roman" w:hAnsi="Times New Roman" w:cs="Times New Roman"/>
          <w:iCs/>
          <w:kern w:val="0"/>
          <w:sz w:val="24"/>
          <w:szCs w:val="24"/>
        </w:rPr>
        <w:t xml:space="preserve"> accept</w:t>
      </w:r>
      <w:r w:rsidR="00826AD2" w:rsidRPr="00AA5E35">
        <w:rPr>
          <w:rFonts w:ascii="Times New Roman" w:hAnsi="Times New Roman" w:cs="Times New Roman" w:hint="eastAsia"/>
          <w:iCs/>
          <w:kern w:val="0"/>
          <w:sz w:val="24"/>
          <w:szCs w:val="24"/>
        </w:rPr>
        <w:t xml:space="preserve">ive </w:t>
      </w:r>
      <w:r w:rsidR="00C96F9D" w:rsidRPr="00AA5E35">
        <w:rPr>
          <w:rFonts w:ascii="Times New Roman" w:hAnsi="Times New Roman" w:cs="Times New Roman"/>
          <w:iCs/>
          <w:kern w:val="0"/>
          <w:sz w:val="24"/>
          <w:szCs w:val="24"/>
        </w:rPr>
        <w:t>of advice.</w:t>
      </w:r>
    </w:p>
    <w:p w14:paraId="3F6658D5" w14:textId="2CA60746" w:rsidR="00CB5F6D" w:rsidRPr="00AA5E35" w:rsidRDefault="00CB5F6D" w:rsidP="00495C3B">
      <w:pPr>
        <w:adjustRightInd w:val="0"/>
        <w:snapToGrid w:val="0"/>
        <w:spacing w:line="360" w:lineRule="auto"/>
        <w:rPr>
          <w:rFonts w:ascii="Times New Roman" w:hAnsi="Times New Roman" w:cs="Times New Roman"/>
          <w:iCs/>
          <w:kern w:val="0"/>
          <w:sz w:val="24"/>
          <w:szCs w:val="24"/>
        </w:rPr>
      </w:pPr>
      <w:r w:rsidRPr="00AA5E35">
        <w:rPr>
          <w:rFonts w:ascii="Times New Roman" w:hAnsi="Times New Roman" w:cs="Times New Roman"/>
          <w:iCs/>
          <w:kern w:val="0"/>
          <w:sz w:val="24"/>
          <w:szCs w:val="24"/>
        </w:rPr>
        <w:tab/>
      </w:r>
      <w:r w:rsidRPr="00AA5E35">
        <w:rPr>
          <w:rFonts w:ascii="Times New Roman" w:hAnsi="Times New Roman" w:cs="Times New Roman" w:hint="eastAsia"/>
          <w:iCs/>
          <w:kern w:val="0"/>
          <w:sz w:val="24"/>
          <w:szCs w:val="24"/>
        </w:rPr>
        <w:t>Comparing data from Study</w:t>
      </w:r>
      <w:r w:rsidR="00495C3B" w:rsidRPr="00AA5E35">
        <w:rPr>
          <w:rFonts w:ascii="Times New Roman" w:hAnsi="Times New Roman" w:cs="Times New Roman" w:hint="eastAsia"/>
          <w:iCs/>
          <w:kern w:val="0"/>
          <w:sz w:val="24"/>
          <w:szCs w:val="24"/>
        </w:rPr>
        <w:t xml:space="preserve"> 4</w:t>
      </w:r>
      <w:bookmarkStart w:id="73" w:name="OLE_LINK46"/>
      <w:r w:rsidRPr="00AA5E35">
        <w:rPr>
          <w:rFonts w:ascii="Times New Roman" w:hAnsi="Times New Roman" w:cs="Times New Roman" w:hint="eastAsia"/>
          <w:iCs/>
          <w:kern w:val="0"/>
          <w:sz w:val="24"/>
          <w:szCs w:val="24"/>
        </w:rPr>
        <w:t xml:space="preserve">, where </w:t>
      </w:r>
      <w:r w:rsidR="00495C3B" w:rsidRPr="00AA5E35">
        <w:rPr>
          <w:rFonts w:ascii="Times New Roman" w:hAnsi="Times New Roman" w:cs="Times New Roman" w:hint="eastAsia"/>
          <w:iCs/>
          <w:kern w:val="0"/>
          <w:sz w:val="24"/>
          <w:szCs w:val="24"/>
        </w:rPr>
        <w:t>advisors were less responsible of advisees</w:t>
      </w:r>
      <w:r w:rsidR="00495C3B" w:rsidRPr="00AA5E35">
        <w:rPr>
          <w:rFonts w:ascii="Times New Roman" w:hAnsi="Times New Roman" w:cs="Times New Roman"/>
          <w:iCs/>
          <w:kern w:val="0"/>
          <w:sz w:val="24"/>
          <w:szCs w:val="24"/>
        </w:rPr>
        <w:t>’</w:t>
      </w:r>
      <w:r w:rsidR="00495C3B" w:rsidRPr="00AA5E35">
        <w:rPr>
          <w:rFonts w:ascii="Times New Roman" w:hAnsi="Times New Roman" w:cs="Times New Roman" w:hint="eastAsia"/>
          <w:iCs/>
          <w:kern w:val="0"/>
          <w:sz w:val="24"/>
          <w:szCs w:val="24"/>
        </w:rPr>
        <w:t xml:space="preserve"> judgements</w:t>
      </w:r>
      <w:r w:rsidRPr="00AA5E35">
        <w:rPr>
          <w:rFonts w:ascii="Times New Roman" w:hAnsi="Times New Roman" w:cs="Times New Roman" w:hint="eastAsia"/>
          <w:iCs/>
          <w:kern w:val="0"/>
          <w:sz w:val="24"/>
          <w:szCs w:val="24"/>
        </w:rPr>
        <w:t>,</w:t>
      </w:r>
      <w:bookmarkEnd w:id="73"/>
      <w:r w:rsidRPr="00AA5E35">
        <w:rPr>
          <w:rFonts w:ascii="Times New Roman" w:hAnsi="Times New Roman" w:cs="Times New Roman" w:hint="eastAsia"/>
          <w:iCs/>
          <w:kern w:val="0"/>
          <w:sz w:val="24"/>
          <w:szCs w:val="24"/>
        </w:rPr>
        <w:t xml:space="preserve"> participants did not exhibit </w:t>
      </w:r>
      <w:r w:rsidR="001F32EB" w:rsidRPr="00AA5E35">
        <w:rPr>
          <w:rFonts w:ascii="Times New Roman" w:hAnsi="Times New Roman" w:cs="Times New Roman" w:hint="eastAsia"/>
          <w:iCs/>
          <w:kern w:val="0"/>
          <w:sz w:val="24"/>
          <w:szCs w:val="24"/>
        </w:rPr>
        <w:t xml:space="preserve">a </w:t>
      </w:r>
      <w:r w:rsidRPr="00AA5E35">
        <w:rPr>
          <w:rFonts w:ascii="Times New Roman" w:hAnsi="Times New Roman" w:cs="Times New Roman" w:hint="eastAsia"/>
          <w:iCs/>
          <w:kern w:val="0"/>
          <w:sz w:val="24"/>
          <w:szCs w:val="24"/>
        </w:rPr>
        <w:t xml:space="preserve">greater degree of </w:t>
      </w:r>
      <w:r w:rsidR="009C7E86" w:rsidRPr="00AA5E35">
        <w:rPr>
          <w:rFonts w:ascii="Times New Roman" w:hAnsi="Times New Roman" w:cs="Times New Roman" w:hint="eastAsia"/>
          <w:iCs/>
          <w:kern w:val="0"/>
          <w:sz w:val="24"/>
          <w:szCs w:val="24"/>
        </w:rPr>
        <w:t xml:space="preserve">judgement </w:t>
      </w:r>
      <w:r w:rsidRPr="00AA5E35">
        <w:rPr>
          <w:rFonts w:ascii="Times New Roman" w:hAnsi="Times New Roman" w:cs="Times New Roman" w:hint="eastAsia"/>
          <w:iCs/>
          <w:kern w:val="0"/>
          <w:sz w:val="24"/>
          <w:szCs w:val="24"/>
        </w:rPr>
        <w:t>alignment with advisees</w:t>
      </w:r>
      <w:r w:rsidRPr="00AA5E35">
        <w:rPr>
          <w:rFonts w:ascii="Times New Roman" w:hAnsi="Times New Roman" w:cs="Times New Roman"/>
          <w:iCs/>
          <w:kern w:val="0"/>
          <w:sz w:val="24"/>
          <w:szCs w:val="24"/>
        </w:rPr>
        <w:t>’</w:t>
      </w:r>
      <w:r w:rsidRPr="00AA5E35">
        <w:rPr>
          <w:rFonts w:ascii="Times New Roman" w:hAnsi="Times New Roman" w:cs="Times New Roman" w:hint="eastAsia"/>
          <w:iCs/>
          <w:kern w:val="0"/>
          <w:sz w:val="24"/>
          <w:szCs w:val="24"/>
        </w:rPr>
        <w:t xml:space="preserve"> opinions </w:t>
      </w:r>
      <w:r w:rsidR="00495C3B" w:rsidRPr="00AA5E35">
        <w:rPr>
          <w:rFonts w:ascii="Times New Roman" w:hAnsi="Times New Roman" w:cs="Times New Roman" w:hint="eastAsia"/>
          <w:iCs/>
          <w:kern w:val="0"/>
          <w:sz w:val="24"/>
          <w:szCs w:val="24"/>
        </w:rPr>
        <w:t>in Study 3</w:t>
      </w:r>
      <w:r w:rsidR="008B6630" w:rsidRPr="00AA5E35">
        <w:rPr>
          <w:rFonts w:ascii="Times New Roman" w:hAnsi="Times New Roman" w:cs="Times New Roman" w:hint="eastAsia"/>
          <w:iCs/>
          <w:kern w:val="0"/>
          <w:sz w:val="24"/>
          <w:szCs w:val="24"/>
        </w:rPr>
        <w:t xml:space="preserve">, where advisors were </w:t>
      </w:r>
      <w:r w:rsidR="008B6630">
        <w:rPr>
          <w:rFonts w:ascii="Times New Roman" w:hAnsi="Times New Roman" w:cs="Times New Roman" w:hint="eastAsia"/>
          <w:iCs/>
          <w:kern w:val="0"/>
          <w:sz w:val="24"/>
          <w:szCs w:val="24"/>
        </w:rPr>
        <w:t>more</w:t>
      </w:r>
      <w:r w:rsidR="008B6630" w:rsidRPr="00AA5E35">
        <w:rPr>
          <w:rFonts w:ascii="Times New Roman" w:hAnsi="Times New Roman" w:cs="Times New Roman" w:hint="eastAsia"/>
          <w:iCs/>
          <w:kern w:val="0"/>
          <w:sz w:val="24"/>
          <w:szCs w:val="24"/>
        </w:rPr>
        <w:t xml:space="preserve"> responsible of advisees</w:t>
      </w:r>
      <w:r w:rsidR="008B6630" w:rsidRPr="00AA5E35">
        <w:rPr>
          <w:rFonts w:ascii="Times New Roman" w:hAnsi="Times New Roman" w:cs="Times New Roman"/>
          <w:iCs/>
          <w:kern w:val="0"/>
          <w:sz w:val="24"/>
          <w:szCs w:val="24"/>
        </w:rPr>
        <w:t>’</w:t>
      </w:r>
      <w:r w:rsidR="008B6630" w:rsidRPr="00AA5E35">
        <w:rPr>
          <w:rFonts w:ascii="Times New Roman" w:hAnsi="Times New Roman" w:cs="Times New Roman" w:hint="eastAsia"/>
          <w:iCs/>
          <w:kern w:val="0"/>
          <w:sz w:val="24"/>
          <w:szCs w:val="24"/>
        </w:rPr>
        <w:t xml:space="preserve"> judgements</w:t>
      </w:r>
      <w:r w:rsidR="00495C3B" w:rsidRPr="00AA5E35">
        <w:rPr>
          <w:rFonts w:ascii="Times New Roman" w:hAnsi="Times New Roman" w:cs="Times New Roman" w:hint="eastAsia"/>
          <w:iCs/>
          <w:kern w:val="0"/>
          <w:sz w:val="24"/>
          <w:szCs w:val="24"/>
        </w:rPr>
        <w:t xml:space="preserve"> </w:t>
      </w:r>
      <w:r w:rsidR="00030C86" w:rsidRPr="00AA5E35">
        <w:rPr>
          <w:rFonts w:ascii="Times New Roman" w:hAnsi="Times New Roman" w:cs="Times New Roman" w:hint="eastAsia"/>
          <w:iCs/>
          <w:kern w:val="0"/>
          <w:sz w:val="24"/>
          <w:szCs w:val="24"/>
        </w:rPr>
        <w:t>(</w:t>
      </w:r>
      <w:r w:rsidR="00030C86" w:rsidRPr="00030C86">
        <w:rPr>
          <w:rFonts w:ascii="Times New Roman" w:hAnsi="Times New Roman" w:cs="Times New Roman"/>
          <w:i/>
          <w:kern w:val="0"/>
          <w:sz w:val="24"/>
          <w:szCs w:val="24"/>
        </w:rPr>
        <w:t>b</w:t>
      </w:r>
      <w:r w:rsidR="00030C86" w:rsidRPr="00030C86">
        <w:rPr>
          <w:rFonts w:ascii="Times New Roman" w:hAnsi="Times New Roman" w:cs="Times New Roman"/>
          <w:iCs/>
          <w:kern w:val="0"/>
          <w:sz w:val="24"/>
          <w:szCs w:val="24"/>
        </w:rPr>
        <w:t xml:space="preserve"> = </w:t>
      </w:r>
      <w:r w:rsidR="00030C86" w:rsidRPr="00030C86">
        <w:rPr>
          <w:rFonts w:ascii="Times New Roman" w:hAnsi="Times New Roman" w:cs="Times New Roman" w:hint="eastAsia"/>
          <w:iCs/>
          <w:kern w:val="0"/>
          <w:sz w:val="24"/>
          <w:szCs w:val="24"/>
        </w:rPr>
        <w:t>0.02</w:t>
      </w:r>
      <w:r w:rsidR="00030C86" w:rsidRPr="00030C86">
        <w:rPr>
          <w:rFonts w:ascii="Times New Roman" w:hAnsi="Times New Roman" w:cs="Times New Roman"/>
          <w:iCs/>
          <w:kern w:val="0"/>
          <w:sz w:val="24"/>
          <w:szCs w:val="24"/>
        </w:rPr>
        <w:t xml:space="preserve">, </w:t>
      </w:r>
      <w:r w:rsidR="00030C86" w:rsidRPr="00030C86">
        <w:rPr>
          <w:rFonts w:ascii="Times New Roman" w:hAnsi="Times New Roman" w:cs="Times New Roman" w:hint="eastAsia"/>
          <w:i/>
          <w:kern w:val="0"/>
          <w:sz w:val="24"/>
          <w:szCs w:val="24"/>
        </w:rPr>
        <w:t xml:space="preserve">z </w:t>
      </w:r>
      <w:r w:rsidR="00030C86" w:rsidRPr="00030C86">
        <w:rPr>
          <w:rFonts w:ascii="Times New Roman" w:hAnsi="Times New Roman" w:cs="Times New Roman"/>
          <w:iCs/>
          <w:kern w:val="0"/>
          <w:sz w:val="24"/>
          <w:szCs w:val="24"/>
        </w:rPr>
        <w:t xml:space="preserve">= </w:t>
      </w:r>
      <w:r w:rsidR="00030C86" w:rsidRPr="00030C86">
        <w:rPr>
          <w:rFonts w:ascii="Times New Roman" w:hAnsi="Times New Roman" w:cs="Times New Roman" w:hint="eastAsia"/>
          <w:iCs/>
          <w:kern w:val="0"/>
          <w:sz w:val="24"/>
          <w:szCs w:val="24"/>
        </w:rPr>
        <w:t>0.65</w:t>
      </w:r>
      <w:r w:rsidR="00030C86" w:rsidRPr="00030C86">
        <w:rPr>
          <w:rFonts w:ascii="Times New Roman" w:hAnsi="Times New Roman" w:cs="Times New Roman"/>
          <w:iCs/>
          <w:kern w:val="0"/>
          <w:sz w:val="24"/>
          <w:szCs w:val="24"/>
        </w:rPr>
        <w:t>,95% CI = [</w:t>
      </w:r>
      <w:r w:rsidR="00030C86" w:rsidRPr="00030C86">
        <w:rPr>
          <w:rFonts w:ascii="Times New Roman" w:hAnsi="Times New Roman" w:cs="Times New Roman" w:hint="eastAsia"/>
          <w:iCs/>
          <w:kern w:val="0"/>
          <w:sz w:val="24"/>
          <w:szCs w:val="24"/>
        </w:rPr>
        <w:t>-0.05</w:t>
      </w:r>
      <w:r w:rsidR="00030C86" w:rsidRPr="00030C86">
        <w:rPr>
          <w:rFonts w:ascii="Times New Roman" w:hAnsi="Times New Roman" w:cs="Times New Roman"/>
          <w:iCs/>
          <w:kern w:val="0"/>
          <w:sz w:val="24"/>
          <w:szCs w:val="24"/>
        </w:rPr>
        <w:t>,</w:t>
      </w:r>
      <w:r w:rsidR="00030C86" w:rsidRPr="00030C86">
        <w:rPr>
          <w:rFonts w:ascii="Times New Roman" w:hAnsi="Times New Roman" w:cs="Times New Roman" w:hint="eastAsia"/>
          <w:iCs/>
          <w:kern w:val="0"/>
          <w:sz w:val="24"/>
          <w:szCs w:val="24"/>
        </w:rPr>
        <w:t xml:space="preserve"> 0.10</w:t>
      </w:r>
      <w:r w:rsidR="00030C86" w:rsidRPr="00030C86">
        <w:rPr>
          <w:rFonts w:ascii="Times New Roman" w:hAnsi="Times New Roman" w:cs="Times New Roman"/>
          <w:iCs/>
          <w:kern w:val="0"/>
          <w:sz w:val="24"/>
          <w:szCs w:val="24"/>
        </w:rPr>
        <w:t xml:space="preserve">], </w:t>
      </w:r>
      <w:r w:rsidR="00030C86" w:rsidRPr="00030C86">
        <w:rPr>
          <w:rFonts w:ascii="Times New Roman" w:hAnsi="Times New Roman" w:cs="Times New Roman"/>
          <w:i/>
          <w:kern w:val="0"/>
          <w:sz w:val="24"/>
          <w:szCs w:val="24"/>
        </w:rPr>
        <w:t xml:space="preserve">p </w:t>
      </w:r>
      <w:r w:rsidR="00030C86" w:rsidRPr="00030C86">
        <w:rPr>
          <w:rFonts w:ascii="Times New Roman" w:hAnsi="Times New Roman" w:cs="Times New Roman"/>
          <w:iCs/>
          <w:kern w:val="0"/>
          <w:sz w:val="24"/>
          <w:szCs w:val="24"/>
        </w:rPr>
        <w:t xml:space="preserve">= </w:t>
      </w:r>
      <w:r w:rsidR="00030C86" w:rsidRPr="00030C86">
        <w:rPr>
          <w:rFonts w:ascii="Times New Roman" w:hAnsi="Times New Roman" w:cs="Times New Roman" w:hint="eastAsia"/>
          <w:iCs/>
          <w:kern w:val="0"/>
          <w:sz w:val="24"/>
          <w:szCs w:val="24"/>
        </w:rPr>
        <w:t>.52</w:t>
      </w:r>
      <w:r w:rsidRPr="00AA5E35">
        <w:rPr>
          <w:rFonts w:ascii="Times New Roman" w:hAnsi="Times New Roman" w:cs="Times New Roman" w:hint="eastAsia"/>
          <w:iCs/>
          <w:kern w:val="0"/>
          <w:sz w:val="24"/>
          <w:szCs w:val="24"/>
        </w:rPr>
        <w:t>)</w:t>
      </w:r>
      <w:r w:rsidR="009C7E86" w:rsidRPr="00AA5E35">
        <w:rPr>
          <w:rFonts w:ascii="Times New Roman" w:hAnsi="Times New Roman" w:cs="Times New Roman" w:hint="eastAsia"/>
          <w:iCs/>
          <w:kern w:val="0"/>
          <w:sz w:val="24"/>
          <w:szCs w:val="24"/>
        </w:rPr>
        <w:t xml:space="preserve">. In line with this, OSR, </w:t>
      </w:r>
      <w:r w:rsidR="009C7E86" w:rsidRPr="00AA5E35">
        <w:rPr>
          <w:rFonts w:ascii="Times New Roman" w:hAnsi="Times New Roman" w:cs="Times New Roman"/>
          <w:sz w:val="24"/>
          <w:szCs w:val="24"/>
        </w:rPr>
        <w:t>quantif</w:t>
      </w:r>
      <w:r w:rsidR="009C7E86" w:rsidRPr="00AA5E35">
        <w:rPr>
          <w:rFonts w:ascii="Times New Roman" w:hAnsi="Times New Roman" w:cs="Times New Roman" w:hint="eastAsia"/>
          <w:sz w:val="24"/>
          <w:szCs w:val="24"/>
        </w:rPr>
        <w:t>ying</w:t>
      </w:r>
      <w:r w:rsidR="009C7E86" w:rsidRPr="00AA5E35">
        <w:rPr>
          <w:rFonts w:ascii="Times New Roman" w:hAnsi="Times New Roman" w:cs="Times New Roman"/>
          <w:sz w:val="24"/>
          <w:szCs w:val="24"/>
        </w:rPr>
        <w:t xml:space="preserve"> the </w:t>
      </w:r>
      <w:r w:rsidR="009C7E86" w:rsidRPr="00AA5E35">
        <w:rPr>
          <w:rFonts w:ascii="Times New Roman" w:hAnsi="Times New Roman" w:cs="Times New Roman" w:hint="eastAsia"/>
          <w:sz w:val="24"/>
          <w:szCs w:val="24"/>
        </w:rPr>
        <w:t xml:space="preserve">ratio </w:t>
      </w:r>
      <w:r w:rsidR="009C7E86" w:rsidRPr="00AA5E35">
        <w:rPr>
          <w:rFonts w:ascii="Times New Roman" w:hAnsi="Times New Roman" w:cs="Times New Roman"/>
          <w:sz w:val="24"/>
          <w:szCs w:val="24"/>
        </w:rPr>
        <w:t xml:space="preserve">extent to which advice </w:t>
      </w:r>
      <w:r w:rsidR="009C7E86" w:rsidRPr="00AA5E35">
        <w:rPr>
          <w:rFonts w:ascii="Times New Roman" w:hAnsi="Times New Roman" w:cs="Times New Roman" w:hint="eastAsia"/>
          <w:sz w:val="24"/>
          <w:szCs w:val="24"/>
        </w:rPr>
        <w:t>aligned</w:t>
      </w:r>
      <w:r w:rsidR="009C7E86" w:rsidRPr="00AA5E35">
        <w:rPr>
          <w:rFonts w:ascii="Times New Roman" w:hAnsi="Times New Roman" w:cs="Times New Roman"/>
          <w:sz w:val="24"/>
          <w:szCs w:val="24"/>
        </w:rPr>
        <w:t xml:space="preserve"> towards</w:t>
      </w:r>
      <w:r w:rsidR="009C7E86" w:rsidRPr="00AA5E35">
        <w:rPr>
          <w:rFonts w:ascii="Times New Roman" w:hAnsi="Times New Roman" w:cs="Times New Roman" w:hint="eastAsia"/>
          <w:iCs/>
          <w:kern w:val="0"/>
          <w:sz w:val="24"/>
          <w:szCs w:val="24"/>
        </w:rPr>
        <w:t xml:space="preserve"> advisees</w:t>
      </w:r>
      <w:r w:rsidR="009C7E86" w:rsidRPr="00AA5E35">
        <w:rPr>
          <w:rFonts w:ascii="Times New Roman" w:hAnsi="Times New Roman" w:cs="Times New Roman"/>
          <w:iCs/>
          <w:kern w:val="0"/>
          <w:sz w:val="24"/>
          <w:szCs w:val="24"/>
        </w:rPr>
        <w:t>’</w:t>
      </w:r>
      <w:r w:rsidR="009C7E86" w:rsidRPr="00AA5E35">
        <w:rPr>
          <w:rFonts w:ascii="Times New Roman" w:hAnsi="Times New Roman" w:cs="Times New Roman" w:hint="eastAsia"/>
          <w:iCs/>
          <w:kern w:val="0"/>
          <w:sz w:val="24"/>
          <w:szCs w:val="24"/>
        </w:rPr>
        <w:t xml:space="preserve"> opinions, also </w:t>
      </w:r>
      <w:r w:rsidR="001F32EB" w:rsidRPr="00AA5E35">
        <w:rPr>
          <w:rFonts w:ascii="Times New Roman" w:hAnsi="Times New Roman" w:cs="Times New Roman" w:hint="eastAsia"/>
          <w:iCs/>
          <w:kern w:val="0"/>
          <w:sz w:val="24"/>
          <w:szCs w:val="24"/>
        </w:rPr>
        <w:t xml:space="preserve">did </w:t>
      </w:r>
      <w:r w:rsidR="009C7E86" w:rsidRPr="00AA5E35">
        <w:rPr>
          <w:rFonts w:ascii="Times New Roman" w:hAnsi="Times New Roman" w:cs="Times New Roman" w:hint="eastAsia"/>
          <w:iCs/>
          <w:kern w:val="0"/>
          <w:sz w:val="24"/>
          <w:szCs w:val="24"/>
        </w:rPr>
        <w:t>not differ between Study 3 and Study 4 (</w:t>
      </w:r>
      <w:r w:rsidR="009C7E86" w:rsidRPr="00AA5E35">
        <w:rPr>
          <w:rFonts w:ascii="Times New Roman" w:hAnsi="Times New Roman" w:cs="Times New Roman"/>
          <w:i/>
          <w:kern w:val="0"/>
          <w:sz w:val="24"/>
          <w:szCs w:val="24"/>
        </w:rPr>
        <w:t>b</w:t>
      </w:r>
      <w:r w:rsidR="009C7E86" w:rsidRPr="00AA5E35">
        <w:rPr>
          <w:rFonts w:ascii="Times New Roman" w:hAnsi="Times New Roman" w:cs="Times New Roman"/>
          <w:iCs/>
          <w:kern w:val="0"/>
          <w:sz w:val="24"/>
          <w:szCs w:val="24"/>
        </w:rPr>
        <w:t xml:space="preserve"> = </w:t>
      </w:r>
      <w:r w:rsidR="009C7E86" w:rsidRPr="00AA5E35">
        <w:rPr>
          <w:rFonts w:ascii="Times New Roman" w:hAnsi="Times New Roman" w:cs="Times New Roman" w:hint="eastAsia"/>
          <w:iCs/>
          <w:kern w:val="0"/>
          <w:sz w:val="24"/>
          <w:szCs w:val="24"/>
        </w:rPr>
        <w:t>0.05</w:t>
      </w:r>
      <w:r w:rsidR="009C7E86" w:rsidRPr="00AA5E35">
        <w:rPr>
          <w:rFonts w:ascii="Times New Roman" w:hAnsi="Times New Roman" w:cs="Times New Roman"/>
          <w:iCs/>
          <w:kern w:val="0"/>
          <w:sz w:val="24"/>
          <w:szCs w:val="24"/>
        </w:rPr>
        <w:t>, 95% CI = [</w:t>
      </w:r>
      <w:r w:rsidR="009C7E86" w:rsidRPr="00AA5E35">
        <w:rPr>
          <w:rFonts w:ascii="Times New Roman" w:hAnsi="Times New Roman" w:cs="Times New Roman" w:hint="eastAsia"/>
          <w:iCs/>
          <w:kern w:val="0"/>
          <w:sz w:val="24"/>
          <w:szCs w:val="24"/>
        </w:rPr>
        <w:t>-0.02</w:t>
      </w:r>
      <w:r w:rsidR="009C7E86" w:rsidRPr="00AA5E35">
        <w:rPr>
          <w:rFonts w:ascii="Times New Roman" w:hAnsi="Times New Roman" w:cs="Times New Roman"/>
          <w:iCs/>
          <w:kern w:val="0"/>
          <w:sz w:val="24"/>
          <w:szCs w:val="24"/>
        </w:rPr>
        <w:t>,</w:t>
      </w:r>
      <w:r w:rsidR="009C7E86" w:rsidRPr="00AA5E35">
        <w:rPr>
          <w:rFonts w:ascii="Times New Roman" w:hAnsi="Times New Roman" w:cs="Times New Roman" w:hint="eastAsia"/>
          <w:iCs/>
          <w:kern w:val="0"/>
          <w:sz w:val="24"/>
          <w:szCs w:val="24"/>
        </w:rPr>
        <w:t xml:space="preserve"> 0.13</w:t>
      </w:r>
      <w:r w:rsidR="009C7E86" w:rsidRPr="00AA5E35">
        <w:rPr>
          <w:rFonts w:ascii="Times New Roman" w:hAnsi="Times New Roman" w:cs="Times New Roman"/>
          <w:iCs/>
          <w:kern w:val="0"/>
          <w:sz w:val="24"/>
          <w:szCs w:val="24"/>
        </w:rPr>
        <w:t>],</w:t>
      </w:r>
      <w:r w:rsidR="009C7E86" w:rsidRPr="00AA5E35">
        <w:rPr>
          <w:rFonts w:ascii="Times New Roman" w:hAnsi="Times New Roman" w:cs="Times New Roman"/>
          <w:i/>
          <w:kern w:val="0"/>
          <w:sz w:val="24"/>
          <w:szCs w:val="24"/>
        </w:rPr>
        <w:t xml:space="preserve"> t</w:t>
      </w:r>
      <w:r w:rsidR="009C7E86" w:rsidRPr="00AA5E35">
        <w:rPr>
          <w:rFonts w:ascii="Times New Roman" w:hAnsi="Times New Roman" w:cs="Times New Roman"/>
          <w:iCs/>
          <w:kern w:val="0"/>
          <w:sz w:val="24"/>
          <w:szCs w:val="24"/>
        </w:rPr>
        <w:t xml:space="preserve"> = </w:t>
      </w:r>
      <w:r w:rsidR="009C7E86" w:rsidRPr="00AA5E35">
        <w:rPr>
          <w:rFonts w:ascii="Times New Roman" w:hAnsi="Times New Roman" w:cs="Times New Roman" w:hint="eastAsia"/>
          <w:iCs/>
          <w:kern w:val="0"/>
          <w:sz w:val="24"/>
          <w:szCs w:val="24"/>
        </w:rPr>
        <w:t>1.48</w:t>
      </w:r>
      <w:r w:rsidR="009C7E86" w:rsidRPr="00AA5E35">
        <w:rPr>
          <w:rFonts w:ascii="Times New Roman" w:hAnsi="Times New Roman" w:cs="Times New Roman"/>
          <w:iCs/>
          <w:kern w:val="0"/>
          <w:sz w:val="24"/>
          <w:szCs w:val="24"/>
        </w:rPr>
        <w:t xml:space="preserve">, </w:t>
      </w:r>
      <w:r w:rsidR="009C7E86" w:rsidRPr="00AA5E35">
        <w:rPr>
          <w:rFonts w:ascii="Times New Roman" w:hAnsi="Times New Roman" w:cs="Times New Roman"/>
          <w:i/>
          <w:kern w:val="0"/>
          <w:sz w:val="24"/>
          <w:szCs w:val="24"/>
        </w:rPr>
        <w:t xml:space="preserve">p </w:t>
      </w:r>
      <w:r w:rsidR="009C7E86" w:rsidRPr="00AA5E35">
        <w:rPr>
          <w:rFonts w:ascii="Times New Roman" w:hAnsi="Times New Roman" w:cs="Times New Roman"/>
          <w:iCs/>
          <w:kern w:val="0"/>
          <w:sz w:val="24"/>
          <w:szCs w:val="24"/>
        </w:rPr>
        <w:t xml:space="preserve">= </w:t>
      </w:r>
      <w:r w:rsidR="009C7E86" w:rsidRPr="00AA5E35">
        <w:rPr>
          <w:rFonts w:ascii="Times New Roman" w:hAnsi="Times New Roman" w:cs="Times New Roman" w:hint="eastAsia"/>
          <w:iCs/>
          <w:kern w:val="0"/>
          <w:sz w:val="24"/>
          <w:szCs w:val="24"/>
        </w:rPr>
        <w:t>.14)</w:t>
      </w:r>
      <w:r w:rsidR="009A0459" w:rsidRPr="00AA5E35">
        <w:rPr>
          <w:rFonts w:ascii="Times New Roman" w:hAnsi="Times New Roman" w:cs="Times New Roman" w:hint="eastAsia"/>
          <w:iCs/>
          <w:kern w:val="0"/>
          <w:sz w:val="24"/>
          <w:szCs w:val="24"/>
        </w:rPr>
        <w:t>.</w:t>
      </w:r>
      <w:r w:rsidR="0077738D" w:rsidRPr="00AA5E35">
        <w:rPr>
          <w:rFonts w:ascii="Times New Roman" w:hAnsi="Times New Roman" w:cs="Times New Roman" w:hint="eastAsia"/>
          <w:iCs/>
          <w:kern w:val="0"/>
          <w:sz w:val="24"/>
          <w:szCs w:val="24"/>
        </w:rPr>
        <w:t xml:space="preserve"> </w:t>
      </w:r>
      <w:r w:rsidR="005F4C29" w:rsidRPr="00AA5E35">
        <w:rPr>
          <w:rFonts w:ascii="Times New Roman" w:hAnsi="Times New Roman" w:cs="Times New Roman"/>
          <w:iCs/>
          <w:kern w:val="0"/>
          <w:sz w:val="24"/>
          <w:szCs w:val="24"/>
        </w:rPr>
        <w:t xml:space="preserve">Moreover, </w:t>
      </w:r>
      <w:r w:rsidR="001A65F4" w:rsidRPr="00AA5E35">
        <w:rPr>
          <w:rFonts w:ascii="Times New Roman" w:hAnsi="Times New Roman" w:cs="Times New Roman"/>
          <w:iCs/>
          <w:kern w:val="0"/>
          <w:sz w:val="24"/>
          <w:szCs w:val="24"/>
        </w:rPr>
        <w:t xml:space="preserve">to </w:t>
      </w:r>
      <w:r w:rsidR="00EF3A47">
        <w:rPr>
          <w:rFonts w:ascii="Times New Roman" w:hAnsi="Times New Roman" w:cs="Times New Roman" w:hint="eastAsia"/>
          <w:iCs/>
          <w:kern w:val="0"/>
          <w:sz w:val="24"/>
          <w:szCs w:val="24"/>
        </w:rPr>
        <w:t xml:space="preserve">mitigate </w:t>
      </w:r>
      <w:r w:rsidR="001A65F4" w:rsidRPr="00AA5E35">
        <w:rPr>
          <w:rFonts w:ascii="Times New Roman" w:hAnsi="Times New Roman" w:cs="Times New Roman"/>
          <w:iCs/>
          <w:kern w:val="0"/>
          <w:sz w:val="24"/>
          <w:szCs w:val="24"/>
        </w:rPr>
        <w:t xml:space="preserve">negative outcomes </w:t>
      </w:r>
      <w:r w:rsidR="00EF3A47">
        <w:rPr>
          <w:rFonts w:ascii="Times New Roman" w:hAnsi="Times New Roman" w:cs="Times New Roman" w:hint="eastAsia"/>
          <w:iCs/>
          <w:kern w:val="0"/>
          <w:sz w:val="24"/>
          <w:szCs w:val="24"/>
        </w:rPr>
        <w:t>caused</w:t>
      </w:r>
      <w:r w:rsidR="001A65F4" w:rsidRPr="00AA5E35">
        <w:rPr>
          <w:rFonts w:ascii="Times New Roman" w:hAnsi="Times New Roman" w:cs="Times New Roman"/>
          <w:iCs/>
          <w:kern w:val="0"/>
          <w:sz w:val="24"/>
          <w:szCs w:val="24"/>
        </w:rPr>
        <w:t xml:space="preserve"> by </w:t>
      </w:r>
      <w:r w:rsidR="00EF3A47">
        <w:rPr>
          <w:rFonts w:ascii="Times New Roman" w:hAnsi="Times New Roman" w:cs="Times New Roman" w:hint="eastAsia"/>
          <w:iCs/>
          <w:kern w:val="0"/>
          <w:sz w:val="24"/>
          <w:szCs w:val="24"/>
        </w:rPr>
        <w:t>mis</w:t>
      </w:r>
      <w:r w:rsidR="001A65F4" w:rsidRPr="00AA5E35">
        <w:rPr>
          <w:rFonts w:ascii="Times New Roman" w:hAnsi="Times New Roman" w:cs="Times New Roman"/>
          <w:iCs/>
          <w:kern w:val="0"/>
          <w:sz w:val="24"/>
          <w:szCs w:val="24"/>
        </w:rPr>
        <w:t>advi</w:t>
      </w:r>
      <w:r w:rsidR="00EF3A47">
        <w:rPr>
          <w:rFonts w:ascii="Times New Roman" w:hAnsi="Times New Roman" w:cs="Times New Roman" w:hint="eastAsia"/>
          <w:iCs/>
          <w:kern w:val="0"/>
          <w:sz w:val="24"/>
          <w:szCs w:val="24"/>
        </w:rPr>
        <w:t>sing</w:t>
      </w:r>
      <w:r w:rsidR="001A65F4" w:rsidRPr="00AA5E35">
        <w:rPr>
          <w:rFonts w:ascii="Times New Roman" w:hAnsi="Times New Roman" w:cs="Times New Roman" w:hint="eastAsia"/>
          <w:iCs/>
          <w:kern w:val="0"/>
          <w:sz w:val="24"/>
          <w:szCs w:val="24"/>
        </w:rPr>
        <w:t>,</w:t>
      </w:r>
      <w:r w:rsidR="001A65F4" w:rsidRPr="00AA5E35">
        <w:rPr>
          <w:rFonts w:ascii="Times New Roman" w:hAnsi="Times New Roman" w:cs="Times New Roman"/>
          <w:iCs/>
          <w:kern w:val="0"/>
          <w:sz w:val="24"/>
          <w:szCs w:val="24"/>
        </w:rPr>
        <w:t xml:space="preserve"> </w:t>
      </w:r>
      <w:r w:rsidR="008B6630">
        <w:rPr>
          <w:rFonts w:ascii="Times New Roman" w:hAnsi="Times New Roman" w:cs="Times New Roman" w:hint="eastAsia"/>
          <w:iCs/>
          <w:kern w:val="0"/>
          <w:sz w:val="24"/>
          <w:szCs w:val="24"/>
        </w:rPr>
        <w:t>conservative</w:t>
      </w:r>
      <w:r w:rsidR="005F4C29" w:rsidRPr="00AA5E35">
        <w:rPr>
          <w:rFonts w:ascii="Times New Roman" w:hAnsi="Times New Roman" w:cs="Times New Roman"/>
          <w:iCs/>
          <w:kern w:val="0"/>
          <w:sz w:val="24"/>
          <w:szCs w:val="24"/>
        </w:rPr>
        <w:t xml:space="preserve"> investment</w:t>
      </w:r>
      <w:r w:rsidR="008B6630">
        <w:rPr>
          <w:rFonts w:ascii="Times New Roman" w:hAnsi="Times New Roman" w:cs="Times New Roman" w:hint="eastAsia"/>
          <w:iCs/>
          <w:kern w:val="0"/>
          <w:sz w:val="24"/>
          <w:szCs w:val="24"/>
        </w:rPr>
        <w:t>s</w:t>
      </w:r>
      <w:r w:rsidR="005F4C29" w:rsidRPr="00AA5E35">
        <w:rPr>
          <w:rFonts w:ascii="Times New Roman" w:hAnsi="Times New Roman" w:cs="Times New Roman"/>
          <w:iCs/>
          <w:kern w:val="0"/>
          <w:sz w:val="24"/>
          <w:szCs w:val="24"/>
        </w:rPr>
        <w:t xml:space="preserve"> could be expected when advisees showed greater acceptance. However, advisors invested more aggressively in Study 3 compared to Study 4</w:t>
      </w:r>
      <w:r w:rsidR="00B4632D" w:rsidRPr="00AA5E35">
        <w:rPr>
          <w:rFonts w:ascii="Times New Roman" w:hAnsi="Times New Roman" w:cs="Times New Roman" w:hint="eastAsia"/>
          <w:iCs/>
          <w:kern w:val="0"/>
          <w:sz w:val="24"/>
          <w:szCs w:val="24"/>
        </w:rPr>
        <w:t xml:space="preserve"> during session 2</w:t>
      </w:r>
      <w:r w:rsidR="007A2446" w:rsidRPr="00AA5E35">
        <w:rPr>
          <w:rFonts w:ascii="Times New Roman" w:hAnsi="Times New Roman" w:cs="Times New Roman" w:hint="eastAsia"/>
          <w:iCs/>
          <w:kern w:val="0"/>
          <w:sz w:val="24"/>
          <w:szCs w:val="24"/>
        </w:rPr>
        <w:t xml:space="preserve"> </w:t>
      </w:r>
      <w:r w:rsidR="002D3027" w:rsidRPr="00AA5E35">
        <w:rPr>
          <w:rFonts w:ascii="Times New Roman" w:hAnsi="Times New Roman" w:cs="Times New Roman" w:hint="eastAsia"/>
          <w:iCs/>
          <w:kern w:val="0"/>
          <w:sz w:val="24"/>
          <w:szCs w:val="24"/>
        </w:rPr>
        <w:t>(</w:t>
      </w:r>
      <w:r w:rsidR="002D3027" w:rsidRPr="00AA5E35">
        <w:rPr>
          <w:rFonts w:ascii="Times New Roman" w:hAnsi="Times New Roman" w:cs="Times New Roman"/>
          <w:i/>
          <w:kern w:val="0"/>
          <w:sz w:val="24"/>
          <w:szCs w:val="24"/>
        </w:rPr>
        <w:t>b</w:t>
      </w:r>
      <w:r w:rsidR="002D3027" w:rsidRPr="00AA5E35">
        <w:rPr>
          <w:rFonts w:ascii="Times New Roman" w:hAnsi="Times New Roman" w:cs="Times New Roman"/>
          <w:iCs/>
          <w:kern w:val="0"/>
          <w:sz w:val="24"/>
          <w:szCs w:val="24"/>
        </w:rPr>
        <w:t xml:space="preserve"> = </w:t>
      </w:r>
      <w:r w:rsidR="005F4C29" w:rsidRPr="00AA5E35">
        <w:rPr>
          <w:rFonts w:ascii="Times New Roman" w:hAnsi="Times New Roman" w:cs="Times New Roman" w:hint="eastAsia"/>
          <w:iCs/>
          <w:kern w:val="0"/>
          <w:sz w:val="24"/>
          <w:szCs w:val="24"/>
        </w:rPr>
        <w:t>2.86</w:t>
      </w:r>
      <w:r w:rsidR="002D3027" w:rsidRPr="00AA5E35">
        <w:rPr>
          <w:rFonts w:ascii="Times New Roman" w:hAnsi="Times New Roman" w:cs="Times New Roman"/>
          <w:iCs/>
          <w:kern w:val="0"/>
          <w:sz w:val="24"/>
          <w:szCs w:val="24"/>
        </w:rPr>
        <w:t>, 95% CI = [</w:t>
      </w:r>
      <w:r w:rsidR="002D3027" w:rsidRPr="00AA5E35">
        <w:rPr>
          <w:rFonts w:ascii="Times New Roman" w:hAnsi="Times New Roman" w:cs="Times New Roman" w:hint="eastAsia"/>
          <w:iCs/>
          <w:kern w:val="0"/>
          <w:sz w:val="24"/>
          <w:szCs w:val="24"/>
        </w:rPr>
        <w:t>0.0</w:t>
      </w:r>
      <w:r w:rsidR="005F4C29" w:rsidRPr="00AA5E35">
        <w:rPr>
          <w:rFonts w:ascii="Times New Roman" w:hAnsi="Times New Roman" w:cs="Times New Roman" w:hint="eastAsia"/>
          <w:iCs/>
          <w:kern w:val="0"/>
          <w:sz w:val="24"/>
          <w:szCs w:val="24"/>
        </w:rPr>
        <w:t>4</w:t>
      </w:r>
      <w:r w:rsidR="002D3027" w:rsidRPr="00AA5E35">
        <w:rPr>
          <w:rFonts w:ascii="Times New Roman" w:hAnsi="Times New Roman" w:cs="Times New Roman"/>
          <w:iCs/>
          <w:kern w:val="0"/>
          <w:sz w:val="24"/>
          <w:szCs w:val="24"/>
        </w:rPr>
        <w:t>,</w:t>
      </w:r>
      <w:r w:rsidR="002D3027" w:rsidRPr="00AA5E35">
        <w:rPr>
          <w:rFonts w:ascii="Times New Roman" w:hAnsi="Times New Roman" w:cs="Times New Roman" w:hint="eastAsia"/>
          <w:iCs/>
          <w:kern w:val="0"/>
          <w:sz w:val="24"/>
          <w:szCs w:val="24"/>
        </w:rPr>
        <w:t xml:space="preserve"> </w:t>
      </w:r>
      <w:r w:rsidR="005F4C29" w:rsidRPr="00AA5E35">
        <w:rPr>
          <w:rFonts w:ascii="Times New Roman" w:hAnsi="Times New Roman" w:cs="Times New Roman" w:hint="eastAsia"/>
          <w:iCs/>
          <w:kern w:val="0"/>
          <w:sz w:val="24"/>
          <w:szCs w:val="24"/>
        </w:rPr>
        <w:t>5.68</w:t>
      </w:r>
      <w:r w:rsidR="002D3027" w:rsidRPr="00AA5E35">
        <w:rPr>
          <w:rFonts w:ascii="Times New Roman" w:hAnsi="Times New Roman" w:cs="Times New Roman"/>
          <w:iCs/>
          <w:kern w:val="0"/>
          <w:sz w:val="24"/>
          <w:szCs w:val="24"/>
        </w:rPr>
        <w:t>],</w:t>
      </w:r>
      <w:r w:rsidR="002D3027" w:rsidRPr="00AA5E35">
        <w:rPr>
          <w:rFonts w:ascii="Times New Roman" w:hAnsi="Times New Roman" w:cs="Times New Roman"/>
          <w:i/>
          <w:kern w:val="0"/>
          <w:sz w:val="24"/>
          <w:szCs w:val="24"/>
        </w:rPr>
        <w:t xml:space="preserve"> t</w:t>
      </w:r>
      <w:r w:rsidR="002D3027" w:rsidRPr="00AA5E35">
        <w:rPr>
          <w:rFonts w:ascii="Times New Roman" w:hAnsi="Times New Roman" w:cs="Times New Roman"/>
          <w:iCs/>
          <w:kern w:val="0"/>
          <w:sz w:val="24"/>
          <w:szCs w:val="24"/>
        </w:rPr>
        <w:t xml:space="preserve"> = </w:t>
      </w:r>
      <w:r w:rsidR="005F4C29" w:rsidRPr="00AA5E35">
        <w:rPr>
          <w:rFonts w:ascii="Times New Roman" w:hAnsi="Times New Roman" w:cs="Times New Roman" w:hint="eastAsia"/>
          <w:iCs/>
          <w:kern w:val="0"/>
          <w:sz w:val="24"/>
          <w:szCs w:val="24"/>
        </w:rPr>
        <w:t>1.99</w:t>
      </w:r>
      <w:r w:rsidR="002D3027" w:rsidRPr="00AA5E35">
        <w:rPr>
          <w:rFonts w:ascii="Times New Roman" w:hAnsi="Times New Roman" w:cs="Times New Roman"/>
          <w:iCs/>
          <w:kern w:val="0"/>
          <w:sz w:val="24"/>
          <w:szCs w:val="24"/>
        </w:rPr>
        <w:t xml:space="preserve">, </w:t>
      </w:r>
      <w:r w:rsidR="002D3027" w:rsidRPr="00AA5E35">
        <w:rPr>
          <w:rFonts w:ascii="Times New Roman" w:hAnsi="Times New Roman" w:cs="Times New Roman"/>
          <w:i/>
          <w:kern w:val="0"/>
          <w:sz w:val="24"/>
          <w:szCs w:val="24"/>
        </w:rPr>
        <w:t xml:space="preserve">p </w:t>
      </w:r>
      <w:r w:rsidR="002D3027" w:rsidRPr="00AA5E35">
        <w:rPr>
          <w:rFonts w:ascii="Times New Roman" w:hAnsi="Times New Roman" w:cs="Times New Roman"/>
          <w:iCs/>
          <w:kern w:val="0"/>
          <w:sz w:val="24"/>
          <w:szCs w:val="24"/>
        </w:rPr>
        <w:t xml:space="preserve">= </w:t>
      </w:r>
      <w:r w:rsidR="002D3027" w:rsidRPr="00AA5E35">
        <w:rPr>
          <w:rFonts w:ascii="Times New Roman" w:hAnsi="Times New Roman" w:cs="Times New Roman" w:hint="eastAsia"/>
          <w:iCs/>
          <w:kern w:val="0"/>
          <w:sz w:val="24"/>
          <w:szCs w:val="24"/>
        </w:rPr>
        <w:t>.</w:t>
      </w:r>
      <w:r w:rsidR="005F4C29" w:rsidRPr="00AA5E35">
        <w:rPr>
          <w:rFonts w:ascii="Times New Roman" w:hAnsi="Times New Roman" w:cs="Times New Roman" w:hint="eastAsia"/>
          <w:iCs/>
          <w:kern w:val="0"/>
          <w:sz w:val="24"/>
          <w:szCs w:val="24"/>
        </w:rPr>
        <w:t>048</w:t>
      </w:r>
      <w:r w:rsidR="002D3027" w:rsidRPr="00AA5E35">
        <w:rPr>
          <w:rFonts w:ascii="Times New Roman" w:hAnsi="Times New Roman" w:cs="Times New Roman" w:hint="eastAsia"/>
          <w:iCs/>
          <w:kern w:val="0"/>
          <w:sz w:val="24"/>
          <w:szCs w:val="24"/>
        </w:rPr>
        <w:t>)</w:t>
      </w:r>
      <w:r w:rsidR="00EF3A47">
        <w:rPr>
          <w:rFonts w:ascii="Times New Roman" w:hAnsi="Times New Roman" w:cs="Times New Roman" w:hint="eastAsia"/>
          <w:iCs/>
          <w:kern w:val="0"/>
          <w:sz w:val="24"/>
          <w:szCs w:val="24"/>
        </w:rPr>
        <w:t>, contradicting with this posit</w:t>
      </w:r>
      <w:r w:rsidR="005F4C29" w:rsidRPr="00AA5E35">
        <w:rPr>
          <w:rFonts w:ascii="Times New Roman" w:hAnsi="Times New Roman" w:cs="Times New Roman" w:hint="eastAsia"/>
          <w:iCs/>
          <w:kern w:val="0"/>
          <w:sz w:val="24"/>
          <w:szCs w:val="24"/>
        </w:rPr>
        <w:t>.</w:t>
      </w:r>
      <w:r w:rsidR="00D35117" w:rsidRPr="00AA5E35">
        <w:rPr>
          <w:rFonts w:ascii="Times New Roman" w:hAnsi="Times New Roman" w:cs="Times New Roman" w:hint="eastAsia"/>
          <w:iCs/>
          <w:kern w:val="0"/>
          <w:sz w:val="24"/>
          <w:szCs w:val="24"/>
        </w:rPr>
        <w:t xml:space="preserve">  </w:t>
      </w:r>
    </w:p>
    <w:p w14:paraId="0798219F" w14:textId="77777777" w:rsidR="00816E06" w:rsidRPr="00AA5E35" w:rsidRDefault="00816E06" w:rsidP="00816E06">
      <w:pPr>
        <w:widowControl/>
        <w:adjustRightInd w:val="0"/>
        <w:snapToGrid w:val="0"/>
        <w:spacing w:line="360" w:lineRule="auto"/>
        <w:rPr>
          <w:rFonts w:ascii="Times New Roman" w:hAnsi="Times New Roman" w:cs="Times New Roman"/>
          <w:sz w:val="24"/>
          <w:szCs w:val="24"/>
        </w:rPr>
      </w:pPr>
    </w:p>
    <w:p w14:paraId="552E35AC" w14:textId="58554FA7" w:rsidR="004D6325" w:rsidRPr="00AA5E35" w:rsidRDefault="00FA3F9F" w:rsidP="00816E06">
      <w:pPr>
        <w:widowControl/>
        <w:adjustRightInd w:val="0"/>
        <w:snapToGrid w:val="0"/>
        <w:spacing w:line="360" w:lineRule="auto"/>
        <w:rPr>
          <w:rFonts w:ascii="Times New Roman" w:hAnsi="Times New Roman" w:cs="Times New Roman"/>
          <w:sz w:val="24"/>
          <w:szCs w:val="24"/>
        </w:rPr>
      </w:pPr>
      <w:r w:rsidRPr="00AA5E35">
        <w:rPr>
          <w:rFonts w:ascii="Times New Roman" w:hAnsi="Times New Roman" w:cs="Times New Roman" w:hint="eastAsia"/>
          <w:b/>
          <w:bCs/>
          <w:sz w:val="24"/>
          <w:szCs w:val="24"/>
        </w:rPr>
        <w:t xml:space="preserve">General </w:t>
      </w:r>
      <w:r w:rsidR="004D6325" w:rsidRPr="00AA5E35">
        <w:rPr>
          <w:rFonts w:ascii="Times New Roman" w:hAnsi="Times New Roman" w:cs="Times New Roman"/>
          <w:b/>
          <w:bCs/>
          <w:sz w:val="24"/>
          <w:szCs w:val="24"/>
        </w:rPr>
        <w:t>Discussion</w:t>
      </w:r>
    </w:p>
    <w:p w14:paraId="60325320" w14:textId="5CA7BFAC" w:rsidR="00030C86" w:rsidRPr="00FE0A08" w:rsidRDefault="00030C86" w:rsidP="00030C86">
      <w:pPr>
        <w:adjustRightInd w:val="0"/>
        <w:snapToGrid w:val="0"/>
        <w:spacing w:line="360" w:lineRule="auto"/>
        <w:ind w:firstLine="420"/>
        <w:rPr>
          <w:rFonts w:ascii="Times New Roman" w:hAnsi="Times New Roman" w:cs="Times New Roman" w:hint="eastAsia"/>
          <w:bCs/>
          <w:sz w:val="24"/>
          <w:szCs w:val="24"/>
        </w:rPr>
      </w:pPr>
      <w:r w:rsidRPr="00FE0A08">
        <w:rPr>
          <w:rFonts w:ascii="Times New Roman" w:hAnsi="Times New Roman" w:cs="Times New Roman" w:hint="eastAsia"/>
          <w:bCs/>
          <w:sz w:val="24"/>
          <w:szCs w:val="24"/>
        </w:rPr>
        <w:t>A</w:t>
      </w:r>
      <w:r w:rsidRPr="00FE0A08">
        <w:rPr>
          <w:rFonts w:ascii="Times New Roman" w:hAnsi="Times New Roman" w:cs="Times New Roman"/>
          <w:bCs/>
          <w:sz w:val="24"/>
          <w:szCs w:val="24"/>
        </w:rPr>
        <w:t xml:space="preserve">dvice interaction is commonly perceived as a </w:t>
      </w:r>
      <w:r w:rsidR="002F6E75" w:rsidRPr="002F6E75">
        <w:rPr>
          <w:rFonts w:ascii="Times New Roman" w:hAnsi="Times New Roman" w:cs="Times New Roman" w:hint="eastAsia"/>
          <w:bCs/>
          <w:sz w:val="24"/>
          <w:szCs w:val="24"/>
        </w:rPr>
        <w:t>uni-direction</w:t>
      </w:r>
      <w:r>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transmission of social influence from advisors to advisees</w:t>
      </w:r>
      <w:r>
        <w:rPr>
          <w:rFonts w:ascii="Times New Roman" w:hAnsi="Times New Roman" w:cs="Times New Roman" w:hint="eastAsia"/>
          <w:bCs/>
          <w:sz w:val="24"/>
          <w:szCs w:val="24"/>
        </w:rPr>
        <w:t xml:space="preserve"> </w:t>
      </w:r>
      <w:r>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{"citationID":"Xn5NLiaK","properties":{"formattedCitation":"(Bonaccio &amp; Dalal, 2006; K\\uc0\\u228{}mmer et al., 2023)","plainCitation":"(Bonaccio &amp; Dalal, 2006; Kämmer et al., 2023)","noteIndex":0},"citationItems":[{"id":13,"uris":["http://zotero.org/users/10125738/items/UH3TZ6YM"],"itemData":{"id":13,"type":"article-journal","abstract":"This paper reviews the advice-giving and advice-taking literature. First, the central findings from this literature are catalogued. Topics include: advice utilization, confidence, decision accuracy, and differences between advisors and decision-makers. Next, the implications of several variations of the experimental design are discussed. These variations include: the presence/absence of a pre-advice decision, the number of advisors, the amount of interaction between the decision-maker and the advisor(s) and also among advisors themselves, whether the decision-maker can choose if and when to access advice, and the type of decision-task. Several ways of measuring advice utilization are subsequently contrasted, and the conventional operationalization of “advice” itself is questioned. Finally, ways in which the advice literature can inform selected topics in the organizational sciences are discussed.","container-title":"Organizational Behavior and Human Decision Processes","DOI":"10.1016/j.obhdp.2006.07.001","ISSN":"0749-5978","issue":"2","journalAbbreviation":"Organizational Behavior and Human Decision Processes","language":"en","page":"127-151","source":"ScienceDirect","title":"Advice taking and decision-making: An integrative literature review, and implications for the organizational sciences","title-short":"Advice taking and decision-making","volume":"101","author":[{"family":"Bonaccio","given":"Silvia"},{"family":"Dalal","given":"Reeshad S."}],"issued":{"date-parts":[["2006",11,1]]}}},{"id":374,"uris":["http://zotero.org/users/10125738/items/F5D6BUGG"],"itemData":{"id":374,"type":"article-journal","container-title":"Decision","DOI":"10.1037/dec0000199","ISSN":"2325-9973","issue":"2","note":"abstractTranslation:\ntitleTranslation:\npublisher: US: Educational Publishing Foundation\ntitleTranslation:","source":"psycnet.apa.org","title":"A systematic review of empirical studies on advice-based decisions in behavioral and organizational research.","URL":"https://psycnet.apa.org/fulltext/2023-35361-001.pdf","volume":"10","author":[{"family":"Kämmer","given":"Juliane E."},{"family":"Choshen-Hillel","given":"Shoham"},{"family":"Müller-Trede","given":"Johannes"},{"family":"Black","given":"Stephanie L."},{"family":"Weibler","given":"Jürgen"}],"accessed":{"date-parts":[["2023",4,6]]},"issued":{"date-parts":[["2023"]]}}}],"schema":"https://github.com/citation-style-language/schema/raw/master/csl-citation.json"} </w:instrText>
      </w:r>
      <w:r>
        <w:rPr>
          <w:rFonts w:ascii="Times New Roman" w:hAnsi="Times New Roman" w:cs="Times New Roman"/>
          <w:bCs/>
          <w:sz w:val="24"/>
          <w:szCs w:val="24"/>
        </w:rPr>
        <w:fldChar w:fldCharType="separate"/>
      </w:r>
      <w:r w:rsidRPr="0051008C">
        <w:rPr>
          <w:rFonts w:ascii="Times New Roman" w:hAnsi="Times New Roman" w:cs="Times New Roman"/>
          <w:kern w:val="0"/>
          <w:sz w:val="24"/>
        </w:rPr>
        <w:t>(</w:t>
      </w:r>
      <w:proofErr w:type="spellStart"/>
      <w:r w:rsidRPr="0051008C">
        <w:rPr>
          <w:rFonts w:ascii="Times New Roman" w:hAnsi="Times New Roman" w:cs="Times New Roman"/>
          <w:kern w:val="0"/>
          <w:sz w:val="24"/>
        </w:rPr>
        <w:t>Bonaccio</w:t>
      </w:r>
      <w:proofErr w:type="spellEnd"/>
      <w:r w:rsidRPr="0051008C">
        <w:rPr>
          <w:rFonts w:ascii="Times New Roman" w:hAnsi="Times New Roman" w:cs="Times New Roman"/>
          <w:kern w:val="0"/>
          <w:sz w:val="24"/>
        </w:rPr>
        <w:t xml:space="preserve"> &amp; Dalal, 2006; Kämmer et al., 2023)</w:t>
      </w:r>
      <w:r>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T</w:t>
      </w:r>
      <w:r w:rsidRPr="00FE0A08">
        <w:rPr>
          <w:rFonts w:ascii="Times New Roman" w:hAnsi="Times New Roman" w:cs="Times New Roman"/>
          <w:bCs/>
          <w:sz w:val="24"/>
          <w:szCs w:val="24"/>
        </w:rPr>
        <w:t xml:space="preserve">he </w:t>
      </w:r>
      <w:r w:rsidRPr="006C3D07">
        <w:rPr>
          <w:rFonts w:ascii="Times New Roman" w:hAnsi="Times New Roman" w:cs="Times New Roman" w:hint="eastAsia"/>
          <w:bCs/>
          <w:sz w:val="24"/>
          <w:szCs w:val="24"/>
        </w:rPr>
        <w:t>bi-directional</w:t>
      </w:r>
      <w:r w:rsidRPr="00FE0A08">
        <w:rPr>
          <w:rFonts w:ascii="Times New Roman" w:hAnsi="Times New Roman" w:cs="Times New Roman"/>
          <w:bCs/>
          <w:sz w:val="24"/>
          <w:szCs w:val="24"/>
        </w:rPr>
        <w:t xml:space="preserve"> information exchange</w:t>
      </w:r>
      <w:r>
        <w:rPr>
          <w:rFonts w:ascii="Times New Roman" w:hAnsi="Times New Roman" w:cs="Times New Roman" w:hint="eastAsia"/>
          <w:bCs/>
          <w:sz w:val="24"/>
          <w:szCs w:val="24"/>
        </w:rPr>
        <w:t>s</w:t>
      </w:r>
      <w:r w:rsidRPr="00FE0A08">
        <w:rPr>
          <w:rFonts w:ascii="Times New Roman" w:hAnsi="Times New Roman" w:cs="Times New Roman" w:hint="eastAsia"/>
          <w:bCs/>
          <w:sz w:val="24"/>
          <w:szCs w:val="24"/>
        </w:rPr>
        <w:t xml:space="preserve"> within this inter</w:t>
      </w:r>
      <w:r w:rsidR="008102F2">
        <w:rPr>
          <w:rFonts w:ascii="Times New Roman" w:hAnsi="Times New Roman" w:cs="Times New Roman" w:hint="eastAsia"/>
          <w:bCs/>
          <w:sz w:val="24"/>
          <w:szCs w:val="24"/>
        </w:rPr>
        <w:t>active</w:t>
      </w:r>
      <w:r w:rsidRPr="00FE0A08">
        <w:rPr>
          <w:rFonts w:ascii="Times New Roman" w:hAnsi="Times New Roman" w:cs="Times New Roman" w:hint="eastAsia"/>
          <w:bCs/>
          <w:sz w:val="24"/>
          <w:szCs w:val="24"/>
        </w:rPr>
        <w:t xml:space="preserve"> process, particularly the </w:t>
      </w:r>
      <w:r w:rsidRPr="00FE0A08">
        <w:rPr>
          <w:rFonts w:ascii="Times New Roman" w:hAnsi="Times New Roman" w:cs="Times New Roman"/>
          <w:bCs/>
          <w:sz w:val="24"/>
          <w:szCs w:val="24"/>
        </w:rPr>
        <w:t>transmission</w:t>
      </w:r>
      <w:r w:rsidRPr="00FE0A08">
        <w:rPr>
          <w:rFonts w:ascii="Times New Roman" w:hAnsi="Times New Roman" w:cs="Times New Roman" w:hint="eastAsia"/>
          <w:bCs/>
          <w:sz w:val="24"/>
          <w:szCs w:val="24"/>
        </w:rPr>
        <w:t xml:space="preserve"> from advisees to advisors</w:t>
      </w:r>
      <w:r w:rsidRPr="00FE0A08">
        <w:rPr>
          <w:rFonts w:ascii="Times New Roman" w:hAnsi="Times New Roman" w:cs="Times New Roman"/>
          <w:bCs/>
          <w:sz w:val="24"/>
          <w:szCs w:val="24"/>
        </w:rPr>
        <w:t xml:space="preserve">, </w:t>
      </w:r>
      <w:r>
        <w:rPr>
          <w:rFonts w:ascii="Times New Roman" w:hAnsi="Times New Roman" w:cs="Times New Roman" w:hint="eastAsia"/>
          <w:bCs/>
          <w:sz w:val="24"/>
          <w:szCs w:val="24"/>
        </w:rPr>
        <w:t>remains</w:t>
      </w:r>
      <w:r w:rsidRPr="00FE0A08">
        <w:rPr>
          <w:rFonts w:ascii="Times New Roman" w:hAnsi="Times New Roman" w:cs="Times New Roman"/>
          <w:bCs/>
          <w:sz w:val="24"/>
          <w:szCs w:val="24"/>
        </w:rPr>
        <w:t xml:space="preserve"> largely neglected. </w:t>
      </w:r>
      <w:r w:rsidR="00A34D1B">
        <w:rPr>
          <w:rFonts w:ascii="Times New Roman" w:hAnsi="Times New Roman" w:cs="Times New Roman" w:hint="eastAsia"/>
          <w:bCs/>
          <w:sz w:val="24"/>
          <w:szCs w:val="24"/>
        </w:rPr>
        <w:t>W</w:t>
      </w:r>
      <w:r w:rsidRPr="00FE0A08">
        <w:rPr>
          <w:rFonts w:ascii="Times New Roman" w:hAnsi="Times New Roman" w:cs="Times New Roman"/>
          <w:bCs/>
          <w:sz w:val="24"/>
          <w:szCs w:val="24"/>
        </w:rPr>
        <w:t xml:space="preserve">e addressed this </w:t>
      </w:r>
      <w:r w:rsidRPr="00FE0A08">
        <w:rPr>
          <w:rFonts w:ascii="Times New Roman" w:hAnsi="Times New Roman" w:cs="Times New Roman" w:hint="eastAsia"/>
          <w:bCs/>
          <w:sz w:val="24"/>
          <w:szCs w:val="24"/>
        </w:rPr>
        <w:t>gap</w:t>
      </w:r>
      <w:r w:rsidRPr="00FE0A08">
        <w:rPr>
          <w:rFonts w:ascii="Times New Roman" w:hAnsi="Times New Roman" w:cs="Times New Roman"/>
          <w:bCs/>
          <w:sz w:val="24"/>
          <w:szCs w:val="24"/>
        </w:rPr>
        <w:t xml:space="preserve"> by unveiling </w:t>
      </w:r>
      <w:r>
        <w:rPr>
          <w:rFonts w:ascii="Times New Roman" w:hAnsi="Times New Roman" w:cs="Times New Roman" w:hint="eastAsia"/>
          <w:bCs/>
          <w:sz w:val="24"/>
          <w:szCs w:val="24"/>
        </w:rPr>
        <w:t xml:space="preserve">how </w:t>
      </w:r>
      <w:r w:rsidR="008D6A66">
        <w:rPr>
          <w:rFonts w:ascii="Times New Roman" w:hAnsi="Times New Roman" w:cs="Times New Roman" w:hint="eastAsia"/>
          <w:bCs/>
          <w:sz w:val="24"/>
          <w:szCs w:val="24"/>
        </w:rPr>
        <w:t xml:space="preserve">and why </w:t>
      </w:r>
      <w:r w:rsidRPr="00FE0A08">
        <w:rPr>
          <w:rFonts w:ascii="Times New Roman" w:hAnsi="Times New Roman" w:cs="Times New Roman"/>
          <w:bCs/>
          <w:sz w:val="24"/>
          <w:szCs w:val="24"/>
        </w:rPr>
        <w:t>advice giving</w:t>
      </w:r>
      <w:r>
        <w:rPr>
          <w:rFonts w:ascii="Times New Roman" w:hAnsi="Times New Roman" w:cs="Times New Roman" w:hint="eastAsia"/>
          <w:bCs/>
          <w:sz w:val="24"/>
          <w:szCs w:val="24"/>
        </w:rPr>
        <w:t xml:space="preserve"> is influenced by advisees</w:t>
      </w:r>
      <w:r>
        <w:rPr>
          <w:rFonts w:ascii="Times New Roman" w:hAnsi="Times New Roman" w:cs="Times New Roman"/>
          <w:bCs/>
          <w:sz w:val="24"/>
          <w:szCs w:val="24"/>
        </w:rPr>
        <w:t>’</w:t>
      </w:r>
      <w:r>
        <w:rPr>
          <w:rFonts w:ascii="Times New Roman" w:hAnsi="Times New Roman" w:cs="Times New Roman" w:hint="eastAsia"/>
          <w:bCs/>
          <w:sz w:val="24"/>
          <w:szCs w:val="24"/>
        </w:rPr>
        <w:t xml:space="preserve"> opinions</w:t>
      </w:r>
      <w:r w:rsidRPr="00FE0A08">
        <w:rPr>
          <w:rFonts w:ascii="Times New Roman" w:hAnsi="Times New Roman" w:cs="Times New Roman"/>
          <w:bCs/>
          <w:sz w:val="24"/>
          <w:szCs w:val="24"/>
        </w:rPr>
        <w:t xml:space="preserve">. The alignment bias, </w:t>
      </w:r>
      <w:r w:rsidR="00CA29FA">
        <w:rPr>
          <w:rFonts w:ascii="Times New Roman" w:hAnsi="Times New Roman" w:cs="Times New Roman" w:hint="eastAsia"/>
          <w:bCs/>
          <w:sz w:val="24"/>
          <w:szCs w:val="24"/>
        </w:rPr>
        <w:t>charactering</w:t>
      </w:r>
      <w:r>
        <w:rPr>
          <w:rFonts w:ascii="Times New Roman" w:hAnsi="Times New Roman" w:cs="Times New Roman" w:hint="eastAsia"/>
          <w:bCs/>
          <w:sz w:val="24"/>
          <w:szCs w:val="24"/>
        </w:rPr>
        <w:t xml:space="preserve"> advisors</w:t>
      </w:r>
      <w:r>
        <w:rPr>
          <w:rFonts w:ascii="Times New Roman" w:hAnsi="Times New Roman" w:cs="Times New Roman"/>
          <w:bCs/>
          <w:sz w:val="24"/>
          <w:szCs w:val="24"/>
        </w:rPr>
        <w:t>’</w:t>
      </w:r>
      <w:r>
        <w:rPr>
          <w:rFonts w:ascii="Times New Roman" w:hAnsi="Times New Roman" w:cs="Times New Roman" w:hint="eastAsia"/>
          <w:bCs/>
          <w:sz w:val="24"/>
          <w:szCs w:val="24"/>
        </w:rPr>
        <w:t xml:space="preserve"> inclination to</w:t>
      </w:r>
      <w:r w:rsidRPr="00FE0A08">
        <w:rPr>
          <w:rFonts w:ascii="Times New Roman" w:hAnsi="Times New Roman" w:cs="Times New Roman"/>
          <w:bCs/>
          <w:sz w:val="24"/>
          <w:szCs w:val="24"/>
        </w:rPr>
        <w:t xml:space="preserve"> align </w:t>
      </w:r>
      <w:r>
        <w:rPr>
          <w:rFonts w:ascii="Times New Roman" w:hAnsi="Times New Roman" w:cs="Times New Roman" w:hint="eastAsia"/>
          <w:bCs/>
          <w:sz w:val="24"/>
          <w:szCs w:val="24"/>
        </w:rPr>
        <w:t>their advice with</w:t>
      </w:r>
      <w:r w:rsidRPr="00FE0A08">
        <w:rPr>
          <w:rFonts w:ascii="Times New Roman" w:hAnsi="Times New Roman" w:cs="Times New Roman"/>
          <w:bCs/>
          <w:sz w:val="24"/>
          <w:szCs w:val="24"/>
        </w:rPr>
        <w:t xml:space="preserve"> advisees’ </w:t>
      </w:r>
      <w:r w:rsidR="00CA29FA">
        <w:rPr>
          <w:rFonts w:ascii="Times New Roman" w:hAnsi="Times New Roman" w:cs="Times New Roman" w:hint="eastAsia"/>
          <w:bCs/>
          <w:sz w:val="24"/>
          <w:szCs w:val="24"/>
        </w:rPr>
        <w:t>initial</w:t>
      </w:r>
      <w:r>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 xml:space="preserve">opinions, is identified as a </w:t>
      </w:r>
      <w:r w:rsidR="008D6A66">
        <w:rPr>
          <w:rFonts w:ascii="Times New Roman" w:hAnsi="Times New Roman" w:cs="Times New Roman" w:hint="eastAsia"/>
          <w:bCs/>
          <w:sz w:val="24"/>
          <w:szCs w:val="24"/>
        </w:rPr>
        <w:t>strategic adaptation</w:t>
      </w:r>
      <w:r w:rsidRPr="00FE0A08">
        <w:rPr>
          <w:rFonts w:ascii="Times New Roman" w:hAnsi="Times New Roman" w:cs="Times New Roman"/>
          <w:bCs/>
          <w:sz w:val="24"/>
          <w:szCs w:val="24"/>
        </w:rPr>
        <w:t xml:space="preserve"> </w:t>
      </w:r>
      <w:r w:rsidRPr="00FE0A08">
        <w:rPr>
          <w:rFonts w:ascii="Times New Roman" w:hAnsi="Times New Roman" w:cs="Times New Roman" w:hint="eastAsia"/>
          <w:bCs/>
          <w:sz w:val="24"/>
          <w:szCs w:val="24"/>
        </w:rPr>
        <w:t xml:space="preserve">to </w:t>
      </w:r>
      <w:r w:rsidR="008D6A66">
        <w:rPr>
          <w:rFonts w:ascii="Times New Roman" w:hAnsi="Times New Roman" w:cs="Times New Roman" w:hint="eastAsia"/>
          <w:bCs/>
          <w:sz w:val="24"/>
          <w:szCs w:val="24"/>
        </w:rPr>
        <w:t>advisees</w:t>
      </w:r>
      <w:r w:rsidR="008D6A66">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preference</w:t>
      </w:r>
      <w:r>
        <w:rPr>
          <w:rFonts w:ascii="Times New Roman" w:hAnsi="Times New Roman" w:cs="Times New Roman" w:hint="eastAsia"/>
          <w:bCs/>
          <w:sz w:val="24"/>
          <w:szCs w:val="24"/>
        </w:rPr>
        <w:t xml:space="preserve"> in taking</w:t>
      </w:r>
      <w:r w:rsidR="008D6A66" w:rsidRPr="008D6A66">
        <w:rPr>
          <w:rFonts w:ascii="Times New Roman" w:hAnsi="Times New Roman" w:cs="Times New Roman" w:hint="eastAsia"/>
          <w:bCs/>
          <w:sz w:val="24"/>
          <w:szCs w:val="24"/>
        </w:rPr>
        <w:t xml:space="preserve"> </w:t>
      </w:r>
      <w:r w:rsidR="008D6A66">
        <w:rPr>
          <w:rFonts w:ascii="Times New Roman" w:hAnsi="Times New Roman" w:cs="Times New Roman" w:hint="eastAsia"/>
          <w:bCs/>
          <w:sz w:val="24"/>
          <w:szCs w:val="24"/>
        </w:rPr>
        <w:t>advice</w:t>
      </w:r>
      <w:r w:rsidR="008D6A66">
        <w:rPr>
          <w:rFonts w:ascii="Times New Roman" w:hAnsi="Times New Roman" w:cs="Times New Roman" w:hint="eastAsia"/>
          <w:bCs/>
          <w:sz w:val="24"/>
          <w:szCs w:val="24"/>
        </w:rPr>
        <w:t>,</w:t>
      </w:r>
      <w:r w:rsidRPr="00FE0A08">
        <w:rPr>
          <w:rFonts w:ascii="Times New Roman" w:hAnsi="Times New Roman" w:cs="Times New Roman" w:hint="eastAsia"/>
          <w:bCs/>
          <w:sz w:val="24"/>
          <w:szCs w:val="24"/>
        </w:rPr>
        <w:t xml:space="preserve"> </w:t>
      </w:r>
      <w:r w:rsidR="008D6A66" w:rsidRPr="008D6A66">
        <w:rPr>
          <w:rFonts w:ascii="Times New Roman" w:hAnsi="Times New Roman" w:cs="Times New Roman"/>
          <w:bCs/>
          <w:sz w:val="24"/>
          <w:szCs w:val="24"/>
        </w:rPr>
        <w:t>with the intention of enhancing</w:t>
      </w:r>
      <w:r>
        <w:rPr>
          <w:rFonts w:ascii="Times New Roman" w:hAnsi="Times New Roman" w:cs="Times New Roman" w:hint="eastAsia"/>
          <w:bCs/>
          <w:sz w:val="24"/>
          <w:szCs w:val="24"/>
        </w:rPr>
        <w:t xml:space="preserve"> the likelihood of advice </w:t>
      </w:r>
      <w:r w:rsidR="00CA29FA" w:rsidRPr="00CA29FA">
        <w:rPr>
          <w:rFonts w:ascii="Times New Roman" w:hAnsi="Times New Roman" w:cs="Times New Roman"/>
          <w:bCs/>
          <w:sz w:val="24"/>
          <w:szCs w:val="24"/>
        </w:rPr>
        <w:t>acceptance</w:t>
      </w:r>
      <w:r w:rsidRPr="00FE0A08">
        <w:rPr>
          <w:rFonts w:ascii="Times New Roman" w:hAnsi="Times New Roman" w:cs="Times New Roman"/>
          <w:bCs/>
          <w:sz w:val="24"/>
          <w:szCs w:val="24"/>
        </w:rPr>
        <w:t>.</w:t>
      </w:r>
      <w:r>
        <w:rPr>
          <w:rFonts w:ascii="Times New Roman" w:hAnsi="Times New Roman" w:cs="Times New Roman" w:hint="eastAsia"/>
          <w:bCs/>
          <w:sz w:val="24"/>
          <w:szCs w:val="24"/>
        </w:rPr>
        <w:t xml:space="preserve"> </w:t>
      </w:r>
      <w:r w:rsidRPr="006C6A27">
        <w:rPr>
          <w:rFonts w:ascii="Times New Roman" w:hAnsi="Times New Roman" w:cs="Times New Roman"/>
          <w:bCs/>
          <w:sz w:val="24"/>
          <w:szCs w:val="24"/>
        </w:rPr>
        <w:t xml:space="preserve">These results </w:t>
      </w:r>
      <w:r>
        <w:rPr>
          <w:rFonts w:ascii="Times New Roman" w:hAnsi="Times New Roman" w:cs="Times New Roman" w:hint="eastAsia"/>
          <w:bCs/>
          <w:sz w:val="24"/>
          <w:szCs w:val="24"/>
        </w:rPr>
        <w:t>offer</w:t>
      </w:r>
      <w:r w:rsidRPr="006C6A27">
        <w:rPr>
          <w:rFonts w:ascii="Times New Roman" w:hAnsi="Times New Roman" w:cs="Times New Roman"/>
          <w:bCs/>
          <w:sz w:val="24"/>
          <w:szCs w:val="24"/>
        </w:rPr>
        <w:t xml:space="preserve"> novel insight</w:t>
      </w:r>
      <w:r>
        <w:rPr>
          <w:rFonts w:ascii="Times New Roman" w:hAnsi="Times New Roman" w:cs="Times New Roman" w:hint="eastAsia"/>
          <w:bCs/>
          <w:sz w:val="24"/>
          <w:szCs w:val="24"/>
        </w:rPr>
        <w:t>s</w:t>
      </w:r>
      <w:r w:rsidRPr="006C6A27">
        <w:rPr>
          <w:rFonts w:ascii="Times New Roman" w:hAnsi="Times New Roman" w:cs="Times New Roman"/>
          <w:bCs/>
          <w:sz w:val="24"/>
          <w:szCs w:val="24"/>
        </w:rPr>
        <w:t xml:space="preserve"> into the </w:t>
      </w:r>
      <w:r w:rsidRPr="00AB2FEB">
        <w:rPr>
          <w:rFonts w:ascii="Times New Roman" w:hAnsi="Times New Roman" w:cs="Times New Roman"/>
          <w:bCs/>
          <w:sz w:val="24"/>
          <w:szCs w:val="24"/>
        </w:rPr>
        <w:t>reciprocal</w:t>
      </w:r>
      <w:r w:rsidRPr="006C6A27">
        <w:rPr>
          <w:rFonts w:ascii="Times New Roman" w:hAnsi="Times New Roman" w:cs="Times New Roman"/>
          <w:bCs/>
          <w:sz w:val="24"/>
          <w:szCs w:val="24"/>
        </w:rPr>
        <w:t xml:space="preserve"> nature of social influence</w:t>
      </w:r>
      <w:r>
        <w:rPr>
          <w:rFonts w:ascii="Times New Roman" w:hAnsi="Times New Roman" w:cs="Times New Roman" w:hint="eastAsia"/>
          <w:bCs/>
          <w:sz w:val="24"/>
          <w:szCs w:val="24"/>
        </w:rPr>
        <w:t xml:space="preserve"> </w:t>
      </w:r>
      <w:r>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{"citationID":"Gl4pArtM","properties":{"formattedCitation":"(Mahmoodi et al., 2018)","plainCitation":"(Mahmoodi et al., 2018)","noteIndex":0},"citationItems":[{"id":303,"uris":["http://zotero.org/users/10125738/items/UJI22L3J"],"itemData":{"id":303,"type":"article-journal","abstract":"Humans seek advice, via social interaction, to improve their decisions. While social interaction is often reciprocal, the role of reciprocity in social influence is unknown. Here, we tested the hypothesis that our influence on others affects how much we are influenced by them. Participants first made a visual perceptual estimate and then shared their estimate with an alleged partner. Then, in alternating trials, the participant either revised their decisions or observed how the partner revised theirs. We systematically manipulated the partner’s susceptibility to influence from the participant. We show that participants reciprocated influence with their partner by gravitating toward the susceptible (but not insusceptible) partner’s opinion. In further experiments, we showed that reciprocity is both a dynamic process and is abolished when people believed that they interacted with a computer. Reciprocal social influence is a signaling medium for human-to-human communication that goes beyond aggregation of evidence for decision improvement.","call-number":"1","container-title":"Nature Communications","DOI":"10.1038/s41467-018-04925-y","ISSN":"2041-1723","issue":"1","journalAbbreviation":"Nat Commun","language":"en","license":"2018 The Author(s)","note":"number: 1\npublisher: Nature Publishing Group","page":"2474","source":"17.694","title":"Reciprocity of social influence","volume":"9","author":[{"family":"Mahmoodi","given":"Ali"},{"family":"Bahrami","given":"Bahador"},{"family":"Mehring","given":"Carsten"}],"issued":{"date-parts":[["2018",6,26]]}}}],"schema":"https://github.com/citation-style-language/schema/raw/master/csl-citation.json"} </w:instrText>
      </w:r>
      <w:r>
        <w:rPr>
          <w:rFonts w:ascii="Times New Roman" w:hAnsi="Times New Roman" w:cs="Times New Roman"/>
          <w:bCs/>
          <w:sz w:val="24"/>
          <w:szCs w:val="24"/>
        </w:rPr>
        <w:fldChar w:fldCharType="separate"/>
      </w:r>
      <w:r w:rsidRPr="00CE4FFC">
        <w:rPr>
          <w:rFonts w:ascii="Times New Roman" w:hAnsi="Times New Roman" w:cs="Times New Roman" w:hint="eastAsia"/>
          <w:sz w:val="24"/>
        </w:rPr>
        <w:t>(Mahmoodi et al., 2018)</w:t>
      </w:r>
      <w:r>
        <w:rPr>
          <w:rFonts w:ascii="Times New Roman" w:hAnsi="Times New Roman" w:cs="Times New Roman"/>
          <w:bCs/>
          <w:sz w:val="24"/>
          <w:szCs w:val="24"/>
        </w:rPr>
        <w:fldChar w:fldCharType="end"/>
      </w:r>
      <w:r w:rsidRPr="006C6A27">
        <w:rPr>
          <w:rFonts w:ascii="Times New Roman" w:hAnsi="Times New Roman" w:cs="Times New Roman"/>
          <w:bCs/>
          <w:sz w:val="24"/>
          <w:szCs w:val="24"/>
        </w:rPr>
        <w:t>—</w:t>
      </w:r>
      <w:r w:rsidR="00CA29FA">
        <w:rPr>
          <w:rFonts w:ascii="Times New Roman" w:hAnsi="Times New Roman" w:cs="Times New Roman" w:hint="eastAsia"/>
          <w:bCs/>
          <w:sz w:val="24"/>
          <w:szCs w:val="24"/>
        </w:rPr>
        <w:t xml:space="preserve">the </w:t>
      </w:r>
      <w:r w:rsidRPr="006C6A27">
        <w:rPr>
          <w:rFonts w:ascii="Times New Roman" w:hAnsi="Times New Roman" w:cs="Times New Roman"/>
          <w:bCs/>
          <w:sz w:val="24"/>
          <w:szCs w:val="24"/>
        </w:rPr>
        <w:t xml:space="preserve">individuals who influence and </w:t>
      </w:r>
      <w:r w:rsidR="00CA29FA" w:rsidRPr="00CA29FA">
        <w:rPr>
          <w:rFonts w:ascii="Times New Roman" w:hAnsi="Times New Roman" w:cs="Times New Roman"/>
          <w:bCs/>
          <w:sz w:val="24"/>
          <w:szCs w:val="24"/>
        </w:rPr>
        <w:t>perceive successful influence as a form of reward</w:t>
      </w:r>
      <w:r w:rsidRPr="006C6A27">
        <w:rPr>
          <w:rFonts w:ascii="Times New Roman" w:hAnsi="Times New Roman" w:cs="Times New Roman"/>
          <w:bCs/>
          <w:sz w:val="24"/>
          <w:szCs w:val="24"/>
        </w:rPr>
        <w:t xml:space="preserve"> may</w:t>
      </w:r>
      <w:r w:rsidR="00CA29FA">
        <w:rPr>
          <w:rFonts w:ascii="Times New Roman" w:hAnsi="Times New Roman" w:cs="Times New Roman" w:hint="eastAsia"/>
          <w:bCs/>
          <w:sz w:val="24"/>
          <w:szCs w:val="24"/>
        </w:rPr>
        <w:t>,</w:t>
      </w:r>
      <w:r w:rsidRPr="006C6A27">
        <w:rPr>
          <w:rFonts w:ascii="Times New Roman" w:hAnsi="Times New Roman" w:cs="Times New Roman"/>
          <w:bCs/>
          <w:sz w:val="24"/>
          <w:szCs w:val="24"/>
        </w:rPr>
        <w:t xml:space="preserve"> </w:t>
      </w:r>
      <w:r w:rsidR="00CA29FA">
        <w:rPr>
          <w:rFonts w:ascii="Times New Roman" w:hAnsi="Times New Roman" w:cs="Times New Roman" w:hint="eastAsia"/>
          <w:bCs/>
          <w:sz w:val="24"/>
          <w:szCs w:val="24"/>
        </w:rPr>
        <w:t>therefore,</w:t>
      </w:r>
      <w:r>
        <w:rPr>
          <w:rFonts w:ascii="Times New Roman" w:hAnsi="Times New Roman" w:cs="Times New Roman" w:hint="eastAsia"/>
          <w:bCs/>
          <w:sz w:val="24"/>
          <w:szCs w:val="24"/>
        </w:rPr>
        <w:t xml:space="preserve"> </w:t>
      </w:r>
      <w:r w:rsidRPr="006C6A27">
        <w:rPr>
          <w:rFonts w:ascii="Times New Roman" w:hAnsi="Times New Roman" w:cs="Times New Roman"/>
          <w:bCs/>
          <w:sz w:val="24"/>
          <w:szCs w:val="24"/>
        </w:rPr>
        <w:t xml:space="preserve">be </w:t>
      </w:r>
      <w:r>
        <w:rPr>
          <w:rFonts w:ascii="Times New Roman" w:hAnsi="Times New Roman" w:cs="Times New Roman" w:hint="eastAsia"/>
          <w:bCs/>
          <w:sz w:val="24"/>
          <w:szCs w:val="24"/>
        </w:rPr>
        <w:t>susceptible</w:t>
      </w:r>
      <w:r w:rsidRPr="006C6A27">
        <w:rPr>
          <w:rFonts w:ascii="Times New Roman" w:hAnsi="Times New Roman" w:cs="Times New Roman"/>
          <w:bCs/>
          <w:sz w:val="24"/>
          <w:szCs w:val="24"/>
        </w:rPr>
        <w:t xml:space="preserve"> to the reactions of those </w:t>
      </w:r>
      <w:r>
        <w:rPr>
          <w:rFonts w:ascii="Times New Roman" w:hAnsi="Times New Roman" w:cs="Times New Roman" w:hint="eastAsia"/>
          <w:bCs/>
          <w:sz w:val="24"/>
          <w:szCs w:val="24"/>
        </w:rPr>
        <w:t xml:space="preserve">whom </w:t>
      </w:r>
      <w:r w:rsidRPr="006C6A27">
        <w:rPr>
          <w:rFonts w:ascii="Times New Roman" w:hAnsi="Times New Roman" w:cs="Times New Roman"/>
          <w:bCs/>
          <w:sz w:val="24"/>
          <w:szCs w:val="24"/>
        </w:rPr>
        <w:t xml:space="preserve">they </w:t>
      </w:r>
      <w:r w:rsidR="00CA29FA">
        <w:rPr>
          <w:rFonts w:ascii="Times New Roman" w:hAnsi="Times New Roman" w:cs="Times New Roman" w:hint="eastAsia"/>
          <w:bCs/>
          <w:sz w:val="24"/>
          <w:szCs w:val="24"/>
        </w:rPr>
        <w:t xml:space="preserve">seek to </w:t>
      </w:r>
      <w:r w:rsidRPr="006C6A27">
        <w:rPr>
          <w:rFonts w:ascii="Times New Roman" w:hAnsi="Times New Roman" w:cs="Times New Roman"/>
          <w:bCs/>
          <w:sz w:val="24"/>
          <w:szCs w:val="24"/>
        </w:rPr>
        <w:t>influence</w:t>
      </w:r>
      <w:r w:rsidR="005A1D5A" w:rsidRPr="005A1D5A">
        <w:rPr>
          <w:rFonts w:ascii="Times New Roman" w:hAnsi="Times New Roman" w:cs="Times New Roman"/>
          <w:bCs/>
          <w:sz w:val="24"/>
          <w:szCs w:val="24"/>
        </w:rPr>
        <w:t>—</w:t>
      </w:r>
      <w:r w:rsidR="005A1D5A">
        <w:rPr>
          <w:rFonts w:ascii="Times New Roman" w:hAnsi="Times New Roman" w:cs="Times New Roman" w:hint="eastAsia"/>
          <w:bCs/>
          <w:sz w:val="24"/>
          <w:szCs w:val="24"/>
        </w:rPr>
        <w:t xml:space="preserve">within the </w:t>
      </w:r>
      <w:r w:rsidR="004C225D">
        <w:rPr>
          <w:rFonts w:ascii="Times New Roman" w:hAnsi="Times New Roman" w:cs="Times New Roman" w:hint="eastAsia"/>
          <w:bCs/>
          <w:sz w:val="24"/>
          <w:szCs w:val="24"/>
        </w:rPr>
        <w:t xml:space="preserve">widespread </w:t>
      </w:r>
      <w:r w:rsidR="005A1D5A">
        <w:rPr>
          <w:rFonts w:ascii="Times New Roman" w:hAnsi="Times New Roman" w:cs="Times New Roman" w:hint="eastAsia"/>
          <w:bCs/>
          <w:sz w:val="24"/>
          <w:szCs w:val="24"/>
        </w:rPr>
        <w:t>informational interactions.</w:t>
      </w:r>
    </w:p>
    <w:p w14:paraId="2D99BEFE" w14:textId="1A2A0E43" w:rsidR="00AD605F" w:rsidRPr="00AA5E35" w:rsidRDefault="00030C86" w:rsidP="006F45B1">
      <w:pPr>
        <w:adjustRightInd w:val="0"/>
        <w:snapToGrid w:val="0"/>
        <w:spacing w:line="360" w:lineRule="auto"/>
        <w:ind w:firstLine="420"/>
        <w:rPr>
          <w:rFonts w:ascii="Times New Roman" w:hAnsi="Times New Roman" w:cs="Times New Roman"/>
          <w:bCs/>
          <w:sz w:val="24"/>
          <w:szCs w:val="24"/>
        </w:rPr>
      </w:pPr>
      <w:bookmarkStart w:id="74" w:name="OLE_LINK79"/>
      <w:r w:rsidRPr="00FE0A08">
        <w:rPr>
          <w:rFonts w:ascii="Times New Roman" w:hAnsi="Times New Roman" w:cs="Times New Roman"/>
          <w:bCs/>
          <w:sz w:val="24"/>
          <w:szCs w:val="24"/>
        </w:rPr>
        <w:t xml:space="preserve">In a series of four experiments, participants were </w:t>
      </w:r>
      <w:r w:rsidR="00163510">
        <w:rPr>
          <w:rFonts w:ascii="Times New Roman" w:hAnsi="Times New Roman" w:cs="Times New Roman" w:hint="eastAsia"/>
          <w:bCs/>
          <w:sz w:val="24"/>
          <w:szCs w:val="24"/>
        </w:rPr>
        <w:t xml:space="preserve">tasked with </w:t>
      </w:r>
      <w:r w:rsidRPr="00FE0A08">
        <w:rPr>
          <w:rFonts w:ascii="Times New Roman" w:hAnsi="Times New Roman" w:cs="Times New Roman"/>
          <w:bCs/>
          <w:sz w:val="24"/>
          <w:szCs w:val="24"/>
        </w:rPr>
        <w:t>provid</w:t>
      </w:r>
      <w:r w:rsidR="00163510">
        <w:rPr>
          <w:rFonts w:ascii="Times New Roman" w:hAnsi="Times New Roman" w:cs="Times New Roman" w:hint="eastAsia"/>
          <w:bCs/>
          <w:sz w:val="24"/>
          <w:szCs w:val="24"/>
        </w:rPr>
        <w:t>ing</w:t>
      </w:r>
      <w:r w:rsidRPr="00FE0A08">
        <w:rPr>
          <w:rFonts w:ascii="Times New Roman" w:hAnsi="Times New Roman" w:cs="Times New Roman"/>
          <w:bCs/>
          <w:sz w:val="24"/>
          <w:szCs w:val="24"/>
        </w:rPr>
        <w:t xml:space="preserve"> advice </w:t>
      </w:r>
      <w:r w:rsidR="00163510">
        <w:rPr>
          <w:rFonts w:ascii="Times New Roman" w:hAnsi="Times New Roman" w:cs="Times New Roman" w:hint="eastAsia"/>
          <w:bCs/>
          <w:sz w:val="24"/>
          <w:szCs w:val="24"/>
        </w:rPr>
        <w:t xml:space="preserve">to </w:t>
      </w:r>
      <w:r w:rsidRPr="00FE0A08">
        <w:rPr>
          <w:rFonts w:ascii="Times New Roman" w:hAnsi="Times New Roman" w:cs="Times New Roman"/>
          <w:bCs/>
          <w:sz w:val="24"/>
          <w:szCs w:val="24"/>
        </w:rPr>
        <w:t>advisees</w:t>
      </w:r>
      <w:r w:rsidR="00163510">
        <w:rPr>
          <w:rFonts w:ascii="Times New Roman" w:hAnsi="Times New Roman" w:cs="Times New Roman" w:hint="eastAsia"/>
          <w:bCs/>
          <w:sz w:val="24"/>
          <w:szCs w:val="24"/>
        </w:rPr>
        <w:t xml:space="preserve"> to optimize their decision outcomes</w:t>
      </w:r>
      <w:r w:rsidRPr="00FE0A08">
        <w:rPr>
          <w:rFonts w:ascii="Times New Roman" w:hAnsi="Times New Roman" w:cs="Times New Roman"/>
          <w:bCs/>
          <w:sz w:val="24"/>
          <w:szCs w:val="24"/>
        </w:rPr>
        <w:t>.</w:t>
      </w:r>
      <w:r w:rsidRPr="00FE0A08">
        <w:rPr>
          <w:rFonts w:ascii="Segoe UI" w:hAnsi="Segoe UI" w:cs="Segoe UI" w:hint="eastAsia"/>
          <w:color w:val="2A2F45"/>
          <w:sz w:val="20"/>
          <w:szCs w:val="20"/>
          <w:shd w:val="clear" w:color="auto" w:fill="FFFFFF"/>
        </w:rPr>
        <w:t xml:space="preserve"> </w:t>
      </w:r>
      <w:r w:rsidR="001A24A3">
        <w:rPr>
          <w:rFonts w:ascii="Times New Roman" w:hAnsi="Times New Roman" w:cs="Times New Roman" w:hint="eastAsia"/>
          <w:bCs/>
          <w:sz w:val="24"/>
          <w:szCs w:val="24"/>
        </w:rPr>
        <w:t>O</w:t>
      </w:r>
      <w:r w:rsidRPr="00FE0A08">
        <w:rPr>
          <w:rFonts w:ascii="Times New Roman" w:hAnsi="Times New Roman" w:cs="Times New Roman"/>
          <w:bCs/>
          <w:sz w:val="24"/>
          <w:szCs w:val="24"/>
        </w:rPr>
        <w:t>ur findings demonstrate</w:t>
      </w:r>
      <w:r w:rsidRPr="00FE0A08">
        <w:rPr>
          <w:rFonts w:ascii="Times New Roman" w:hAnsi="Times New Roman" w:cs="Times New Roman" w:hint="eastAsia"/>
          <w:bCs/>
          <w:sz w:val="24"/>
          <w:szCs w:val="24"/>
        </w:rPr>
        <w:t>d</w:t>
      </w:r>
      <w:r w:rsidRPr="00FE0A08">
        <w:rPr>
          <w:rFonts w:ascii="Times New Roman" w:hAnsi="Times New Roman" w:cs="Times New Roman"/>
          <w:bCs/>
          <w:sz w:val="24"/>
          <w:szCs w:val="24"/>
        </w:rPr>
        <w:t xml:space="preserve"> </w:t>
      </w:r>
      <w:r w:rsidR="001A24A3">
        <w:rPr>
          <w:rFonts w:ascii="Times New Roman" w:hAnsi="Times New Roman" w:cs="Times New Roman" w:hint="eastAsia"/>
          <w:bCs/>
          <w:sz w:val="24"/>
          <w:szCs w:val="24"/>
        </w:rPr>
        <w:t>that,</w:t>
      </w:r>
      <w:r w:rsidRPr="00FE0A08">
        <w:rPr>
          <w:rFonts w:ascii="Times New Roman" w:hAnsi="Times New Roman" w:cs="Times New Roman"/>
          <w:bCs/>
          <w:sz w:val="24"/>
          <w:szCs w:val="24"/>
        </w:rPr>
        <w:t xml:space="preserve"> advisors </w:t>
      </w:r>
      <w:r w:rsidR="001A24A3">
        <w:rPr>
          <w:rFonts w:ascii="Times New Roman" w:hAnsi="Times New Roman" w:cs="Times New Roman" w:hint="eastAsia"/>
          <w:bCs/>
          <w:sz w:val="24"/>
          <w:szCs w:val="24"/>
        </w:rPr>
        <w:t xml:space="preserve">have a robust </w:t>
      </w:r>
      <w:r w:rsidR="001A24A3">
        <w:rPr>
          <w:rFonts w:ascii="Times New Roman" w:hAnsi="Times New Roman" w:cs="Times New Roman"/>
          <w:bCs/>
          <w:sz w:val="24"/>
          <w:szCs w:val="24"/>
        </w:rPr>
        <w:t>propensity</w:t>
      </w:r>
      <w:r w:rsidR="001A24A3">
        <w:rPr>
          <w:rFonts w:ascii="Times New Roman" w:hAnsi="Times New Roman" w:cs="Times New Roman" w:hint="eastAsia"/>
          <w:bCs/>
          <w:sz w:val="24"/>
          <w:szCs w:val="24"/>
        </w:rPr>
        <w:t xml:space="preserve"> to </w:t>
      </w:r>
      <w:r w:rsidRPr="00FE0A08">
        <w:rPr>
          <w:rFonts w:ascii="Times New Roman" w:hAnsi="Times New Roman" w:cs="Times New Roman"/>
          <w:bCs/>
          <w:sz w:val="24"/>
          <w:szCs w:val="24"/>
        </w:rPr>
        <w:t xml:space="preserve">align their advice with the opinions of advisees, </w:t>
      </w:r>
      <w:r w:rsidR="001A24A3">
        <w:rPr>
          <w:rFonts w:ascii="Times New Roman" w:hAnsi="Times New Roman" w:cs="Times New Roman" w:hint="eastAsia"/>
          <w:bCs/>
          <w:sz w:val="24"/>
          <w:szCs w:val="24"/>
        </w:rPr>
        <w:t>regardless</w:t>
      </w:r>
      <w:r w:rsidRPr="00FE0A08">
        <w:rPr>
          <w:rFonts w:ascii="Times New Roman" w:hAnsi="Times New Roman" w:cs="Times New Roman"/>
          <w:bCs/>
          <w:sz w:val="24"/>
          <w:szCs w:val="24"/>
        </w:rPr>
        <w:t xml:space="preserve"> of they </w:t>
      </w:r>
      <w:r w:rsidRPr="00FE0A08">
        <w:rPr>
          <w:rFonts w:ascii="Times New Roman" w:hAnsi="Times New Roman" w:cs="Times New Roman" w:hint="eastAsia"/>
          <w:bCs/>
          <w:sz w:val="24"/>
          <w:szCs w:val="24"/>
        </w:rPr>
        <w:t xml:space="preserve">were </w:t>
      </w:r>
      <w:r w:rsidR="001A24A3">
        <w:rPr>
          <w:rFonts w:ascii="Times New Roman" w:hAnsi="Times New Roman" w:cs="Times New Roman" w:hint="eastAsia"/>
          <w:bCs/>
          <w:sz w:val="24"/>
          <w:szCs w:val="24"/>
        </w:rPr>
        <w:t xml:space="preserve">within an </w:t>
      </w:r>
      <w:r w:rsidRPr="00FE0A08">
        <w:rPr>
          <w:rFonts w:ascii="Times New Roman" w:hAnsi="Times New Roman" w:cs="Times New Roman"/>
          <w:bCs/>
          <w:sz w:val="24"/>
          <w:szCs w:val="24"/>
        </w:rPr>
        <w:t>evaluation-based incentiv</w:t>
      </w:r>
      <w:r w:rsidR="001A24A3">
        <w:rPr>
          <w:rFonts w:ascii="Times New Roman" w:hAnsi="Times New Roman" w:cs="Times New Roman" w:hint="eastAsia"/>
          <w:bCs/>
          <w:sz w:val="24"/>
          <w:szCs w:val="24"/>
        </w:rPr>
        <w:t>e</w:t>
      </w:r>
      <w:r w:rsidRPr="00FE0A08">
        <w:rPr>
          <w:rFonts w:ascii="Times New Roman" w:hAnsi="Times New Roman" w:cs="Times New Roman"/>
          <w:bCs/>
          <w:sz w:val="24"/>
          <w:szCs w:val="24"/>
        </w:rPr>
        <w:t xml:space="preserve"> </w:t>
      </w:r>
      <w:r w:rsidR="001A24A3">
        <w:rPr>
          <w:rFonts w:ascii="Times New Roman" w:hAnsi="Times New Roman" w:cs="Times New Roman" w:hint="eastAsia"/>
          <w:bCs/>
          <w:sz w:val="24"/>
          <w:szCs w:val="24"/>
        </w:rPr>
        <w:t>context</w:t>
      </w:r>
      <w:r w:rsidRPr="00FE0A08">
        <w:rPr>
          <w:rFonts w:ascii="Times New Roman" w:hAnsi="Times New Roman" w:cs="Times New Roman"/>
          <w:bCs/>
          <w:sz w:val="24"/>
          <w:szCs w:val="24"/>
        </w:rPr>
        <w:t xml:space="preserve"> </w:t>
      </w:r>
      <w:r w:rsidRPr="00FE0A08">
        <w:rPr>
          <w:rFonts w:ascii="Times New Roman" w:hAnsi="Times New Roman" w:cs="Times New Roman" w:hint="eastAsia"/>
          <w:bCs/>
          <w:sz w:val="24"/>
          <w:szCs w:val="24"/>
        </w:rPr>
        <w:t>embedded</w:t>
      </w:r>
      <w:r w:rsidRPr="00FE0A08">
        <w:rPr>
          <w:rFonts w:ascii="Times New Roman" w:hAnsi="Times New Roman" w:cs="Times New Roman"/>
          <w:bCs/>
          <w:sz w:val="24"/>
          <w:szCs w:val="24"/>
        </w:rPr>
        <w:t xml:space="preserve"> in </w:t>
      </w:r>
      <w:r>
        <w:rPr>
          <w:rFonts w:ascii="Times New Roman" w:hAnsi="Times New Roman" w:cs="Times New Roman" w:hint="eastAsia"/>
          <w:bCs/>
          <w:sz w:val="24"/>
          <w:szCs w:val="24"/>
        </w:rPr>
        <w:t>everyday</w:t>
      </w:r>
      <w:r w:rsidRPr="00FE0A08">
        <w:rPr>
          <w:rFonts w:ascii="Times New Roman" w:hAnsi="Times New Roman" w:cs="Times New Roman"/>
          <w:bCs/>
          <w:sz w:val="24"/>
          <w:szCs w:val="24"/>
        </w:rPr>
        <w:t xml:space="preserve"> advice interactions</w:t>
      </w:r>
      <w:r w:rsidRPr="00FE0A08">
        <w:rPr>
          <w:rFonts w:ascii="Times New Roman" w:hAnsi="Times New Roman" w:cs="Times New Roman" w:hint="eastAsia"/>
          <w:bCs/>
          <w:sz w:val="24"/>
          <w:szCs w:val="24"/>
        </w:rPr>
        <w:t>,</w:t>
      </w:r>
      <w:r w:rsidRPr="00FE0A08">
        <w:rPr>
          <w:rFonts w:ascii="Times New Roman" w:hAnsi="Times New Roman" w:cs="Times New Roman"/>
          <w:bCs/>
          <w:sz w:val="24"/>
          <w:szCs w:val="24"/>
        </w:rPr>
        <w:t xml:space="preserve"> or a performance-based incentive </w:t>
      </w:r>
      <w:r w:rsidR="001A24A3">
        <w:rPr>
          <w:rFonts w:ascii="Times New Roman" w:hAnsi="Times New Roman" w:cs="Times New Roman" w:hint="eastAsia"/>
          <w:bCs/>
          <w:sz w:val="24"/>
          <w:szCs w:val="24"/>
        </w:rPr>
        <w:t>context</w:t>
      </w:r>
      <w:r w:rsidR="001A24A3" w:rsidRPr="00FE0A08">
        <w:rPr>
          <w:rFonts w:ascii="Times New Roman" w:hAnsi="Times New Roman" w:cs="Times New Roman"/>
          <w:bCs/>
          <w:sz w:val="24"/>
          <w:szCs w:val="24"/>
        </w:rPr>
        <w:t xml:space="preserve"> </w:t>
      </w:r>
      <w:r w:rsidR="000D544C">
        <w:rPr>
          <w:rFonts w:ascii="Times New Roman" w:hAnsi="Times New Roman" w:cs="Times New Roman" w:hint="eastAsia"/>
          <w:bCs/>
          <w:sz w:val="24"/>
          <w:szCs w:val="24"/>
        </w:rPr>
        <w:t>in which</w:t>
      </w:r>
      <w:r w:rsidR="001A24A3">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advice accuracy</w:t>
      </w:r>
      <w:r w:rsidR="000D544C" w:rsidRPr="000D544C">
        <w:rPr>
          <w:rFonts w:ascii="Times New Roman" w:hAnsi="Times New Roman" w:cs="Times New Roman" w:hint="eastAsia"/>
          <w:bCs/>
          <w:sz w:val="24"/>
          <w:szCs w:val="24"/>
        </w:rPr>
        <w:t xml:space="preserve"> </w:t>
      </w:r>
      <w:r w:rsidR="000D544C">
        <w:rPr>
          <w:rFonts w:ascii="Times New Roman" w:hAnsi="Times New Roman" w:cs="Times New Roman" w:hint="eastAsia"/>
          <w:bCs/>
          <w:sz w:val="24"/>
          <w:szCs w:val="24"/>
        </w:rPr>
        <w:t xml:space="preserve">was explicitly </w:t>
      </w:r>
      <w:r w:rsidR="000D544C" w:rsidRPr="00FE0A08">
        <w:rPr>
          <w:rFonts w:ascii="Times New Roman" w:hAnsi="Times New Roman" w:cs="Times New Roman" w:hint="eastAsia"/>
          <w:bCs/>
          <w:sz w:val="24"/>
          <w:szCs w:val="24"/>
        </w:rPr>
        <w:t>encourag</w:t>
      </w:r>
      <w:r w:rsidR="000D544C">
        <w:rPr>
          <w:rFonts w:ascii="Times New Roman" w:hAnsi="Times New Roman" w:cs="Times New Roman" w:hint="eastAsia"/>
          <w:bCs/>
          <w:sz w:val="24"/>
          <w:szCs w:val="24"/>
        </w:rPr>
        <w:t>e</w:t>
      </w:r>
      <w:r w:rsidR="000D544C">
        <w:rPr>
          <w:rFonts w:ascii="Times New Roman" w:hAnsi="Times New Roman" w:cs="Times New Roman" w:hint="eastAsia"/>
          <w:bCs/>
          <w:sz w:val="24"/>
          <w:szCs w:val="24"/>
        </w:rPr>
        <w:t>d</w:t>
      </w:r>
      <w:r w:rsidRPr="00FE0A08">
        <w:rPr>
          <w:rFonts w:ascii="Times New Roman" w:hAnsi="Times New Roman" w:cs="Times New Roman" w:hint="eastAsia"/>
          <w:bCs/>
          <w:sz w:val="24"/>
          <w:szCs w:val="24"/>
        </w:rPr>
        <w:t>. Deciphering this phenomenon</w:t>
      </w:r>
      <w:r w:rsidRPr="00FE0A08">
        <w:rPr>
          <w:rFonts w:ascii="Times New Roman" w:hAnsi="Times New Roman" w:cs="Times New Roman"/>
          <w:bCs/>
          <w:sz w:val="24"/>
          <w:szCs w:val="24"/>
        </w:rPr>
        <w:t xml:space="preserve">, </w:t>
      </w:r>
      <w:r w:rsidRPr="00FE0A08">
        <w:rPr>
          <w:rFonts w:ascii="Times New Roman" w:hAnsi="Times New Roman" w:cs="Times New Roman" w:hint="eastAsia"/>
          <w:bCs/>
          <w:sz w:val="24"/>
          <w:szCs w:val="24"/>
        </w:rPr>
        <w:t>we found that advisors</w:t>
      </w:r>
      <w:bookmarkStart w:id="75" w:name="OLE_LINK2"/>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re</w:t>
      </w:r>
      <w:r w:rsidRPr="00FE0A08">
        <w:rPr>
          <w:rFonts w:ascii="Times New Roman" w:hAnsi="Times New Roman" w:cs="Times New Roman" w:hint="eastAsia"/>
          <w:bCs/>
          <w:sz w:val="24"/>
          <w:szCs w:val="24"/>
        </w:rPr>
        <w:t>-</w:t>
      </w:r>
      <w:r w:rsidRPr="00FE0A08">
        <w:rPr>
          <w:rFonts w:ascii="Times New Roman" w:hAnsi="Times New Roman" w:cs="Times New Roman"/>
          <w:bCs/>
          <w:sz w:val="24"/>
          <w:szCs w:val="24"/>
        </w:rPr>
        <w:t>align</w:t>
      </w:r>
      <w:r w:rsidRPr="00FE0A08">
        <w:rPr>
          <w:rFonts w:ascii="Times New Roman" w:hAnsi="Times New Roman" w:cs="Times New Roman" w:hint="eastAsia"/>
          <w:bCs/>
          <w:sz w:val="24"/>
          <w:szCs w:val="24"/>
        </w:rPr>
        <w:t>ed</w:t>
      </w:r>
      <w:r w:rsidRPr="00FE0A08">
        <w:rPr>
          <w:rFonts w:ascii="Times New Roman" w:hAnsi="Times New Roman" w:cs="Times New Roman"/>
          <w:bCs/>
          <w:sz w:val="24"/>
          <w:szCs w:val="24"/>
        </w:rPr>
        <w:t xml:space="preserve"> with advisees’ opinions</w:t>
      </w:r>
      <w:bookmarkEnd w:id="75"/>
      <w:r w:rsidRPr="00FE0A08">
        <w:rPr>
          <w:rFonts w:ascii="Times New Roman" w:hAnsi="Times New Roman" w:cs="Times New Roman"/>
          <w:bCs/>
          <w:sz w:val="24"/>
          <w:szCs w:val="24"/>
        </w:rPr>
        <w:t xml:space="preserve"> </w:t>
      </w:r>
      <w:r w:rsidR="000D544C" w:rsidRPr="00FE0A08">
        <w:rPr>
          <w:rFonts w:ascii="Times New Roman" w:hAnsi="Times New Roman" w:cs="Times New Roman" w:hint="eastAsia"/>
          <w:bCs/>
          <w:sz w:val="24"/>
          <w:szCs w:val="24"/>
        </w:rPr>
        <w:t xml:space="preserve">persistently </w:t>
      </w:r>
      <w:r w:rsidRPr="00FE0A08">
        <w:rPr>
          <w:rFonts w:ascii="Times New Roman" w:hAnsi="Times New Roman" w:cs="Times New Roman" w:hint="eastAsia"/>
          <w:bCs/>
          <w:sz w:val="24"/>
          <w:szCs w:val="24"/>
        </w:rPr>
        <w:t>even</w:t>
      </w:r>
      <w:r w:rsidRPr="00FE0A08">
        <w:rPr>
          <w:rFonts w:ascii="Times New Roman" w:hAnsi="Times New Roman" w:cs="Times New Roman"/>
          <w:bCs/>
          <w:sz w:val="24"/>
          <w:szCs w:val="24"/>
        </w:rPr>
        <w:t xml:space="preserve"> when they are incorrect (</w:t>
      </w:r>
      <w:r w:rsidRPr="00FE0A08">
        <w:rPr>
          <w:rFonts w:ascii="Times New Roman" w:hAnsi="Times New Roman" w:cs="Times New Roman" w:hint="eastAsia"/>
          <w:bCs/>
          <w:sz w:val="24"/>
          <w:szCs w:val="24"/>
        </w:rPr>
        <w:t xml:space="preserve">thus </w:t>
      </w:r>
      <w:r w:rsidRPr="00FE0A08">
        <w:rPr>
          <w:rFonts w:ascii="Times New Roman" w:hAnsi="Times New Roman" w:cs="Times New Roman"/>
          <w:bCs/>
          <w:sz w:val="24"/>
          <w:szCs w:val="24"/>
        </w:rPr>
        <w:t>result</w:t>
      </w:r>
      <w:r w:rsidRPr="00FE0A08">
        <w:rPr>
          <w:rFonts w:ascii="Times New Roman" w:hAnsi="Times New Roman" w:cs="Times New Roman" w:hint="eastAsia"/>
          <w:bCs/>
          <w:sz w:val="24"/>
          <w:szCs w:val="24"/>
        </w:rPr>
        <w:t>ed</w:t>
      </w:r>
      <w:r w:rsidRPr="00FE0A08">
        <w:rPr>
          <w:rFonts w:ascii="Times New Roman" w:hAnsi="Times New Roman" w:cs="Times New Roman"/>
          <w:bCs/>
          <w:sz w:val="24"/>
          <w:szCs w:val="24"/>
        </w:rPr>
        <w:t xml:space="preserve"> in </w:t>
      </w:r>
      <w:r w:rsidRPr="00FE0A08">
        <w:rPr>
          <w:rFonts w:ascii="Times New Roman" w:hAnsi="Times New Roman" w:cs="Times New Roman" w:hint="eastAsia"/>
          <w:bCs/>
          <w:sz w:val="24"/>
          <w:szCs w:val="24"/>
        </w:rPr>
        <w:t>decreased</w:t>
      </w:r>
      <w:r w:rsidRPr="00FE0A08">
        <w:rPr>
          <w:rFonts w:ascii="Times New Roman" w:hAnsi="Times New Roman" w:cs="Times New Roman"/>
          <w:bCs/>
          <w:sz w:val="24"/>
          <w:szCs w:val="24"/>
        </w:rPr>
        <w:t xml:space="preserve"> advice</w:t>
      </w:r>
      <w:r w:rsidRPr="00FE0A08">
        <w:rPr>
          <w:rFonts w:ascii="Times New Roman" w:hAnsi="Times New Roman" w:cs="Times New Roman" w:hint="eastAsia"/>
          <w:bCs/>
          <w:sz w:val="24"/>
          <w:szCs w:val="24"/>
        </w:rPr>
        <w:t xml:space="preserve"> accuracy</w:t>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w:t>
      </w:r>
      <w:r w:rsidR="000D544C">
        <w:rPr>
          <w:rFonts w:ascii="Times New Roman" w:hAnsi="Times New Roman" w:cs="Times New Roman" w:hint="eastAsia"/>
          <w:bCs/>
          <w:sz w:val="24"/>
          <w:szCs w:val="24"/>
        </w:rPr>
        <w:t>indicating</w:t>
      </w:r>
      <w:r w:rsidRPr="00FE0A08">
        <w:rPr>
          <w:rFonts w:ascii="Times New Roman" w:hAnsi="Times New Roman" w:cs="Times New Roman" w:hint="eastAsia"/>
          <w:bCs/>
          <w:sz w:val="24"/>
          <w:szCs w:val="24"/>
        </w:rPr>
        <w:t xml:space="preserve"> advisors</w:t>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w:t>
      </w:r>
      <w:r w:rsidRPr="00CE4FFC">
        <w:rPr>
          <w:rFonts w:ascii="Times New Roman" w:hAnsi="Times New Roman" w:cs="Times New Roman"/>
          <w:bCs/>
          <w:sz w:val="24"/>
          <w:szCs w:val="24"/>
        </w:rPr>
        <w:t>prioritization of opinion conformity to advisee over advice accuracy</w:t>
      </w:r>
      <w:r w:rsidRPr="00FE0A08">
        <w:rPr>
          <w:rFonts w:ascii="Times New Roman" w:hAnsi="Times New Roman" w:cs="Times New Roman" w:hint="eastAsia"/>
          <w:bCs/>
          <w:sz w:val="24"/>
          <w:szCs w:val="24"/>
        </w:rPr>
        <w:t xml:space="preserve">. Crucially, </w:t>
      </w:r>
      <w:r>
        <w:rPr>
          <w:rFonts w:ascii="Times New Roman" w:hAnsi="Times New Roman" w:cs="Times New Roman" w:hint="eastAsia"/>
          <w:bCs/>
          <w:sz w:val="24"/>
          <w:szCs w:val="24"/>
        </w:rPr>
        <w:t xml:space="preserve">our data </w:t>
      </w:r>
      <w:r w:rsidR="000D544C">
        <w:rPr>
          <w:rFonts w:ascii="Times New Roman" w:hAnsi="Times New Roman" w:cs="Times New Roman" w:hint="eastAsia"/>
          <w:bCs/>
          <w:sz w:val="24"/>
          <w:szCs w:val="24"/>
        </w:rPr>
        <w:t xml:space="preserve">evidenced </w:t>
      </w:r>
      <w:r>
        <w:rPr>
          <w:rFonts w:ascii="Times New Roman" w:hAnsi="Times New Roman" w:cs="Times New Roman" w:hint="eastAsia"/>
          <w:bCs/>
          <w:sz w:val="24"/>
          <w:szCs w:val="24"/>
        </w:rPr>
        <w:t xml:space="preserve">that </w:t>
      </w:r>
      <w:r w:rsidRPr="00FE0A08">
        <w:rPr>
          <w:rFonts w:ascii="Times New Roman" w:hAnsi="Times New Roman" w:cs="Times New Roman" w:hint="eastAsia"/>
          <w:bCs/>
          <w:sz w:val="24"/>
          <w:szCs w:val="24"/>
        </w:rPr>
        <w:t xml:space="preserve">the inclination of </w:t>
      </w:r>
      <w:r w:rsidRPr="00FE0A08">
        <w:rPr>
          <w:rFonts w:ascii="Times New Roman" w:hAnsi="Times New Roman" w:cs="Times New Roman"/>
          <w:bCs/>
          <w:sz w:val="24"/>
          <w:szCs w:val="24"/>
        </w:rPr>
        <w:t>re</w:t>
      </w:r>
      <w:r w:rsidRPr="00FE0A08">
        <w:rPr>
          <w:rFonts w:ascii="Times New Roman" w:hAnsi="Times New Roman" w:cs="Times New Roman" w:hint="eastAsia"/>
          <w:bCs/>
          <w:sz w:val="24"/>
          <w:szCs w:val="24"/>
        </w:rPr>
        <w:t>-aligning with advisees</w:t>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opinions </w:t>
      </w:r>
      <w:r w:rsidR="000D544C">
        <w:rPr>
          <w:rFonts w:ascii="Times New Roman" w:hAnsi="Times New Roman" w:cs="Times New Roman" w:hint="eastAsia"/>
          <w:bCs/>
          <w:sz w:val="24"/>
          <w:szCs w:val="24"/>
        </w:rPr>
        <w:t>could not</w:t>
      </w:r>
      <w:r w:rsidRPr="00FE0A08">
        <w:rPr>
          <w:rFonts w:ascii="Times New Roman" w:hAnsi="Times New Roman" w:cs="Times New Roman" w:hint="eastAsia"/>
          <w:bCs/>
          <w:sz w:val="24"/>
          <w:szCs w:val="24"/>
        </w:rPr>
        <w:t xml:space="preserve"> be explained as </w:t>
      </w:r>
      <w:r w:rsidR="00BB000D">
        <w:rPr>
          <w:rFonts w:ascii="Times New Roman" w:hAnsi="Times New Roman" w:cs="Times New Roman" w:hint="eastAsia"/>
          <w:bCs/>
          <w:sz w:val="24"/>
          <w:szCs w:val="24"/>
        </w:rPr>
        <w:t>a consequence of</w:t>
      </w:r>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persuasion</w:t>
      </w:r>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{"citationID":"qj5NaHHl","properties":{"formattedCitation":"(Pulford et al., 2018)","plainCitation":"(Pulford et al., 2018)","noteIndex":0},"citationItems":[{"id":1903,"uris":["http://zotero.org/users/10125738/items/44GN2BJZ"],"itemData":{"id":1903,"type":"article-journal","container-title":"Journal of Experimental Psychology: General","DOI":"10.1037/xge0000471","ISSN":"1939-2222, 0096-3445","issue":"10","journalAbbreviation":"Journal of Experimental Psychology: General","language":"en","page":"1431-1444","source":"DOI.org (Crossref)","title":"The persuasive power of knowledge: Testing the confidence heuristic.","title-short":"The persuasive power of knowledge","volume":"147","author":[{"family":"Pulford","given":"Briony D."},{"family":"Colman","given":"Andrew M."},{"family":"Buabang","given":"Eike K."},{"family":"Krockow","given":"Eva M."}],"issued":{"date-parts":[["2018",10]]}}}],"schema":"https://github.com/citation-style-language/schema/raw/master/csl-citation.json"} </w:instrText>
      </w:r>
      <w:r w:rsidRPr="00FE0A08">
        <w:rPr>
          <w:rFonts w:ascii="Times New Roman" w:hAnsi="Times New Roman" w:cs="Times New Roman"/>
          <w:bCs/>
          <w:sz w:val="24"/>
          <w:szCs w:val="24"/>
        </w:rPr>
        <w:fldChar w:fldCharType="separate"/>
      </w:r>
      <w:r w:rsidRPr="00FE0A08">
        <w:rPr>
          <w:rFonts w:ascii="Times New Roman" w:hAnsi="Times New Roman" w:cs="Times New Roman"/>
          <w:sz w:val="24"/>
        </w:rPr>
        <w:t>(Pulford et al., 2018)</w:t>
      </w:r>
      <w:r w:rsidRPr="00FE0A08">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 xml:space="preserve">or </w:t>
      </w:r>
      <w:r w:rsidRPr="00FE0A08">
        <w:rPr>
          <w:rFonts w:ascii="Times New Roman" w:hAnsi="Times New Roman" w:cs="Times New Roman" w:hint="eastAsia"/>
          <w:bCs/>
          <w:sz w:val="24"/>
          <w:szCs w:val="24"/>
        </w:rPr>
        <w:t>permeation (e.g., behavioral</w:t>
      </w:r>
      <w:r w:rsidRPr="00FE0A08">
        <w:rPr>
          <w:rFonts w:ascii="Times New Roman" w:hAnsi="Times New Roman" w:cs="Times New Roman"/>
          <w:bCs/>
          <w:sz w:val="24"/>
          <w:szCs w:val="24"/>
        </w:rPr>
        <w:t xml:space="preserve"> contagion</w:t>
      </w:r>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{"citationID":"q50lPetw","properties":{"formattedCitation":"(Suzuki et al., 2016)","plainCitation":"(Suzuki et al., 2016)","dontUpdate":true,"noteIndex":0},"citationItems":[{"id":1664,"uris":["http://zotero.org/users/10125738/items/APST4EAJ"],"itemData":{"id":1664,"type":"article-journal","abstract":"Our attitude toward risk plays a crucial role in influencing our everyday decision-making. Despite its importance, little is known about how human risk-preference can be modulated by observing risky behavior in other agents at either the behavioral or the neural level. Using fMRI combined with computational modeling of behavioral data, we show that human risk-preference can be systematically altered by the act of observing and learning from others’ risk-related decisions. The contagion is driven specifically by brain regions involved in the assessment of risk: the behavioral shift is implemented via a neural representation of risk in the caudate nucleus, whereas the representations of other decision-related variables such as expected value are not affected. Furthermore, we uncover neural computations underlying learning about others’ risk-preferences and describe how these signals interact with the neural representation of risk in the caudate. Updating of the belief about others’ preferences is associated with neural activity in the dorsolateral prefrontal cortex (dlPFC). Functional coupling between the dlPFC and the caudate correlates with the degree of susceptibility to the contagion effect, suggesting that a frontal–subcortical loop, the so-called dorsolateral prefrontal–striatal circuit, underlies the modulation of risk-preference. Taken together, these findings provide a mechanistic account for how observation of others’ risky behavior can modulate an individual’s own risk-preference.","container-title":"Proceedings of the National Academy of Sciences","DOI":"10.1073/pnas.1600092113","issue":"14","note":"publisher: Proceedings of the National Academy of Sciences","page":"3755-3760","source":"pnas.org (Atypon)","title":"Behavioral contagion during learning about another agent’s risk-preferences acts on the neural representation of decision-risk","volume":"113","author":[{"family":"Suzuki","given":"Shinsuke"},{"family":"Jensen","given":"Emily L. S."},{"family":"Bossaerts","given":"Peter"},{"family":"O’Doherty","given":"John P."}],"issued":{"date-parts":[["2016",4,5]]}}}],"schema":"https://github.com/citation-style-language/schema/raw/master/csl-citation.json"} </w:instrText>
      </w:r>
      <w:r w:rsidRPr="00FE0A08">
        <w:rPr>
          <w:rFonts w:ascii="Times New Roman" w:hAnsi="Times New Roman" w:cs="Times New Roman"/>
          <w:bCs/>
          <w:sz w:val="24"/>
          <w:szCs w:val="24"/>
        </w:rPr>
        <w:fldChar w:fldCharType="separate"/>
      </w:r>
      <w:r w:rsidRPr="00FA40C6">
        <w:rPr>
          <w:rFonts w:ascii="Times New Roman" w:hAnsi="Times New Roman" w:cs="Times New Roman" w:hint="eastAsia"/>
          <w:sz w:val="24"/>
        </w:rPr>
        <w:t>Suzuki et al., 2016</w:t>
      </w:r>
      <w:r w:rsidRPr="00FE0A08">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xml:space="preserve">; or anchoring effect, </w:t>
      </w:r>
      <w:r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{"citationID":"VacjETkz","properties":{"formattedCitation":"(Kahneman, 1992)","plainCitation":"(Kahneman, 1992)","dontUpdate":true,"noteIndex":0},"citationItems":[{"id":364,"uris":["http://zotero.org/users/10125738/items/F2LGD9VI"],"itemData":{"id":364,"type":"article-journal","abstract":"The article reviews theoretical analyses and some recent evidence on the role of reference points and anchors in individual choice, and considers possible implications of these analyses for a treatment of negotiation. Reference points are characterized by the abrupt changes in the valuation of gains and losses and of acceptable or reprehensible behavior. Norm theory is applied to the treatment of mixed feelings about outcomes to which multiple reference points are relevant. Anchoring effects in judgment are analyzed in terms of a memory process that assigns normality to possible values.","collection-title":"Decision Processes in Negotiation","container-title":"Organizational Behavior and Human Decision Processes","DOI":"10.1016/0749-5978(92)90015-Y","ISSN":"0749-5978","issue":"2","journalAbbreviation":"Organizational Behavior and Human Decision Processes","language":"en","page":"296-312","source":"ScienceDirect","title":"Reference points, anchors, norms, and mixed feelings","volume":"51","author":[{"family":"Kahneman","given":"Daniel"}],"issued":{"date-parts":[["1992",3,1]]}}}],"schema":"https://github.com/citation-style-language/schema/raw/master/csl-citation.json"} </w:instrText>
      </w:r>
      <w:r w:rsidRPr="00FE0A08">
        <w:rPr>
          <w:rFonts w:ascii="Times New Roman" w:hAnsi="Times New Roman" w:cs="Times New Roman"/>
          <w:bCs/>
          <w:sz w:val="24"/>
          <w:szCs w:val="24"/>
        </w:rPr>
        <w:fldChar w:fldCharType="separate"/>
      </w:r>
      <w:r w:rsidRPr="00FE0A08">
        <w:rPr>
          <w:rFonts w:ascii="Times New Roman" w:hAnsi="Times New Roman" w:cs="Times New Roman" w:hint="eastAsia"/>
          <w:sz w:val="24"/>
        </w:rPr>
        <w:t>Kahneman, 1992)</w:t>
      </w:r>
      <w:r w:rsidRPr="00FE0A08">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xml:space="preserve">. Instead, </w:t>
      </w:r>
      <w:r w:rsidR="000D544C">
        <w:rPr>
          <w:rFonts w:ascii="Times New Roman" w:hAnsi="Times New Roman" w:cs="Times New Roman" w:hint="eastAsia"/>
          <w:bCs/>
          <w:sz w:val="24"/>
          <w:szCs w:val="24"/>
        </w:rPr>
        <w:t>our data demonstrated the</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 xml:space="preserve">strategic </w:t>
      </w:r>
      <w:r w:rsidRPr="00FE0A08">
        <w:rPr>
          <w:rFonts w:ascii="Times New Roman" w:hAnsi="Times New Roman" w:cs="Times New Roman"/>
          <w:bCs/>
          <w:sz w:val="24"/>
          <w:szCs w:val="24"/>
        </w:rPr>
        <w:t>deliberativeness</w:t>
      </w:r>
      <w:r w:rsidRPr="00FE0A08">
        <w:rPr>
          <w:rFonts w:ascii="Times New Roman" w:hAnsi="Times New Roman" w:cs="Times New Roman" w:hint="eastAsia"/>
          <w:bCs/>
          <w:sz w:val="24"/>
          <w:szCs w:val="24"/>
        </w:rPr>
        <w:t xml:space="preserve"> of opinion conformity by </w:t>
      </w:r>
      <w:r w:rsidR="000D544C">
        <w:rPr>
          <w:rFonts w:ascii="Times New Roman" w:hAnsi="Times New Roman" w:cs="Times New Roman" w:hint="eastAsia"/>
          <w:bCs/>
          <w:sz w:val="24"/>
          <w:szCs w:val="24"/>
        </w:rPr>
        <w:t xml:space="preserve">illustrating </w:t>
      </w:r>
      <w:r w:rsidRPr="00FE0A08">
        <w:rPr>
          <w:rFonts w:ascii="Times New Roman" w:hAnsi="Times New Roman" w:cs="Times New Roman" w:hint="eastAsia"/>
          <w:bCs/>
          <w:sz w:val="24"/>
          <w:szCs w:val="24"/>
        </w:rPr>
        <w:t>t</w:t>
      </w:r>
      <w:r w:rsidRPr="00FE0A08">
        <w:rPr>
          <w:rFonts w:ascii="Times New Roman" w:hAnsi="Times New Roman" w:cs="Times New Roman"/>
          <w:bCs/>
          <w:sz w:val="24"/>
          <w:szCs w:val="24"/>
        </w:rPr>
        <w:t xml:space="preserve">he </w:t>
      </w:r>
      <w:r w:rsidR="00BB000D">
        <w:rPr>
          <w:rFonts w:ascii="Times New Roman" w:hAnsi="Times New Roman" w:cs="Times New Roman" w:hint="eastAsia"/>
          <w:bCs/>
          <w:sz w:val="24"/>
          <w:szCs w:val="24"/>
        </w:rPr>
        <w:t xml:space="preserve">context-dependent nature of </w:t>
      </w:r>
      <w:r w:rsidRPr="00FE0A08">
        <w:rPr>
          <w:rFonts w:ascii="Times New Roman" w:hAnsi="Times New Roman" w:cs="Times New Roman"/>
          <w:bCs/>
          <w:sz w:val="24"/>
          <w:szCs w:val="24"/>
        </w:rPr>
        <w:t xml:space="preserve">alignment </w:t>
      </w:r>
      <w:r w:rsidRPr="00FE0A08">
        <w:rPr>
          <w:rFonts w:ascii="Times New Roman" w:hAnsi="Times New Roman" w:cs="Times New Roman" w:hint="eastAsia"/>
          <w:bCs/>
          <w:sz w:val="24"/>
          <w:szCs w:val="24"/>
        </w:rPr>
        <w:t>bias</w:t>
      </w:r>
      <w:r w:rsidR="00BB000D" w:rsidRPr="00BB000D">
        <w:rPr>
          <w:rFonts w:ascii="Times New Roman" w:hAnsi="Times New Roman" w:cs="Times New Roman"/>
          <w:bCs/>
          <w:sz w:val="24"/>
          <w:szCs w:val="24"/>
        </w:rPr>
        <w:t>, as it persisted only when interacting with the same advisee</w:t>
      </w:r>
      <w:r w:rsidR="000D544C">
        <w:rPr>
          <w:rFonts w:ascii="Times New Roman" w:hAnsi="Times New Roman" w:cs="Times New Roman" w:hint="eastAsia"/>
          <w:bCs/>
          <w:sz w:val="24"/>
          <w:szCs w:val="24"/>
        </w:rPr>
        <w:t>,</w:t>
      </w:r>
      <w:r w:rsidR="00BB000D" w:rsidRPr="00BB000D">
        <w:rPr>
          <w:rFonts w:ascii="Times New Roman" w:hAnsi="Times New Roman" w:cs="Times New Roman"/>
          <w:bCs/>
          <w:sz w:val="24"/>
          <w:szCs w:val="24"/>
        </w:rPr>
        <w:t xml:space="preserve"> </w:t>
      </w:r>
      <w:r w:rsidR="000D544C">
        <w:rPr>
          <w:rFonts w:ascii="Times New Roman" w:hAnsi="Times New Roman" w:cs="Times New Roman" w:hint="eastAsia"/>
          <w:bCs/>
          <w:sz w:val="24"/>
          <w:szCs w:val="24"/>
        </w:rPr>
        <w:t>while</w:t>
      </w:r>
      <w:r w:rsidR="00BB000D" w:rsidRPr="00BB000D">
        <w:rPr>
          <w:rFonts w:ascii="Times New Roman" w:hAnsi="Times New Roman" w:cs="Times New Roman"/>
          <w:bCs/>
          <w:sz w:val="24"/>
          <w:szCs w:val="24"/>
        </w:rPr>
        <w:t xml:space="preserve"> </w:t>
      </w:r>
      <w:r w:rsidR="00EB36A8">
        <w:rPr>
          <w:rFonts w:ascii="Times New Roman" w:hAnsi="Times New Roman" w:cs="Times New Roman" w:hint="eastAsia"/>
          <w:bCs/>
          <w:sz w:val="24"/>
          <w:szCs w:val="24"/>
        </w:rPr>
        <w:t>vanished</w:t>
      </w:r>
      <w:r w:rsidR="00BB000D" w:rsidRPr="00BB000D">
        <w:rPr>
          <w:rFonts w:ascii="Times New Roman" w:hAnsi="Times New Roman" w:cs="Times New Roman"/>
          <w:bCs/>
          <w:sz w:val="24"/>
          <w:szCs w:val="24"/>
        </w:rPr>
        <w:t xml:space="preserve"> once the interaction </w:t>
      </w:r>
      <w:r w:rsidR="00BB000D">
        <w:rPr>
          <w:rFonts w:ascii="Times New Roman" w:hAnsi="Times New Roman" w:cs="Times New Roman" w:hint="eastAsia"/>
          <w:bCs/>
          <w:sz w:val="24"/>
          <w:szCs w:val="24"/>
        </w:rPr>
        <w:t xml:space="preserve">with whom </w:t>
      </w:r>
      <w:r w:rsidR="00BB000D" w:rsidRPr="00BB000D">
        <w:rPr>
          <w:rFonts w:ascii="Times New Roman" w:hAnsi="Times New Roman" w:cs="Times New Roman"/>
          <w:bCs/>
          <w:sz w:val="24"/>
          <w:szCs w:val="24"/>
        </w:rPr>
        <w:t>ended</w:t>
      </w:r>
      <w:r w:rsidRPr="00FE0A08">
        <w:rPr>
          <w:rFonts w:ascii="Times New Roman" w:hAnsi="Times New Roman" w:cs="Times New Roman"/>
          <w:bCs/>
          <w:sz w:val="24"/>
          <w:szCs w:val="24"/>
        </w:rPr>
        <w:t>.</w:t>
      </w:r>
      <w:r w:rsidR="005A5BE3" w:rsidRPr="00AA5E35">
        <w:rPr>
          <w:rFonts w:ascii="Times New Roman" w:hAnsi="Times New Roman" w:cs="Times New Roman" w:hint="eastAsia"/>
          <w:bCs/>
          <w:sz w:val="24"/>
          <w:szCs w:val="24"/>
        </w:rPr>
        <w:t xml:space="preserve"> </w:t>
      </w:r>
    </w:p>
    <w:p w14:paraId="700CCEE9" w14:textId="6A95307B" w:rsidR="00A34EDC" w:rsidRDefault="00A34EDC" w:rsidP="00A34EDC">
      <w:pPr>
        <w:adjustRightInd w:val="0"/>
        <w:snapToGrid w:val="0"/>
        <w:spacing w:line="360" w:lineRule="auto"/>
        <w:ind w:firstLine="420"/>
        <w:rPr>
          <w:rFonts w:ascii="Times New Roman" w:hAnsi="Times New Roman" w:cs="Times New Roman"/>
          <w:bCs/>
          <w:sz w:val="24"/>
          <w:szCs w:val="24"/>
        </w:rPr>
      </w:pPr>
      <w:bookmarkStart w:id="76" w:name="OLE_LINK51"/>
      <w:bookmarkEnd w:id="74"/>
      <w:r w:rsidRPr="00FE0A08">
        <w:rPr>
          <w:rFonts w:ascii="Times New Roman" w:hAnsi="Times New Roman" w:cs="Times New Roman" w:hint="eastAsia"/>
          <w:bCs/>
          <w:sz w:val="24"/>
          <w:szCs w:val="24"/>
        </w:rPr>
        <w:t>In the following studies, acceptance and rejection from advisees on advice were provided, enabling participants to engage in acceptance maximization</w:t>
      </w:r>
      <w:r>
        <w:rPr>
          <w:rFonts w:ascii="Times New Roman" w:hAnsi="Times New Roman" w:cs="Times New Roman" w:hint="eastAsia"/>
          <w:bCs/>
          <w:sz w:val="24"/>
          <w:szCs w:val="24"/>
        </w:rPr>
        <w:t xml:space="preserve">, </w:t>
      </w:r>
      <w:r w:rsidR="00EB36A8">
        <w:rPr>
          <w:rFonts w:ascii="Times New Roman" w:hAnsi="Times New Roman" w:cs="Times New Roman" w:hint="eastAsia"/>
          <w:bCs/>
          <w:sz w:val="24"/>
          <w:szCs w:val="24"/>
        </w:rPr>
        <w:t xml:space="preserve">if the </w:t>
      </w:r>
      <w:r>
        <w:rPr>
          <w:rFonts w:ascii="Times New Roman" w:hAnsi="Times New Roman" w:cs="Times New Roman" w:hint="eastAsia"/>
          <w:bCs/>
          <w:sz w:val="24"/>
          <w:szCs w:val="24"/>
        </w:rPr>
        <w:t>alignment bias</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 xml:space="preserve">was </w:t>
      </w:r>
      <w:r w:rsidR="00EB36A8">
        <w:rPr>
          <w:rFonts w:ascii="Times New Roman" w:hAnsi="Times New Roman" w:cs="Times New Roman" w:hint="eastAsia"/>
          <w:bCs/>
          <w:sz w:val="24"/>
          <w:szCs w:val="24"/>
        </w:rPr>
        <w:t xml:space="preserve">essentially </w:t>
      </w:r>
      <w:r>
        <w:rPr>
          <w:rFonts w:ascii="Times New Roman" w:hAnsi="Times New Roman" w:cs="Times New Roman" w:hint="eastAsia"/>
          <w:bCs/>
          <w:sz w:val="24"/>
          <w:szCs w:val="24"/>
        </w:rPr>
        <w:t>stemmed</w:t>
      </w:r>
      <w:r w:rsidRPr="00FE0A08">
        <w:rPr>
          <w:rFonts w:ascii="Times New Roman" w:hAnsi="Times New Roman" w:cs="Times New Roman" w:hint="eastAsia"/>
          <w:bCs/>
          <w:sz w:val="24"/>
          <w:szCs w:val="24"/>
        </w:rPr>
        <w:t xml:space="preserve"> from advisors intention to gain acceptance </w:t>
      </w:r>
      <w:r>
        <w:rPr>
          <w:rFonts w:ascii="Times New Roman" w:hAnsi="Times New Roman" w:cs="Times New Roman" w:hint="eastAsia"/>
          <w:bCs/>
          <w:sz w:val="24"/>
          <w:szCs w:val="24"/>
        </w:rPr>
        <w:t xml:space="preserve">by </w:t>
      </w:r>
      <w:r>
        <w:rPr>
          <w:rFonts w:ascii="Times New Roman" w:hAnsi="Times New Roman" w:cs="Times New Roman"/>
          <w:bCs/>
          <w:sz w:val="24"/>
          <w:szCs w:val="24"/>
        </w:rPr>
        <w:t>capitaliz</w:t>
      </w:r>
      <w:r>
        <w:rPr>
          <w:rFonts w:ascii="Times New Roman" w:hAnsi="Times New Roman" w:cs="Times New Roman" w:hint="eastAsia"/>
          <w:bCs/>
          <w:sz w:val="24"/>
          <w:szCs w:val="24"/>
        </w:rPr>
        <w:t>ing</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on</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individuals</w:t>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preference for aligned advice </w:t>
      </w:r>
      <w:r w:rsidRPr="00FE0A08">
        <w:rPr>
          <w:rFonts w:ascii="Times New Roman" w:hAnsi="Times New Roman" w:cs="Times New Roman"/>
          <w:bCs/>
          <w:sz w:val="24"/>
          <w:szCs w:val="24"/>
        </w:rPr>
        <w:fldChar w:fldCharType="begin"/>
      </w:r>
      <w:r w:rsidR="00C50497">
        <w:rPr>
          <w:rFonts w:ascii="Times New Roman" w:hAnsi="Times New Roman" w:cs="Times New Roman"/>
          <w:bCs/>
          <w:sz w:val="24"/>
          <w:szCs w:val="24"/>
        </w:rPr>
        <w:instrText xml:space="preserve"> ADDIN ZOTERO_ITEM CSL_CITATION {"citationID":"kPP1oXci","properties":{"formattedCitation":"(Kappes et al., 2020; Yaniv &amp; Milyavsky, 2007)","plainCitation":"(Kappes et al., 2020; Yaniv &amp; Milyavsky, 2007)","noteIndex":0},"citationItems":[{"id":1661,"uris":["http://zotero.org/users/10125738/items/SVKWPZP9"],"itemData":{"id":1661,"type":"article-journal","abstract":"Humans tend to discount information that undermines past choices and judgments. This confirmation bias has significant impact on domains ranging from politics to science and education. Little is known about the mechanisms underlying this fundamental characteristic of belief formation. Here we report a mechanism underlying the confirmation bias. Specifically, we provide evidence for a failure to use the strength of others’ disconfirming opinions to alter confidence in judgments, but adequate use when opinions are confirmatory. This bias is related to reduced neural sensitivity to the strength of others’ opinions in the posterior medial prefrontal cortex when opinions are disconfirming. Our results demonstrate that existing judgments alter the neural representation of information strength, leaving the individual less likely to alter opinions in the face of disagreement.","call-number":"1","container-title":"Nature Neuroscience","DOI":"10.1038/s41593-019-0549-2","ISSN":"1546-1726","issue":"1","journalAbbreviation":"Nat Neurosci","language":"en","license":"2019 The Author(s), under exclusive licence to Springer Nature America, Inc.","note":"number: 1\npublisher: Nature Publishing Group","page":"130-137","source":"25","title":"Confirmation bias in the utilization of others’ opinion strength","volume":"23","author":[{"family":"Kappes","given":"Andreas"},{"family":"Harvey","given":"Ann H."},{"family":"Lohrenz","given":"Terry"},{"family":"Montague","given":"P. Read"},{"family":"Sharot","given":"Tali"}],"issued":{"date-parts":[["2020",1]]}}},{"id":232,"uris":["http://zotero.org/users/10125738/items/S96PGXH7"],"itemData":{"id":232,"type":"article-journal","abstract":"How might people revise their opinions on the basis of multiple pieces of advice? What sort of gains could be obtained from rules for using advice? In the present studies judges first provided their initial estimates for a series of questions; next they were presented with several (2, 4, or 8) opinions from an ecological pool of advisory estimates (Experiment 1), or with artificial advice (Experiment 2); finally they provided their revised estimates. Descriptive analyses of their revision process revealed that they egocentrically trimmed the opinion sets such that opinions distant from their own were greatly discounted. Normative analyses suggest that they gained substantially from the use of advice, though not optimally, due to their self-centered utilization of the advice. The results are discussed in connection with theories of belief revision and attitude change, with an emphasis on decision-makers’ strategies for coping with conflicting opinions and the appropriateness of discounting distant or dissenting opinions. Prescriptive implications for the utilization of advice are also considered.","container-title":"Organizational Behavior and Human Decision Processes","DOI":"10.1016/j.obhdp.2006.05.006","ISSN":"0749-5978","issue":"1","journalAbbreviation":"Organizational Behavior and Human Decision Processes","language":"en","page":"104-120","source":"ScienceDirect","title":"Using advice from multiple sources to revise and improve judgments","volume":"103","author":[{"family":"Yaniv","given":"Ilan"},{"family":"Milyavsky","given":"Maxim"}],"issued":{"date-parts":[["2007",5,1]]}}}],"schema":"https://github.com/citation-style-language/schema/raw/master/csl-citation.json"} </w:instrText>
      </w:r>
      <w:r w:rsidRPr="00FE0A08">
        <w:rPr>
          <w:rFonts w:ascii="Times New Roman" w:hAnsi="Times New Roman" w:cs="Times New Roman"/>
          <w:bCs/>
          <w:sz w:val="24"/>
          <w:szCs w:val="24"/>
        </w:rPr>
        <w:fldChar w:fldCharType="separate"/>
      </w:r>
      <w:r w:rsidR="00C50497" w:rsidRPr="00C50497">
        <w:rPr>
          <w:rFonts w:ascii="Times New Roman" w:hAnsi="Times New Roman" w:cs="Times New Roman" w:hint="eastAsia"/>
          <w:sz w:val="24"/>
        </w:rPr>
        <w:t xml:space="preserve">(Kappes et al., 2020; Yaniv &amp; </w:t>
      </w:r>
      <w:proofErr w:type="spellStart"/>
      <w:r w:rsidR="00C50497" w:rsidRPr="00C50497">
        <w:rPr>
          <w:rFonts w:ascii="Times New Roman" w:hAnsi="Times New Roman" w:cs="Times New Roman" w:hint="eastAsia"/>
          <w:sz w:val="24"/>
        </w:rPr>
        <w:t>Milyavsky</w:t>
      </w:r>
      <w:proofErr w:type="spellEnd"/>
      <w:r w:rsidR="00C50497" w:rsidRPr="00C50497">
        <w:rPr>
          <w:rFonts w:ascii="Times New Roman" w:hAnsi="Times New Roman" w:cs="Times New Roman" w:hint="eastAsia"/>
          <w:sz w:val="24"/>
        </w:rPr>
        <w:t xml:space="preserve">, </w:t>
      </w:r>
      <w:r w:rsidR="00C50497" w:rsidRPr="00C50497">
        <w:rPr>
          <w:rFonts w:ascii="Times New Roman" w:hAnsi="Times New Roman" w:cs="Times New Roman" w:hint="eastAsia"/>
          <w:sz w:val="24"/>
        </w:rPr>
        <w:lastRenderedPageBreak/>
        <w:t>2007)</w:t>
      </w:r>
      <w:r w:rsidRPr="00FE0A08">
        <w:rPr>
          <w:rFonts w:ascii="Times New Roman" w:hAnsi="Times New Roman" w:cs="Times New Roman"/>
          <w:bCs/>
          <w:sz w:val="24"/>
          <w:szCs w:val="24"/>
        </w:rPr>
        <w:fldChar w:fldCharType="end"/>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w:t>
      </w:r>
      <w:r w:rsidR="00EB36A8">
        <w:rPr>
          <w:rFonts w:ascii="Times New Roman" w:hAnsi="Times New Roman" w:cs="Times New Roman" w:hint="eastAsia"/>
          <w:bCs/>
          <w:sz w:val="24"/>
          <w:szCs w:val="24"/>
        </w:rPr>
        <w:t>As predicted, a</w:t>
      </w:r>
      <w:r w:rsidRPr="00FE0A08">
        <w:rPr>
          <w:rFonts w:ascii="Times New Roman" w:hAnsi="Times New Roman" w:cs="Times New Roman" w:hint="eastAsia"/>
          <w:bCs/>
          <w:sz w:val="24"/>
          <w:szCs w:val="24"/>
        </w:rPr>
        <w:t>dv</w:t>
      </w:r>
      <w:r w:rsidRPr="00FE0A08">
        <w:rPr>
          <w:rFonts w:ascii="Times New Roman" w:hAnsi="Times New Roman" w:cs="Times New Roman"/>
          <w:bCs/>
          <w:sz w:val="24"/>
          <w:szCs w:val="24"/>
        </w:rPr>
        <w:t xml:space="preserve">isors </w:t>
      </w:r>
      <w:r w:rsidRPr="00FE0A08">
        <w:rPr>
          <w:rFonts w:ascii="Times New Roman" w:hAnsi="Times New Roman" w:cs="Times New Roman" w:hint="eastAsia"/>
          <w:bCs/>
          <w:sz w:val="24"/>
          <w:szCs w:val="24"/>
        </w:rPr>
        <w:t>demonstrate</w:t>
      </w:r>
      <w:r>
        <w:rPr>
          <w:rFonts w:ascii="Times New Roman" w:hAnsi="Times New Roman" w:cs="Times New Roman" w:hint="eastAsia"/>
          <w:bCs/>
          <w:sz w:val="24"/>
          <w:szCs w:val="24"/>
        </w:rPr>
        <w:t>d</w:t>
      </w:r>
      <w:r w:rsidRPr="00FE0A08">
        <w:rPr>
          <w:rFonts w:ascii="Times New Roman" w:hAnsi="Times New Roman" w:cs="Times New Roman" w:hint="eastAsia"/>
          <w:bCs/>
          <w:sz w:val="24"/>
          <w:szCs w:val="24"/>
        </w:rPr>
        <w:t xml:space="preserve"> a </w:t>
      </w:r>
      <w:r>
        <w:rPr>
          <w:rFonts w:ascii="Times New Roman" w:hAnsi="Times New Roman" w:cs="Times New Roman" w:hint="eastAsia"/>
          <w:bCs/>
          <w:sz w:val="24"/>
          <w:szCs w:val="24"/>
        </w:rPr>
        <w:t>strategic</w:t>
      </w:r>
      <w:r w:rsidRPr="00FE0A08">
        <w:rPr>
          <w:rFonts w:ascii="Times New Roman" w:hAnsi="Times New Roman" w:cs="Times New Roman" w:hint="eastAsia"/>
          <w:bCs/>
          <w:sz w:val="24"/>
          <w:szCs w:val="24"/>
        </w:rPr>
        <w:t xml:space="preserve"> pursuit of </w:t>
      </w:r>
      <w:r w:rsidRPr="00FE0A08">
        <w:rPr>
          <w:rFonts w:ascii="Times New Roman" w:hAnsi="Times New Roman" w:cs="Times New Roman"/>
          <w:bCs/>
          <w:sz w:val="24"/>
          <w:szCs w:val="24"/>
        </w:rPr>
        <w:t>acceptance</w:t>
      </w:r>
      <w:r w:rsidRPr="00FE0A08">
        <w:rPr>
          <w:rFonts w:ascii="Times New Roman" w:hAnsi="Times New Roman" w:cs="Times New Roman" w:hint="eastAsia"/>
          <w:bCs/>
          <w:sz w:val="24"/>
          <w:szCs w:val="24"/>
        </w:rPr>
        <w:t xml:space="preserve"> </w:t>
      </w:r>
      <w:r w:rsidR="00EB36A8">
        <w:rPr>
          <w:rFonts w:ascii="Times New Roman" w:hAnsi="Times New Roman" w:cs="Times New Roman" w:hint="eastAsia"/>
          <w:bCs/>
          <w:sz w:val="24"/>
          <w:szCs w:val="24"/>
        </w:rPr>
        <w:t>by</w:t>
      </w:r>
      <w:r w:rsidR="00EB36A8" w:rsidRPr="00FE0A08">
        <w:rPr>
          <w:rFonts w:ascii="Times New Roman" w:hAnsi="Times New Roman" w:cs="Times New Roman" w:hint="eastAsia"/>
          <w:bCs/>
          <w:sz w:val="24"/>
          <w:szCs w:val="24"/>
        </w:rPr>
        <w:t xml:space="preserve"> </w:t>
      </w:r>
      <w:r w:rsidR="001310FA">
        <w:rPr>
          <w:rFonts w:ascii="Times New Roman" w:hAnsi="Times New Roman" w:cs="Times New Roman" w:hint="eastAsia"/>
          <w:bCs/>
          <w:sz w:val="24"/>
          <w:szCs w:val="24"/>
        </w:rPr>
        <w:t>implement</w:t>
      </w:r>
      <w:r w:rsidR="00EB36A8">
        <w:rPr>
          <w:rFonts w:ascii="Times New Roman" w:hAnsi="Times New Roman" w:cs="Times New Roman" w:hint="eastAsia"/>
          <w:bCs/>
          <w:sz w:val="24"/>
          <w:szCs w:val="24"/>
        </w:rPr>
        <w:t>ing</w:t>
      </w:r>
      <w:r w:rsidR="001310FA">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adjustments</w:t>
      </w:r>
      <w:r w:rsidRPr="00FE0A08">
        <w:rPr>
          <w:rFonts w:ascii="Times New Roman" w:hAnsi="Times New Roman" w:cs="Times New Roman" w:hint="eastAsia"/>
          <w:bCs/>
          <w:sz w:val="24"/>
          <w:szCs w:val="24"/>
        </w:rPr>
        <w:t xml:space="preserve"> in advising tendencies </w:t>
      </w:r>
      <w:r w:rsidRPr="00FE0A08">
        <w:rPr>
          <w:rFonts w:ascii="Times New Roman" w:hAnsi="Times New Roman" w:cs="Times New Roman"/>
          <w:bCs/>
          <w:sz w:val="24"/>
          <w:szCs w:val="24"/>
        </w:rPr>
        <w:t>(</w:t>
      </w:r>
      <w:r w:rsidR="00EB36A8">
        <w:rPr>
          <w:rFonts w:ascii="Times New Roman" w:hAnsi="Times New Roman" w:cs="Times New Roman" w:hint="eastAsia"/>
          <w:bCs/>
          <w:sz w:val="24"/>
          <w:szCs w:val="24"/>
        </w:rPr>
        <w:t xml:space="preserve">either </w:t>
      </w:r>
      <w:r w:rsidRPr="00FE0A08">
        <w:rPr>
          <w:rFonts w:ascii="Times New Roman" w:hAnsi="Times New Roman" w:cs="Times New Roman"/>
          <w:bCs/>
          <w:sz w:val="24"/>
          <w:szCs w:val="24"/>
        </w:rPr>
        <w:t>to give aligned or misaligned advice)</w:t>
      </w:r>
      <w:r w:rsidR="009B5FCA">
        <w:rPr>
          <w:rFonts w:ascii="Times New Roman" w:hAnsi="Times New Roman" w:cs="Times New Roman" w:hint="eastAsia"/>
          <w:bCs/>
          <w:sz w:val="24"/>
          <w:szCs w:val="24"/>
        </w:rPr>
        <w:t>. This</w:t>
      </w:r>
      <w:r w:rsidR="001A59D4">
        <w:rPr>
          <w:rFonts w:ascii="Times New Roman" w:hAnsi="Times New Roman" w:cs="Times New Roman" w:hint="eastAsia"/>
          <w:bCs/>
          <w:sz w:val="24"/>
          <w:szCs w:val="24"/>
        </w:rPr>
        <w:t xml:space="preserve"> </w:t>
      </w:r>
      <w:r w:rsidR="009B5FCA">
        <w:rPr>
          <w:rFonts w:ascii="Times New Roman" w:hAnsi="Times New Roman" w:cs="Times New Roman" w:hint="eastAsia"/>
          <w:bCs/>
          <w:sz w:val="24"/>
          <w:szCs w:val="24"/>
        </w:rPr>
        <w:t xml:space="preserve">was </w:t>
      </w:r>
      <w:r w:rsidR="001A59D4" w:rsidRPr="00FE0A08">
        <w:rPr>
          <w:rFonts w:ascii="Times New Roman" w:hAnsi="Times New Roman" w:cs="Times New Roman"/>
          <w:bCs/>
          <w:sz w:val="24"/>
          <w:szCs w:val="24"/>
        </w:rPr>
        <w:t xml:space="preserve">reflected </w:t>
      </w:r>
      <w:r w:rsidR="001A59D4">
        <w:rPr>
          <w:rFonts w:ascii="Times New Roman" w:hAnsi="Times New Roman" w:cs="Times New Roman"/>
          <w:bCs/>
          <w:sz w:val="24"/>
          <w:szCs w:val="24"/>
        </w:rPr>
        <w:t>on the</w:t>
      </w:r>
      <w:r w:rsidR="001A59D4">
        <w:rPr>
          <w:rFonts w:ascii="Times New Roman" w:hAnsi="Times New Roman" w:cs="Times New Roman" w:hint="eastAsia"/>
          <w:bCs/>
          <w:sz w:val="24"/>
          <w:szCs w:val="24"/>
        </w:rPr>
        <w:t xml:space="preserve"> decreased </w:t>
      </w:r>
      <w:r w:rsidR="009B5FCA">
        <w:rPr>
          <w:rFonts w:ascii="Times New Roman" w:hAnsi="Times New Roman" w:cs="Times New Roman" w:hint="eastAsia"/>
          <w:bCs/>
          <w:sz w:val="24"/>
          <w:szCs w:val="24"/>
        </w:rPr>
        <w:t xml:space="preserve">behavioral </w:t>
      </w:r>
      <w:r w:rsidR="001A59D4">
        <w:rPr>
          <w:rFonts w:ascii="Times New Roman" w:hAnsi="Times New Roman" w:cs="Times New Roman" w:hint="eastAsia"/>
          <w:bCs/>
          <w:sz w:val="24"/>
          <w:szCs w:val="24"/>
        </w:rPr>
        <w:t xml:space="preserve">alignment </w:t>
      </w:r>
      <w:r w:rsidR="009B5FCA">
        <w:rPr>
          <w:rFonts w:ascii="Times New Roman" w:hAnsi="Times New Roman" w:cs="Times New Roman" w:hint="eastAsia"/>
          <w:bCs/>
          <w:sz w:val="24"/>
          <w:szCs w:val="24"/>
        </w:rPr>
        <w:t>towards advisees</w:t>
      </w:r>
      <w:r w:rsidR="009B5FCA">
        <w:rPr>
          <w:rFonts w:ascii="Times New Roman" w:hAnsi="Times New Roman" w:cs="Times New Roman"/>
          <w:bCs/>
          <w:sz w:val="24"/>
          <w:szCs w:val="24"/>
        </w:rPr>
        <w:t>’</w:t>
      </w:r>
      <w:r w:rsidR="009B5FCA">
        <w:rPr>
          <w:rFonts w:ascii="Times New Roman" w:hAnsi="Times New Roman" w:cs="Times New Roman" w:hint="eastAsia"/>
          <w:bCs/>
          <w:sz w:val="24"/>
          <w:szCs w:val="24"/>
        </w:rPr>
        <w:t xml:space="preserve"> opinions</w:t>
      </w:r>
      <w:r w:rsidR="001A59D4">
        <w:rPr>
          <w:rFonts w:ascii="Times New Roman" w:hAnsi="Times New Roman" w:cs="Times New Roman" w:hint="eastAsia"/>
          <w:bCs/>
          <w:sz w:val="24"/>
          <w:szCs w:val="24"/>
        </w:rPr>
        <w:t xml:space="preserve"> </w:t>
      </w:r>
      <w:r w:rsidR="009B5FCA">
        <w:rPr>
          <w:rFonts w:ascii="Times New Roman" w:hAnsi="Times New Roman" w:cs="Times New Roman" w:hint="eastAsia"/>
          <w:bCs/>
          <w:sz w:val="24"/>
          <w:szCs w:val="24"/>
        </w:rPr>
        <w:t>as</w:t>
      </w:r>
      <w:r w:rsidR="001A59D4">
        <w:rPr>
          <w:rFonts w:ascii="Times New Roman" w:hAnsi="Times New Roman" w:cs="Times New Roman" w:hint="eastAsia"/>
          <w:bCs/>
          <w:sz w:val="24"/>
          <w:szCs w:val="24"/>
        </w:rPr>
        <w:t xml:space="preserve"> advisees </w:t>
      </w:r>
      <w:r w:rsidR="009B5FCA">
        <w:rPr>
          <w:rFonts w:ascii="Times New Roman" w:hAnsi="Times New Roman" w:cs="Times New Roman" w:hint="eastAsia"/>
          <w:bCs/>
          <w:sz w:val="24"/>
          <w:szCs w:val="24"/>
        </w:rPr>
        <w:t>exhibited an</w:t>
      </w:r>
      <w:r w:rsidR="001A59D4">
        <w:rPr>
          <w:rFonts w:ascii="Times New Roman" w:hAnsi="Times New Roman" w:cs="Times New Roman" w:hint="eastAsia"/>
          <w:bCs/>
          <w:sz w:val="24"/>
          <w:szCs w:val="24"/>
        </w:rPr>
        <w:t xml:space="preserve"> exclusive preference for misaligned advice</w:t>
      </w:r>
      <w:r w:rsidR="00F67374">
        <w:rPr>
          <w:rFonts w:ascii="Times New Roman" w:hAnsi="Times New Roman" w:cs="Times New Roman" w:hint="eastAsia"/>
          <w:bCs/>
          <w:sz w:val="24"/>
          <w:szCs w:val="24"/>
        </w:rPr>
        <w:t xml:space="preserve">, </w:t>
      </w:r>
      <w:r w:rsidR="00F67374" w:rsidRPr="00FE0A08">
        <w:rPr>
          <w:rFonts w:ascii="Times New Roman" w:hAnsi="Times New Roman" w:cs="Times New Roman" w:hint="eastAsia"/>
          <w:bCs/>
          <w:sz w:val="24"/>
          <w:szCs w:val="24"/>
        </w:rPr>
        <w:t>contradict</w:t>
      </w:r>
      <w:r w:rsidR="00F67374">
        <w:rPr>
          <w:rFonts w:ascii="Times New Roman" w:hAnsi="Times New Roman" w:cs="Times New Roman" w:hint="eastAsia"/>
          <w:bCs/>
          <w:sz w:val="24"/>
          <w:szCs w:val="24"/>
        </w:rPr>
        <w:t>ing</w:t>
      </w:r>
      <w:r w:rsidR="00F67374" w:rsidRPr="00FE0A08">
        <w:rPr>
          <w:rFonts w:ascii="Times New Roman" w:hAnsi="Times New Roman" w:cs="Times New Roman" w:hint="eastAsia"/>
          <w:bCs/>
          <w:sz w:val="24"/>
          <w:szCs w:val="24"/>
        </w:rPr>
        <w:t xml:space="preserve"> </w:t>
      </w:r>
      <w:r w:rsidR="00F67374" w:rsidRPr="00FE0A08">
        <w:rPr>
          <w:rFonts w:ascii="Times New Roman" w:hAnsi="Times New Roman" w:cs="Times New Roman"/>
          <w:bCs/>
          <w:sz w:val="24"/>
          <w:szCs w:val="24"/>
        </w:rPr>
        <w:t>the normative</w:t>
      </w:r>
      <w:r w:rsidR="00F67374">
        <w:rPr>
          <w:rFonts w:ascii="Times New Roman" w:hAnsi="Times New Roman" w:cs="Times New Roman" w:hint="eastAsia"/>
          <w:bCs/>
          <w:sz w:val="24"/>
          <w:szCs w:val="24"/>
        </w:rPr>
        <w:t xml:space="preserve"> pressure-avoiding</w:t>
      </w:r>
      <w:r w:rsidR="00F67374" w:rsidRPr="00FE0A08">
        <w:rPr>
          <w:rFonts w:ascii="Times New Roman" w:hAnsi="Times New Roman" w:cs="Times New Roman"/>
          <w:bCs/>
          <w:sz w:val="24"/>
          <w:szCs w:val="24"/>
        </w:rPr>
        <w:t xml:space="preserve"> hypothesis, which posit</w:t>
      </w:r>
      <w:r w:rsidR="00EB36A8">
        <w:rPr>
          <w:rFonts w:ascii="Times New Roman" w:hAnsi="Times New Roman" w:cs="Times New Roman" w:hint="eastAsia"/>
          <w:bCs/>
          <w:sz w:val="24"/>
          <w:szCs w:val="24"/>
        </w:rPr>
        <w:t xml:space="preserve">ed </w:t>
      </w:r>
      <w:r w:rsidR="00F67374" w:rsidRPr="00FE0A08">
        <w:rPr>
          <w:rFonts w:ascii="Times New Roman" w:hAnsi="Times New Roman" w:cs="Times New Roman"/>
          <w:bCs/>
          <w:sz w:val="24"/>
          <w:szCs w:val="24"/>
        </w:rPr>
        <w:t xml:space="preserve">that </w:t>
      </w:r>
      <w:r w:rsidR="00EB36A8" w:rsidRPr="00FE0A08">
        <w:rPr>
          <w:rFonts w:ascii="Times New Roman" w:hAnsi="Times New Roman" w:cs="Times New Roman"/>
          <w:bCs/>
          <w:sz w:val="24"/>
          <w:szCs w:val="24"/>
        </w:rPr>
        <w:t>opinion conformity</w:t>
      </w:r>
      <w:r w:rsidR="00EB36A8" w:rsidRPr="00FE0A08">
        <w:rPr>
          <w:rFonts w:ascii="Times New Roman" w:hAnsi="Times New Roman" w:cs="Times New Roman"/>
          <w:bCs/>
          <w:sz w:val="24"/>
          <w:szCs w:val="24"/>
        </w:rPr>
        <w:t xml:space="preserve"> </w:t>
      </w:r>
      <w:r w:rsidR="00F67374" w:rsidRPr="00FE0A08">
        <w:rPr>
          <w:rFonts w:ascii="Times New Roman" w:hAnsi="Times New Roman" w:cs="Times New Roman"/>
          <w:bCs/>
          <w:sz w:val="24"/>
          <w:szCs w:val="24"/>
        </w:rPr>
        <w:t xml:space="preserve">would </w:t>
      </w:r>
      <w:r w:rsidR="00EB36A8">
        <w:rPr>
          <w:rFonts w:ascii="Times New Roman" w:hAnsi="Times New Roman" w:cs="Times New Roman" w:hint="eastAsia"/>
          <w:bCs/>
          <w:sz w:val="24"/>
          <w:szCs w:val="24"/>
        </w:rPr>
        <w:t xml:space="preserve">be </w:t>
      </w:r>
      <w:r w:rsidR="00F67374" w:rsidRPr="00FE0A08">
        <w:rPr>
          <w:rFonts w:ascii="Times New Roman" w:hAnsi="Times New Roman" w:cs="Times New Roman"/>
          <w:bCs/>
          <w:sz w:val="24"/>
          <w:szCs w:val="24"/>
        </w:rPr>
        <w:t>consistently pursue</w:t>
      </w:r>
      <w:r w:rsidR="00EB36A8">
        <w:rPr>
          <w:rFonts w:ascii="Times New Roman" w:hAnsi="Times New Roman" w:cs="Times New Roman" w:hint="eastAsia"/>
          <w:bCs/>
          <w:sz w:val="24"/>
          <w:szCs w:val="24"/>
        </w:rPr>
        <w:t>d</w:t>
      </w:r>
      <w:r w:rsidR="00F67374" w:rsidRPr="00FE0A08">
        <w:rPr>
          <w:rFonts w:ascii="Times New Roman" w:hAnsi="Times New Roman" w:cs="Times New Roman"/>
          <w:bCs/>
          <w:sz w:val="24"/>
          <w:szCs w:val="24"/>
        </w:rPr>
        <w:t xml:space="preserve"> </w:t>
      </w:r>
      <w:r w:rsidR="00F67374">
        <w:rPr>
          <w:rFonts w:ascii="Times New Roman" w:hAnsi="Times New Roman" w:cs="Times New Roman" w:hint="eastAsia"/>
          <w:bCs/>
          <w:sz w:val="24"/>
          <w:szCs w:val="24"/>
        </w:rPr>
        <w:t>disregarding</w:t>
      </w:r>
      <w:r w:rsidR="00F67374" w:rsidRPr="00FE0A08">
        <w:rPr>
          <w:rFonts w:ascii="Times New Roman" w:hAnsi="Times New Roman" w:cs="Times New Roman" w:hint="eastAsia"/>
          <w:bCs/>
          <w:sz w:val="24"/>
          <w:szCs w:val="24"/>
        </w:rPr>
        <w:t xml:space="preserve"> </w:t>
      </w:r>
      <w:r w:rsidR="00EB36A8">
        <w:rPr>
          <w:rFonts w:ascii="Times New Roman" w:hAnsi="Times New Roman" w:cs="Times New Roman" w:hint="eastAsia"/>
          <w:bCs/>
          <w:sz w:val="24"/>
          <w:szCs w:val="24"/>
        </w:rPr>
        <w:t xml:space="preserve">the </w:t>
      </w:r>
      <w:r w:rsidR="00F67374" w:rsidRPr="00FE0A08">
        <w:rPr>
          <w:rFonts w:ascii="Times New Roman" w:hAnsi="Times New Roman" w:cs="Times New Roman" w:hint="eastAsia"/>
          <w:bCs/>
          <w:sz w:val="24"/>
          <w:szCs w:val="24"/>
        </w:rPr>
        <w:t>feedback</w:t>
      </w:r>
      <w:r w:rsidR="00EB36A8">
        <w:rPr>
          <w:rFonts w:ascii="Times New Roman" w:hAnsi="Times New Roman" w:cs="Times New Roman" w:hint="eastAsia"/>
          <w:bCs/>
          <w:sz w:val="24"/>
          <w:szCs w:val="24"/>
        </w:rPr>
        <w:t xml:space="preserve"> from advisees</w:t>
      </w:r>
      <w:r w:rsidR="00F67374" w:rsidRPr="00FE0A08">
        <w:rPr>
          <w:rFonts w:ascii="Times New Roman" w:hAnsi="Times New Roman" w:cs="Times New Roman"/>
          <w:bCs/>
          <w:sz w:val="24"/>
          <w:szCs w:val="24"/>
        </w:rPr>
        <w:t>.</w:t>
      </w:r>
      <w:r w:rsidR="00F67374">
        <w:rPr>
          <w:rFonts w:ascii="Times New Roman" w:hAnsi="Times New Roman" w:cs="Times New Roman" w:hint="eastAsia"/>
          <w:bCs/>
          <w:sz w:val="24"/>
          <w:szCs w:val="24"/>
        </w:rPr>
        <w:t xml:space="preserve"> </w:t>
      </w:r>
      <w:r w:rsidR="009B5FCA">
        <w:rPr>
          <w:rFonts w:ascii="Times New Roman" w:hAnsi="Times New Roman" w:cs="Times New Roman" w:hint="eastAsia"/>
          <w:bCs/>
          <w:sz w:val="24"/>
          <w:szCs w:val="24"/>
        </w:rPr>
        <w:t xml:space="preserve">Unraveling </w:t>
      </w:r>
      <w:r w:rsidR="00F67374">
        <w:rPr>
          <w:rFonts w:ascii="Times New Roman" w:hAnsi="Times New Roman" w:cs="Times New Roman" w:hint="eastAsia"/>
          <w:bCs/>
          <w:sz w:val="24"/>
          <w:szCs w:val="24"/>
        </w:rPr>
        <w:t>its</w:t>
      </w:r>
      <w:r w:rsidR="009B5FCA">
        <w:rPr>
          <w:rFonts w:ascii="Times New Roman" w:hAnsi="Times New Roman" w:cs="Times New Roman" w:hint="eastAsia"/>
          <w:bCs/>
          <w:sz w:val="24"/>
          <w:szCs w:val="24"/>
        </w:rPr>
        <w:t xml:space="preserve"> computational mechanisms, the advising adaptations</w:t>
      </w:r>
      <w:r w:rsidRPr="00FE0A08">
        <w:rPr>
          <w:rFonts w:ascii="Times New Roman" w:hAnsi="Times New Roman" w:cs="Times New Roman" w:hint="eastAsia"/>
          <w:bCs/>
          <w:sz w:val="24"/>
          <w:szCs w:val="24"/>
        </w:rPr>
        <w:t xml:space="preserve"> </w:t>
      </w:r>
      <w:r w:rsidR="00607D09">
        <w:rPr>
          <w:rFonts w:ascii="Times New Roman" w:hAnsi="Times New Roman" w:cs="Times New Roman" w:hint="eastAsia"/>
          <w:bCs/>
          <w:sz w:val="24"/>
          <w:szCs w:val="24"/>
        </w:rPr>
        <w:t>w</w:t>
      </w:r>
      <w:r w:rsidR="00D71885">
        <w:rPr>
          <w:rFonts w:ascii="Times New Roman" w:hAnsi="Times New Roman" w:cs="Times New Roman" w:hint="eastAsia"/>
          <w:bCs/>
          <w:sz w:val="24"/>
          <w:szCs w:val="24"/>
        </w:rPr>
        <w:t>ere</w:t>
      </w:r>
      <w:r>
        <w:rPr>
          <w:rFonts w:ascii="Times New Roman" w:hAnsi="Times New Roman" w:cs="Times New Roman" w:hint="eastAsia"/>
          <w:bCs/>
          <w:sz w:val="24"/>
          <w:szCs w:val="24"/>
        </w:rPr>
        <w:t xml:space="preserve"> </w:t>
      </w:r>
      <w:r w:rsidRPr="00FE0A08">
        <w:rPr>
          <w:rFonts w:ascii="Times New Roman" w:hAnsi="Times New Roman" w:cs="Times New Roman" w:hint="eastAsia"/>
          <w:bCs/>
          <w:sz w:val="24"/>
          <w:szCs w:val="24"/>
        </w:rPr>
        <w:t xml:space="preserve">best </w:t>
      </w:r>
      <w:r w:rsidR="009B5FCA">
        <w:rPr>
          <w:rFonts w:ascii="Times New Roman" w:hAnsi="Times New Roman" w:cs="Times New Roman" w:hint="eastAsia"/>
          <w:bCs/>
          <w:sz w:val="24"/>
          <w:szCs w:val="24"/>
        </w:rPr>
        <w:t>captured</w:t>
      </w:r>
      <w:r w:rsidRPr="00FE0A08">
        <w:rPr>
          <w:rFonts w:ascii="Times New Roman" w:hAnsi="Times New Roman" w:cs="Times New Roman" w:hint="eastAsia"/>
          <w:bCs/>
          <w:sz w:val="24"/>
          <w:szCs w:val="24"/>
        </w:rPr>
        <w:t xml:space="preserve"> by </w:t>
      </w:r>
      <w:r w:rsidR="00533DBB">
        <w:rPr>
          <w:rFonts w:ascii="Times New Roman" w:hAnsi="Times New Roman" w:cs="Times New Roman" w:hint="eastAsia"/>
          <w:bCs/>
          <w:sz w:val="24"/>
          <w:szCs w:val="24"/>
        </w:rPr>
        <w:t xml:space="preserve">a </w:t>
      </w:r>
      <w:r w:rsidR="00AA6774">
        <w:rPr>
          <w:rFonts w:ascii="Times New Roman" w:hAnsi="Times New Roman" w:cs="Times New Roman" w:hint="eastAsia"/>
          <w:bCs/>
          <w:sz w:val="24"/>
          <w:szCs w:val="24"/>
        </w:rPr>
        <w:t xml:space="preserve">pure </w:t>
      </w:r>
      <w:r w:rsidRPr="00FE0A08">
        <w:rPr>
          <w:rFonts w:ascii="Times New Roman" w:hAnsi="Times New Roman" w:cs="Times New Roman" w:hint="eastAsia"/>
          <w:bCs/>
          <w:sz w:val="24"/>
          <w:szCs w:val="24"/>
        </w:rPr>
        <w:t xml:space="preserve">Reinforcement Learning model </w:t>
      </w:r>
      <w:r w:rsidR="001A59D4">
        <w:rPr>
          <w:rFonts w:ascii="Times New Roman" w:hAnsi="Times New Roman" w:cs="Times New Roman" w:hint="eastAsia"/>
          <w:bCs/>
          <w:sz w:val="24"/>
          <w:szCs w:val="24"/>
        </w:rPr>
        <w:t xml:space="preserve">positing that advisors have a </w:t>
      </w:r>
      <w:r w:rsidR="00AA6774">
        <w:rPr>
          <w:rFonts w:ascii="Times New Roman" w:hAnsi="Times New Roman" w:cs="Times New Roman" w:hint="eastAsia"/>
          <w:bCs/>
          <w:sz w:val="24"/>
          <w:szCs w:val="24"/>
        </w:rPr>
        <w:t>singular</w:t>
      </w:r>
      <w:r w:rsidR="00DF4BE1">
        <w:rPr>
          <w:rFonts w:ascii="Times New Roman" w:hAnsi="Times New Roman" w:cs="Times New Roman" w:hint="eastAsia"/>
          <w:bCs/>
          <w:sz w:val="24"/>
          <w:szCs w:val="24"/>
        </w:rPr>
        <w:t xml:space="preserve"> </w:t>
      </w:r>
      <w:r w:rsidR="001A59D4">
        <w:rPr>
          <w:rFonts w:ascii="Times New Roman" w:hAnsi="Times New Roman" w:cs="Times New Roman" w:hint="eastAsia"/>
          <w:bCs/>
          <w:sz w:val="24"/>
          <w:szCs w:val="24"/>
        </w:rPr>
        <w:t xml:space="preserve">intention to gain acceptance, </w:t>
      </w:r>
      <w:r w:rsidR="00EB36A8">
        <w:rPr>
          <w:rFonts w:ascii="Times New Roman" w:hAnsi="Times New Roman" w:cs="Times New Roman" w:hint="eastAsia"/>
          <w:bCs/>
          <w:sz w:val="24"/>
          <w:szCs w:val="24"/>
        </w:rPr>
        <w:t xml:space="preserve">but not </w:t>
      </w:r>
      <w:r w:rsidR="001A59D4">
        <w:rPr>
          <w:rFonts w:ascii="Times New Roman" w:hAnsi="Times New Roman" w:cs="Times New Roman" w:hint="eastAsia"/>
          <w:bCs/>
          <w:sz w:val="24"/>
          <w:szCs w:val="24"/>
        </w:rPr>
        <w:t xml:space="preserve">hybrid models positing that </w:t>
      </w:r>
      <w:r w:rsidR="003B7DD4">
        <w:rPr>
          <w:rFonts w:ascii="Times New Roman" w:hAnsi="Times New Roman" w:cs="Times New Roman" w:hint="eastAsia"/>
          <w:bCs/>
          <w:sz w:val="24"/>
          <w:szCs w:val="24"/>
        </w:rPr>
        <w:t>dual</w:t>
      </w:r>
      <w:r w:rsidR="009B5FCA">
        <w:rPr>
          <w:rFonts w:ascii="Times New Roman" w:hAnsi="Times New Roman" w:cs="Times New Roman" w:hint="eastAsia"/>
          <w:bCs/>
          <w:sz w:val="24"/>
          <w:szCs w:val="24"/>
        </w:rPr>
        <w:t xml:space="preserve"> intention</w:t>
      </w:r>
      <w:r w:rsidR="003B7DD4">
        <w:rPr>
          <w:rFonts w:ascii="Times New Roman" w:hAnsi="Times New Roman" w:cs="Times New Roman" w:hint="eastAsia"/>
          <w:bCs/>
          <w:sz w:val="24"/>
          <w:szCs w:val="24"/>
        </w:rPr>
        <w:t>s</w:t>
      </w:r>
      <w:r w:rsidR="009B5FCA">
        <w:rPr>
          <w:rFonts w:ascii="Times New Roman" w:hAnsi="Times New Roman" w:cs="Times New Roman" w:hint="eastAsia"/>
          <w:bCs/>
          <w:sz w:val="24"/>
          <w:szCs w:val="24"/>
        </w:rPr>
        <w:t xml:space="preserve"> (</w:t>
      </w:r>
      <w:r w:rsidR="002214DD">
        <w:rPr>
          <w:rFonts w:ascii="Times New Roman" w:hAnsi="Times New Roman" w:cs="Times New Roman" w:hint="eastAsia"/>
          <w:bCs/>
          <w:sz w:val="24"/>
          <w:szCs w:val="24"/>
        </w:rPr>
        <w:t xml:space="preserve">to </w:t>
      </w:r>
      <w:r w:rsidR="009B5FCA">
        <w:rPr>
          <w:rFonts w:ascii="Times New Roman" w:hAnsi="Times New Roman" w:cs="Times New Roman" w:hint="eastAsia"/>
          <w:bCs/>
          <w:sz w:val="24"/>
          <w:szCs w:val="24"/>
        </w:rPr>
        <w:t>pursu</w:t>
      </w:r>
      <w:r w:rsidR="002214DD">
        <w:rPr>
          <w:rFonts w:ascii="Times New Roman" w:hAnsi="Times New Roman" w:cs="Times New Roman" w:hint="eastAsia"/>
          <w:bCs/>
          <w:sz w:val="24"/>
          <w:szCs w:val="24"/>
        </w:rPr>
        <w:t>e</w:t>
      </w:r>
      <w:r w:rsidR="009B5FCA">
        <w:rPr>
          <w:rFonts w:ascii="Times New Roman" w:hAnsi="Times New Roman" w:cs="Times New Roman" w:hint="eastAsia"/>
          <w:bCs/>
          <w:sz w:val="24"/>
          <w:szCs w:val="24"/>
        </w:rPr>
        <w:t xml:space="preserve"> </w:t>
      </w:r>
      <w:r w:rsidR="003B7DD4">
        <w:rPr>
          <w:rFonts w:ascii="Times New Roman" w:hAnsi="Times New Roman" w:cs="Times New Roman" w:hint="eastAsia"/>
          <w:bCs/>
          <w:sz w:val="24"/>
          <w:szCs w:val="24"/>
        </w:rPr>
        <w:t>both advisees</w:t>
      </w:r>
      <w:r w:rsidR="003B7DD4">
        <w:rPr>
          <w:rFonts w:ascii="Times New Roman" w:hAnsi="Times New Roman" w:cs="Times New Roman"/>
          <w:bCs/>
          <w:sz w:val="24"/>
          <w:szCs w:val="24"/>
        </w:rPr>
        <w:t>’</w:t>
      </w:r>
      <w:r w:rsidR="003B7DD4">
        <w:rPr>
          <w:rFonts w:ascii="Times New Roman" w:hAnsi="Times New Roman" w:cs="Times New Roman" w:hint="eastAsia"/>
          <w:bCs/>
          <w:sz w:val="24"/>
          <w:szCs w:val="24"/>
        </w:rPr>
        <w:t xml:space="preserve"> </w:t>
      </w:r>
      <w:r w:rsidR="009B5FCA">
        <w:rPr>
          <w:rFonts w:ascii="Times New Roman" w:hAnsi="Times New Roman" w:cs="Times New Roman"/>
          <w:bCs/>
          <w:sz w:val="24"/>
          <w:szCs w:val="24"/>
        </w:rPr>
        <w:t>acceptance</w:t>
      </w:r>
      <w:r w:rsidR="009B5FCA">
        <w:rPr>
          <w:rFonts w:ascii="Times New Roman" w:hAnsi="Times New Roman" w:cs="Times New Roman" w:hint="eastAsia"/>
          <w:bCs/>
          <w:sz w:val="24"/>
          <w:szCs w:val="24"/>
        </w:rPr>
        <w:t xml:space="preserve"> and the opinion </w:t>
      </w:r>
      <w:r w:rsidR="002117F2">
        <w:rPr>
          <w:rFonts w:ascii="Times New Roman" w:hAnsi="Times New Roman" w:cs="Times New Roman" w:hint="eastAsia"/>
          <w:bCs/>
          <w:sz w:val="24"/>
          <w:szCs w:val="24"/>
        </w:rPr>
        <w:t>conformity</w:t>
      </w:r>
      <w:r w:rsidR="009B5FCA">
        <w:rPr>
          <w:rFonts w:ascii="Times New Roman" w:hAnsi="Times New Roman" w:cs="Times New Roman" w:hint="eastAsia"/>
          <w:bCs/>
          <w:sz w:val="24"/>
          <w:szCs w:val="24"/>
        </w:rPr>
        <w:t xml:space="preserve">) </w:t>
      </w:r>
      <w:r w:rsidR="003B7DD4">
        <w:rPr>
          <w:rFonts w:ascii="Times New Roman" w:hAnsi="Times New Roman" w:cs="Times New Roman" w:hint="eastAsia"/>
          <w:bCs/>
          <w:sz w:val="24"/>
          <w:szCs w:val="24"/>
        </w:rPr>
        <w:t xml:space="preserve">simultaneously </w:t>
      </w:r>
      <w:r w:rsidR="008432B4">
        <w:rPr>
          <w:rFonts w:ascii="Times New Roman" w:hAnsi="Times New Roman" w:cs="Times New Roman" w:hint="eastAsia"/>
          <w:bCs/>
          <w:sz w:val="24"/>
          <w:szCs w:val="24"/>
        </w:rPr>
        <w:t>underpin</w:t>
      </w:r>
      <w:r w:rsidR="00EB36A8">
        <w:rPr>
          <w:rFonts w:ascii="Times New Roman" w:hAnsi="Times New Roman" w:cs="Times New Roman" w:hint="eastAsia"/>
          <w:bCs/>
          <w:sz w:val="24"/>
          <w:szCs w:val="24"/>
        </w:rPr>
        <w:t>ned</w:t>
      </w:r>
      <w:r w:rsidR="009B5FCA">
        <w:rPr>
          <w:rFonts w:ascii="Times New Roman" w:hAnsi="Times New Roman" w:cs="Times New Roman" w:hint="eastAsia"/>
          <w:bCs/>
          <w:sz w:val="24"/>
          <w:szCs w:val="24"/>
        </w:rPr>
        <w:t xml:space="preserve"> the</w:t>
      </w:r>
      <w:r w:rsidR="002214DD">
        <w:rPr>
          <w:rFonts w:ascii="Times New Roman" w:hAnsi="Times New Roman" w:cs="Times New Roman" w:hint="eastAsia"/>
          <w:bCs/>
          <w:sz w:val="24"/>
          <w:szCs w:val="24"/>
        </w:rPr>
        <w:t>se</w:t>
      </w:r>
      <w:r w:rsidR="009B5FCA">
        <w:rPr>
          <w:rFonts w:ascii="Times New Roman" w:hAnsi="Times New Roman" w:cs="Times New Roman" w:hint="eastAsia"/>
          <w:bCs/>
          <w:sz w:val="24"/>
          <w:szCs w:val="24"/>
        </w:rPr>
        <w:t xml:space="preserve"> adaptations</w:t>
      </w:r>
      <w:r w:rsidRPr="00FE0A08">
        <w:rPr>
          <w:rFonts w:ascii="Times New Roman" w:hAnsi="Times New Roman" w:cs="Times New Roman"/>
          <w:bCs/>
          <w:sz w:val="24"/>
          <w:szCs w:val="24"/>
        </w:rPr>
        <w:t>.</w:t>
      </w:r>
      <w:r w:rsidR="00D76510">
        <w:rPr>
          <w:rFonts w:ascii="Times New Roman" w:hAnsi="Times New Roman" w:cs="Times New Roman" w:hint="eastAsia"/>
          <w:bCs/>
          <w:sz w:val="24"/>
          <w:szCs w:val="24"/>
        </w:rPr>
        <w:t xml:space="preserve"> </w:t>
      </w:r>
      <w:r w:rsidR="00EB36A8">
        <w:rPr>
          <w:rFonts w:ascii="Times New Roman" w:hAnsi="Times New Roman" w:cs="Times New Roman" w:hint="eastAsia"/>
          <w:bCs/>
          <w:sz w:val="24"/>
          <w:szCs w:val="24"/>
        </w:rPr>
        <w:t>Computational</w:t>
      </w:r>
      <w:r w:rsidR="007353FD">
        <w:rPr>
          <w:rFonts w:ascii="Times New Roman" w:hAnsi="Times New Roman" w:cs="Times New Roman" w:hint="eastAsia"/>
          <w:bCs/>
          <w:sz w:val="24"/>
          <w:szCs w:val="24"/>
        </w:rPr>
        <w:t xml:space="preserve"> </w:t>
      </w:r>
      <w:r w:rsidR="006248F6">
        <w:rPr>
          <w:rFonts w:ascii="Times New Roman" w:hAnsi="Times New Roman" w:cs="Times New Roman" w:hint="eastAsia"/>
          <w:bCs/>
          <w:sz w:val="24"/>
          <w:szCs w:val="24"/>
        </w:rPr>
        <w:t>evidence</w:t>
      </w:r>
      <w:r w:rsidR="006248F6">
        <w:rPr>
          <w:rFonts w:ascii="Times New Roman" w:hAnsi="Times New Roman" w:cs="Times New Roman"/>
          <w:bCs/>
          <w:sz w:val="24"/>
          <w:szCs w:val="24"/>
        </w:rPr>
        <w:t xml:space="preserve"> </w:t>
      </w:r>
      <w:r w:rsidR="00EB36A8">
        <w:rPr>
          <w:rFonts w:ascii="Times New Roman" w:hAnsi="Times New Roman" w:cs="Times New Roman" w:hint="eastAsia"/>
          <w:bCs/>
          <w:sz w:val="24"/>
          <w:szCs w:val="24"/>
        </w:rPr>
        <w:t xml:space="preserve">further </w:t>
      </w:r>
      <w:r w:rsidR="006248F6">
        <w:rPr>
          <w:rFonts w:ascii="Times New Roman" w:hAnsi="Times New Roman" w:cs="Times New Roman" w:hint="eastAsia"/>
          <w:bCs/>
          <w:sz w:val="24"/>
          <w:szCs w:val="24"/>
        </w:rPr>
        <w:t>show</w:t>
      </w:r>
      <w:r w:rsidR="00EB36A8">
        <w:rPr>
          <w:rFonts w:ascii="Times New Roman" w:hAnsi="Times New Roman" w:cs="Times New Roman" w:hint="eastAsia"/>
          <w:bCs/>
          <w:sz w:val="24"/>
          <w:szCs w:val="24"/>
        </w:rPr>
        <w:t>ed</w:t>
      </w:r>
      <w:r w:rsidR="006248F6">
        <w:rPr>
          <w:rFonts w:ascii="Times New Roman" w:hAnsi="Times New Roman" w:cs="Times New Roman" w:hint="eastAsia"/>
          <w:bCs/>
          <w:sz w:val="24"/>
          <w:szCs w:val="24"/>
        </w:rPr>
        <w:t xml:space="preserve"> </w:t>
      </w:r>
      <w:r w:rsidR="00D76510">
        <w:rPr>
          <w:rFonts w:ascii="Times New Roman" w:hAnsi="Times New Roman" w:cs="Times New Roman" w:hint="eastAsia"/>
          <w:bCs/>
          <w:sz w:val="24"/>
          <w:szCs w:val="24"/>
        </w:rPr>
        <w:t>robust</w:t>
      </w:r>
      <w:r w:rsidR="006248F6">
        <w:rPr>
          <w:rFonts w:ascii="Times New Roman" w:hAnsi="Times New Roman" w:cs="Times New Roman"/>
          <w:bCs/>
          <w:sz w:val="24"/>
          <w:szCs w:val="24"/>
        </w:rPr>
        <w:t xml:space="preserve"> </w:t>
      </w:r>
      <w:r w:rsidR="0032255C">
        <w:rPr>
          <w:rFonts w:ascii="Times New Roman" w:hAnsi="Times New Roman" w:cs="Times New Roman"/>
          <w:bCs/>
          <w:sz w:val="24"/>
          <w:szCs w:val="24"/>
        </w:rPr>
        <w:t>association</w:t>
      </w:r>
      <w:r w:rsidR="00EB36A8">
        <w:rPr>
          <w:rFonts w:ascii="Times New Roman" w:hAnsi="Times New Roman" w:cs="Times New Roman" w:hint="eastAsia"/>
          <w:bCs/>
          <w:sz w:val="24"/>
          <w:szCs w:val="24"/>
        </w:rPr>
        <w:t>s</w:t>
      </w:r>
      <w:r w:rsidRPr="00FE0A08">
        <w:rPr>
          <w:rFonts w:ascii="Times New Roman" w:hAnsi="Times New Roman" w:cs="Times New Roman"/>
          <w:bCs/>
          <w:sz w:val="24"/>
          <w:szCs w:val="24"/>
        </w:rPr>
        <w:t xml:space="preserve"> between </w:t>
      </w:r>
      <w:r w:rsidRPr="00FE0A08">
        <w:rPr>
          <w:rFonts w:ascii="Times New Roman" w:hAnsi="Times New Roman" w:cs="Times New Roman" w:hint="eastAsia"/>
          <w:bCs/>
          <w:sz w:val="24"/>
          <w:szCs w:val="24"/>
        </w:rPr>
        <w:t>advisors</w:t>
      </w:r>
      <w:r w:rsidRPr="00FE0A08">
        <w:rPr>
          <w:rFonts w:ascii="Times New Roman" w:hAnsi="Times New Roman" w:cs="Times New Roman"/>
          <w:bCs/>
          <w:sz w:val="24"/>
          <w:szCs w:val="24"/>
        </w:rPr>
        <w:t xml:space="preserve">’ intention to </w:t>
      </w:r>
      <w:r w:rsidRPr="00FE0A08">
        <w:rPr>
          <w:rFonts w:ascii="Times New Roman" w:hAnsi="Times New Roman" w:cs="Times New Roman" w:hint="eastAsia"/>
          <w:bCs/>
          <w:sz w:val="24"/>
          <w:szCs w:val="24"/>
        </w:rPr>
        <w:t>gain</w:t>
      </w:r>
      <w:r w:rsidRPr="00FE0A08">
        <w:rPr>
          <w:rFonts w:ascii="Times New Roman" w:hAnsi="Times New Roman" w:cs="Times New Roman"/>
          <w:bCs/>
          <w:sz w:val="24"/>
          <w:szCs w:val="24"/>
        </w:rPr>
        <w:t xml:space="preserve"> acceptance and </w:t>
      </w:r>
      <w:r w:rsidRPr="00FE0A08">
        <w:rPr>
          <w:rFonts w:ascii="Times New Roman" w:hAnsi="Times New Roman" w:cs="Times New Roman" w:hint="eastAsia"/>
          <w:bCs/>
          <w:sz w:val="24"/>
          <w:szCs w:val="24"/>
        </w:rPr>
        <w:t>their pre-existing</w:t>
      </w:r>
      <w:r w:rsidRPr="00FE0A08">
        <w:rPr>
          <w:rFonts w:ascii="Times New Roman" w:hAnsi="Times New Roman" w:cs="Times New Roman"/>
          <w:bCs/>
          <w:sz w:val="24"/>
          <w:szCs w:val="24"/>
        </w:rPr>
        <w:t xml:space="preserve"> alignment bias</w:t>
      </w:r>
      <w:r w:rsidR="00F97624">
        <w:rPr>
          <w:rFonts w:ascii="Times New Roman" w:hAnsi="Times New Roman" w:cs="Times New Roman" w:hint="eastAsia"/>
          <w:bCs/>
          <w:sz w:val="24"/>
          <w:szCs w:val="24"/>
        </w:rPr>
        <w:t xml:space="preserve">, </w:t>
      </w:r>
      <w:r w:rsidR="004C225D">
        <w:rPr>
          <w:rFonts w:ascii="Times New Roman" w:hAnsi="Times New Roman" w:cs="Times New Roman" w:hint="eastAsia"/>
          <w:bCs/>
          <w:sz w:val="24"/>
          <w:szCs w:val="24"/>
        </w:rPr>
        <w:t>in line with our prediction</w:t>
      </w:r>
      <w:r w:rsidR="00F97624">
        <w:rPr>
          <w:rFonts w:ascii="Times New Roman" w:hAnsi="Times New Roman" w:cs="Times New Roman" w:hint="eastAsia"/>
          <w:bCs/>
          <w:sz w:val="24"/>
          <w:szCs w:val="24"/>
        </w:rPr>
        <w:t xml:space="preserve"> that the alignment bias </w:t>
      </w:r>
      <w:r w:rsidR="00D76510">
        <w:rPr>
          <w:rFonts w:ascii="Times New Roman" w:hAnsi="Times New Roman" w:cs="Times New Roman" w:hint="eastAsia"/>
          <w:bCs/>
          <w:sz w:val="24"/>
          <w:szCs w:val="24"/>
        </w:rPr>
        <w:t>emerges</w:t>
      </w:r>
      <w:r w:rsidR="00F97624">
        <w:rPr>
          <w:rFonts w:ascii="Times New Roman" w:hAnsi="Times New Roman" w:cs="Times New Roman" w:hint="eastAsia"/>
          <w:bCs/>
          <w:sz w:val="24"/>
          <w:szCs w:val="24"/>
        </w:rPr>
        <w:t xml:space="preserve"> from </w:t>
      </w:r>
      <w:r w:rsidR="00D93B82">
        <w:rPr>
          <w:rFonts w:ascii="Times New Roman" w:hAnsi="Times New Roman" w:cs="Times New Roman" w:hint="eastAsia"/>
          <w:bCs/>
          <w:sz w:val="24"/>
          <w:szCs w:val="24"/>
        </w:rPr>
        <w:t>strategic</w:t>
      </w:r>
      <w:r w:rsidR="00F97624">
        <w:rPr>
          <w:rFonts w:ascii="Times New Roman" w:hAnsi="Times New Roman" w:cs="Times New Roman" w:hint="eastAsia"/>
          <w:bCs/>
          <w:sz w:val="24"/>
          <w:szCs w:val="24"/>
        </w:rPr>
        <w:t xml:space="preserve"> </w:t>
      </w:r>
      <w:r w:rsidR="003A6179">
        <w:rPr>
          <w:rFonts w:ascii="Times New Roman" w:hAnsi="Times New Roman" w:cs="Times New Roman" w:hint="eastAsia"/>
          <w:bCs/>
          <w:sz w:val="24"/>
          <w:szCs w:val="24"/>
        </w:rPr>
        <w:t>adaptations</w:t>
      </w:r>
      <w:r w:rsidR="00F97624">
        <w:rPr>
          <w:rFonts w:ascii="Times New Roman" w:hAnsi="Times New Roman" w:cs="Times New Roman" w:hint="eastAsia"/>
          <w:bCs/>
          <w:sz w:val="24"/>
          <w:szCs w:val="24"/>
        </w:rPr>
        <w:t xml:space="preserve"> to advisees</w:t>
      </w:r>
      <w:r w:rsidR="00F97624">
        <w:rPr>
          <w:rFonts w:ascii="Times New Roman" w:hAnsi="Times New Roman" w:cs="Times New Roman"/>
          <w:bCs/>
          <w:sz w:val="24"/>
          <w:szCs w:val="24"/>
        </w:rPr>
        <w:t>’</w:t>
      </w:r>
      <w:r w:rsidR="00F97624">
        <w:rPr>
          <w:rFonts w:ascii="Times New Roman" w:hAnsi="Times New Roman" w:cs="Times New Roman" w:hint="eastAsia"/>
          <w:bCs/>
          <w:sz w:val="24"/>
          <w:szCs w:val="24"/>
        </w:rPr>
        <w:t xml:space="preserve"> preference</w:t>
      </w:r>
      <w:r w:rsidRPr="00FE0A08">
        <w:rPr>
          <w:rFonts w:ascii="Times New Roman" w:hAnsi="Times New Roman" w:cs="Times New Roman" w:hint="eastAsia"/>
          <w:bCs/>
          <w:sz w:val="24"/>
          <w:szCs w:val="24"/>
        </w:rPr>
        <w:t xml:space="preserve">. </w:t>
      </w:r>
    </w:p>
    <w:p w14:paraId="19EB4B4F" w14:textId="624781B5" w:rsidR="0032736C" w:rsidRDefault="00005BD2" w:rsidP="00005BD2">
      <w:pPr>
        <w:adjustRightInd w:val="0"/>
        <w:snapToGrid w:val="0"/>
        <w:spacing w:line="360" w:lineRule="auto"/>
        <w:ind w:firstLine="420"/>
        <w:rPr>
          <w:rFonts w:ascii="Times New Roman" w:hAnsi="Times New Roman" w:cs="Times New Roman"/>
          <w:bCs/>
          <w:sz w:val="24"/>
          <w:szCs w:val="24"/>
        </w:rPr>
      </w:pPr>
      <w:r>
        <w:rPr>
          <w:rFonts w:ascii="Times New Roman" w:hAnsi="Times New Roman" w:cs="Times New Roman" w:hint="eastAsia"/>
          <w:bCs/>
          <w:sz w:val="24"/>
          <w:szCs w:val="24"/>
        </w:rPr>
        <w:t xml:space="preserve">Zooming in, </w:t>
      </w:r>
      <w:r w:rsidR="00026742">
        <w:rPr>
          <w:rFonts w:ascii="Times New Roman" w:hAnsi="Times New Roman" w:cs="Times New Roman" w:hint="eastAsia"/>
          <w:bCs/>
          <w:sz w:val="24"/>
          <w:szCs w:val="24"/>
        </w:rPr>
        <w:t>our</w:t>
      </w:r>
      <w:r>
        <w:rPr>
          <w:rFonts w:ascii="Times New Roman" w:hAnsi="Times New Roman" w:cs="Times New Roman" w:hint="eastAsia"/>
          <w:bCs/>
          <w:sz w:val="24"/>
          <w:szCs w:val="24"/>
        </w:rPr>
        <w:t xml:space="preserve"> findings </w:t>
      </w:r>
      <w:r w:rsidR="00DD7F1F">
        <w:rPr>
          <w:rFonts w:ascii="Times New Roman" w:hAnsi="Times New Roman" w:cs="Times New Roman" w:hint="eastAsia"/>
          <w:bCs/>
          <w:sz w:val="24"/>
          <w:szCs w:val="24"/>
        </w:rPr>
        <w:t xml:space="preserve">closely </w:t>
      </w:r>
      <w:r w:rsidR="001A1886">
        <w:rPr>
          <w:rFonts w:ascii="Times New Roman" w:hAnsi="Times New Roman" w:cs="Times New Roman" w:hint="eastAsia"/>
          <w:bCs/>
          <w:sz w:val="24"/>
          <w:szCs w:val="24"/>
        </w:rPr>
        <w:t>align</w:t>
      </w:r>
      <w:r w:rsidRPr="00FE0A08">
        <w:rPr>
          <w:rFonts w:ascii="Times New Roman" w:hAnsi="Times New Roman" w:cs="Times New Roman"/>
          <w:bCs/>
          <w:sz w:val="24"/>
          <w:szCs w:val="24"/>
        </w:rPr>
        <w:t xml:space="preserve"> with </w:t>
      </w:r>
      <w:r>
        <w:rPr>
          <w:rFonts w:ascii="Times New Roman" w:hAnsi="Times New Roman" w:cs="Times New Roman" w:hint="eastAsia"/>
          <w:bCs/>
          <w:sz w:val="24"/>
          <w:szCs w:val="24"/>
        </w:rPr>
        <w:t xml:space="preserve">the </w:t>
      </w:r>
      <w:r w:rsidRPr="00FE0A08">
        <w:rPr>
          <w:rFonts w:ascii="Times New Roman" w:hAnsi="Times New Roman" w:cs="Times New Roman"/>
          <w:bCs/>
          <w:sz w:val="24"/>
          <w:szCs w:val="24"/>
        </w:rPr>
        <w:t xml:space="preserve">research </w:t>
      </w:r>
      <w:r w:rsidRPr="00FE0A08">
        <w:rPr>
          <w:rFonts w:ascii="Times New Roman" w:hAnsi="Times New Roman" w:cs="Times New Roman" w:hint="eastAsia"/>
          <w:bCs/>
          <w:sz w:val="24"/>
          <w:szCs w:val="24"/>
        </w:rPr>
        <w:t>demonstrating</w:t>
      </w:r>
      <w:r w:rsidRPr="00FE0A08">
        <w:rPr>
          <w:rFonts w:ascii="Times New Roman" w:hAnsi="Times New Roman" w:cs="Times New Roman"/>
          <w:bCs/>
          <w:sz w:val="24"/>
          <w:szCs w:val="24"/>
        </w:rPr>
        <w:t xml:space="preserve"> advisors</w:t>
      </w:r>
      <w:r>
        <w:rPr>
          <w:rFonts w:ascii="Times New Roman" w:hAnsi="Times New Roman" w:cs="Times New Roman" w:hint="eastAsia"/>
          <w:bCs/>
          <w:sz w:val="24"/>
          <w:szCs w:val="24"/>
        </w:rPr>
        <w:t xml:space="preserve"> perceive</w:t>
      </w:r>
      <w:r w:rsidRPr="00FE0A08">
        <w:rPr>
          <w:rFonts w:ascii="Times New Roman" w:hAnsi="Times New Roman" w:cs="Times New Roman"/>
          <w:bCs/>
          <w:sz w:val="24"/>
          <w:szCs w:val="24"/>
        </w:rPr>
        <w:t xml:space="preserve"> acceptance from advisees</w:t>
      </w:r>
      <w:r>
        <w:rPr>
          <w:rFonts w:ascii="Times New Roman" w:hAnsi="Times New Roman" w:cs="Times New Roman" w:hint="eastAsia"/>
          <w:bCs/>
          <w:sz w:val="24"/>
          <w:szCs w:val="24"/>
        </w:rPr>
        <w:t xml:space="preserve"> as reward</w:t>
      </w:r>
      <w:r w:rsidRPr="00FE0A08">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{"citationID":"2NFhbKIF","properties":{"formattedCitation":"(Belkin &amp; Kong, 2018; Hertz et al., 2017, 2020)","plainCitation":"(Belkin &amp; Kong, 2018; Hertz et al., 2017, 2020)","noteIndex":0},"citationItems":[{"id":110,"uris":["http://zotero.org/users/10125738/items/J4PJPRYG"],"itemData":{"id":110,"type":"article-journal","abstract":"Using interpersonal theory as a framework and drawing upon sociometer theory and emotions as social information (EASI) model, we examine the implications of advice rejection in repeated advising exchanges. In ﬁve experiments (n = 1788), we identiﬁed an advisor's reduced social worth as an intermediary mechanism explaining how an advisee's rejection (vs. acceptance) of previous advice could reduce the advisor's prosocial motivation toward the advisee and lead to dishonest (vs. honest) advice giving in a subsequent advising exchange. The advisee's gratitude expression, compared to neutral/no expression and ingratitude expression, served as a buﬀer, which elevated an advisor's social worth in the condition of advice rejection. The ﬁndings were robust, whether the second advising exchange involved conﬂict of interest or not.","container-title":"Journal of Experimental Social Psychology","DOI":"10.1016/j.jesp.2018.03.012","ISSN":"00221031","journalAbbreviation":"Journal of Experimental Social Psychology","language":"en","page":"181-194","source":"DOI.org (Crossref)","title":"Implications of advice rejection in repeated exchanges: Advisor responses and advisee gratitude expression as a buffer","title-short":"Implications of advice rejection in repeated exchanges","volume":"78","author":[{"family":"Belkin","given":"Liuba Y."},{"family":"Kong","given":"Dejun Tony"}],"issued":{"date-parts":[["2018",9]]}}},{"id":86,"uris":["http://zotero.org/users/10125738/items/3XMNBHTI"],"itemData":{"id":86,"type":"article-journal","abstract":"Though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D."},{"family":"Bahrami","given":"Bahador"}],"issued":{"date-parts":[["2017",12,19]]}}},{"id":124,"uris":["http://zotero.org/users/10125738/items/H2JXSMZA"],"itemData":{"id":124,"type":"article-journal","abstract":"Theoretical works in social psychology and neuroscientific evidence have proposed that social rewards have intrinsic value, suggesting that people place a high premium on the ability to influence others. To test this hypothesis, we asked whether, and under what conditions, people are willing to forgo monetary reward for the sake of influencing others’ decisions. In four experiments, online and lab-based participants competed with a rival for influence over a client. The majority of participants sacrificed some of their financial reward to increase their chance of being selected over their rival within the experiment. Willingness to pay was affected by the participant’s current level of influence and performance, as participants were most likely to pay to promote their competence after having given good advice that had been ignored by the client using a situation where monetary incentives fail to explain human motivations, our experiments highlight the intrinsic value of social influence.","call-number":"3","container-title":"Scientific Reports","DOI":"10.1038/s41598-020-74857-5","ISSN":"2045-2322","issue":"1","journalAbbreviation":"Sci Rep","language":"en","license":"2020 The Author(s)","note":"number: 1\npublisher: Nature Publishing Group","page":"17813","source":"4.996","title":"Self-competence increases the willingness to pay for social influence","volume":"10","author":[{"family":"Hertz","given":"Uri"},{"family":"Tyropoulou","given":"Evangelia"},{"family":"Traberg","given":"Cecilie"},{"family":"Bahrami","given":"Bahador"}],"issued":{"date-parts":[["2020",10,20]]}}}],"schema":"https://github.com/citation-style-language/schema/raw/master/csl-citation.json"} </w:instrText>
      </w:r>
      <w:r w:rsidRPr="00FE0A08">
        <w:rPr>
          <w:rFonts w:ascii="Times New Roman" w:hAnsi="Times New Roman" w:cs="Times New Roman"/>
          <w:bCs/>
          <w:sz w:val="24"/>
          <w:szCs w:val="24"/>
        </w:rPr>
        <w:fldChar w:fldCharType="separate"/>
      </w:r>
      <w:r w:rsidRPr="00FE0A08">
        <w:rPr>
          <w:rFonts w:ascii="Times New Roman" w:hAnsi="Times New Roman" w:cs="Times New Roman" w:hint="eastAsia"/>
          <w:sz w:val="24"/>
        </w:rPr>
        <w:t>(Belkin &amp; Kong, 2018; Hertz et al., 2017, 2020)</w:t>
      </w:r>
      <w:r w:rsidRPr="00FE0A08">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xml:space="preserve">, and their dislike of being reject or ignored by advisees </w:t>
      </w:r>
      <w:r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{"citationID":"zaOyzBbn","properties":{"formattedCitation":"(Belkin &amp; Kong, 2018; Blunden et al., 2019)","plainCitation":"(Belkin &amp; Kong, 2018; Blunden et al., 2019)","noteIndex":0},"citationItems":[{"id":110,"uris":["http://zotero.org/users/10125738/items/J4PJPRYG"],"itemData":{"id":110,"type":"article-journal","abstract":"Using interpersonal theory as a framework and drawing upon sociometer theory and emotions as social information (EASI) model, we examine the implications of advice rejection in repeated advising exchanges. In ﬁve experiments (n = 1788), we identiﬁed an advisor's reduced social worth as an intermediary mechanism explaining how an advisee's rejection (vs. acceptance) of previous advice could reduce the advisor's prosocial motivation toward the advisee and lead to dishonest (vs. honest) advice giving in a subsequent advising exchange. The advisee's gratitude expression, compared to neutral/no expression and ingratitude expression, served as a buﬀer, which elevated an advisor's social worth in the condition of advice rejection. The ﬁndings were robust, whether the second advising exchange involved conﬂict of interest or not.","container-title":"Journal of Experimental Social Psychology","DOI":"10.1016/j.jesp.2018.03.012","ISSN":"00221031","journalAbbreviation":"Journal of Experimental Social Psychology","language":"en","page":"181-194","source":"DOI.org (Crossref)","title":"Implications of advice rejection in repeated exchanges: Advisor responses and advisee gratitude expression as a buffer","title-short":"Implications of advice rejection in repeated exchanges","volume":"78","author":[{"family":"Belkin","given":"Liuba Y."},{"family":"Kong","given":"Dejun Tony"}],"issued":{"date-parts":[["2018",9]]}}},{"id":114,"uris":["http://zotero.org/users/10125738/items/SRIGJGJ8"],"itemData":{"id":114,"type":"article-journal","abstract":"Prior advice research has focused on why people rely on (or ignore) advice, and its impact on judgment accuracy. We expand the consideration of advice-seeking outcomes by investigating the interpersonal consequences of advice-seekers’ decisions. Across nine studies, we show that advisors interpersonally penalize seekers who disregard their advice, and that these reactions are especially strong among expert advisors. This penalty also drives advisor reactions to a widely-recommended adviceseeking strategy: soliciting multiple advisors to leverage the wisdom of crowds. Advisors denigrate and distance themselves from seekers who they learn consulted others, an effect mediated by perceptions that their own advice will be disregarded. Underlying these effects is an asymmetry between advisors’ and seekers’ beliefs about the purpose of the advice exchange: whereas advisors believe giving advice is more about narrowing the option set by providing direction, seekers believe soliciting advice is more about widening the option set by gathering information.","container-title":"Organizational Behavior and Human Decision Processes","DOI":"10.1016/j.obhdp.2018.12.002","ISSN":"07495978","journalAbbreviation":"Organizational Behavior and Human Decision Processes","language":"en","page":"83-100","source":"DOI.org (Crossref)","title":"Seeker beware: The interpersonal costs of ignoring advice","title-short":"Seeker beware","volume":"150","author":[{"family":"Blunden","given":"Hayley"},{"family":"Logg","given":"Jennifer M."},{"family":"Brooks","given":"Alison Wood"},{"family":"John","given":"Leslie K."},{"family":"Gino","given":"Francesca"}],"issued":{"date-parts":[["2019",1]]}}}],"schema":"https://github.com/citation-style-language/schema/raw/master/csl-citation.json"} </w:instrText>
      </w:r>
      <w:r w:rsidRPr="00FE0A08">
        <w:rPr>
          <w:rFonts w:ascii="Times New Roman" w:hAnsi="Times New Roman" w:cs="Times New Roman"/>
          <w:bCs/>
          <w:sz w:val="24"/>
          <w:szCs w:val="24"/>
        </w:rPr>
        <w:fldChar w:fldCharType="separate"/>
      </w:r>
      <w:r w:rsidRPr="00FE0A08">
        <w:rPr>
          <w:rFonts w:ascii="Times New Roman" w:hAnsi="Times New Roman" w:cs="Times New Roman" w:hint="eastAsia"/>
          <w:sz w:val="24"/>
        </w:rPr>
        <w:t>(Belkin &amp; Kong, 2018; Blunden et al., 2019)</w:t>
      </w:r>
      <w:r w:rsidRPr="00FE0A08">
        <w:rPr>
          <w:rFonts w:ascii="Times New Roman" w:hAnsi="Times New Roman" w:cs="Times New Roman"/>
          <w:bCs/>
          <w:sz w:val="24"/>
          <w:szCs w:val="24"/>
        </w:rPr>
        <w:fldChar w:fldCharType="end"/>
      </w:r>
      <w:r w:rsidRPr="00FE0A08">
        <w:rPr>
          <w:rFonts w:ascii="Times New Roman" w:hAnsi="Times New Roman" w:cs="Times New Roman" w:hint="eastAsia"/>
          <w:bCs/>
          <w:sz w:val="24"/>
          <w:szCs w:val="24"/>
        </w:rPr>
        <w:t xml:space="preserve">. </w:t>
      </w:r>
      <w:r w:rsidRPr="002A71DF">
        <w:rPr>
          <w:rFonts w:ascii="Times New Roman" w:hAnsi="Times New Roman" w:cs="Times New Roman"/>
          <w:bCs/>
          <w:sz w:val="24"/>
          <w:szCs w:val="24"/>
        </w:rPr>
        <w:t xml:space="preserve">Furthermore, </w:t>
      </w:r>
      <w:r w:rsidR="001A1886">
        <w:rPr>
          <w:rFonts w:ascii="Times New Roman" w:hAnsi="Times New Roman" w:cs="Times New Roman" w:hint="eastAsia"/>
          <w:bCs/>
          <w:sz w:val="24"/>
          <w:szCs w:val="24"/>
        </w:rPr>
        <w:t>our</w:t>
      </w:r>
      <w:r>
        <w:rPr>
          <w:rFonts w:ascii="Times New Roman" w:hAnsi="Times New Roman" w:cs="Times New Roman" w:hint="eastAsia"/>
          <w:bCs/>
          <w:sz w:val="24"/>
          <w:szCs w:val="24"/>
        </w:rPr>
        <w:t xml:space="preserve"> findings</w:t>
      </w:r>
      <w:r w:rsidR="00ED3616">
        <w:rPr>
          <w:rFonts w:ascii="Times New Roman" w:hAnsi="Times New Roman" w:cs="Times New Roman" w:hint="eastAsia"/>
          <w:bCs/>
          <w:sz w:val="24"/>
          <w:szCs w:val="24"/>
        </w:rPr>
        <w:t xml:space="preserve"> also</w:t>
      </w:r>
      <w:r w:rsidRPr="002A71DF">
        <w:rPr>
          <w:rFonts w:ascii="Times New Roman" w:hAnsi="Times New Roman" w:cs="Times New Roman"/>
          <w:bCs/>
          <w:sz w:val="24"/>
          <w:szCs w:val="24"/>
        </w:rPr>
        <w:t xml:space="preserve"> </w:t>
      </w:r>
      <w:r>
        <w:rPr>
          <w:rFonts w:ascii="Times New Roman" w:hAnsi="Times New Roman" w:cs="Times New Roman" w:hint="eastAsia"/>
          <w:bCs/>
          <w:sz w:val="24"/>
          <w:szCs w:val="24"/>
        </w:rPr>
        <w:t>echo with</w:t>
      </w:r>
      <w:r w:rsidRPr="002A71DF">
        <w:rPr>
          <w:rFonts w:ascii="Times New Roman" w:hAnsi="Times New Roman" w:cs="Times New Roman"/>
          <w:bCs/>
          <w:sz w:val="24"/>
          <w:szCs w:val="24"/>
        </w:rPr>
        <w:t xml:space="preserve"> </w:t>
      </w:r>
      <w:r>
        <w:rPr>
          <w:rFonts w:ascii="Times New Roman" w:hAnsi="Times New Roman" w:cs="Times New Roman" w:hint="eastAsia"/>
          <w:bCs/>
          <w:sz w:val="24"/>
          <w:szCs w:val="24"/>
        </w:rPr>
        <w:t>previous investigation on advisors</w:t>
      </w:r>
      <w:r>
        <w:rPr>
          <w:rFonts w:ascii="Times New Roman" w:hAnsi="Times New Roman" w:cs="Times New Roman"/>
          <w:bCs/>
          <w:sz w:val="24"/>
          <w:szCs w:val="24"/>
        </w:rPr>
        <w:t>’</w:t>
      </w:r>
      <w:r w:rsidRPr="002A71DF">
        <w:rPr>
          <w:rFonts w:ascii="Times New Roman" w:hAnsi="Times New Roman" w:cs="Times New Roman"/>
          <w:bCs/>
          <w:sz w:val="24"/>
          <w:szCs w:val="24"/>
        </w:rPr>
        <w:t xml:space="preserve"> proactive </w:t>
      </w:r>
      <w:r w:rsidR="00ED3616" w:rsidRPr="002A71DF">
        <w:rPr>
          <w:rFonts w:ascii="Times New Roman" w:hAnsi="Times New Roman" w:cs="Times New Roman"/>
          <w:bCs/>
          <w:sz w:val="24"/>
          <w:szCs w:val="24"/>
        </w:rPr>
        <w:t>strateg</w:t>
      </w:r>
      <w:r w:rsidR="00ED3616">
        <w:rPr>
          <w:rFonts w:ascii="Times New Roman" w:hAnsi="Times New Roman" w:cs="Times New Roman" w:hint="eastAsia"/>
          <w:bCs/>
          <w:sz w:val="24"/>
          <w:szCs w:val="24"/>
        </w:rPr>
        <w:t>y</w:t>
      </w:r>
      <w:r w:rsidR="00ED3616" w:rsidRPr="002A71DF">
        <w:rPr>
          <w:rFonts w:ascii="Times New Roman" w:hAnsi="Times New Roman" w:cs="Times New Roman"/>
          <w:bCs/>
          <w:sz w:val="24"/>
          <w:szCs w:val="24"/>
        </w:rPr>
        <w:t xml:space="preserve"> </w:t>
      </w:r>
      <w:r w:rsidRPr="002A71DF">
        <w:rPr>
          <w:rFonts w:ascii="Times New Roman" w:hAnsi="Times New Roman" w:cs="Times New Roman"/>
          <w:bCs/>
          <w:sz w:val="24"/>
          <w:szCs w:val="24"/>
        </w:rPr>
        <w:t>utilization</w:t>
      </w:r>
      <w:r w:rsidR="00BB12DB">
        <w:rPr>
          <w:rFonts w:ascii="Times New Roman" w:hAnsi="Times New Roman" w:cs="Times New Roman" w:hint="eastAsia"/>
          <w:bCs/>
          <w:sz w:val="24"/>
          <w:szCs w:val="24"/>
        </w:rPr>
        <w:t>s</w:t>
      </w:r>
      <w:r w:rsidRPr="002A71DF">
        <w:rPr>
          <w:rFonts w:ascii="Times New Roman" w:hAnsi="Times New Roman" w:cs="Times New Roman"/>
          <w:bCs/>
          <w:sz w:val="24"/>
          <w:szCs w:val="24"/>
        </w:rPr>
        <w:t xml:space="preserve"> to extract </w:t>
      </w:r>
      <w:r w:rsidR="00ED3616">
        <w:rPr>
          <w:rFonts w:ascii="Times New Roman" w:hAnsi="Times New Roman" w:cs="Times New Roman" w:hint="eastAsia"/>
          <w:bCs/>
          <w:sz w:val="24"/>
          <w:szCs w:val="24"/>
        </w:rPr>
        <w:t>advisees</w:t>
      </w:r>
      <w:r w:rsidR="00ED3616">
        <w:rPr>
          <w:rFonts w:ascii="Times New Roman" w:hAnsi="Times New Roman" w:cs="Times New Roman"/>
          <w:bCs/>
          <w:sz w:val="24"/>
          <w:szCs w:val="24"/>
        </w:rPr>
        <w:t>’</w:t>
      </w:r>
      <w:r w:rsidR="00ED3616">
        <w:rPr>
          <w:rFonts w:ascii="Times New Roman" w:hAnsi="Times New Roman" w:cs="Times New Roman" w:hint="eastAsia"/>
          <w:bCs/>
          <w:sz w:val="24"/>
          <w:szCs w:val="24"/>
        </w:rPr>
        <w:t xml:space="preserve"> </w:t>
      </w:r>
      <w:r w:rsidRPr="002A71DF">
        <w:rPr>
          <w:rFonts w:ascii="Times New Roman" w:hAnsi="Times New Roman" w:cs="Times New Roman"/>
          <w:bCs/>
          <w:sz w:val="24"/>
          <w:szCs w:val="24"/>
        </w:rPr>
        <w:t>acceptance</w:t>
      </w:r>
      <w:r>
        <w:rPr>
          <w:rFonts w:ascii="Times New Roman" w:hAnsi="Times New Roman" w:cs="Times New Roman" w:hint="eastAsia"/>
          <w:bCs/>
          <w:sz w:val="24"/>
          <w:szCs w:val="24"/>
        </w:rPr>
        <w:t xml:space="preserve"> and </w:t>
      </w:r>
      <w:r w:rsidR="00E86028">
        <w:rPr>
          <w:rFonts w:ascii="Times New Roman" w:hAnsi="Times New Roman" w:cs="Times New Roman" w:hint="eastAsia"/>
          <w:bCs/>
          <w:sz w:val="24"/>
          <w:szCs w:val="24"/>
        </w:rPr>
        <w:t>enhance</w:t>
      </w:r>
      <w:r w:rsidR="00ED3616">
        <w:rPr>
          <w:rFonts w:ascii="Times New Roman" w:hAnsi="Times New Roman" w:cs="Times New Roman" w:hint="eastAsia"/>
          <w:bCs/>
          <w:sz w:val="24"/>
          <w:szCs w:val="24"/>
        </w:rPr>
        <w:t xml:space="preserve"> personal</w:t>
      </w:r>
      <w:r>
        <w:rPr>
          <w:rFonts w:ascii="Times New Roman" w:hAnsi="Times New Roman" w:cs="Times New Roman" w:hint="eastAsia"/>
          <w:bCs/>
          <w:sz w:val="24"/>
          <w:szCs w:val="24"/>
        </w:rPr>
        <w:t xml:space="preserve"> influences </w:t>
      </w:r>
      <w:r>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{"citationID":"kVfrGwMS","properties":{"formattedCitation":"(Hertz et al., 2017; Kurvers et al., 2021; Zaatri et al., 2022)","plainCitation":"(Hertz et al., 2017; Kurvers et al., 2021; Zaatri et al., 2022)","noteIndex":0},"citationItems":[{"id":86,"uris":["http://zotero.org/users/10125738/items/3XMNBHTI"],"itemData":{"id":86,"type":"article-journal","abstract":"Though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D."},{"family":"Bahrami","given":"Bahador"}],"issued":{"date-parts":[["2017",12,19]]}}},{"id":119,"uris":["http://zotero.org/users/10125738/items/HQVTXPWK"],"itemData":{"id":119,"type":"article-journal","abstract":"Competition for social influence is a major force shaping societies, from baboons guiding their troop in different directions, to politicians competing for voters, to influencers competing for attention on social media. Social influence is invariably a competitive exercise with multiple influencers competing for it. We study which strategy maximizes social influence under competition. Applying game theory to a scenario where two advisers compete for the attention of a client, we find that the rational solution for advisers is to communicate truthfully when favored by the client, but to lie when ignored. Across seven pre-registered studies, testing 802 participants, such a strategic adviser consistently outcompeted an honest adviser. Strategic dishonesty outperformed truth-telling in swaying individual voters, the majority vote in anonymously voting groups, and the consensus vote in communicating groups. Our findings help explain the success of political movements that thrive on disinformation, and vocal underdog politicians with no credible program.","call-number":"2","container-title":"iScience","DOI":"10.1016/j.isci.2021.103505","ISSN":"2589-0042","issue":"12","journalAbbreviation":"iScience","language":"en","page":"103505","source":"6.107","title":"Strategic disinformation outperforms honesty in competition for social influence","volume":"24","author":[{"family":"Kurvers","given":"Ralf H. J. M."},{"family":"Hertz","given":"Uri"},{"family":"Karpus","given":"Jurgis"},{"family":"Balode","given":"Marta P."},{"family":"Jayles","given":"Bertrand"},{"family":"Binmore","given":"Ken"},{"family":"Bahrami","given":"Bahador"}],"issued":{"date-parts":[["2021",12,17]]}}},{"id":122,"uris":["http://zotero.org/users/10125738/items/YYKLXR2K"],"itemData":{"id":122,"type":"article-journal","abstract":"Although living in social groups provides many benefits for group members, such groups also serve as a setting for social competition over rank and influence. Evolutionary accounts suggest that social anxiety plays a role in regulating in-group conflict, as individuals who are concerned about social threat may choose to defer to others to maintain the hierarchical status quo. Here, we examine how social anxiety levels are related to the advice-giving style an individual adopts: a competitive influence-seeking strategy or a defensive blend-in strategy. We begin by demonstrating that similarity to others drives activity in the brain's valuation system, even during a competitive advice-taking task. Then, in three behavioural experiments, we show that social anxiety levels are related to the tendency to give advice resembling the advice given by rival advisers and to refrain from status-seeking behaviour. Social anxiety was also associated with negative social comparisons with rival advisers. Our findings highlight the role of competing social goals in shaping information sharing.","container-title":"Proceedings of the Royal Society B: Biological Sciences","DOI":"10.1098/rspb.2022.0476","ISSN":"0962-8452, 1471-2954","issue":"1975","journalAbbreviation":"Proc. R. Soc. B.","language":"en","page":"20220476","source":"DOI.org (Crossref)","title":"Blend in or stand out: social anxiety levels shape information-sharing strategies","title-short":"Blend in or stand out","volume":"289","author":[{"family":"Zaatri","given":"Silina"},{"family":"Aderka","given":"Idan M."},{"family":"Hertz","given":"Uri"}],"issued":{"date-parts":[["2022",5,25]]}}}],"schema":"https://github.com/citation-style-language/schema/raw/master/csl-citation.json"} </w:instrText>
      </w:r>
      <w:r>
        <w:rPr>
          <w:rFonts w:ascii="Times New Roman" w:hAnsi="Times New Roman" w:cs="Times New Roman"/>
          <w:bCs/>
          <w:sz w:val="24"/>
          <w:szCs w:val="24"/>
        </w:rPr>
        <w:fldChar w:fldCharType="separate"/>
      </w:r>
      <w:r w:rsidRPr="00967E70">
        <w:rPr>
          <w:rFonts w:ascii="Times New Roman" w:hAnsi="Times New Roman" w:cs="Times New Roman" w:hint="eastAsia"/>
          <w:sz w:val="24"/>
        </w:rPr>
        <w:t xml:space="preserve">(Hertz et al., 2017; Kurvers et al., 2021; </w:t>
      </w:r>
      <w:proofErr w:type="spellStart"/>
      <w:r w:rsidRPr="00967E70">
        <w:rPr>
          <w:rFonts w:ascii="Times New Roman" w:hAnsi="Times New Roman" w:cs="Times New Roman" w:hint="eastAsia"/>
          <w:sz w:val="24"/>
        </w:rPr>
        <w:t>Zaatri</w:t>
      </w:r>
      <w:proofErr w:type="spellEnd"/>
      <w:r w:rsidRPr="00967E70">
        <w:rPr>
          <w:rFonts w:ascii="Times New Roman" w:hAnsi="Times New Roman" w:cs="Times New Roman" w:hint="eastAsia"/>
          <w:sz w:val="24"/>
        </w:rPr>
        <w:t xml:space="preserve"> et al., 2022)</w:t>
      </w:r>
      <w:r>
        <w:rPr>
          <w:rFonts w:ascii="Times New Roman" w:hAnsi="Times New Roman" w:cs="Times New Roman"/>
          <w:bCs/>
          <w:sz w:val="24"/>
          <w:szCs w:val="24"/>
        </w:rPr>
        <w:fldChar w:fldCharType="end"/>
      </w:r>
      <w:r>
        <w:rPr>
          <w:rFonts w:ascii="Times New Roman" w:hAnsi="Times New Roman" w:cs="Times New Roman" w:hint="eastAsia"/>
          <w:bCs/>
          <w:sz w:val="24"/>
          <w:szCs w:val="24"/>
        </w:rPr>
        <w:t>.</w:t>
      </w:r>
      <w:r w:rsidR="003A3B81">
        <w:rPr>
          <w:rFonts w:ascii="Times New Roman" w:hAnsi="Times New Roman" w:cs="Times New Roman" w:hint="eastAsia"/>
          <w:bCs/>
          <w:sz w:val="24"/>
          <w:szCs w:val="24"/>
        </w:rPr>
        <w:t xml:space="preserve"> </w:t>
      </w:r>
      <w:r w:rsidR="00F25D59">
        <w:rPr>
          <w:rFonts w:ascii="Times New Roman" w:hAnsi="Times New Roman" w:cs="Times New Roman" w:hint="eastAsia"/>
          <w:bCs/>
          <w:sz w:val="24"/>
          <w:szCs w:val="24"/>
        </w:rPr>
        <w:t xml:space="preserve">Our studies suggest that advisors are </w:t>
      </w:r>
      <w:r w:rsidR="00B1441C">
        <w:rPr>
          <w:rFonts w:ascii="Times New Roman" w:hAnsi="Times New Roman" w:cs="Times New Roman" w:hint="eastAsia"/>
          <w:bCs/>
          <w:sz w:val="24"/>
          <w:szCs w:val="24"/>
        </w:rPr>
        <w:t>learned-</w:t>
      </w:r>
      <w:r w:rsidR="00F25D59" w:rsidRPr="00F25D59">
        <w:rPr>
          <w:rFonts w:ascii="Times New Roman" w:hAnsi="Times New Roman" w:cs="Times New Roman" w:hint="eastAsia"/>
          <w:bCs/>
          <w:sz w:val="24"/>
          <w:szCs w:val="24"/>
        </w:rPr>
        <w:t>to</w:t>
      </w:r>
      <w:r w:rsidR="00B1441C">
        <w:rPr>
          <w:rFonts w:ascii="Times New Roman" w:hAnsi="Times New Roman" w:cs="Times New Roman" w:hint="eastAsia"/>
          <w:bCs/>
          <w:sz w:val="24"/>
          <w:szCs w:val="24"/>
        </w:rPr>
        <w:t>-</w:t>
      </w:r>
      <w:r w:rsidR="00F25D59" w:rsidRPr="00F25D59">
        <w:rPr>
          <w:rFonts w:ascii="Times New Roman" w:hAnsi="Times New Roman" w:cs="Times New Roman" w:hint="eastAsia"/>
          <w:bCs/>
          <w:sz w:val="24"/>
          <w:szCs w:val="24"/>
        </w:rPr>
        <w:t>be</w:t>
      </w:r>
      <w:r w:rsidR="00B1441C">
        <w:rPr>
          <w:rFonts w:ascii="Times New Roman" w:hAnsi="Times New Roman" w:cs="Times New Roman" w:hint="eastAsia"/>
          <w:bCs/>
          <w:sz w:val="24"/>
          <w:szCs w:val="24"/>
        </w:rPr>
        <w:t xml:space="preserve"> experts </w:t>
      </w:r>
      <w:r w:rsidR="00F25D59">
        <w:rPr>
          <w:rFonts w:ascii="Times New Roman" w:hAnsi="Times New Roman" w:cs="Times New Roman" w:hint="eastAsia"/>
          <w:bCs/>
          <w:sz w:val="24"/>
          <w:szCs w:val="24"/>
        </w:rPr>
        <w:t xml:space="preserve">on the behavioral tendencies of advisees. </w:t>
      </w:r>
      <w:r w:rsidR="001E53E8">
        <w:rPr>
          <w:rFonts w:ascii="Times New Roman" w:hAnsi="Times New Roman" w:cs="Times New Roman" w:hint="eastAsia"/>
          <w:bCs/>
          <w:sz w:val="24"/>
          <w:szCs w:val="24"/>
        </w:rPr>
        <w:t>As shown in</w:t>
      </w:r>
      <w:r w:rsidR="002B764A">
        <w:rPr>
          <w:rFonts w:ascii="Times New Roman" w:hAnsi="Times New Roman" w:cs="Times New Roman" w:hint="eastAsia"/>
          <w:bCs/>
          <w:sz w:val="24"/>
          <w:szCs w:val="24"/>
        </w:rPr>
        <w:t xml:space="preserve"> </w:t>
      </w:r>
      <w:r w:rsidR="00FB7993">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{"citationID":"SfzXSdou","properties":{"formattedCitation":"(Hertz et al., 2017)","plainCitation":"(Hertz et al., 2017)","dontUpdate":true,"noteIndex":0},"citationItems":[{"id":86,"uris":["http://zotero.org/users/10125738/items/3XMNBHTI"],"itemData":{"id":86,"type":"article-journal","abstract":"Though it's important to influence others' decisions, the neural correlates of persuasive strategies are not known. Here, authors show that people change their advice based on its accuracy and whether they are being listened to, and identify the distinct brain regions underpinning each strategy.","call-number":"1","container-title":"Nature Communications","DOI":"10.1038/s41467-017-02314-5","ISSN":"2041-1723","issue":"1","journalAbbreviation":"Nat Commun","language":"en","license":"2017 The Author(s)","note":"number: 1\npublisher: Nature Publishing Group","page":"1-12","source":"17.694","title":"Neural computations underpinning the strategic management of influence in advice giving","volume":"8","author":[{"family":"Hertz","given":"Uri"},{"family":"Palminteri","given":"Stefano"},{"family":"Brunetti","given":"Silvia"},{"family":"Olesen","given":"Cecilie"},{"family":"Frith","given":"Chris D."},{"family":"Bahrami","given":"Bahador"}],"issued":{"date-parts":[["2017",12,19]]}}}],"schema":"https://github.com/citation-style-language/schema/raw/master/csl-citation.json"} </w:instrText>
      </w:r>
      <w:r w:rsidR="00FB7993">
        <w:rPr>
          <w:rFonts w:ascii="Times New Roman" w:hAnsi="Times New Roman" w:cs="Times New Roman"/>
          <w:bCs/>
          <w:sz w:val="24"/>
          <w:szCs w:val="24"/>
        </w:rPr>
        <w:fldChar w:fldCharType="separate"/>
      </w:r>
      <w:r w:rsidR="00FB7993" w:rsidRPr="00FB7993">
        <w:rPr>
          <w:rFonts w:ascii="Times New Roman" w:hAnsi="Times New Roman" w:cs="Times New Roman"/>
          <w:sz w:val="24"/>
        </w:rPr>
        <w:t>Hertz et al</w:t>
      </w:r>
      <w:r w:rsidR="00FB7993">
        <w:rPr>
          <w:rFonts w:ascii="Times New Roman" w:hAnsi="Times New Roman" w:cs="Times New Roman" w:hint="eastAsia"/>
          <w:sz w:val="24"/>
        </w:rPr>
        <w:t>. (</w:t>
      </w:r>
      <w:r w:rsidR="00FB7993" w:rsidRPr="00FB7993">
        <w:rPr>
          <w:rFonts w:ascii="Times New Roman" w:hAnsi="Times New Roman" w:cs="Times New Roman"/>
          <w:sz w:val="24"/>
        </w:rPr>
        <w:t>2017)</w:t>
      </w:r>
      <w:r w:rsidR="00FB7993">
        <w:rPr>
          <w:rFonts w:ascii="Times New Roman" w:hAnsi="Times New Roman" w:cs="Times New Roman"/>
          <w:bCs/>
          <w:sz w:val="24"/>
          <w:szCs w:val="24"/>
        </w:rPr>
        <w:fldChar w:fldCharType="end"/>
      </w:r>
      <w:r w:rsidR="00DA3D52">
        <w:rPr>
          <w:rFonts w:ascii="Times New Roman" w:hAnsi="Times New Roman" w:cs="Times New Roman" w:hint="eastAsia"/>
          <w:bCs/>
          <w:sz w:val="24"/>
          <w:szCs w:val="24"/>
        </w:rPr>
        <w:t xml:space="preserve">, advisors </w:t>
      </w:r>
      <w:r w:rsidR="001E53E8">
        <w:rPr>
          <w:rFonts w:ascii="Times New Roman" w:hAnsi="Times New Roman" w:cs="Times New Roman" w:hint="eastAsia"/>
          <w:bCs/>
          <w:sz w:val="24"/>
          <w:szCs w:val="24"/>
        </w:rPr>
        <w:t xml:space="preserve">generally utilize </w:t>
      </w:r>
      <w:r w:rsidR="001E53E8">
        <w:rPr>
          <w:rFonts w:ascii="Times New Roman" w:hAnsi="Times New Roman" w:cs="Times New Roman"/>
          <w:bCs/>
          <w:sz w:val="24"/>
          <w:szCs w:val="24"/>
        </w:rPr>
        <w:t>competitive</w:t>
      </w:r>
      <w:r w:rsidR="001E53E8">
        <w:rPr>
          <w:rFonts w:ascii="Times New Roman" w:hAnsi="Times New Roman" w:cs="Times New Roman" w:hint="eastAsia"/>
          <w:bCs/>
          <w:sz w:val="24"/>
          <w:szCs w:val="24"/>
        </w:rPr>
        <w:t xml:space="preserve"> strategies</w:t>
      </w:r>
      <w:r w:rsidR="00F25D59">
        <w:rPr>
          <w:rFonts w:ascii="Times New Roman" w:hAnsi="Times New Roman" w:cs="Times New Roman" w:hint="eastAsia"/>
          <w:bCs/>
          <w:sz w:val="24"/>
          <w:szCs w:val="24"/>
        </w:rPr>
        <w:t xml:space="preserve"> to secure acceptance</w:t>
      </w:r>
      <w:r w:rsidR="001B5C91">
        <w:rPr>
          <w:rFonts w:ascii="Times New Roman" w:hAnsi="Times New Roman" w:cs="Times New Roman" w:hint="eastAsia"/>
          <w:bCs/>
          <w:sz w:val="24"/>
          <w:szCs w:val="24"/>
        </w:rPr>
        <w:t xml:space="preserve">, </w:t>
      </w:r>
      <w:r w:rsidR="001E53E8">
        <w:rPr>
          <w:rFonts w:ascii="Times New Roman" w:hAnsi="Times New Roman" w:cs="Times New Roman" w:hint="eastAsia"/>
          <w:bCs/>
          <w:sz w:val="24"/>
          <w:szCs w:val="24"/>
        </w:rPr>
        <w:t xml:space="preserve">i.e., </w:t>
      </w:r>
      <w:r w:rsidR="00C43E36">
        <w:rPr>
          <w:rFonts w:ascii="Times New Roman" w:hAnsi="Times New Roman" w:cs="Times New Roman" w:hint="eastAsia"/>
          <w:bCs/>
          <w:sz w:val="24"/>
          <w:szCs w:val="24"/>
        </w:rPr>
        <w:t>advising</w:t>
      </w:r>
      <w:r w:rsidR="001E53E8" w:rsidRPr="001E53E8">
        <w:rPr>
          <w:rFonts w:ascii="Times New Roman" w:hAnsi="Times New Roman" w:cs="Times New Roman"/>
          <w:bCs/>
          <w:sz w:val="24"/>
          <w:szCs w:val="24"/>
        </w:rPr>
        <w:t xml:space="preserve"> </w:t>
      </w:r>
      <w:r w:rsidR="001E53E8">
        <w:rPr>
          <w:rFonts w:ascii="Times New Roman" w:hAnsi="Times New Roman" w:cs="Times New Roman" w:hint="eastAsia"/>
          <w:bCs/>
          <w:sz w:val="24"/>
          <w:szCs w:val="24"/>
        </w:rPr>
        <w:t>over-</w:t>
      </w:r>
      <w:r w:rsidR="001E53E8" w:rsidRPr="001E53E8">
        <w:rPr>
          <w:rFonts w:ascii="Times New Roman" w:hAnsi="Times New Roman" w:cs="Times New Roman"/>
          <w:bCs/>
          <w:sz w:val="24"/>
          <w:szCs w:val="24"/>
        </w:rPr>
        <w:t>confiden</w:t>
      </w:r>
      <w:r w:rsidR="001E53E8">
        <w:rPr>
          <w:rFonts w:ascii="Times New Roman" w:hAnsi="Times New Roman" w:cs="Times New Roman" w:hint="eastAsia"/>
          <w:bCs/>
          <w:sz w:val="24"/>
          <w:szCs w:val="24"/>
        </w:rPr>
        <w:t>tly</w:t>
      </w:r>
      <w:r w:rsidR="001E53E8" w:rsidRPr="001E53E8">
        <w:rPr>
          <w:rFonts w:ascii="Times New Roman" w:hAnsi="Times New Roman" w:cs="Times New Roman"/>
          <w:bCs/>
          <w:sz w:val="24"/>
          <w:szCs w:val="24"/>
        </w:rPr>
        <w:t xml:space="preserve"> when ignored by the </w:t>
      </w:r>
      <w:r w:rsidR="001E24C4">
        <w:rPr>
          <w:rFonts w:ascii="Times New Roman" w:hAnsi="Times New Roman" w:cs="Times New Roman" w:hint="eastAsia"/>
          <w:bCs/>
          <w:sz w:val="24"/>
          <w:szCs w:val="24"/>
        </w:rPr>
        <w:t>advisees</w:t>
      </w:r>
      <w:r w:rsidR="001E53E8" w:rsidRPr="001E53E8">
        <w:rPr>
          <w:rFonts w:ascii="Times New Roman" w:hAnsi="Times New Roman" w:cs="Times New Roman"/>
          <w:bCs/>
          <w:sz w:val="24"/>
          <w:szCs w:val="24"/>
        </w:rPr>
        <w:t xml:space="preserve"> and </w:t>
      </w:r>
      <w:r w:rsidR="001E24C4" w:rsidRPr="001E24C4">
        <w:rPr>
          <w:rFonts w:ascii="Times New Roman" w:hAnsi="Times New Roman" w:cs="Times New Roman" w:hint="eastAsia"/>
          <w:bCs/>
          <w:sz w:val="24"/>
          <w:szCs w:val="24"/>
        </w:rPr>
        <w:t>diffidently</w:t>
      </w:r>
      <w:r w:rsidR="001E53E8" w:rsidRPr="001E53E8">
        <w:rPr>
          <w:rFonts w:ascii="Times New Roman" w:hAnsi="Times New Roman" w:cs="Times New Roman"/>
          <w:bCs/>
          <w:sz w:val="24"/>
          <w:szCs w:val="24"/>
        </w:rPr>
        <w:t xml:space="preserve"> when </w:t>
      </w:r>
      <w:r w:rsidR="001E53E8">
        <w:rPr>
          <w:rFonts w:ascii="Times New Roman" w:hAnsi="Times New Roman" w:cs="Times New Roman" w:hint="eastAsia"/>
          <w:bCs/>
          <w:sz w:val="24"/>
          <w:szCs w:val="24"/>
        </w:rPr>
        <w:t>trusted</w:t>
      </w:r>
      <w:r w:rsidR="001E53E8" w:rsidRPr="001E53E8">
        <w:rPr>
          <w:rFonts w:ascii="Times New Roman" w:hAnsi="Times New Roman" w:cs="Times New Roman"/>
          <w:bCs/>
          <w:sz w:val="24"/>
          <w:szCs w:val="24"/>
        </w:rPr>
        <w:t xml:space="preserve"> by the client</w:t>
      </w:r>
      <w:r w:rsidR="00FB7993">
        <w:rPr>
          <w:rFonts w:ascii="Times New Roman" w:hAnsi="Times New Roman" w:cs="Times New Roman" w:hint="eastAsia"/>
          <w:bCs/>
          <w:sz w:val="24"/>
          <w:szCs w:val="24"/>
        </w:rPr>
        <w:t xml:space="preserve">. </w:t>
      </w:r>
      <w:r w:rsidR="00F632F5">
        <w:rPr>
          <w:rFonts w:ascii="Times New Roman" w:hAnsi="Times New Roman" w:cs="Times New Roman" w:hint="eastAsia"/>
          <w:bCs/>
          <w:sz w:val="24"/>
          <w:szCs w:val="24"/>
        </w:rPr>
        <w:t>Th</w:t>
      </w:r>
      <w:r w:rsidR="00F25D59">
        <w:rPr>
          <w:rFonts w:ascii="Times New Roman" w:hAnsi="Times New Roman" w:cs="Times New Roman" w:hint="eastAsia"/>
          <w:bCs/>
          <w:sz w:val="24"/>
          <w:szCs w:val="24"/>
        </w:rPr>
        <w:t>is context-dependent strategy</w:t>
      </w:r>
      <w:r w:rsidR="008108C7">
        <w:rPr>
          <w:rFonts w:ascii="Times New Roman" w:hAnsi="Times New Roman" w:cs="Times New Roman" w:hint="eastAsia"/>
          <w:bCs/>
          <w:sz w:val="24"/>
          <w:szCs w:val="24"/>
        </w:rPr>
        <w:t xml:space="preserve"> resonates with</w:t>
      </w:r>
      <w:r w:rsidR="00FB7993">
        <w:rPr>
          <w:rFonts w:ascii="Times New Roman" w:hAnsi="Times New Roman" w:cs="Times New Roman" w:hint="eastAsia"/>
          <w:bCs/>
          <w:sz w:val="24"/>
          <w:szCs w:val="24"/>
        </w:rPr>
        <w:t xml:space="preserve"> </w:t>
      </w:r>
      <w:r w:rsidR="00F25D59">
        <w:rPr>
          <w:rFonts w:ascii="Times New Roman" w:hAnsi="Times New Roman" w:cs="Times New Roman" w:hint="eastAsia"/>
          <w:bCs/>
          <w:sz w:val="24"/>
          <w:szCs w:val="24"/>
        </w:rPr>
        <w:t>previous research</w:t>
      </w:r>
      <w:r w:rsidR="00E8392E">
        <w:rPr>
          <w:rFonts w:ascii="Times New Roman" w:hAnsi="Times New Roman" w:cs="Times New Roman" w:hint="eastAsia"/>
          <w:bCs/>
          <w:sz w:val="24"/>
          <w:szCs w:val="24"/>
        </w:rPr>
        <w:t xml:space="preserve"> showing</w:t>
      </w:r>
      <w:r w:rsidR="003F2CEA" w:rsidRPr="003F2CEA">
        <w:rPr>
          <w:rFonts w:ascii="Times New Roman" w:hAnsi="Times New Roman" w:cs="Times New Roman"/>
          <w:bCs/>
          <w:sz w:val="24"/>
          <w:szCs w:val="24"/>
        </w:rPr>
        <w:t xml:space="preserve"> that advisees</w:t>
      </w:r>
      <w:r w:rsidR="00DD7F1F">
        <w:rPr>
          <w:rFonts w:ascii="Times New Roman" w:hAnsi="Times New Roman" w:cs="Times New Roman" w:hint="eastAsia"/>
          <w:bCs/>
          <w:sz w:val="24"/>
          <w:szCs w:val="24"/>
        </w:rPr>
        <w:t xml:space="preserve"> </w:t>
      </w:r>
      <w:r w:rsidR="00DD7F1F">
        <w:rPr>
          <w:rFonts w:ascii="Times New Roman" w:hAnsi="Times New Roman" w:cs="Times New Roman"/>
          <w:bCs/>
          <w:sz w:val="24"/>
          <w:szCs w:val="24"/>
        </w:rPr>
        <w:fldChar w:fldCharType="begin"/>
      </w:r>
      <w:r w:rsidR="001E24C4">
        <w:rPr>
          <w:rFonts w:ascii="Times New Roman" w:hAnsi="Times New Roman" w:cs="Times New Roman"/>
          <w:bCs/>
          <w:sz w:val="24"/>
          <w:szCs w:val="24"/>
        </w:rPr>
        <w:instrText xml:space="preserve"> ADDIN ZOTERO_ITEM CSL_CITATION {"citationID":"nFzVSUTa","properties":{"formattedCitation":"(van Swol &amp; Sniezek, 2005)","plainCitation":"(van Swol &amp; Sniezek, 2005)","noteIndex":0},"citationItems":[{"id":1909,"uris":["http://zotero.org/users/10125738/items/BC7UMB23"],"itemData":{"id":1909,"type":"article-journal","abstract":"This paper expands research on the judge advisor system (JAS) by examining advice utilization and trust. Experiment 1 examined five factors that could increase utilization of expert advice: judge's trust in the advisor, advisor confidence, advisor accuracy, judge's prior relationship with the advisor, and judge's power to set payment to the advisor. While judge's trust and advisor confidence correlated with the judge matching the advisor's advice, a stepwise regression found that of the five variables, advisor confidence was the only significant predictor of the judge matching the advisor. Experiment 2 examined trust without the role assignment to judge or advisor. While trust expressed in partner was not higher for the judge than the advisor in Experiment 1, in Experiment 2 trust in partner expressed by the low-expertise dyad member was higher than trust expressed by the high-expertise dyad member. Results from the two experiments are discussed in the context of Sniezek and Van Swol (2001).","container-title":"British Journal of Social Psychology","DOI":"10.1348/014466604X17092","ISSN":"2044-8309","issue":"3","language":"en","license":"2005 The British Psychological Society","note":"_eprint: https://onlinelibrary.wiley.com/doi/pdf/10.1348/014466604X17092","page":"443-461","source":"5.4","title":"Factors affecting the acceptance of expert advice","volume":"44","author":[{"family":"Swol","given":"Lyn M.","non-dropping-particle":"van"},{"family":"Sniezek","given":"Janet A."}],"issued":{"date-parts":[["2005"]]}}}],"schema":"https://github.com/citation-style-language/schema/raw/master/csl-citation.json"} </w:instrText>
      </w:r>
      <w:r w:rsidR="00DD7F1F">
        <w:rPr>
          <w:rFonts w:ascii="Times New Roman" w:hAnsi="Times New Roman" w:cs="Times New Roman"/>
          <w:bCs/>
          <w:sz w:val="24"/>
          <w:szCs w:val="24"/>
        </w:rPr>
        <w:fldChar w:fldCharType="separate"/>
      </w:r>
      <w:r w:rsidR="001E24C4" w:rsidRPr="001E24C4">
        <w:rPr>
          <w:rFonts w:ascii="Times New Roman" w:hAnsi="Times New Roman" w:cs="Times New Roman" w:hint="eastAsia"/>
          <w:sz w:val="24"/>
        </w:rPr>
        <w:t>(van Swol &amp; Sniezek, 2005)</w:t>
      </w:r>
      <w:r w:rsidR="00DD7F1F">
        <w:rPr>
          <w:rFonts w:ascii="Times New Roman" w:hAnsi="Times New Roman" w:cs="Times New Roman"/>
          <w:bCs/>
          <w:sz w:val="24"/>
          <w:szCs w:val="24"/>
        </w:rPr>
        <w:fldChar w:fldCharType="end"/>
      </w:r>
      <w:r w:rsidR="003F2CEA" w:rsidRPr="003F2CEA">
        <w:rPr>
          <w:rFonts w:ascii="Times New Roman" w:hAnsi="Times New Roman" w:cs="Times New Roman"/>
          <w:bCs/>
          <w:sz w:val="24"/>
          <w:szCs w:val="24"/>
        </w:rPr>
        <w:t>, as well as information recipients</w:t>
      </w:r>
      <w:r w:rsidR="00DD7F1F">
        <w:rPr>
          <w:rFonts w:ascii="Times New Roman" w:hAnsi="Times New Roman" w:cs="Times New Roman" w:hint="eastAsia"/>
          <w:bCs/>
          <w:sz w:val="24"/>
          <w:szCs w:val="24"/>
        </w:rPr>
        <w:t xml:space="preserve"> </w:t>
      </w:r>
      <w:r w:rsidR="00DD7F1F">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{"citationID":"Y1YNHI80","properties":{"formattedCitation":"(Pulford et al., 2018)","plainCitation":"(Pulford et al., 2018)","noteIndex":0},"citationItems":[{"id":1903,"uris":["http://zotero.org/users/10125738/items/44GN2BJZ"],"itemData":{"id":1903,"type":"article-journal","container-title":"Journal of Experimental Psychology: General","DOI":"10.1037/xge0000471","ISSN":"1939-2222, 0096-3445","issue":"10","journalAbbreviation":"Journal of Experimental Psychology: General","language":"en","page":"1431-1444","source":"DOI.org (Crossref)","title":"The persuasive power of knowledge: Testing the confidence heuristic.","title-short":"The persuasive power of knowledge","volume":"147","author":[{"family":"Pulford","given":"Briony D."},{"family":"Colman","given":"Andrew M."},{"family":"Buabang","given":"Eike K."},{"family":"Krockow","given":"Eva M."}],"issued":{"date-parts":[["2018",10]]}}}],"schema":"https://github.com/citation-style-language/schema/raw/master/csl-citation.json"} </w:instrText>
      </w:r>
      <w:r w:rsidR="00DD7F1F">
        <w:rPr>
          <w:rFonts w:ascii="Times New Roman" w:hAnsi="Times New Roman" w:cs="Times New Roman"/>
          <w:bCs/>
          <w:sz w:val="24"/>
          <w:szCs w:val="24"/>
        </w:rPr>
        <w:fldChar w:fldCharType="separate"/>
      </w:r>
      <w:r w:rsidR="00DD7F1F" w:rsidRPr="00DD7F1F">
        <w:rPr>
          <w:rFonts w:ascii="Times New Roman" w:hAnsi="Times New Roman" w:cs="Times New Roman"/>
          <w:sz w:val="24"/>
        </w:rPr>
        <w:t>(Pulford et al., 2018)</w:t>
      </w:r>
      <w:r w:rsidR="00DD7F1F">
        <w:rPr>
          <w:rFonts w:ascii="Times New Roman" w:hAnsi="Times New Roman" w:cs="Times New Roman"/>
          <w:bCs/>
          <w:sz w:val="24"/>
          <w:szCs w:val="24"/>
        </w:rPr>
        <w:fldChar w:fldCharType="end"/>
      </w:r>
      <w:r w:rsidR="003F2CEA" w:rsidRPr="003F2CEA">
        <w:rPr>
          <w:rFonts w:ascii="Times New Roman" w:hAnsi="Times New Roman" w:cs="Times New Roman"/>
          <w:bCs/>
          <w:sz w:val="24"/>
          <w:szCs w:val="24"/>
        </w:rPr>
        <w:t xml:space="preserve">, </w:t>
      </w:r>
      <w:r w:rsidR="00A95F4D">
        <w:rPr>
          <w:rFonts w:ascii="Times New Roman" w:hAnsi="Times New Roman" w:cs="Times New Roman" w:hint="eastAsia"/>
          <w:bCs/>
          <w:sz w:val="24"/>
          <w:szCs w:val="24"/>
        </w:rPr>
        <w:t>are more</w:t>
      </w:r>
      <w:r w:rsidR="003F2CEA" w:rsidRPr="003F2CEA">
        <w:rPr>
          <w:rFonts w:ascii="Times New Roman" w:hAnsi="Times New Roman" w:cs="Times New Roman"/>
          <w:bCs/>
          <w:sz w:val="24"/>
          <w:szCs w:val="24"/>
        </w:rPr>
        <w:t xml:space="preserve"> </w:t>
      </w:r>
      <w:r w:rsidR="00F25D59">
        <w:rPr>
          <w:rFonts w:ascii="Times New Roman" w:hAnsi="Times New Roman" w:cs="Times New Roman" w:hint="eastAsia"/>
          <w:bCs/>
          <w:sz w:val="24"/>
          <w:szCs w:val="24"/>
        </w:rPr>
        <w:t>attentive</w:t>
      </w:r>
      <w:r w:rsidR="001E24C4">
        <w:rPr>
          <w:rFonts w:ascii="Times New Roman" w:hAnsi="Times New Roman" w:cs="Times New Roman" w:hint="eastAsia"/>
          <w:bCs/>
          <w:sz w:val="24"/>
          <w:szCs w:val="24"/>
        </w:rPr>
        <w:t xml:space="preserve"> to </w:t>
      </w:r>
      <w:r w:rsidR="003F2CEA" w:rsidRPr="003F2CEA">
        <w:rPr>
          <w:rFonts w:ascii="Times New Roman" w:hAnsi="Times New Roman" w:cs="Times New Roman"/>
          <w:bCs/>
          <w:sz w:val="24"/>
          <w:szCs w:val="24"/>
        </w:rPr>
        <w:t>advice or information conveyed with higher confidence</w:t>
      </w:r>
      <w:r w:rsidR="00011743">
        <w:rPr>
          <w:rFonts w:ascii="Times New Roman" w:hAnsi="Times New Roman" w:cs="Times New Roman" w:hint="eastAsia"/>
          <w:bCs/>
          <w:sz w:val="24"/>
          <w:szCs w:val="24"/>
        </w:rPr>
        <w:t>; how</w:t>
      </w:r>
      <w:r w:rsidR="001E24C4">
        <w:rPr>
          <w:rFonts w:ascii="Times New Roman" w:hAnsi="Times New Roman" w:cs="Times New Roman" w:hint="eastAsia"/>
          <w:bCs/>
          <w:sz w:val="24"/>
          <w:szCs w:val="24"/>
        </w:rPr>
        <w:t xml:space="preserve">ever, as </w:t>
      </w:r>
      <w:r w:rsidR="001E24C4" w:rsidRPr="001E24C4">
        <w:rPr>
          <w:rFonts w:ascii="Times New Roman" w:hAnsi="Times New Roman" w:cs="Times New Roman"/>
          <w:bCs/>
          <w:sz w:val="24"/>
          <w:szCs w:val="24"/>
        </w:rPr>
        <w:t xml:space="preserve">the </w:t>
      </w:r>
      <w:r w:rsidR="001E24C4">
        <w:rPr>
          <w:rFonts w:ascii="Times New Roman" w:hAnsi="Times New Roman" w:cs="Times New Roman" w:hint="eastAsia"/>
          <w:bCs/>
          <w:sz w:val="24"/>
          <w:szCs w:val="24"/>
        </w:rPr>
        <w:t>advisors</w:t>
      </w:r>
      <w:r w:rsidR="001E24C4">
        <w:rPr>
          <w:rFonts w:ascii="Times New Roman" w:hAnsi="Times New Roman" w:cs="Times New Roman"/>
          <w:bCs/>
          <w:sz w:val="24"/>
          <w:szCs w:val="24"/>
        </w:rPr>
        <w:t>’</w:t>
      </w:r>
      <w:r w:rsidR="001E24C4" w:rsidRPr="001E24C4">
        <w:rPr>
          <w:rFonts w:ascii="Times New Roman" w:hAnsi="Times New Roman" w:cs="Times New Roman"/>
          <w:bCs/>
          <w:sz w:val="24"/>
          <w:szCs w:val="24"/>
        </w:rPr>
        <w:t xml:space="preserve"> confidence is </w:t>
      </w:r>
      <w:r w:rsidR="001E24C4">
        <w:rPr>
          <w:rFonts w:ascii="Times New Roman" w:hAnsi="Times New Roman" w:cs="Times New Roman" w:hint="eastAsia"/>
          <w:bCs/>
          <w:sz w:val="24"/>
          <w:szCs w:val="24"/>
        </w:rPr>
        <w:t>found to be</w:t>
      </w:r>
      <w:r w:rsidR="001E24C4" w:rsidRPr="001E24C4">
        <w:rPr>
          <w:rFonts w:ascii="Times New Roman" w:hAnsi="Times New Roman" w:cs="Times New Roman"/>
          <w:bCs/>
          <w:sz w:val="24"/>
          <w:szCs w:val="24"/>
        </w:rPr>
        <w:t xml:space="preserve"> </w:t>
      </w:r>
      <w:r w:rsidR="00B2428D">
        <w:rPr>
          <w:rFonts w:ascii="Times New Roman" w:hAnsi="Times New Roman" w:cs="Times New Roman" w:hint="eastAsia"/>
          <w:bCs/>
          <w:sz w:val="24"/>
          <w:szCs w:val="24"/>
        </w:rPr>
        <w:t>un</w:t>
      </w:r>
      <w:r w:rsidR="001E24C4" w:rsidRPr="001E24C4">
        <w:rPr>
          <w:rFonts w:ascii="Times New Roman" w:hAnsi="Times New Roman" w:cs="Times New Roman" w:hint="eastAsia"/>
          <w:bCs/>
          <w:sz w:val="24"/>
          <w:szCs w:val="24"/>
        </w:rPr>
        <w:t>indicative</w:t>
      </w:r>
      <w:r w:rsidR="001E24C4" w:rsidRPr="001E24C4">
        <w:rPr>
          <w:rFonts w:ascii="Times New Roman" w:hAnsi="Times New Roman" w:cs="Times New Roman"/>
          <w:bCs/>
          <w:sz w:val="24"/>
          <w:szCs w:val="24"/>
        </w:rPr>
        <w:t xml:space="preserve"> </w:t>
      </w:r>
      <w:r w:rsidR="001E24C4">
        <w:rPr>
          <w:rFonts w:ascii="Times New Roman" w:hAnsi="Times New Roman" w:cs="Times New Roman" w:hint="eastAsia"/>
          <w:bCs/>
          <w:sz w:val="24"/>
          <w:szCs w:val="24"/>
        </w:rPr>
        <w:t>of</w:t>
      </w:r>
      <w:r w:rsidR="001E24C4" w:rsidRPr="001E24C4">
        <w:rPr>
          <w:rFonts w:ascii="Times New Roman" w:hAnsi="Times New Roman" w:cs="Times New Roman"/>
          <w:bCs/>
          <w:sz w:val="24"/>
          <w:szCs w:val="24"/>
        </w:rPr>
        <w:t xml:space="preserve"> accuracy, </w:t>
      </w:r>
      <w:r w:rsidR="00B2428D">
        <w:rPr>
          <w:rFonts w:ascii="Times New Roman" w:hAnsi="Times New Roman" w:cs="Times New Roman" w:hint="eastAsia"/>
          <w:bCs/>
          <w:sz w:val="24"/>
          <w:szCs w:val="24"/>
        </w:rPr>
        <w:t>it</w:t>
      </w:r>
      <w:r w:rsidR="001E24C4" w:rsidRPr="001E24C4">
        <w:rPr>
          <w:rFonts w:ascii="Times New Roman" w:hAnsi="Times New Roman" w:cs="Times New Roman"/>
          <w:bCs/>
          <w:sz w:val="24"/>
          <w:szCs w:val="24"/>
        </w:rPr>
        <w:t xml:space="preserve"> is perceived as arrogance, and </w:t>
      </w:r>
      <w:r w:rsidR="001E24C4">
        <w:rPr>
          <w:rFonts w:ascii="Times New Roman" w:hAnsi="Times New Roman" w:cs="Times New Roman" w:hint="eastAsia"/>
          <w:bCs/>
          <w:sz w:val="24"/>
          <w:szCs w:val="24"/>
        </w:rPr>
        <w:t>acceptance</w:t>
      </w:r>
      <w:r w:rsidR="001E24C4" w:rsidRPr="001E24C4">
        <w:rPr>
          <w:rFonts w:ascii="Times New Roman" w:hAnsi="Times New Roman" w:cs="Times New Roman"/>
          <w:bCs/>
          <w:sz w:val="24"/>
          <w:szCs w:val="24"/>
        </w:rPr>
        <w:t xml:space="preserve"> </w:t>
      </w:r>
      <w:r w:rsidR="001E24C4">
        <w:rPr>
          <w:rFonts w:ascii="Times New Roman" w:hAnsi="Times New Roman" w:cs="Times New Roman" w:hint="eastAsia"/>
          <w:bCs/>
          <w:sz w:val="24"/>
          <w:szCs w:val="24"/>
        </w:rPr>
        <w:t>drops</w:t>
      </w:r>
      <w:r w:rsidR="001E24C4" w:rsidRPr="001E24C4">
        <w:rPr>
          <w:rFonts w:ascii="Times New Roman" w:hAnsi="Times New Roman" w:cs="Times New Roman"/>
          <w:bCs/>
          <w:sz w:val="24"/>
          <w:szCs w:val="24"/>
        </w:rPr>
        <w:t xml:space="preserve"> accordingly</w:t>
      </w:r>
      <w:r w:rsidR="00011743">
        <w:rPr>
          <w:rFonts w:ascii="Times New Roman" w:hAnsi="Times New Roman" w:cs="Times New Roman" w:hint="eastAsia"/>
          <w:bCs/>
          <w:sz w:val="24"/>
          <w:szCs w:val="24"/>
        </w:rPr>
        <w:t xml:space="preserve"> </w:t>
      </w:r>
      <w:r w:rsidR="00011743">
        <w:rPr>
          <w:rFonts w:ascii="Times New Roman" w:hAnsi="Times New Roman" w:cs="Times New Roman"/>
          <w:bCs/>
          <w:sz w:val="24"/>
          <w:szCs w:val="24"/>
        </w:rPr>
        <w:fldChar w:fldCharType="begin"/>
      </w:r>
      <w:r w:rsidR="00011743">
        <w:rPr>
          <w:rFonts w:ascii="Times New Roman" w:hAnsi="Times New Roman" w:cs="Times New Roman"/>
          <w:bCs/>
          <w:sz w:val="24"/>
          <w:szCs w:val="24"/>
        </w:rPr>
        <w:instrText xml:space="preserve"> ADDIN ZOTERO_ITEM CSL_CITATION {"citationID":"9vOoANKB","properties":{"formattedCitation":"(Sah et al., 2013)","plainCitation":"(Sah et al., 2013)","noteIndex":0},"citationItems":[{"id":108,"uris":["http://zotero.org/users/10125738/items/4HIHRPAL"],"itemData":{"id":108,"type":"article-journal","abstract":"Is it possible to increase one’s influence simply by behaving more confidently? Prior research presents two competing hypotheses: (1) the confidence heuristic holds that more confidence increases credibility, and (2) the calibration hypothesis asserts that overconfidence will backfire when others find out. Study 1 reveals that, consistent with the calibration hypothesis, while accurate advisors benefit from displaying confidence, confident but inaccurate advisors receive low credibility ratings. However, Study 2 shows that when feedback on advisor accuracy is unavailable or costly, confident advisors hold sway regardless of accuracy. People also made less effort to determine the accuracy of confident advisors; interest in buying advisor performance data decreased as the advisor’s confidence went up. These results add to our understanding of how advisor confidence, accuracy, and calibration influence others.","container-title":"Organizational Behavior and Human Decision Processes","DOI":"10.1016/j.obhdp.2013.02.001","ISSN":"0749-5978","issue":"2","journalAbbreviation":"Organizational Behavior and Human Decision Processes","language":"en","page":"246-255","source":"ScienceDirect","title":"Cheap talk and credibility: The consequences of confidence and accuracy on advisor credibility and persuasiveness","title-short":"Cheap talk and credibility","volume":"121","author":[{"family":"Sah","given":"Sunita"},{"family":"Moore","given":"Don A."},{"family":"MacCoun","given":"Robert J."}],"issued":{"date-parts":[["2013",7,1]]}}}],"schema":"https://github.com/citation-style-language/schema/raw/master/csl-citation.json"} </w:instrText>
      </w:r>
      <w:r w:rsidR="00011743">
        <w:rPr>
          <w:rFonts w:ascii="Times New Roman" w:hAnsi="Times New Roman" w:cs="Times New Roman"/>
          <w:bCs/>
          <w:sz w:val="24"/>
          <w:szCs w:val="24"/>
        </w:rPr>
        <w:fldChar w:fldCharType="separate"/>
      </w:r>
      <w:r w:rsidR="00011743" w:rsidRPr="00011743">
        <w:rPr>
          <w:rFonts w:ascii="Times New Roman" w:hAnsi="Times New Roman" w:cs="Times New Roman" w:hint="eastAsia"/>
          <w:sz w:val="24"/>
        </w:rPr>
        <w:t>(Sah et al., 2013)</w:t>
      </w:r>
      <w:r w:rsidR="00011743">
        <w:rPr>
          <w:rFonts w:ascii="Times New Roman" w:hAnsi="Times New Roman" w:cs="Times New Roman"/>
          <w:bCs/>
          <w:sz w:val="24"/>
          <w:szCs w:val="24"/>
        </w:rPr>
        <w:fldChar w:fldCharType="end"/>
      </w:r>
      <w:r w:rsidR="001E24C4" w:rsidRPr="001E24C4">
        <w:rPr>
          <w:rFonts w:ascii="Times New Roman" w:hAnsi="Times New Roman" w:cs="Times New Roman"/>
          <w:bCs/>
          <w:sz w:val="24"/>
          <w:szCs w:val="24"/>
        </w:rPr>
        <w:t>.</w:t>
      </w:r>
      <w:r w:rsidR="001E24C4" w:rsidRPr="001E24C4">
        <w:rPr>
          <w:rFonts w:ascii="Times New Roman" w:hAnsi="Times New Roman" w:cs="Times New Roman" w:hint="eastAsia"/>
          <w:bCs/>
          <w:sz w:val="24"/>
          <w:szCs w:val="24"/>
        </w:rPr>
        <w:t xml:space="preserve"> </w:t>
      </w:r>
      <w:r w:rsidR="00BD53DF">
        <w:rPr>
          <w:rFonts w:ascii="Times New Roman" w:hAnsi="Times New Roman" w:cs="Times New Roman" w:hint="eastAsia"/>
          <w:bCs/>
          <w:sz w:val="24"/>
          <w:szCs w:val="24"/>
        </w:rPr>
        <w:t>O</w:t>
      </w:r>
      <w:r w:rsidR="00FB7993">
        <w:rPr>
          <w:rFonts w:ascii="Times New Roman" w:hAnsi="Times New Roman" w:cs="Times New Roman" w:hint="eastAsia"/>
          <w:bCs/>
          <w:sz w:val="24"/>
          <w:szCs w:val="24"/>
        </w:rPr>
        <w:t xml:space="preserve">ur </w:t>
      </w:r>
      <w:r w:rsidR="00FB7993">
        <w:rPr>
          <w:rFonts w:ascii="Times New Roman" w:hAnsi="Times New Roman" w:cs="Times New Roman"/>
          <w:bCs/>
          <w:sz w:val="24"/>
          <w:szCs w:val="24"/>
        </w:rPr>
        <w:t>studies</w:t>
      </w:r>
      <w:r w:rsidR="00FB7993">
        <w:rPr>
          <w:rFonts w:ascii="Times New Roman" w:hAnsi="Times New Roman" w:cs="Times New Roman" w:hint="eastAsia"/>
          <w:bCs/>
          <w:sz w:val="24"/>
          <w:szCs w:val="24"/>
        </w:rPr>
        <w:t xml:space="preserve"> </w:t>
      </w:r>
      <w:r w:rsidR="00BD53DF">
        <w:rPr>
          <w:rFonts w:ascii="Times New Roman" w:hAnsi="Times New Roman" w:cs="Times New Roman" w:hint="eastAsia"/>
          <w:bCs/>
          <w:sz w:val="24"/>
          <w:szCs w:val="24"/>
        </w:rPr>
        <w:t>suggest</w:t>
      </w:r>
      <w:r w:rsidR="00FB7993">
        <w:rPr>
          <w:rFonts w:ascii="Times New Roman" w:hAnsi="Times New Roman" w:cs="Times New Roman" w:hint="eastAsia"/>
          <w:bCs/>
          <w:sz w:val="24"/>
          <w:szCs w:val="24"/>
        </w:rPr>
        <w:t xml:space="preserve"> a</w:t>
      </w:r>
      <w:r w:rsidR="00BD53DF">
        <w:rPr>
          <w:rFonts w:ascii="Times New Roman" w:hAnsi="Times New Roman" w:cs="Times New Roman" w:hint="eastAsia"/>
          <w:bCs/>
          <w:sz w:val="24"/>
          <w:szCs w:val="24"/>
        </w:rPr>
        <w:t xml:space="preserve"> </w:t>
      </w:r>
      <w:r w:rsidR="001C07CA">
        <w:rPr>
          <w:rFonts w:ascii="Times New Roman" w:hAnsi="Times New Roman" w:cs="Times New Roman" w:hint="eastAsia"/>
          <w:bCs/>
          <w:sz w:val="24"/>
          <w:szCs w:val="24"/>
        </w:rPr>
        <w:t>mechanistic</w:t>
      </w:r>
      <w:r w:rsidR="00BD53DF">
        <w:rPr>
          <w:rFonts w:ascii="Times New Roman" w:hAnsi="Times New Roman" w:cs="Times New Roman" w:hint="eastAsia"/>
          <w:bCs/>
          <w:sz w:val="24"/>
          <w:szCs w:val="24"/>
        </w:rPr>
        <w:t xml:space="preserve"> </w:t>
      </w:r>
      <w:r w:rsidR="001C07CA">
        <w:rPr>
          <w:rFonts w:ascii="Times New Roman" w:hAnsi="Times New Roman" w:cs="Times New Roman" w:hint="eastAsia"/>
          <w:bCs/>
          <w:sz w:val="24"/>
          <w:szCs w:val="24"/>
        </w:rPr>
        <w:t xml:space="preserve">account on </w:t>
      </w:r>
      <w:r w:rsidR="006E47BE">
        <w:rPr>
          <w:rFonts w:ascii="Times New Roman" w:hAnsi="Times New Roman" w:cs="Times New Roman" w:hint="eastAsia"/>
          <w:bCs/>
          <w:sz w:val="24"/>
          <w:szCs w:val="24"/>
        </w:rPr>
        <w:t>why</w:t>
      </w:r>
      <w:r w:rsidR="00132510">
        <w:rPr>
          <w:rFonts w:ascii="Times New Roman" w:hAnsi="Times New Roman" w:cs="Times New Roman" w:hint="eastAsia"/>
          <w:bCs/>
          <w:sz w:val="24"/>
          <w:szCs w:val="24"/>
        </w:rPr>
        <w:t xml:space="preserve"> these two veins of </w:t>
      </w:r>
      <w:r w:rsidR="006E47BE">
        <w:rPr>
          <w:rFonts w:ascii="Times New Roman" w:hAnsi="Times New Roman" w:cs="Times New Roman" w:hint="eastAsia"/>
          <w:bCs/>
          <w:sz w:val="24"/>
          <w:szCs w:val="24"/>
        </w:rPr>
        <w:t xml:space="preserve">findings are </w:t>
      </w:r>
      <w:r w:rsidR="006E47BE" w:rsidRPr="006E47BE">
        <w:rPr>
          <w:rFonts w:ascii="Times New Roman" w:hAnsi="Times New Roman" w:cs="Times New Roman" w:hint="eastAsia"/>
          <w:bCs/>
          <w:sz w:val="24"/>
          <w:szCs w:val="24"/>
        </w:rPr>
        <w:t>mystically</w:t>
      </w:r>
      <w:r w:rsidR="006E47BE">
        <w:rPr>
          <w:rFonts w:ascii="Times New Roman" w:hAnsi="Times New Roman" w:cs="Times New Roman" w:hint="eastAsia"/>
          <w:bCs/>
          <w:sz w:val="24"/>
          <w:szCs w:val="24"/>
        </w:rPr>
        <w:t xml:space="preserve"> linked:</w:t>
      </w:r>
      <w:r w:rsidR="00132510">
        <w:rPr>
          <w:rFonts w:ascii="Times New Roman" w:hAnsi="Times New Roman" w:cs="Times New Roman" w:hint="eastAsia"/>
          <w:bCs/>
          <w:sz w:val="24"/>
          <w:szCs w:val="24"/>
        </w:rPr>
        <w:t xml:space="preserve"> </w:t>
      </w:r>
      <w:r w:rsidR="001C07CA">
        <w:rPr>
          <w:rFonts w:ascii="Times New Roman" w:hAnsi="Times New Roman" w:cs="Times New Roman" w:hint="eastAsia"/>
          <w:bCs/>
          <w:sz w:val="24"/>
          <w:szCs w:val="24"/>
        </w:rPr>
        <w:t>the</w:t>
      </w:r>
      <w:r w:rsidR="00132510">
        <w:rPr>
          <w:rFonts w:ascii="Times New Roman" w:hAnsi="Times New Roman" w:cs="Times New Roman" w:hint="eastAsia"/>
          <w:bCs/>
          <w:sz w:val="24"/>
          <w:szCs w:val="24"/>
        </w:rPr>
        <w:t xml:space="preserve"> </w:t>
      </w:r>
      <w:r w:rsidR="00B1441C">
        <w:rPr>
          <w:rFonts w:ascii="Times New Roman" w:hAnsi="Times New Roman" w:cs="Times New Roman" w:hint="eastAsia"/>
          <w:bCs/>
          <w:sz w:val="24"/>
          <w:szCs w:val="24"/>
        </w:rPr>
        <w:t>observed</w:t>
      </w:r>
      <w:r w:rsidR="00132510">
        <w:rPr>
          <w:rFonts w:ascii="Times New Roman" w:hAnsi="Times New Roman" w:cs="Times New Roman" w:hint="eastAsia"/>
          <w:bCs/>
          <w:sz w:val="24"/>
          <w:szCs w:val="24"/>
        </w:rPr>
        <w:t xml:space="preserve"> </w:t>
      </w:r>
      <w:r w:rsidR="001C07CA">
        <w:rPr>
          <w:rFonts w:ascii="Times New Roman" w:hAnsi="Times New Roman" w:cs="Times New Roman" w:hint="eastAsia"/>
          <w:bCs/>
          <w:sz w:val="24"/>
          <w:szCs w:val="24"/>
        </w:rPr>
        <w:t>advising tendenc</w:t>
      </w:r>
      <w:r w:rsidR="00B1441C">
        <w:rPr>
          <w:rFonts w:ascii="Times New Roman" w:hAnsi="Times New Roman" w:cs="Times New Roman" w:hint="eastAsia"/>
          <w:bCs/>
          <w:sz w:val="24"/>
          <w:szCs w:val="24"/>
        </w:rPr>
        <w:t>ies or biases</w:t>
      </w:r>
      <w:r w:rsidR="00132510">
        <w:rPr>
          <w:rFonts w:ascii="Times New Roman" w:hAnsi="Times New Roman" w:cs="Times New Roman" w:hint="eastAsia"/>
          <w:bCs/>
          <w:sz w:val="24"/>
          <w:szCs w:val="24"/>
        </w:rPr>
        <w:t xml:space="preserve"> </w:t>
      </w:r>
      <w:r w:rsidR="00FB7993">
        <w:rPr>
          <w:rFonts w:ascii="Times New Roman" w:hAnsi="Times New Roman" w:cs="Times New Roman" w:hint="eastAsia"/>
          <w:bCs/>
          <w:sz w:val="24"/>
          <w:szCs w:val="24"/>
        </w:rPr>
        <w:t xml:space="preserve">could be </w:t>
      </w:r>
      <w:r w:rsidR="00B1441C">
        <w:rPr>
          <w:rFonts w:ascii="Times New Roman" w:hAnsi="Times New Roman" w:cs="Times New Roman" w:hint="eastAsia"/>
          <w:bCs/>
          <w:sz w:val="24"/>
          <w:szCs w:val="24"/>
        </w:rPr>
        <w:t xml:space="preserve">adaptive </w:t>
      </w:r>
      <w:r w:rsidR="00FB7993">
        <w:rPr>
          <w:rFonts w:ascii="Times New Roman" w:hAnsi="Times New Roman" w:cs="Times New Roman" w:hint="eastAsia"/>
          <w:bCs/>
          <w:sz w:val="24"/>
          <w:szCs w:val="24"/>
        </w:rPr>
        <w:t>strateg</w:t>
      </w:r>
      <w:r w:rsidR="00B1441C">
        <w:rPr>
          <w:rFonts w:ascii="Times New Roman" w:hAnsi="Times New Roman" w:cs="Times New Roman" w:hint="eastAsia"/>
          <w:bCs/>
          <w:sz w:val="24"/>
          <w:szCs w:val="24"/>
        </w:rPr>
        <w:t>ies</w:t>
      </w:r>
      <w:r w:rsidR="001C07CA">
        <w:rPr>
          <w:rFonts w:ascii="Times New Roman" w:hAnsi="Times New Roman" w:cs="Times New Roman" w:hint="eastAsia"/>
          <w:bCs/>
          <w:sz w:val="24"/>
          <w:szCs w:val="24"/>
        </w:rPr>
        <w:t xml:space="preserve"> tailoring advisees</w:t>
      </w:r>
      <w:r w:rsidR="001C07CA">
        <w:rPr>
          <w:rFonts w:ascii="Times New Roman" w:hAnsi="Times New Roman" w:cs="Times New Roman"/>
          <w:bCs/>
          <w:sz w:val="24"/>
          <w:szCs w:val="24"/>
        </w:rPr>
        <w:t>’</w:t>
      </w:r>
      <w:r w:rsidR="001C07CA">
        <w:rPr>
          <w:rFonts w:ascii="Times New Roman" w:hAnsi="Times New Roman" w:cs="Times New Roman" w:hint="eastAsia"/>
          <w:bCs/>
          <w:sz w:val="24"/>
          <w:szCs w:val="24"/>
        </w:rPr>
        <w:t xml:space="preserve"> </w:t>
      </w:r>
      <w:r w:rsidR="006E47BE">
        <w:rPr>
          <w:rFonts w:ascii="Times New Roman" w:hAnsi="Times New Roman" w:cs="Times New Roman" w:hint="eastAsia"/>
          <w:bCs/>
          <w:sz w:val="24"/>
          <w:szCs w:val="24"/>
        </w:rPr>
        <w:t xml:space="preserve">behavioral </w:t>
      </w:r>
      <w:r w:rsidR="001C07CA">
        <w:rPr>
          <w:rFonts w:ascii="Times New Roman" w:hAnsi="Times New Roman" w:cs="Times New Roman" w:hint="eastAsia"/>
          <w:bCs/>
          <w:sz w:val="24"/>
          <w:szCs w:val="24"/>
        </w:rPr>
        <w:t>heuristic</w:t>
      </w:r>
      <w:r w:rsidR="00B1441C">
        <w:rPr>
          <w:rFonts w:ascii="Times New Roman" w:hAnsi="Times New Roman" w:cs="Times New Roman" w:hint="eastAsia"/>
          <w:bCs/>
          <w:sz w:val="24"/>
          <w:szCs w:val="24"/>
        </w:rPr>
        <w:t>s</w:t>
      </w:r>
      <w:r w:rsidR="001C07CA">
        <w:rPr>
          <w:rFonts w:ascii="Times New Roman" w:hAnsi="Times New Roman" w:cs="Times New Roman" w:hint="eastAsia"/>
          <w:bCs/>
          <w:sz w:val="24"/>
          <w:szCs w:val="24"/>
        </w:rPr>
        <w:t xml:space="preserve"> or preference</w:t>
      </w:r>
      <w:r w:rsidR="00B1441C">
        <w:rPr>
          <w:rFonts w:ascii="Times New Roman" w:hAnsi="Times New Roman" w:cs="Times New Roman" w:hint="eastAsia"/>
          <w:bCs/>
          <w:sz w:val="24"/>
          <w:szCs w:val="24"/>
        </w:rPr>
        <w:t>s</w:t>
      </w:r>
      <w:r w:rsidR="00132510">
        <w:rPr>
          <w:rFonts w:ascii="Times New Roman" w:hAnsi="Times New Roman" w:cs="Times New Roman" w:hint="eastAsia"/>
          <w:bCs/>
          <w:sz w:val="24"/>
          <w:szCs w:val="24"/>
        </w:rPr>
        <w:t xml:space="preserve">. </w:t>
      </w:r>
    </w:p>
    <w:p w14:paraId="54BD1FC8" w14:textId="47100170" w:rsidR="007178D4" w:rsidRPr="00536EBB" w:rsidRDefault="00005BD2" w:rsidP="001979B9">
      <w:pPr>
        <w:adjustRightInd w:val="0"/>
        <w:snapToGrid w:val="0"/>
        <w:spacing w:line="360" w:lineRule="auto"/>
        <w:ind w:firstLine="420"/>
        <w:rPr>
          <w:rFonts w:ascii="Times New Roman" w:hAnsi="Times New Roman" w:cs="Times New Roman"/>
          <w:bCs/>
          <w:sz w:val="24"/>
          <w:szCs w:val="24"/>
        </w:rPr>
      </w:pPr>
      <w:r>
        <w:rPr>
          <w:rFonts w:ascii="Times New Roman" w:hAnsi="Times New Roman" w:cs="Times New Roman" w:hint="eastAsia"/>
          <w:bCs/>
          <w:sz w:val="24"/>
          <w:szCs w:val="24"/>
        </w:rPr>
        <w:t>Zooming out</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advisors</w:t>
      </w:r>
      <w:r>
        <w:rPr>
          <w:rFonts w:ascii="Times New Roman" w:hAnsi="Times New Roman" w:cs="Times New Roman"/>
          <w:bCs/>
          <w:sz w:val="24"/>
          <w:szCs w:val="24"/>
        </w:rPr>
        <w:t>’</w:t>
      </w:r>
      <w:r>
        <w:rPr>
          <w:rFonts w:ascii="Times New Roman" w:hAnsi="Times New Roman" w:cs="Times New Roman" w:hint="eastAsia"/>
          <w:bCs/>
          <w:sz w:val="24"/>
          <w:szCs w:val="24"/>
        </w:rPr>
        <w:t xml:space="preserve"> </w:t>
      </w:r>
      <w:r w:rsidRPr="00FE0A08">
        <w:rPr>
          <w:rFonts w:ascii="Times New Roman" w:hAnsi="Times New Roman" w:cs="Times New Roman" w:hint="eastAsia"/>
          <w:bCs/>
          <w:sz w:val="24"/>
          <w:szCs w:val="24"/>
        </w:rPr>
        <w:t>adaptation towards advisees</w:t>
      </w:r>
      <w:r w:rsidRPr="00FE0A08">
        <w:rPr>
          <w:rFonts w:ascii="Times New Roman" w:hAnsi="Times New Roman" w:cs="Times New Roman"/>
          <w:bCs/>
          <w:sz w:val="24"/>
          <w:szCs w:val="24"/>
        </w:rPr>
        <w:t>’</w:t>
      </w:r>
      <w:r w:rsidRPr="00FE0A08">
        <w:rPr>
          <w:rFonts w:ascii="Times New Roman" w:hAnsi="Times New Roman" w:cs="Times New Roman" w:hint="eastAsia"/>
          <w:bCs/>
          <w:sz w:val="24"/>
          <w:szCs w:val="24"/>
        </w:rPr>
        <w:t xml:space="preserve"> volatile preferences provide</w:t>
      </w:r>
      <w:r>
        <w:rPr>
          <w:rFonts w:ascii="Times New Roman" w:hAnsi="Times New Roman" w:cs="Times New Roman" w:hint="eastAsia"/>
          <w:bCs/>
          <w:sz w:val="24"/>
          <w:szCs w:val="24"/>
        </w:rPr>
        <w:t>s</w:t>
      </w:r>
      <w:r w:rsidRPr="00FE0A08">
        <w:rPr>
          <w:rFonts w:ascii="Times New Roman" w:hAnsi="Times New Roman" w:cs="Times New Roman" w:hint="eastAsia"/>
          <w:bCs/>
          <w:sz w:val="24"/>
          <w:szCs w:val="24"/>
        </w:rPr>
        <w:t xml:space="preserve"> direct evidence </w:t>
      </w:r>
      <w:r w:rsidR="00520A95">
        <w:rPr>
          <w:rFonts w:ascii="Times New Roman" w:hAnsi="Times New Roman" w:cs="Times New Roman" w:hint="eastAsia"/>
          <w:bCs/>
          <w:sz w:val="24"/>
          <w:szCs w:val="24"/>
        </w:rPr>
        <w:t>for</w:t>
      </w:r>
      <w:r w:rsidRPr="00FE0A08">
        <w:rPr>
          <w:rFonts w:ascii="Times New Roman" w:hAnsi="Times New Roman" w:cs="Times New Roman" w:hint="eastAsia"/>
          <w:bCs/>
          <w:sz w:val="24"/>
          <w:szCs w:val="24"/>
        </w:rPr>
        <w:t xml:space="preserve"> </w:t>
      </w:r>
      <w:r w:rsidR="00981CE7">
        <w:rPr>
          <w:rFonts w:ascii="Times New Roman" w:hAnsi="Times New Roman" w:cs="Times New Roman" w:hint="eastAsia"/>
          <w:bCs/>
          <w:sz w:val="24"/>
          <w:szCs w:val="24"/>
        </w:rPr>
        <w:t>the</w:t>
      </w:r>
      <w:r w:rsidRPr="00FE0A08">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learning</w:t>
      </w:r>
      <w:r w:rsidRPr="00FE0A08">
        <w:rPr>
          <w:rFonts w:ascii="Times New Roman" w:hAnsi="Times New Roman" w:cs="Times New Roman" w:hint="eastAsia"/>
          <w:bCs/>
          <w:sz w:val="24"/>
          <w:szCs w:val="24"/>
        </w:rPr>
        <w:t xml:space="preserve">-based account </w:t>
      </w:r>
      <w:r w:rsidR="00981CE7">
        <w:rPr>
          <w:rFonts w:ascii="Times New Roman" w:hAnsi="Times New Roman" w:cs="Times New Roman" w:hint="eastAsia"/>
          <w:bCs/>
          <w:sz w:val="24"/>
          <w:szCs w:val="24"/>
        </w:rPr>
        <w:t>on</w:t>
      </w:r>
      <w:r>
        <w:rPr>
          <w:rFonts w:ascii="Times New Roman" w:hAnsi="Times New Roman" w:cs="Times New Roman" w:hint="eastAsia"/>
          <w:bCs/>
          <w:sz w:val="24"/>
          <w:szCs w:val="24"/>
        </w:rPr>
        <w:t xml:space="preserve"> the </w:t>
      </w:r>
      <w:r>
        <w:rPr>
          <w:rFonts w:ascii="Times New Roman" w:hAnsi="Times New Roman" w:cs="Times New Roman"/>
          <w:bCs/>
          <w:sz w:val="24"/>
          <w:szCs w:val="24"/>
        </w:rPr>
        <w:t>emergence</w:t>
      </w:r>
      <w:r>
        <w:rPr>
          <w:rFonts w:ascii="Times New Roman" w:hAnsi="Times New Roman" w:cs="Times New Roman" w:hint="eastAsia"/>
          <w:bCs/>
          <w:sz w:val="24"/>
          <w:szCs w:val="24"/>
        </w:rPr>
        <w:t xml:space="preserve"> of the</w:t>
      </w:r>
      <w:r w:rsidRPr="00FE0A08">
        <w:rPr>
          <w:rFonts w:ascii="Times New Roman" w:hAnsi="Times New Roman" w:cs="Times New Roman" w:hint="eastAsia"/>
          <w:bCs/>
          <w:sz w:val="24"/>
          <w:szCs w:val="24"/>
        </w:rPr>
        <w:t xml:space="preserve"> alignment bias</w:t>
      </w:r>
      <w:r w:rsidR="00520A95">
        <w:rPr>
          <w:rFonts w:ascii="Times New Roman" w:hAnsi="Times New Roman" w:cs="Times New Roman" w:hint="eastAsia"/>
          <w:bCs/>
          <w:sz w:val="24"/>
          <w:szCs w:val="24"/>
        </w:rPr>
        <w:t xml:space="preserve">, </w:t>
      </w:r>
      <w:r w:rsidR="00520A95">
        <w:rPr>
          <w:rFonts w:ascii="Times New Roman" w:hAnsi="Times New Roman" w:cs="Times New Roman" w:hint="eastAsia"/>
          <w:bCs/>
          <w:sz w:val="24"/>
          <w:szCs w:val="24"/>
        </w:rPr>
        <w:lastRenderedPageBreak/>
        <w:t>which is</w:t>
      </w:r>
      <w:r w:rsidR="008D5491">
        <w:rPr>
          <w:rFonts w:ascii="Times New Roman" w:hAnsi="Times New Roman" w:cs="Times New Roman" w:hint="eastAsia"/>
          <w:bCs/>
          <w:sz w:val="24"/>
          <w:szCs w:val="24"/>
        </w:rPr>
        <w:t xml:space="preserve"> </w:t>
      </w:r>
      <w:r w:rsidR="00520A95">
        <w:rPr>
          <w:rFonts w:ascii="Times New Roman" w:hAnsi="Times New Roman" w:cs="Times New Roman" w:hint="eastAsia"/>
          <w:bCs/>
          <w:sz w:val="24"/>
          <w:szCs w:val="24"/>
        </w:rPr>
        <w:t>i</w:t>
      </w:r>
      <w:r w:rsidR="008D5491">
        <w:rPr>
          <w:rFonts w:ascii="Times New Roman" w:hAnsi="Times New Roman" w:cs="Times New Roman" w:hint="eastAsia"/>
          <w:bCs/>
          <w:sz w:val="24"/>
          <w:szCs w:val="24"/>
        </w:rPr>
        <w:t xml:space="preserve">n line with the broader realm of social </w:t>
      </w:r>
      <w:r w:rsidR="009B686A">
        <w:rPr>
          <w:rFonts w:ascii="Times New Roman" w:hAnsi="Times New Roman" w:cs="Times New Roman" w:hint="eastAsia"/>
          <w:bCs/>
          <w:sz w:val="24"/>
          <w:szCs w:val="24"/>
        </w:rPr>
        <w:t>cognition</w:t>
      </w:r>
      <w:r w:rsidR="00520A95">
        <w:rPr>
          <w:rFonts w:ascii="Times New Roman" w:hAnsi="Times New Roman" w:cs="Times New Roman" w:hint="eastAsia"/>
          <w:bCs/>
          <w:sz w:val="24"/>
          <w:szCs w:val="24"/>
        </w:rPr>
        <w:t>.</w:t>
      </w:r>
      <w:r w:rsidRPr="00FE0A08">
        <w:rPr>
          <w:rFonts w:ascii="Times New Roman" w:hAnsi="Times New Roman" w:cs="Times New Roman" w:hint="eastAsia"/>
          <w:bCs/>
          <w:sz w:val="24"/>
          <w:szCs w:val="24"/>
        </w:rPr>
        <w:t xml:space="preserve"> </w:t>
      </w:r>
      <w:r w:rsidR="00520A95">
        <w:rPr>
          <w:rFonts w:ascii="Times New Roman" w:hAnsi="Times New Roman" w:cs="Times New Roman" w:hint="eastAsia"/>
          <w:bCs/>
          <w:sz w:val="24"/>
          <w:szCs w:val="24"/>
        </w:rPr>
        <w:t>O</w:t>
      </w:r>
      <w:r w:rsidR="008D5491">
        <w:rPr>
          <w:rFonts w:ascii="Times New Roman" w:hAnsi="Times New Roman" w:cs="Times New Roman" w:hint="eastAsia"/>
          <w:bCs/>
          <w:sz w:val="24"/>
          <w:szCs w:val="24"/>
        </w:rPr>
        <w:t>ur observation of advisors</w:t>
      </w:r>
      <w:r w:rsidR="008D5491">
        <w:rPr>
          <w:rFonts w:ascii="Times New Roman" w:hAnsi="Times New Roman" w:cs="Times New Roman"/>
          <w:bCs/>
          <w:sz w:val="24"/>
          <w:szCs w:val="24"/>
        </w:rPr>
        <w:t>’</w:t>
      </w:r>
      <w:r w:rsidR="008D5491">
        <w:rPr>
          <w:rFonts w:ascii="Times New Roman" w:hAnsi="Times New Roman" w:cs="Times New Roman" w:hint="eastAsia"/>
          <w:bCs/>
          <w:sz w:val="24"/>
          <w:szCs w:val="24"/>
        </w:rPr>
        <w:t xml:space="preserve"> flexibility </w:t>
      </w:r>
      <w:r w:rsidR="003A31A0">
        <w:rPr>
          <w:rFonts w:ascii="Times New Roman" w:hAnsi="Times New Roman" w:cs="Times New Roman" w:hint="eastAsia"/>
          <w:bCs/>
          <w:sz w:val="24"/>
          <w:szCs w:val="24"/>
        </w:rPr>
        <w:t>in</w:t>
      </w:r>
      <w:r w:rsidR="008D5491">
        <w:rPr>
          <w:rFonts w:ascii="Times New Roman" w:hAnsi="Times New Roman" w:cs="Times New Roman" w:hint="eastAsia"/>
          <w:bCs/>
          <w:sz w:val="24"/>
          <w:szCs w:val="24"/>
        </w:rPr>
        <w:t xml:space="preserve"> navigating acceptance </w:t>
      </w:r>
      <w:r w:rsidR="003A31A0">
        <w:rPr>
          <w:rFonts w:ascii="Times New Roman" w:hAnsi="Times New Roman" w:cs="Times New Roman" w:hint="eastAsia"/>
          <w:bCs/>
          <w:sz w:val="24"/>
          <w:szCs w:val="24"/>
        </w:rPr>
        <w:t xml:space="preserve">through </w:t>
      </w:r>
      <w:r w:rsidR="00520A95">
        <w:rPr>
          <w:rFonts w:ascii="Times New Roman" w:hAnsi="Times New Roman" w:cs="Times New Roman" w:hint="eastAsia"/>
          <w:bCs/>
          <w:sz w:val="24"/>
          <w:szCs w:val="24"/>
        </w:rPr>
        <w:t>feedback</w:t>
      </w:r>
      <w:r w:rsidR="003A31A0">
        <w:rPr>
          <w:rFonts w:ascii="Times New Roman" w:hAnsi="Times New Roman" w:cs="Times New Roman" w:hint="eastAsia"/>
          <w:bCs/>
          <w:sz w:val="24"/>
          <w:szCs w:val="24"/>
        </w:rPr>
        <w:t xml:space="preserve"> </w:t>
      </w:r>
      <w:r w:rsidR="003A31A0">
        <w:rPr>
          <w:rFonts w:ascii="Times New Roman" w:hAnsi="Times New Roman" w:cs="Times New Roman"/>
          <w:bCs/>
          <w:sz w:val="24"/>
          <w:szCs w:val="24"/>
        </w:rPr>
        <w:t>learning</w:t>
      </w:r>
      <w:r w:rsidR="003A31A0">
        <w:rPr>
          <w:rFonts w:ascii="Times New Roman" w:hAnsi="Times New Roman" w:cs="Times New Roman" w:hint="eastAsia"/>
          <w:bCs/>
          <w:sz w:val="24"/>
          <w:szCs w:val="24"/>
        </w:rPr>
        <w:t xml:space="preserve"> well </w:t>
      </w:r>
      <w:r w:rsidR="008D5491">
        <w:rPr>
          <w:rFonts w:ascii="Times New Roman" w:hAnsi="Times New Roman" w:cs="Times New Roman" w:hint="eastAsia"/>
          <w:bCs/>
          <w:sz w:val="24"/>
          <w:szCs w:val="24"/>
        </w:rPr>
        <w:t>corresponds with t</w:t>
      </w:r>
      <w:r w:rsidR="008D5491" w:rsidRPr="009A277E">
        <w:rPr>
          <w:rFonts w:ascii="Times New Roman" w:hAnsi="Times New Roman" w:cs="Times New Roman"/>
          <w:bCs/>
          <w:sz w:val="24"/>
          <w:szCs w:val="24"/>
        </w:rPr>
        <w:t xml:space="preserve">he </w:t>
      </w:r>
      <w:r w:rsidR="00645544">
        <w:rPr>
          <w:rFonts w:ascii="Times New Roman" w:hAnsi="Times New Roman" w:cs="Times New Roman" w:hint="eastAsia"/>
          <w:bCs/>
          <w:sz w:val="24"/>
          <w:szCs w:val="24"/>
        </w:rPr>
        <w:t>widespread</w:t>
      </w:r>
      <w:r w:rsidR="008D5491">
        <w:rPr>
          <w:rFonts w:ascii="Times New Roman" w:hAnsi="Times New Roman" w:cs="Times New Roman" w:hint="eastAsia"/>
          <w:bCs/>
          <w:sz w:val="24"/>
          <w:szCs w:val="24"/>
        </w:rPr>
        <w:t xml:space="preserve"> reward learning in</w:t>
      </w:r>
      <w:r w:rsidR="003A31A0">
        <w:rPr>
          <w:rFonts w:ascii="Times New Roman" w:hAnsi="Times New Roman" w:cs="Times New Roman" w:hint="eastAsia"/>
          <w:bCs/>
          <w:sz w:val="24"/>
          <w:szCs w:val="24"/>
        </w:rPr>
        <w:t>herent in</w:t>
      </w:r>
      <w:r w:rsidR="008D5491">
        <w:rPr>
          <w:rFonts w:ascii="Times New Roman" w:hAnsi="Times New Roman" w:cs="Times New Roman" w:hint="eastAsia"/>
          <w:bCs/>
          <w:sz w:val="24"/>
          <w:szCs w:val="24"/>
        </w:rPr>
        <w:t xml:space="preserve"> the social world</w:t>
      </w:r>
      <w:r w:rsidR="008D5491" w:rsidRPr="00FE0A08">
        <w:rPr>
          <w:rFonts w:ascii="Times New Roman" w:hAnsi="Times New Roman" w:cs="Times New Roman" w:hint="eastAsia"/>
          <w:bCs/>
          <w:sz w:val="24"/>
          <w:szCs w:val="24"/>
        </w:rPr>
        <w:t>.</w:t>
      </w:r>
      <w:r w:rsidR="00C279A6">
        <w:rPr>
          <w:rFonts w:ascii="Times New Roman" w:hAnsi="Times New Roman" w:cs="Times New Roman" w:hint="eastAsia"/>
          <w:bCs/>
          <w:sz w:val="24"/>
          <w:szCs w:val="24"/>
        </w:rPr>
        <w:t xml:space="preserve"> </w:t>
      </w:r>
      <w:r w:rsidR="00645544">
        <w:rPr>
          <w:rFonts w:ascii="Times New Roman" w:hAnsi="Times New Roman" w:cs="Times New Roman" w:hint="eastAsia"/>
          <w:bCs/>
          <w:sz w:val="24"/>
          <w:szCs w:val="24"/>
        </w:rPr>
        <w:t>Shown by a large body of literature</w:t>
      </w:r>
      <w:r w:rsidR="00C279A6">
        <w:rPr>
          <w:rFonts w:ascii="Times New Roman" w:hAnsi="Times New Roman" w:cs="Times New Roman" w:hint="eastAsia"/>
          <w:bCs/>
          <w:sz w:val="24"/>
          <w:szCs w:val="24"/>
        </w:rPr>
        <w:t>,</w:t>
      </w:r>
      <w:r w:rsidR="008D5491" w:rsidRPr="00FE0A08">
        <w:rPr>
          <w:rFonts w:ascii="Times New Roman" w:hAnsi="Times New Roman" w:cs="Times New Roman" w:hint="eastAsia"/>
          <w:bCs/>
          <w:sz w:val="24"/>
          <w:szCs w:val="24"/>
        </w:rPr>
        <w:t xml:space="preserve"> </w:t>
      </w:r>
      <w:r w:rsidR="00C279A6">
        <w:rPr>
          <w:rFonts w:ascii="Times New Roman" w:hAnsi="Times New Roman" w:cs="Times New Roman" w:hint="eastAsia"/>
          <w:bCs/>
          <w:sz w:val="24"/>
          <w:szCs w:val="24"/>
        </w:rPr>
        <w:t>i</w:t>
      </w:r>
      <w:r w:rsidRPr="00FE0A08">
        <w:rPr>
          <w:rFonts w:ascii="Times New Roman" w:hAnsi="Times New Roman" w:cs="Times New Roman" w:hint="eastAsia"/>
          <w:bCs/>
          <w:sz w:val="24"/>
          <w:szCs w:val="24"/>
        </w:rPr>
        <w:t xml:space="preserve">ndividuals </w:t>
      </w:r>
      <w:r>
        <w:rPr>
          <w:rFonts w:ascii="Times New Roman" w:hAnsi="Times New Roman" w:cs="Times New Roman" w:hint="eastAsia"/>
          <w:bCs/>
          <w:sz w:val="24"/>
          <w:szCs w:val="24"/>
        </w:rPr>
        <w:t>are adept at identifying the attributes mostly associated with reward</w:t>
      </w:r>
      <w:r w:rsidRPr="00656DD4">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within a specific context</w:t>
      </w:r>
      <w:r w:rsidRPr="00F37BE3">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 xml:space="preserve">and engage in </w:t>
      </w:r>
      <w:r w:rsidR="00E104B2">
        <w:rPr>
          <w:rFonts w:ascii="Times New Roman" w:hAnsi="Times New Roman" w:cs="Times New Roman" w:hint="eastAsia"/>
          <w:bCs/>
          <w:sz w:val="24"/>
          <w:szCs w:val="24"/>
        </w:rPr>
        <w:t>goal-directed</w:t>
      </w:r>
      <w:r w:rsidR="00E104B2">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learning on these attributes</w:t>
      </w:r>
      <w:r w:rsidR="00E104B2" w:rsidRPr="00E104B2">
        <w:rPr>
          <w:rFonts w:ascii="Times New Roman" w:hAnsi="Times New Roman" w:cs="Times New Roman" w:hint="eastAsia"/>
          <w:bCs/>
          <w:sz w:val="24"/>
          <w:szCs w:val="24"/>
        </w:rPr>
        <w:t xml:space="preserve"> </w:t>
      </w:r>
      <w:r w:rsidR="00E104B2">
        <w:rPr>
          <w:rFonts w:ascii="Times New Roman" w:hAnsi="Times New Roman" w:cs="Times New Roman" w:hint="eastAsia"/>
          <w:bCs/>
          <w:sz w:val="24"/>
          <w:szCs w:val="24"/>
        </w:rPr>
        <w:t>rapidly</w:t>
      </w:r>
      <w:r w:rsidRPr="003F0896">
        <w:rPr>
          <w:rFonts w:ascii="Times New Roman" w:hAnsi="Times New Roman" w:cs="Times New Roman" w:hint="eastAsia"/>
          <w:bCs/>
          <w:sz w:val="24"/>
          <w:szCs w:val="24"/>
        </w:rPr>
        <w:t xml:space="preserve"> </w:t>
      </w:r>
      <w:bookmarkStart w:id="77" w:name="OLE_LINK54"/>
      <w:r>
        <w:rPr>
          <w:rFonts w:ascii="Times New Roman" w:hAnsi="Times New Roman" w:cs="Times New Roman" w:hint="eastAsia"/>
          <w:bCs/>
          <w:sz w:val="24"/>
          <w:szCs w:val="24"/>
        </w:rPr>
        <w:t>(i.e., model-based learning)</w:t>
      </w:r>
      <w:bookmarkEnd w:id="77"/>
      <w:r>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{"citationID":"mJB7gMfr","properties":{"formattedCitation":"(Behrens et al., 2008; Boorman et al., 2013)","plainCitation":"(Behrens et al., 2008; Boorman et al., 2013)","noteIndex":0},"citationItems":[{"id":277,"uris":["http://zotero.org/users/10125738/items/4B6CDVMS"],"itemData":{"id":277,"type":"article-journal","abstract":"Using a combination of computational and neuroimaging techniques, Behrens et al. address a key question in social neuroscience: how we learn to value some individuals more than others. It is clear that interactions with other individuals guide behaviour in all social animals, but it is widely held that social learning is distinct from other forms of learning in its mechanism and neural implementation, and that social learning and evaluation mechanisms compete with reward-based learning to drive behaviour. But the new study, which compared the performance of human volunteers in a decision-making task who sometimes had the benefit or disadvantage of advice from a confederate, demonstrates that social valuation is achieved using the same mechanisms that underlie the reward-based learning — that is, by associative learning.","call-number":"1","container-title":"Nature","DOI":"10.1038/nature07538","ISSN":"1476-4687","issue":"7219","language":"en","license":"2008 Macmillan Publishers Limited. All rights reserved","note":"number: 7219\npublisher: Nature Publishing Group","page":"245-249","source":"69.504","title":"Associative learning of social value","volume":"456","author":[{"family":"Behrens","given":"Timothy E. J."},{"family":"Hunt","given":"Laurence T."},{"family":"Woolrich","given":"Mark W."},{"family":"Rushworth","given":"Matthew F. S."}],"issued":{"date-parts":[["2008",11]]}}},{"id":278,"uris":["http://zotero.org/users/10125738/items/A3AHMBSM"],"itemData":{"id":278,"type":"article-journal","abstract":"Evaluating the abilities of others is fundamental for successful economic and social behavior. We investigated the computational and neurobiological basis of ability tracking by designing an fMRI task that required participants to use and update estimates of both people and algorithms’ expertise through observation of their predictions. Behaviorally, we find a model-based algorithm characterized subject predictions better than several alternative models. Notably, when the agent’s prediction was concordant rather than discordant with the subject’s own likely prediction, participants credited people more than algorithms for correct predictions and penalized them less for incorrect predictions. Neurally, many components of the mentalizing network—medial prefrontal cortex, anterior cingulate gyrus, temporoparietal junction, and precuneus—represented or updated expertise beliefs about both people and algorithms. Moreover, activity in lateral orbitofrontal and medial prefrontal cortex reflected behavioral differences in learning about people and algorithms. These findings provide basic insights into the neural basis of social learning.","container-title":"Neuron","DOI":"10.1016/j.neuron.2013.10.024","ISSN":"0896-6273","issue":"6","journalAbbreviation":"Neuron","language":"en","page":"1558-1571","source":"ScienceDirect","title":"The Behavioral and Neural Mechanisms Underlying the Tracking of Expertise","volume":"80","author":[{"family":"Boorman","given":"Erie D."},{"family":"O’Doherty","given":"John P."},{"family":"Adolphs","given":"Ralph"},{"family":"Rangel","given":"Antonio"}],"issued":{"date-parts":[["2013",12,18]]}}}],"schema":"https://github.com/citation-style-language/schema/raw/master/csl-citation.json"} </w:instrText>
      </w:r>
      <w:r>
        <w:rPr>
          <w:rFonts w:ascii="Times New Roman" w:hAnsi="Times New Roman" w:cs="Times New Roman"/>
          <w:bCs/>
          <w:sz w:val="24"/>
          <w:szCs w:val="24"/>
        </w:rPr>
        <w:fldChar w:fldCharType="separate"/>
      </w:r>
      <w:r w:rsidRPr="003F0896">
        <w:rPr>
          <w:rFonts w:ascii="Times New Roman" w:hAnsi="Times New Roman" w:cs="Times New Roman" w:hint="eastAsia"/>
          <w:sz w:val="24"/>
        </w:rPr>
        <w:t>(Behrens et al., 2008; Boorman et al., 2013)</w:t>
      </w:r>
      <w:r>
        <w:rPr>
          <w:rFonts w:ascii="Times New Roman" w:hAnsi="Times New Roman" w:cs="Times New Roman"/>
          <w:bCs/>
          <w:sz w:val="24"/>
          <w:szCs w:val="24"/>
        </w:rPr>
        <w:fldChar w:fldCharType="end"/>
      </w:r>
      <w:r>
        <w:rPr>
          <w:rFonts w:ascii="Times New Roman" w:hAnsi="Times New Roman" w:cs="Times New Roman" w:hint="eastAsia"/>
          <w:bCs/>
          <w:sz w:val="24"/>
          <w:szCs w:val="24"/>
        </w:rPr>
        <w:t>. E</w:t>
      </w:r>
      <w:r w:rsidRPr="00F04C5C">
        <w:rPr>
          <w:rFonts w:ascii="Times New Roman" w:hAnsi="Times New Roman" w:cs="Times New Roman"/>
          <w:bCs/>
          <w:sz w:val="24"/>
          <w:szCs w:val="24"/>
        </w:rPr>
        <w:t xml:space="preserve">ven </w:t>
      </w:r>
      <w:r>
        <w:rPr>
          <w:rFonts w:ascii="Times New Roman" w:hAnsi="Times New Roman" w:cs="Times New Roman" w:hint="eastAsia"/>
          <w:bCs/>
          <w:sz w:val="24"/>
          <w:szCs w:val="24"/>
        </w:rPr>
        <w:t xml:space="preserve">when the generative structures of reward are latent, individuals can </w:t>
      </w:r>
      <w:r w:rsidR="00E104B2">
        <w:rPr>
          <w:rFonts w:ascii="Times New Roman" w:hAnsi="Times New Roman" w:cs="Times New Roman" w:hint="eastAsia"/>
          <w:bCs/>
          <w:sz w:val="24"/>
          <w:szCs w:val="24"/>
        </w:rPr>
        <w:t xml:space="preserve">trial-by-error </w:t>
      </w:r>
      <w:r>
        <w:rPr>
          <w:rFonts w:ascii="Times New Roman" w:hAnsi="Times New Roman" w:cs="Times New Roman" w:hint="eastAsia"/>
          <w:bCs/>
          <w:sz w:val="24"/>
          <w:szCs w:val="24"/>
        </w:rPr>
        <w:t xml:space="preserve">infer which object is rewarding </w:t>
      </w:r>
      <w:r w:rsidR="00E104B2">
        <w:rPr>
          <w:rFonts w:ascii="Times New Roman" w:hAnsi="Times New Roman" w:cs="Times New Roman" w:hint="eastAsia"/>
          <w:bCs/>
          <w:sz w:val="24"/>
          <w:szCs w:val="24"/>
        </w:rPr>
        <w:t xml:space="preserve">quickly </w:t>
      </w:r>
      <w:r w:rsidR="0072552C">
        <w:rPr>
          <w:rFonts w:ascii="Times New Roman" w:hAnsi="Times New Roman" w:cs="Times New Roman" w:hint="eastAsia"/>
          <w:bCs/>
          <w:sz w:val="24"/>
          <w:szCs w:val="24"/>
        </w:rPr>
        <w:t>through</w:t>
      </w:r>
      <w:r>
        <w:rPr>
          <w:rFonts w:ascii="Times New Roman" w:hAnsi="Times New Roman" w:cs="Times New Roman" w:hint="eastAsia"/>
          <w:bCs/>
          <w:sz w:val="24"/>
          <w:szCs w:val="24"/>
        </w:rPr>
        <w:t xml:space="preserve"> model-based learning</w:t>
      </w:r>
      <w:r w:rsidR="0061393B">
        <w:rPr>
          <w:rFonts w:ascii="Times New Roman" w:hAnsi="Times New Roman" w:cs="Times New Roman" w:hint="eastAsia"/>
          <w:bCs/>
          <w:sz w:val="24"/>
          <w:szCs w:val="24"/>
        </w:rPr>
        <w:t xml:space="preserve"> </w:t>
      </w:r>
      <w:r>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{"citationID":"AMhFqgXz","properties":{"formattedCitation":"(Hackel et al., 2020; Hackel &amp; Kalkstein, 2023)","plainCitation":"(Hackel et al., 2020; Hackel &amp; Kalkstein, 2023)","noteIndex":0},"citationItems":[{"id":305,"uris":["http://zotero.org/users/10125738/items/DR78TNQY"],"itemData":{"id":305,"type":"article-journal","abstract":"People learn about the world by making choices and experiencing feedback—a process characterized by models of reinforcement learning in which people learn to associate their actions with rewarding outcomes. Although reinforcement models provide compelling accounts of feedback-based learning in nonsocial contexts, social interactions typically involve inferences of others' trait characteristics, which may be independent of their reward value. As a result, people may learn diﬀerently about humans and nonhumans through reinforcement. In two experiments (and a pilot study), participants interacted with human partners or slot machines that shared money. Computational modeling of behavior revealed diﬀerent patterns of learning for humans and non-humans: participants relied more on feedback indicating trait generosity (relative to monetary reward) when learning about humans but relied more on monetary reward (relative to generosity) when learning about slots. Furthermore, this pattern of learning had implications for attitudes: whereas participants preferred generous humans, they preferred rewarding slot machines, relative to their respective counterparts. These ﬁndings reveal a distinct role for reinforcement learning in social cognition, showing that humans preferentially form abstract trait inferences about other people through feedback in addition to reward associations.","container-title":"Journal of Experimental Social Psychology","DOI":"10.1016/j.jesp.2019.103948","ISSN":"00221031","journalAbbreviation":"Journal of Experimental Social Psychology","language":"en","page":"103948","source":"DOI.org (Crossref)","title":"Reinforcement learning in social interaction: The distinguishing role of trait inference","title-short":"Reinforcement learning in social interaction","volume":"88","author":[{"family":"Hackel","given":"Leor M."},{"family":"Mende-Siedlecki","given":"Peter"},{"family":"Amodio","given":"David M."}],"issued":{"date-parts":[["2020",5]]}}},{"id":1984,"uris":["http://zotero.org/users/10125738/items/8AE375TG"],"itemData":{"id":1984,"type":"article-journal","abstract":"Humans often generalize rewarding experiences across abstract social roles. Theories of reward learning suggest that people generalize through model-based learning, but such learning is cognitively costly. Why do people seem to generalize across social roles with ease? Humans are social experts who easily recognize social roles that reflect familiar semantic concepts (e.g., “helper” or “teacher”). People may associate these roles with model-free reward (e.g., learning that helpers are rewarding), allowing them to generalize easily (e.g., interacting with novel individuals identified as helpers). In four online experiments with U.S. adults ( N = 577), we found evidence that social concepts ease complex learning (people generalize more and at faster speed) and that people attach reward directly to abstract roles (they generalize even when roles are unrelated to task structure). These results demonstrate how familiar concepts allow complex behavior to emerge from simple strategies, highlighting social interaction as a prototype for studying cognitive ease in the face of environmental complexity.","container-title":"Psychological Science","DOI":"10.1177/09567976231180587","ISSN":"0956-7976, 1467-9280","issue":"9","journalAbbreviation":"Psychol Sci","language":"en","page":"968-983","source":"8.2","title":"Social Concepts Simplify Complex Reinforcement Learning","volume":"34","author":[{"family":"Hackel","given":"Leor M."},{"family":"Kalkstein","given":"David A."}],"issued":{"date-parts":[["2023",9]]}}}],"schema":"https://github.com/citation-style-language/schema/raw/master/csl-citation.json"} </w:instrText>
      </w:r>
      <w:r>
        <w:rPr>
          <w:rFonts w:ascii="Times New Roman" w:hAnsi="Times New Roman" w:cs="Times New Roman"/>
          <w:bCs/>
          <w:sz w:val="24"/>
          <w:szCs w:val="24"/>
        </w:rPr>
        <w:fldChar w:fldCharType="separate"/>
      </w:r>
      <w:r w:rsidRPr="003F0896">
        <w:rPr>
          <w:rFonts w:ascii="Times New Roman" w:hAnsi="Times New Roman" w:cs="Times New Roman" w:hint="eastAsia"/>
          <w:sz w:val="24"/>
        </w:rPr>
        <w:t>(Hackel et al., 2020; Hackel &amp; Kalkstein, 2023)</w:t>
      </w:r>
      <w:r>
        <w:rPr>
          <w:rFonts w:ascii="Times New Roman" w:hAnsi="Times New Roman" w:cs="Times New Roman"/>
          <w:bCs/>
          <w:sz w:val="24"/>
          <w:szCs w:val="24"/>
        </w:rPr>
        <w:fldChar w:fldCharType="end"/>
      </w:r>
      <w:r w:rsidRPr="00F04C5C">
        <w:rPr>
          <w:rFonts w:ascii="Times New Roman" w:hAnsi="Times New Roman" w:cs="Times New Roman"/>
          <w:bCs/>
          <w:sz w:val="24"/>
          <w:szCs w:val="24"/>
        </w:rPr>
        <w:t>.</w:t>
      </w:r>
      <w:r>
        <w:rPr>
          <w:rFonts w:ascii="Times New Roman" w:hAnsi="Times New Roman" w:cs="Times New Roman" w:hint="eastAsia"/>
          <w:bCs/>
          <w:sz w:val="24"/>
          <w:szCs w:val="24"/>
        </w:rPr>
        <w:t xml:space="preserve"> </w:t>
      </w:r>
      <w:r w:rsidR="00C333D6">
        <w:rPr>
          <w:rFonts w:ascii="Times New Roman" w:hAnsi="Times New Roman" w:cs="Times New Roman" w:hint="eastAsia"/>
          <w:bCs/>
          <w:sz w:val="24"/>
          <w:szCs w:val="24"/>
        </w:rPr>
        <w:t xml:space="preserve">Consequently, these </w:t>
      </w:r>
      <w:r w:rsidR="00DA5CDA">
        <w:rPr>
          <w:rFonts w:ascii="Times New Roman" w:hAnsi="Times New Roman" w:cs="Times New Roman" w:hint="eastAsia"/>
          <w:bCs/>
          <w:sz w:val="24"/>
          <w:szCs w:val="24"/>
        </w:rPr>
        <w:t>latent learning processes</w:t>
      </w:r>
      <w:r w:rsidR="00C333D6">
        <w:rPr>
          <w:rFonts w:ascii="Times New Roman" w:hAnsi="Times New Roman" w:cs="Times New Roman" w:hint="eastAsia"/>
          <w:bCs/>
          <w:sz w:val="24"/>
          <w:szCs w:val="24"/>
        </w:rPr>
        <w:t xml:space="preserve"> </w:t>
      </w:r>
      <w:r w:rsidR="00C333D6" w:rsidRPr="009A277E">
        <w:rPr>
          <w:rFonts w:ascii="Times New Roman" w:hAnsi="Times New Roman" w:cs="Times New Roman"/>
          <w:bCs/>
          <w:sz w:val="24"/>
          <w:szCs w:val="24"/>
        </w:rPr>
        <w:t xml:space="preserve">proficiently </w:t>
      </w:r>
      <w:r w:rsidR="0061393B">
        <w:rPr>
          <w:rFonts w:ascii="Times New Roman" w:hAnsi="Times New Roman" w:cs="Times New Roman" w:hint="eastAsia"/>
          <w:bCs/>
          <w:sz w:val="24"/>
          <w:szCs w:val="24"/>
        </w:rPr>
        <w:t>direct</w:t>
      </w:r>
      <w:r w:rsidR="00DA5CDA">
        <w:rPr>
          <w:rFonts w:ascii="Times New Roman" w:hAnsi="Times New Roman" w:cs="Times New Roman" w:hint="eastAsia"/>
          <w:bCs/>
          <w:sz w:val="24"/>
          <w:szCs w:val="24"/>
        </w:rPr>
        <w:t xml:space="preserve"> and </w:t>
      </w:r>
      <w:r w:rsidR="00C333D6">
        <w:rPr>
          <w:rFonts w:ascii="Times New Roman" w:hAnsi="Times New Roman" w:cs="Times New Roman" w:hint="eastAsia"/>
          <w:bCs/>
          <w:sz w:val="24"/>
          <w:szCs w:val="24"/>
        </w:rPr>
        <w:t>optimize</w:t>
      </w:r>
      <w:r w:rsidR="00C333D6" w:rsidRPr="009A277E">
        <w:rPr>
          <w:rFonts w:ascii="Times New Roman" w:hAnsi="Times New Roman" w:cs="Times New Roman"/>
          <w:bCs/>
          <w:sz w:val="24"/>
          <w:szCs w:val="24"/>
        </w:rPr>
        <w:t xml:space="preserve"> </w:t>
      </w:r>
      <w:r w:rsidR="00C333D6">
        <w:rPr>
          <w:rFonts w:ascii="Times New Roman" w:hAnsi="Times New Roman" w:cs="Times New Roman" w:hint="eastAsia"/>
          <w:bCs/>
          <w:sz w:val="24"/>
          <w:szCs w:val="24"/>
        </w:rPr>
        <w:t>our</w:t>
      </w:r>
      <w:r w:rsidR="00C333D6" w:rsidRPr="009A277E">
        <w:rPr>
          <w:rFonts w:ascii="Times New Roman" w:hAnsi="Times New Roman" w:cs="Times New Roman"/>
          <w:bCs/>
          <w:sz w:val="24"/>
          <w:szCs w:val="24"/>
        </w:rPr>
        <w:t xml:space="preserve"> behaviors</w:t>
      </w:r>
      <w:r w:rsidR="00C333D6">
        <w:rPr>
          <w:rFonts w:ascii="Times New Roman" w:hAnsi="Times New Roman" w:cs="Times New Roman" w:hint="eastAsia"/>
          <w:bCs/>
          <w:sz w:val="24"/>
          <w:szCs w:val="24"/>
        </w:rPr>
        <w:t xml:space="preserve"> within interactions</w:t>
      </w:r>
      <w:r w:rsidR="00F76022">
        <w:rPr>
          <w:rFonts w:ascii="Times New Roman" w:hAnsi="Times New Roman" w:cs="Times New Roman" w:hint="eastAsia"/>
          <w:bCs/>
          <w:sz w:val="24"/>
          <w:szCs w:val="24"/>
        </w:rPr>
        <w:t xml:space="preserve"> where potential reward embedded</w:t>
      </w:r>
      <w:r w:rsidR="00C333D6">
        <w:rPr>
          <w:rFonts w:ascii="Times New Roman" w:hAnsi="Times New Roman" w:cs="Times New Roman" w:hint="eastAsia"/>
          <w:bCs/>
          <w:sz w:val="24"/>
          <w:szCs w:val="24"/>
        </w:rPr>
        <w:t>.</w:t>
      </w:r>
      <w:r w:rsidR="0061393B">
        <w:rPr>
          <w:rFonts w:ascii="Times New Roman" w:hAnsi="Times New Roman" w:cs="Times New Roman" w:hint="eastAsia"/>
          <w:bCs/>
          <w:sz w:val="24"/>
          <w:szCs w:val="24"/>
        </w:rPr>
        <w:t xml:space="preserve"> </w:t>
      </w:r>
      <w:bookmarkStart w:id="78" w:name="OLE_LINK66"/>
      <w:bookmarkEnd w:id="76"/>
      <w:r w:rsidR="00536EBB" w:rsidRPr="00FE0A08">
        <w:rPr>
          <w:rFonts w:ascii="Times New Roman" w:hAnsi="Times New Roman" w:cs="Times New Roman" w:hint="eastAsia"/>
          <w:bCs/>
          <w:sz w:val="24"/>
          <w:szCs w:val="24"/>
        </w:rPr>
        <w:t xml:space="preserve">Additionally, </w:t>
      </w:r>
      <w:r w:rsidR="00536EBB" w:rsidRPr="00FE0A08">
        <w:rPr>
          <w:rFonts w:ascii="Times New Roman" w:hAnsi="Times New Roman" w:cs="Times New Roman"/>
          <w:bCs/>
          <w:sz w:val="24"/>
          <w:szCs w:val="24"/>
        </w:rPr>
        <w:t>we observe</w:t>
      </w:r>
      <w:r w:rsidR="00536EBB" w:rsidRPr="00FE0A08">
        <w:rPr>
          <w:rFonts w:ascii="Times New Roman" w:hAnsi="Times New Roman" w:cs="Times New Roman" w:hint="eastAsia"/>
          <w:bCs/>
          <w:sz w:val="24"/>
          <w:szCs w:val="24"/>
        </w:rPr>
        <w:t>d that advisors exhibit</w:t>
      </w:r>
      <w:r w:rsidR="00536EBB" w:rsidRPr="00FE0A08">
        <w:rPr>
          <w:rFonts w:ascii="Times New Roman" w:hAnsi="Times New Roman" w:cs="Times New Roman"/>
          <w:bCs/>
          <w:sz w:val="24"/>
          <w:szCs w:val="24"/>
        </w:rPr>
        <w:t xml:space="preserve"> a rigidity in giving aligned advice</w:t>
      </w:r>
      <w:r w:rsidR="00536EBB" w:rsidRPr="00FE0A08">
        <w:rPr>
          <w:rFonts w:ascii="Times New Roman" w:hAnsi="Times New Roman" w:cs="Times New Roman" w:hint="eastAsia"/>
          <w:bCs/>
          <w:sz w:val="24"/>
          <w:szCs w:val="24"/>
        </w:rPr>
        <w:t>.</w:t>
      </w:r>
      <w:r w:rsidR="00536EBB" w:rsidRPr="00FE0A08">
        <w:t xml:space="preserve"> </w:t>
      </w:r>
      <w:r w:rsidR="00536EBB" w:rsidRPr="00FE0A08">
        <w:rPr>
          <w:rFonts w:ascii="Times New Roman" w:hAnsi="Times New Roman" w:cs="Times New Roman"/>
          <w:bCs/>
          <w:sz w:val="24"/>
          <w:szCs w:val="24"/>
        </w:rPr>
        <w:t>This appears to contradict the</w:t>
      </w:r>
      <w:r w:rsidR="00536EBB" w:rsidRPr="00FE0A08">
        <w:rPr>
          <w:rFonts w:ascii="Times New Roman" w:hAnsi="Times New Roman" w:cs="Times New Roman" w:hint="eastAsia"/>
          <w:bCs/>
          <w:sz w:val="24"/>
          <w:szCs w:val="24"/>
        </w:rPr>
        <w:t xml:space="preserve"> intention</w:t>
      </w:r>
      <w:r w:rsidR="00536EBB" w:rsidRPr="00FE0A08">
        <w:rPr>
          <w:rFonts w:ascii="Times New Roman" w:hAnsi="Times New Roman" w:cs="Times New Roman"/>
          <w:bCs/>
          <w:sz w:val="24"/>
          <w:szCs w:val="24"/>
        </w:rPr>
        <w:t xml:space="preserve"> </w:t>
      </w:r>
      <w:r w:rsidR="00536EBB" w:rsidRPr="00FE0A08">
        <w:rPr>
          <w:rFonts w:ascii="Times New Roman" w:hAnsi="Times New Roman" w:cs="Times New Roman" w:hint="eastAsia"/>
          <w:bCs/>
          <w:sz w:val="24"/>
          <w:szCs w:val="24"/>
        </w:rPr>
        <w:t>to</w:t>
      </w:r>
      <w:r w:rsidR="00536EBB" w:rsidRPr="00FE0A08">
        <w:rPr>
          <w:rFonts w:ascii="Times New Roman" w:hAnsi="Times New Roman" w:cs="Times New Roman"/>
          <w:bCs/>
          <w:sz w:val="24"/>
          <w:szCs w:val="24"/>
        </w:rPr>
        <w:t xml:space="preserve"> maximiz</w:t>
      </w:r>
      <w:r w:rsidR="00536EBB" w:rsidRPr="00FE0A08">
        <w:rPr>
          <w:rFonts w:ascii="Times New Roman" w:hAnsi="Times New Roman" w:cs="Times New Roman" w:hint="eastAsia"/>
          <w:bCs/>
          <w:sz w:val="24"/>
          <w:szCs w:val="24"/>
        </w:rPr>
        <w:t>e</w:t>
      </w:r>
      <w:r w:rsidR="00536EBB" w:rsidRPr="00FE0A08">
        <w:rPr>
          <w:rFonts w:ascii="Times New Roman" w:hAnsi="Times New Roman" w:cs="Times New Roman"/>
          <w:bCs/>
          <w:sz w:val="24"/>
          <w:szCs w:val="24"/>
        </w:rPr>
        <w:t xml:space="preserve"> acceptance. </w:t>
      </w:r>
      <w:r w:rsidR="00536EBB" w:rsidRPr="00FE0A08">
        <w:rPr>
          <w:rFonts w:ascii="Times New Roman" w:hAnsi="Times New Roman" w:cs="Times New Roman" w:hint="eastAsia"/>
          <w:bCs/>
          <w:sz w:val="24"/>
          <w:szCs w:val="24"/>
        </w:rPr>
        <w:t xml:space="preserve">In fact, this </w:t>
      </w:r>
      <w:r w:rsidR="00536EBB" w:rsidRPr="00FE0A08">
        <w:rPr>
          <w:rFonts w:ascii="Times New Roman" w:hAnsi="Times New Roman" w:cs="Times New Roman"/>
          <w:bCs/>
          <w:sz w:val="24"/>
          <w:szCs w:val="24"/>
        </w:rPr>
        <w:t xml:space="preserve">rigidity </w:t>
      </w:r>
      <w:r w:rsidR="00536EBB" w:rsidRPr="00FE0A08">
        <w:rPr>
          <w:rFonts w:ascii="Times New Roman" w:hAnsi="Times New Roman" w:cs="Times New Roman" w:hint="eastAsia"/>
          <w:bCs/>
          <w:sz w:val="24"/>
          <w:szCs w:val="24"/>
        </w:rPr>
        <w:t xml:space="preserve">was shown to be a result of </w:t>
      </w:r>
      <w:r w:rsidR="00EC75F6" w:rsidRPr="00FE0A08">
        <w:rPr>
          <w:rFonts w:ascii="Times New Roman" w:hAnsi="Times New Roman" w:cs="Times New Roman" w:hint="eastAsia"/>
          <w:bCs/>
          <w:sz w:val="24"/>
          <w:szCs w:val="24"/>
        </w:rPr>
        <w:t>learning</w:t>
      </w:r>
      <w:r w:rsidR="00EC75F6">
        <w:rPr>
          <w:rFonts w:ascii="Times New Roman" w:hAnsi="Times New Roman" w:cs="Times New Roman" w:hint="eastAsia"/>
          <w:bCs/>
          <w:sz w:val="24"/>
          <w:szCs w:val="24"/>
        </w:rPr>
        <w:t xml:space="preserve"> </w:t>
      </w:r>
      <w:r w:rsidR="00536EBB" w:rsidRPr="00FE0A08">
        <w:rPr>
          <w:rFonts w:ascii="Times New Roman" w:hAnsi="Times New Roman" w:cs="Times New Roman" w:hint="eastAsia"/>
          <w:bCs/>
          <w:sz w:val="24"/>
          <w:szCs w:val="24"/>
        </w:rPr>
        <w:t>bias</w:t>
      </w:r>
      <w:r w:rsidR="00B86776">
        <w:rPr>
          <w:rFonts w:ascii="Times New Roman" w:hAnsi="Times New Roman" w:cs="Times New Roman" w:hint="eastAsia"/>
          <w:bCs/>
          <w:sz w:val="24"/>
          <w:szCs w:val="24"/>
        </w:rPr>
        <w:t>es</w:t>
      </w:r>
      <w:r w:rsidR="00EC75F6">
        <w:rPr>
          <w:rFonts w:ascii="Times New Roman" w:hAnsi="Times New Roman" w:cs="Times New Roman" w:hint="eastAsia"/>
          <w:bCs/>
          <w:sz w:val="24"/>
          <w:szCs w:val="24"/>
        </w:rPr>
        <w:t xml:space="preserve"> in the advice interaction</w:t>
      </w:r>
      <w:r w:rsidR="00536EBB" w:rsidRPr="00FE0A08">
        <w:rPr>
          <w:rFonts w:ascii="Times New Roman" w:hAnsi="Times New Roman" w:cs="Times New Roman" w:hint="eastAsia"/>
          <w:bCs/>
          <w:sz w:val="24"/>
          <w:szCs w:val="24"/>
        </w:rPr>
        <w:t>: a</w:t>
      </w:r>
      <w:r w:rsidR="00536EBB" w:rsidRPr="00FE0A08">
        <w:rPr>
          <w:rFonts w:ascii="Times New Roman" w:hAnsi="Times New Roman" w:cs="Times New Roman"/>
          <w:bCs/>
          <w:sz w:val="24"/>
          <w:szCs w:val="24"/>
        </w:rPr>
        <w:t xml:space="preserve">dvisors </w:t>
      </w:r>
      <w:r w:rsidR="00E00867">
        <w:rPr>
          <w:rFonts w:ascii="Times New Roman" w:hAnsi="Times New Roman" w:cs="Times New Roman" w:hint="eastAsia"/>
          <w:bCs/>
          <w:sz w:val="24"/>
          <w:szCs w:val="24"/>
        </w:rPr>
        <w:t>incline to</w:t>
      </w:r>
      <w:r w:rsidR="00536EBB" w:rsidRPr="00FE0A08">
        <w:rPr>
          <w:rFonts w:ascii="Times New Roman" w:hAnsi="Times New Roman" w:cs="Times New Roman"/>
          <w:bCs/>
          <w:sz w:val="24"/>
          <w:szCs w:val="24"/>
        </w:rPr>
        <w:t xml:space="preserve"> learn</w:t>
      </w:r>
      <w:r w:rsidR="00E00867">
        <w:rPr>
          <w:rFonts w:ascii="Times New Roman" w:hAnsi="Times New Roman" w:cs="Times New Roman" w:hint="eastAsia"/>
          <w:bCs/>
          <w:sz w:val="24"/>
          <w:szCs w:val="24"/>
        </w:rPr>
        <w:t xml:space="preserve"> more</w:t>
      </w:r>
      <w:r w:rsidR="00536EBB" w:rsidRPr="00FE0A08">
        <w:rPr>
          <w:rFonts w:ascii="Times New Roman" w:hAnsi="Times New Roman" w:cs="Times New Roman"/>
          <w:bCs/>
          <w:sz w:val="24"/>
          <w:szCs w:val="24"/>
        </w:rPr>
        <w:t xml:space="preserve"> </w:t>
      </w:r>
      <w:r w:rsidR="00EC75F6">
        <w:rPr>
          <w:rFonts w:ascii="Times New Roman" w:hAnsi="Times New Roman" w:cs="Times New Roman" w:hint="eastAsia"/>
          <w:bCs/>
          <w:sz w:val="24"/>
          <w:szCs w:val="24"/>
        </w:rPr>
        <w:t>of</w:t>
      </w:r>
      <w:r w:rsidR="00536EBB" w:rsidRPr="00FE0A08">
        <w:rPr>
          <w:rFonts w:ascii="Times New Roman" w:hAnsi="Times New Roman" w:cs="Times New Roman"/>
          <w:bCs/>
          <w:sz w:val="24"/>
          <w:szCs w:val="24"/>
        </w:rPr>
        <w:t xml:space="preserve"> acceptance and learn</w:t>
      </w:r>
      <w:r w:rsidR="00E00867">
        <w:rPr>
          <w:rFonts w:ascii="Times New Roman" w:hAnsi="Times New Roman" w:cs="Times New Roman" w:hint="eastAsia"/>
          <w:bCs/>
          <w:sz w:val="24"/>
          <w:szCs w:val="24"/>
        </w:rPr>
        <w:t xml:space="preserve"> less</w:t>
      </w:r>
      <w:r w:rsidR="00536EBB" w:rsidRPr="00FE0A08">
        <w:rPr>
          <w:rFonts w:ascii="Times New Roman" w:hAnsi="Times New Roman" w:cs="Times New Roman"/>
          <w:bCs/>
          <w:sz w:val="24"/>
          <w:szCs w:val="24"/>
        </w:rPr>
        <w:t xml:space="preserve"> </w:t>
      </w:r>
      <w:r w:rsidR="00EC75F6">
        <w:rPr>
          <w:rFonts w:ascii="Times New Roman" w:hAnsi="Times New Roman" w:cs="Times New Roman" w:hint="eastAsia"/>
          <w:bCs/>
          <w:sz w:val="24"/>
          <w:szCs w:val="24"/>
        </w:rPr>
        <w:t>of</w:t>
      </w:r>
      <w:r w:rsidR="00536EBB" w:rsidRPr="00FE0A08">
        <w:rPr>
          <w:rFonts w:ascii="Times New Roman" w:hAnsi="Times New Roman" w:cs="Times New Roman"/>
          <w:bCs/>
          <w:sz w:val="24"/>
          <w:szCs w:val="24"/>
        </w:rPr>
        <w:t xml:space="preserve"> rejection following aligned advice.</w:t>
      </w:r>
      <w:r w:rsidR="00536EBB" w:rsidRPr="00FE0A08">
        <w:rPr>
          <w:rFonts w:ascii="Times New Roman" w:hAnsi="Times New Roman" w:cs="Times New Roman" w:hint="eastAsia"/>
          <w:bCs/>
          <w:sz w:val="24"/>
          <w:szCs w:val="24"/>
        </w:rPr>
        <w:t xml:space="preserve"> </w:t>
      </w:r>
      <w:bookmarkStart w:id="79" w:name="OLE_LINK61"/>
      <w:r w:rsidR="00536EBB" w:rsidRPr="00FE0A08">
        <w:rPr>
          <w:rFonts w:ascii="Times New Roman" w:hAnsi="Times New Roman" w:cs="Times New Roman" w:hint="eastAsia"/>
          <w:bCs/>
          <w:sz w:val="24"/>
          <w:szCs w:val="24"/>
        </w:rPr>
        <w:t>This observation echoes</w:t>
      </w:r>
      <w:r w:rsidR="00536EBB" w:rsidRPr="00FE0A08">
        <w:rPr>
          <w:rFonts w:ascii="Times New Roman" w:hAnsi="Times New Roman" w:cs="Times New Roman"/>
          <w:bCs/>
          <w:sz w:val="24"/>
          <w:szCs w:val="24"/>
        </w:rPr>
        <w:t xml:space="preserve"> </w:t>
      </w:r>
      <w:r w:rsidR="00536EBB" w:rsidRPr="00FE0A08">
        <w:rPr>
          <w:rFonts w:ascii="Times New Roman" w:hAnsi="Times New Roman" w:cs="Times New Roman" w:hint="eastAsia"/>
          <w:bCs/>
          <w:sz w:val="24"/>
          <w:szCs w:val="24"/>
        </w:rPr>
        <w:t xml:space="preserve">with the </w:t>
      </w:r>
      <w:r w:rsidR="00536EBB" w:rsidRPr="00FE0A08">
        <w:rPr>
          <w:rFonts w:ascii="Times New Roman" w:hAnsi="Times New Roman" w:cs="Times New Roman"/>
          <w:bCs/>
          <w:sz w:val="24"/>
          <w:szCs w:val="24"/>
        </w:rPr>
        <w:t>confirmation bias</w:t>
      </w:r>
      <w:r w:rsidR="00536EBB" w:rsidRPr="00FE0A08">
        <w:rPr>
          <w:rFonts w:ascii="Times New Roman" w:hAnsi="Times New Roman" w:cs="Times New Roman" w:hint="eastAsia"/>
          <w:bCs/>
          <w:sz w:val="24"/>
          <w:szCs w:val="24"/>
        </w:rPr>
        <w:t xml:space="preserve"> </w:t>
      </w:r>
      <w:r w:rsidR="00536EBB" w:rsidRPr="00FE0A08">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{"citationID":"iwehZVGE","properties":{"formattedCitation":"(Nickerson, 1998; Plous, 1993)","plainCitation":"(Nickerson, 1998; Plous, 1993)","noteIndex":0},"citationItems":[{"id":1893,"uris":["http://zotero.org/users/10125738/items/RZGJFMXN"],"itemData":{"id":1893,"type":"article-journal","abstract":"Confirmation bias, as the term is typically used in the psychological literature, connotes the seeking or interpreting of evidence in ways that are partial to existing beliefs, expectations, or a hypothesis in hand. The author reviews evidence of such a bias in a variety of guises and gives examples of its operation in several practical contexts. Possible explanations are considered, and the question of its utility or disutility is discussed.","container-title":"Review of General Psychology","DOI":"10.1037/1089-2680.2.2.175","ISSN":"1089-2680","issue":"2","language":"en","note":"publisher: SAGE Publications Inc","page":"175-220","source":"4.2","title":"Confirmation Bias: A Ubiquitous Phenomenon in Many Guises","title-short":"Confirmation Bias","volume":"2","author":[{"family":"Nickerson","given":"Raymond S."}],"issued":{"date-parts":[["1998",6,1]]}}},{"id":1928,"uris":["http://zotero.org/users/10125738/items/SPURH95R"],"itemData":{"id":1928,"type":"book","abstract":"How do people make decisions? How do they sift through the information without drowning in a sea of alternatives? And what are the factors that lead them in a certain direction?  This book offers some tentative answers. It is a book intended for nonspecialists who would like an introduction to psychological research on judgment and decision making. The focus is on experimental findings rather than psychological theory, surprising conclusions rather than intuitions, and descriptive prose rather than mathematics. (PsycINFO Database Record (c) 2016 APA, all rights reserved)","event-place":"New York, NY, England","ISBN":"978-0-07-050477-6","publisher":"Mcgraw-Hill Book Company","publisher-place":"New York, NY, England","source":"APA PsycNet","title":"The psychology of judgment and decision making","author":[{"family":"Plous","given":"Scott"}],"issued":{"date-parts":[["1993"]]}},"label":"page"}],"schema":"https://github.com/citation-style-language/schema/raw/master/csl-citation.json"} </w:instrText>
      </w:r>
      <w:r w:rsidR="00536EBB" w:rsidRPr="00FE0A08">
        <w:rPr>
          <w:rFonts w:ascii="Times New Roman" w:hAnsi="Times New Roman" w:cs="Times New Roman"/>
          <w:bCs/>
          <w:sz w:val="24"/>
          <w:szCs w:val="24"/>
        </w:rPr>
        <w:fldChar w:fldCharType="separate"/>
      </w:r>
      <w:r w:rsidR="00536EBB" w:rsidRPr="00FE0A08">
        <w:rPr>
          <w:rFonts w:ascii="Times New Roman" w:hAnsi="Times New Roman" w:cs="Times New Roman"/>
          <w:sz w:val="24"/>
        </w:rPr>
        <w:t xml:space="preserve">(Nickerson, 1998; </w:t>
      </w:r>
      <w:proofErr w:type="spellStart"/>
      <w:r w:rsidR="00536EBB" w:rsidRPr="00FE0A08">
        <w:rPr>
          <w:rFonts w:ascii="Times New Roman" w:hAnsi="Times New Roman" w:cs="Times New Roman"/>
          <w:sz w:val="24"/>
        </w:rPr>
        <w:t>Plous</w:t>
      </w:r>
      <w:proofErr w:type="spellEnd"/>
      <w:r w:rsidR="00536EBB" w:rsidRPr="00FE0A08">
        <w:rPr>
          <w:rFonts w:ascii="Times New Roman" w:hAnsi="Times New Roman" w:cs="Times New Roman"/>
          <w:sz w:val="24"/>
        </w:rPr>
        <w:t>, 1993)</w:t>
      </w:r>
      <w:r w:rsidR="00536EBB" w:rsidRPr="00FE0A08">
        <w:rPr>
          <w:rFonts w:ascii="Times New Roman" w:hAnsi="Times New Roman" w:cs="Times New Roman"/>
          <w:bCs/>
          <w:sz w:val="24"/>
          <w:szCs w:val="24"/>
        </w:rPr>
        <w:fldChar w:fldCharType="end"/>
      </w:r>
      <w:r w:rsidR="00536EBB" w:rsidRPr="00FE0A08">
        <w:rPr>
          <w:rFonts w:ascii="Times New Roman" w:hAnsi="Times New Roman" w:cs="Times New Roman"/>
          <w:bCs/>
          <w:sz w:val="24"/>
          <w:szCs w:val="24"/>
        </w:rPr>
        <w:t xml:space="preserve">—a </w:t>
      </w:r>
      <w:r w:rsidR="00536EBB" w:rsidRPr="00FE0A08">
        <w:rPr>
          <w:rFonts w:ascii="Times New Roman" w:hAnsi="Times New Roman" w:cs="Times New Roman" w:hint="eastAsia"/>
          <w:bCs/>
          <w:sz w:val="24"/>
          <w:szCs w:val="24"/>
        </w:rPr>
        <w:t>ubiquitous</w:t>
      </w:r>
      <w:r w:rsidR="00536EBB" w:rsidRPr="00FE0A08">
        <w:rPr>
          <w:rFonts w:ascii="Times New Roman" w:hAnsi="Times New Roman" w:cs="Times New Roman"/>
          <w:bCs/>
          <w:sz w:val="24"/>
          <w:szCs w:val="24"/>
        </w:rPr>
        <w:t xml:space="preserve"> phenomenon where individuals tend to disregard information contradicting their existing beliefs</w:t>
      </w:r>
      <w:r w:rsidR="00AE7E5F">
        <w:rPr>
          <w:rFonts w:ascii="Times New Roman" w:hAnsi="Times New Roman" w:cs="Times New Roman" w:hint="eastAsia"/>
          <w:bCs/>
          <w:sz w:val="24"/>
          <w:szCs w:val="24"/>
        </w:rPr>
        <w:t xml:space="preserve">, which has also been observed in various </w:t>
      </w:r>
      <w:r w:rsidR="007C285D">
        <w:rPr>
          <w:rFonts w:ascii="Times New Roman" w:hAnsi="Times New Roman" w:cs="Times New Roman" w:hint="eastAsia"/>
          <w:bCs/>
          <w:sz w:val="24"/>
          <w:szCs w:val="24"/>
        </w:rPr>
        <w:t xml:space="preserve">interaction-based </w:t>
      </w:r>
      <w:r w:rsidR="00AE7E5F">
        <w:rPr>
          <w:rFonts w:ascii="Times New Roman" w:hAnsi="Times New Roman" w:cs="Times New Roman" w:hint="eastAsia"/>
          <w:bCs/>
          <w:sz w:val="24"/>
          <w:szCs w:val="24"/>
        </w:rPr>
        <w:t xml:space="preserve">learning processes </w:t>
      </w:r>
      <w:r w:rsidR="00AE7E5F">
        <w:rPr>
          <w:rFonts w:ascii="Times New Roman" w:hAnsi="Times New Roman" w:cs="Times New Roman"/>
          <w:bCs/>
          <w:sz w:val="24"/>
          <w:szCs w:val="24"/>
        </w:rPr>
        <w:fldChar w:fldCharType="begin"/>
      </w:r>
      <w:r w:rsidR="00AE7E5F">
        <w:rPr>
          <w:rFonts w:ascii="Times New Roman" w:hAnsi="Times New Roman" w:cs="Times New Roman"/>
          <w:bCs/>
          <w:sz w:val="24"/>
          <w:szCs w:val="24"/>
        </w:rPr>
        <w:instrText xml:space="preserve"> ADDIN ZOTERO_ITEM CSL_CITATION {"citationID":"I1guy4QM","properties":{"formattedCitation":"(Bellucci &amp; Park, 2023; Biele et al., 2009)","plainCitation":"(Bellucci &amp; Park, 2023; Biele et al., 2009)","noteIndex":0},"citationItems":[{"id":2024,"uris":["http://zotero.org/users/10125738/items/DCGWBIQY"],"itemData":{"id":2024,"type":"article-journal","abstract":"Social impressions are fundamental in our daily interactions with other people but forming accurate impressions of our social partners can be biased to different extents. Loneliness has previously been suggested to induce biases that hinder the formation of accurate impressions of others for successful social bonding. Here, we demonstrated that despite counterfactual evidence, negative first impressions bias information weighting, leading to less favorable trustworthiness beliefs. Lonely individuals did not only have more negative expectations of others’ social behavior, but they also manifested a stronger weighting bias. Reduced orbitofrontal cortex (OFC) activity was associated with a stronger weighting bias in lonelier individuals and mediated the relationship between loneliness and this weighting bias. Importantly, stronger coupling between OFC and temporoparietal junction compensated for such effects, promoting more positive trustworthiness beliefs especially in lonelier individuals. These findings bear potential for future basic and clinical investigations on social cognition and the development of clinical symptoms linked to loneliness.","container-title":"Communications Biology","DOI":"10.1038/s42003-023-05429-2","ISSN":"2399-3642","issue":"1","journalAbbreviation":"Commun Biol","language":"en","license":"2023 The Author(s)","note":"publisher: Nature Publishing Group","page":"1-13","source":"www.nature.com","title":"Neurocomputational mechanisms of biased impression formation in lonely individuals","volume":"6","author":[{"family":"Bellucci","given":"Gabriele"},{"family":"Park","given":"Soyoung Q."}],"issued":{"date-parts":[["2023",11,3]]}}},{"id":149,"uris":["http://zotero.org/users/10125738/items/T2RMEJPA"],"itemData":{"id":149,"type":"article-journal","abstract":"Decision making often takes place in social environments where other actors influence individuals' decisions. The present article examines how advice affects individual learning. Five social learning models combining advice and individual learning-four based on reinforcement learning and one on Bayesian learning-and one individual learning model are tested against each other. In two experiments, some participants received good or bad advice prior to a repeated multioption choice task. Receivers of advice adhered to the advice, so that good advice improved performance. The social learning models described the observed learning processes better than the individual learning model. Of the models tested, the best social learning model assumes that outcomes from recommended options are more positively evaluated than outcomes from nonrecommended options. This model correctly predicted that receivers first adhere to advice, then explore other options, and finally return to the recommended option. The model also predicted accurately that good advice has a stronger impact on learning than bad advice. One-time advice can have a long-lasting influence on learning by changing the subjective evaluation of outcomes of recommended options.","container-title":"Cognitive Science","DOI":"10.1111/j.1551-6709.2009.01010.x","ISSN":"1551-6709","issue":"2","language":"en","note":"_eprint: https://onlinelibrary.wiley.com/doi/pdf/10.1111/j.1551-6709.2009.01010.x","page":"206-242","source":"Wiley Online Library","title":"Computational Models for the Combination of Advice and Individual Learning","volume":"33","author":[{"family":"Biele","given":"Guido"},{"family":"Rieskamp","given":"Jörg"},{"family":"Gonzalez","given":"Richard"}],"issued":{"date-parts":[["2009"]]}}}],"schema":"https://github.com/citation-style-language/schema/raw/master/csl-citation.json"} </w:instrText>
      </w:r>
      <w:r w:rsidR="00AE7E5F">
        <w:rPr>
          <w:rFonts w:ascii="Times New Roman" w:hAnsi="Times New Roman" w:cs="Times New Roman"/>
          <w:bCs/>
          <w:sz w:val="24"/>
          <w:szCs w:val="24"/>
        </w:rPr>
        <w:fldChar w:fldCharType="separate"/>
      </w:r>
      <w:r w:rsidR="00AE7E5F" w:rsidRPr="00AE7E5F">
        <w:rPr>
          <w:rFonts w:ascii="Times New Roman" w:hAnsi="Times New Roman" w:cs="Times New Roman" w:hint="eastAsia"/>
          <w:sz w:val="24"/>
        </w:rPr>
        <w:t>(Bellucci &amp; Park, 2023; Biele et al., 2009)</w:t>
      </w:r>
      <w:r w:rsidR="00AE7E5F">
        <w:rPr>
          <w:rFonts w:ascii="Times New Roman" w:hAnsi="Times New Roman" w:cs="Times New Roman"/>
          <w:bCs/>
          <w:sz w:val="24"/>
          <w:szCs w:val="24"/>
        </w:rPr>
        <w:fldChar w:fldCharType="end"/>
      </w:r>
      <w:r w:rsidR="00536EBB" w:rsidRPr="00FE0A08">
        <w:rPr>
          <w:rFonts w:ascii="Times New Roman" w:hAnsi="Times New Roman" w:cs="Times New Roman" w:hint="eastAsia"/>
          <w:bCs/>
          <w:sz w:val="24"/>
          <w:szCs w:val="24"/>
        </w:rPr>
        <w:t xml:space="preserve">. </w:t>
      </w:r>
      <w:r w:rsidR="007C285D">
        <w:rPr>
          <w:rFonts w:ascii="Times New Roman" w:hAnsi="Times New Roman" w:cs="Times New Roman" w:hint="eastAsia"/>
          <w:bCs/>
          <w:sz w:val="24"/>
          <w:szCs w:val="24"/>
        </w:rPr>
        <w:t>Thus</w:t>
      </w:r>
      <w:r w:rsidR="00EC75F6">
        <w:rPr>
          <w:rFonts w:ascii="Times New Roman" w:hAnsi="Times New Roman" w:cs="Times New Roman" w:hint="eastAsia"/>
          <w:bCs/>
          <w:sz w:val="24"/>
          <w:szCs w:val="24"/>
        </w:rPr>
        <w:t>, t</w:t>
      </w:r>
      <w:r w:rsidR="00536EBB" w:rsidRPr="00FE0A08">
        <w:rPr>
          <w:rFonts w:ascii="Times New Roman" w:hAnsi="Times New Roman" w:cs="Times New Roman" w:hint="eastAsia"/>
          <w:bCs/>
          <w:sz w:val="24"/>
          <w:szCs w:val="24"/>
        </w:rPr>
        <w:t>he in</w:t>
      </w:r>
      <w:r w:rsidR="00EC75F6">
        <w:rPr>
          <w:rFonts w:ascii="Times New Roman" w:hAnsi="Times New Roman" w:cs="Times New Roman" w:hint="eastAsia"/>
          <w:bCs/>
          <w:sz w:val="24"/>
          <w:szCs w:val="24"/>
        </w:rPr>
        <w:t>grained</w:t>
      </w:r>
      <w:r w:rsidR="00536EBB" w:rsidRPr="00FE0A08">
        <w:rPr>
          <w:rFonts w:ascii="Times New Roman" w:hAnsi="Times New Roman" w:cs="Times New Roman"/>
          <w:bCs/>
          <w:sz w:val="24"/>
          <w:szCs w:val="24"/>
        </w:rPr>
        <w:t xml:space="preserve"> association between </w:t>
      </w:r>
      <w:r w:rsidR="00EC75F6">
        <w:rPr>
          <w:rFonts w:ascii="Times New Roman" w:hAnsi="Times New Roman" w:cs="Times New Roman" w:hint="eastAsia"/>
          <w:bCs/>
          <w:sz w:val="24"/>
          <w:szCs w:val="24"/>
        </w:rPr>
        <w:t xml:space="preserve">giving </w:t>
      </w:r>
      <w:r w:rsidR="00536EBB" w:rsidRPr="00FE0A08">
        <w:rPr>
          <w:rFonts w:ascii="Times New Roman" w:hAnsi="Times New Roman" w:cs="Times New Roman"/>
          <w:bCs/>
          <w:sz w:val="24"/>
          <w:szCs w:val="24"/>
        </w:rPr>
        <w:t xml:space="preserve">aligned advice and </w:t>
      </w:r>
      <w:r w:rsidR="00EC75F6">
        <w:rPr>
          <w:rFonts w:ascii="Times New Roman" w:hAnsi="Times New Roman" w:cs="Times New Roman" w:hint="eastAsia"/>
          <w:bCs/>
          <w:sz w:val="24"/>
          <w:szCs w:val="24"/>
        </w:rPr>
        <w:t xml:space="preserve">gaining </w:t>
      </w:r>
      <w:r w:rsidR="00536EBB" w:rsidRPr="00FE0A08">
        <w:rPr>
          <w:rFonts w:ascii="Times New Roman" w:hAnsi="Times New Roman" w:cs="Times New Roman"/>
          <w:bCs/>
          <w:sz w:val="24"/>
          <w:szCs w:val="24"/>
        </w:rPr>
        <w:t>acceptance</w:t>
      </w:r>
      <w:r w:rsidR="00536EBB" w:rsidRPr="00FE0A08">
        <w:rPr>
          <w:rFonts w:ascii="Times New Roman" w:hAnsi="Times New Roman" w:cs="Times New Roman" w:hint="eastAsia"/>
          <w:bCs/>
          <w:sz w:val="24"/>
          <w:szCs w:val="24"/>
        </w:rPr>
        <w:t xml:space="preserve">, can selectively </w:t>
      </w:r>
      <w:r w:rsidR="00536EBB" w:rsidRPr="00FE0A08">
        <w:rPr>
          <w:rFonts w:ascii="Times New Roman" w:hAnsi="Times New Roman" w:cs="Times New Roman"/>
          <w:bCs/>
          <w:sz w:val="24"/>
          <w:szCs w:val="24"/>
        </w:rPr>
        <w:t>amplify</w:t>
      </w:r>
      <w:r w:rsidR="00536EBB" w:rsidRPr="00FE0A08">
        <w:rPr>
          <w:rFonts w:ascii="Times New Roman" w:hAnsi="Times New Roman" w:cs="Times New Roman" w:hint="eastAsia"/>
          <w:bCs/>
          <w:sz w:val="24"/>
          <w:szCs w:val="24"/>
        </w:rPr>
        <w:t xml:space="preserve"> sensitivity to evidence that </w:t>
      </w:r>
      <w:r w:rsidR="00536EBB" w:rsidRPr="00FE0A08">
        <w:rPr>
          <w:rFonts w:ascii="Times New Roman" w:hAnsi="Times New Roman" w:cs="Times New Roman"/>
          <w:bCs/>
          <w:sz w:val="24"/>
          <w:szCs w:val="24"/>
        </w:rPr>
        <w:t>supports</w:t>
      </w:r>
      <w:r w:rsidR="00536EBB" w:rsidRPr="00FE0A08">
        <w:rPr>
          <w:rFonts w:ascii="Times New Roman" w:hAnsi="Times New Roman" w:cs="Times New Roman" w:hint="eastAsia"/>
          <w:bCs/>
          <w:sz w:val="24"/>
          <w:szCs w:val="24"/>
        </w:rPr>
        <w:t xml:space="preserve"> </w:t>
      </w:r>
      <w:r w:rsidR="00536EBB" w:rsidRPr="00FE0A08">
        <w:rPr>
          <w:rFonts w:ascii="Times New Roman" w:hAnsi="Times New Roman" w:cs="Times New Roman"/>
          <w:bCs/>
          <w:sz w:val="24"/>
          <w:szCs w:val="24"/>
        </w:rPr>
        <w:t>them</w:t>
      </w:r>
      <w:r w:rsidR="00E00867">
        <w:rPr>
          <w:rFonts w:ascii="Times New Roman" w:hAnsi="Times New Roman" w:cs="Times New Roman" w:hint="eastAsia"/>
          <w:bCs/>
          <w:sz w:val="24"/>
          <w:szCs w:val="24"/>
        </w:rPr>
        <w:t xml:space="preserve"> and</w:t>
      </w:r>
      <w:r w:rsidR="00536EBB" w:rsidRPr="00FE0A08">
        <w:rPr>
          <w:rFonts w:ascii="Times New Roman" w:hAnsi="Times New Roman" w:cs="Times New Roman" w:hint="eastAsia"/>
          <w:bCs/>
          <w:sz w:val="24"/>
          <w:szCs w:val="24"/>
        </w:rPr>
        <w:t xml:space="preserve"> </w:t>
      </w:r>
      <w:r w:rsidR="00536EBB" w:rsidRPr="00FE0A08">
        <w:rPr>
          <w:rFonts w:ascii="Times New Roman" w:hAnsi="Times New Roman" w:cs="Times New Roman"/>
          <w:bCs/>
          <w:sz w:val="24"/>
          <w:szCs w:val="24"/>
        </w:rPr>
        <w:t xml:space="preserve">dampening </w:t>
      </w:r>
      <w:r w:rsidR="00536EBB" w:rsidRPr="00FE0A08">
        <w:rPr>
          <w:rFonts w:ascii="Times New Roman" w:hAnsi="Times New Roman" w:cs="Times New Roman" w:hint="eastAsia"/>
          <w:bCs/>
          <w:sz w:val="24"/>
          <w:szCs w:val="24"/>
        </w:rPr>
        <w:t>sensitivity to evidence that violate</w:t>
      </w:r>
      <w:r w:rsidR="00536EBB" w:rsidRPr="00FE0A08">
        <w:rPr>
          <w:rFonts w:ascii="Times New Roman" w:hAnsi="Times New Roman" w:cs="Times New Roman"/>
          <w:bCs/>
          <w:sz w:val="24"/>
          <w:szCs w:val="24"/>
        </w:rPr>
        <w:t>s</w:t>
      </w:r>
      <w:r w:rsidR="00536EBB" w:rsidRPr="00FE0A08">
        <w:rPr>
          <w:rFonts w:ascii="Times New Roman" w:hAnsi="Times New Roman" w:cs="Times New Roman" w:hint="eastAsia"/>
          <w:bCs/>
          <w:sz w:val="24"/>
          <w:szCs w:val="24"/>
        </w:rPr>
        <w:t xml:space="preserve"> </w:t>
      </w:r>
      <w:r w:rsidR="00536EBB" w:rsidRPr="00FE0A08">
        <w:rPr>
          <w:rFonts w:ascii="Times New Roman" w:hAnsi="Times New Roman" w:cs="Times New Roman"/>
          <w:bCs/>
          <w:sz w:val="24"/>
          <w:szCs w:val="24"/>
        </w:rPr>
        <w:t>them</w:t>
      </w:r>
      <w:r w:rsidR="00536EBB" w:rsidRPr="00FE0A08">
        <w:rPr>
          <w:rFonts w:ascii="Times New Roman" w:hAnsi="Times New Roman" w:cs="Times New Roman" w:hint="eastAsia"/>
          <w:bCs/>
          <w:sz w:val="24"/>
          <w:szCs w:val="24"/>
        </w:rPr>
        <w:t xml:space="preserve">. </w:t>
      </w:r>
      <w:bookmarkEnd w:id="79"/>
    </w:p>
    <w:p w14:paraId="3F982CF7" w14:textId="691C19A7" w:rsidR="00536EBB" w:rsidRDefault="00536EBB" w:rsidP="00536EBB">
      <w:pPr>
        <w:adjustRightInd w:val="0"/>
        <w:snapToGrid w:val="0"/>
        <w:spacing w:line="360" w:lineRule="auto"/>
        <w:ind w:firstLine="420"/>
        <w:rPr>
          <w:rFonts w:ascii="Times New Roman" w:hAnsi="Times New Roman" w:cs="Times New Roman"/>
          <w:bCs/>
          <w:sz w:val="24"/>
          <w:szCs w:val="24"/>
        </w:rPr>
      </w:pPr>
      <w:r w:rsidRPr="00FE0A08">
        <w:rPr>
          <w:rFonts w:ascii="Times New Roman" w:hAnsi="Times New Roman" w:cs="Times New Roman"/>
          <w:bCs/>
          <w:sz w:val="24"/>
          <w:szCs w:val="24"/>
        </w:rPr>
        <w:t xml:space="preserve">In summary, this study presents a </w:t>
      </w:r>
      <w:r>
        <w:rPr>
          <w:rFonts w:ascii="Times New Roman" w:hAnsi="Times New Roman" w:cs="Times New Roman" w:hint="eastAsia"/>
          <w:bCs/>
          <w:sz w:val="24"/>
          <w:szCs w:val="24"/>
        </w:rPr>
        <w:t>comprehensive</w:t>
      </w:r>
      <w:r w:rsidRPr="00FE0A08">
        <w:rPr>
          <w:rFonts w:ascii="Times New Roman" w:hAnsi="Times New Roman" w:cs="Times New Roman"/>
          <w:bCs/>
          <w:sz w:val="24"/>
          <w:szCs w:val="24"/>
        </w:rPr>
        <w:t xml:space="preserve"> investigation into the alignment bias. At the core of this phenomenon, we depicted advisors’ </w:t>
      </w:r>
      <w:r w:rsidRPr="00FE0A08">
        <w:rPr>
          <w:rFonts w:ascii="Times New Roman" w:hAnsi="Times New Roman" w:cs="Times New Roman" w:hint="eastAsia"/>
          <w:bCs/>
          <w:sz w:val="24"/>
          <w:szCs w:val="24"/>
        </w:rPr>
        <w:t>acceptance-s</w:t>
      </w:r>
      <w:r w:rsidRPr="00BB0640">
        <w:rPr>
          <w:rFonts w:ascii="Times New Roman" w:hAnsi="Times New Roman" w:cs="Times New Roman"/>
          <w:bCs/>
          <w:sz w:val="24"/>
          <w:szCs w:val="24"/>
        </w:rPr>
        <w:t xml:space="preserve">eeking </w:t>
      </w:r>
      <w:r w:rsidR="00BB0640" w:rsidRPr="00BB0640">
        <w:rPr>
          <w:rFonts w:ascii="Times New Roman" w:hAnsi="Times New Roman" w:cs="Times New Roman"/>
          <w:bCs/>
          <w:sz w:val="24"/>
          <w:szCs w:val="24"/>
        </w:rPr>
        <w:t>intentions—adv</w:t>
      </w:r>
      <w:r w:rsidR="00BB0640">
        <w:rPr>
          <w:rFonts w:ascii="Times New Roman" w:hAnsi="Times New Roman" w:cs="Times New Roman" w:hint="eastAsia"/>
          <w:bCs/>
          <w:sz w:val="24"/>
          <w:szCs w:val="24"/>
        </w:rPr>
        <w:t>isors</w:t>
      </w:r>
      <w:r w:rsidRPr="00FE0A08">
        <w:rPr>
          <w:rFonts w:ascii="Times New Roman" w:hAnsi="Times New Roman" w:cs="Times New Roman"/>
          <w:bCs/>
          <w:sz w:val="24"/>
          <w:szCs w:val="24"/>
        </w:rPr>
        <w:t xml:space="preserve"> </w:t>
      </w:r>
      <w:r w:rsidR="00BB0640">
        <w:rPr>
          <w:rFonts w:ascii="Times New Roman" w:hAnsi="Times New Roman" w:cs="Times New Roman" w:hint="eastAsia"/>
          <w:bCs/>
          <w:sz w:val="24"/>
          <w:szCs w:val="24"/>
        </w:rPr>
        <w:t xml:space="preserve">deliberately </w:t>
      </w:r>
      <w:r w:rsidR="004145C9">
        <w:rPr>
          <w:rFonts w:ascii="Times New Roman" w:hAnsi="Times New Roman" w:cs="Times New Roman" w:hint="eastAsia"/>
          <w:bCs/>
          <w:sz w:val="24"/>
          <w:szCs w:val="24"/>
        </w:rPr>
        <w:t>adapt</w:t>
      </w:r>
      <w:r w:rsidR="00BB0640">
        <w:rPr>
          <w:rFonts w:ascii="Times New Roman" w:hAnsi="Times New Roman" w:cs="Times New Roman" w:hint="eastAsia"/>
          <w:bCs/>
          <w:sz w:val="24"/>
          <w:szCs w:val="24"/>
        </w:rPr>
        <w:t xml:space="preserve"> </w:t>
      </w:r>
      <w:r w:rsidRPr="00FE0A08">
        <w:rPr>
          <w:rFonts w:ascii="Times New Roman" w:hAnsi="Times New Roman" w:cs="Times New Roman"/>
          <w:bCs/>
          <w:sz w:val="24"/>
          <w:szCs w:val="24"/>
        </w:rPr>
        <w:t xml:space="preserve">their advice-giving behaviors to align with </w:t>
      </w:r>
      <w:r w:rsidR="00BB0640">
        <w:rPr>
          <w:rFonts w:ascii="Times New Roman" w:hAnsi="Times New Roman" w:cs="Times New Roman" w:hint="eastAsia"/>
          <w:bCs/>
          <w:sz w:val="24"/>
          <w:szCs w:val="24"/>
        </w:rPr>
        <w:t>a general advice-taking preference for aligned advice</w:t>
      </w:r>
      <w:r w:rsidRPr="00FE0A08">
        <w:rPr>
          <w:rFonts w:ascii="Times New Roman" w:hAnsi="Times New Roman" w:cs="Times New Roman"/>
          <w:bCs/>
          <w:sz w:val="24"/>
          <w:szCs w:val="24"/>
        </w:rPr>
        <w:t xml:space="preserve">. Our findings </w:t>
      </w:r>
      <w:bookmarkStart w:id="80" w:name="_Hlk163855402"/>
      <w:r w:rsidRPr="00FE0A08">
        <w:rPr>
          <w:rFonts w:ascii="Times New Roman" w:hAnsi="Times New Roman" w:cs="Times New Roman"/>
          <w:bCs/>
          <w:sz w:val="24"/>
          <w:szCs w:val="24"/>
        </w:rPr>
        <w:t xml:space="preserve">highlight a striking but reasonable reality: advisor, </w:t>
      </w:r>
      <w:r w:rsidRPr="00FE0A08">
        <w:rPr>
          <w:rFonts w:ascii="Times New Roman" w:hAnsi="Times New Roman" w:cs="Times New Roman" w:hint="eastAsia"/>
          <w:bCs/>
          <w:sz w:val="24"/>
          <w:szCs w:val="24"/>
        </w:rPr>
        <w:t>w</w:t>
      </w:r>
      <w:r w:rsidRPr="00FE0A08">
        <w:rPr>
          <w:rFonts w:ascii="Times New Roman" w:hAnsi="Times New Roman" w:cs="Times New Roman"/>
          <w:bCs/>
          <w:sz w:val="24"/>
          <w:szCs w:val="24"/>
        </w:rPr>
        <w:t xml:space="preserve">ho are typically perceived as impartial and in control of influencing others, can also be swayed by social </w:t>
      </w:r>
      <w:r w:rsidR="00BB0640">
        <w:rPr>
          <w:rFonts w:ascii="Times New Roman" w:hAnsi="Times New Roman" w:cs="Times New Roman" w:hint="eastAsia"/>
          <w:bCs/>
          <w:sz w:val="24"/>
          <w:szCs w:val="24"/>
        </w:rPr>
        <w:t>interests</w:t>
      </w:r>
      <w:r w:rsidRPr="00FE0A08">
        <w:rPr>
          <w:rFonts w:ascii="Times New Roman" w:hAnsi="Times New Roman" w:cs="Times New Roman"/>
          <w:bCs/>
          <w:sz w:val="24"/>
          <w:szCs w:val="24"/>
        </w:rPr>
        <w:t xml:space="preserve"> and </w:t>
      </w:r>
      <w:r w:rsidR="00005C0F">
        <w:rPr>
          <w:rFonts w:ascii="Times New Roman" w:hAnsi="Times New Roman" w:cs="Times New Roman" w:hint="eastAsia"/>
          <w:bCs/>
          <w:sz w:val="24"/>
          <w:szCs w:val="24"/>
        </w:rPr>
        <w:t xml:space="preserve">thereby </w:t>
      </w:r>
      <w:r w:rsidRPr="00FE0A08">
        <w:rPr>
          <w:rFonts w:ascii="Times New Roman" w:hAnsi="Times New Roman" w:cs="Times New Roman"/>
          <w:bCs/>
          <w:sz w:val="24"/>
          <w:szCs w:val="24"/>
        </w:rPr>
        <w:t xml:space="preserve">influenced by advisees, </w:t>
      </w:r>
      <w:r w:rsidRPr="00FE0A08">
        <w:rPr>
          <w:rFonts w:ascii="Times New Roman" w:hAnsi="Times New Roman" w:cs="Times New Roman" w:hint="eastAsia"/>
          <w:bCs/>
          <w:sz w:val="24"/>
          <w:szCs w:val="24"/>
        </w:rPr>
        <w:t>w</w:t>
      </w:r>
      <w:r w:rsidRPr="00FE0A08">
        <w:rPr>
          <w:rFonts w:ascii="Times New Roman" w:hAnsi="Times New Roman" w:cs="Times New Roman"/>
          <w:bCs/>
          <w:sz w:val="24"/>
          <w:szCs w:val="24"/>
        </w:rPr>
        <w:t>ho are conventionally seen as the ones being influenced.</w:t>
      </w:r>
      <w:bookmarkEnd w:id="80"/>
    </w:p>
    <w:p w14:paraId="70D00A37" w14:textId="77777777" w:rsidR="00AF3F9D" w:rsidRPr="00536EBB" w:rsidRDefault="00AF3F9D" w:rsidP="00AF3F9D">
      <w:pPr>
        <w:adjustRightInd w:val="0"/>
        <w:snapToGrid w:val="0"/>
        <w:spacing w:line="360" w:lineRule="auto"/>
        <w:ind w:firstLine="420"/>
        <w:rPr>
          <w:rFonts w:ascii="Times New Roman" w:hAnsi="Times New Roman" w:cs="Times New Roman"/>
          <w:bCs/>
          <w:sz w:val="24"/>
          <w:szCs w:val="24"/>
        </w:rPr>
      </w:pPr>
    </w:p>
    <w:p w14:paraId="75C743BD" w14:textId="4004E568" w:rsidR="00B031B5" w:rsidRPr="00B031B5" w:rsidRDefault="00B031B5" w:rsidP="00B031B5">
      <w:pPr>
        <w:adjustRightInd w:val="0"/>
        <w:snapToGrid w:val="0"/>
        <w:spacing w:line="360" w:lineRule="auto"/>
        <w:rPr>
          <w:rFonts w:ascii="Times New Roman" w:hAnsi="Times New Roman" w:cs="Times New Roman"/>
          <w:b/>
          <w:sz w:val="24"/>
          <w:szCs w:val="24"/>
        </w:rPr>
      </w:pPr>
      <w:r w:rsidRPr="00B031B5">
        <w:rPr>
          <w:rFonts w:ascii="Times New Roman" w:hAnsi="Times New Roman" w:cs="Times New Roman"/>
          <w:b/>
          <w:sz w:val="24"/>
          <w:szCs w:val="24"/>
        </w:rPr>
        <w:t>Limitations</w:t>
      </w:r>
    </w:p>
    <w:p w14:paraId="34734AE2" w14:textId="32C9D722" w:rsidR="001979B9" w:rsidRPr="00536EBB" w:rsidRDefault="00DB6CE3" w:rsidP="001979B9">
      <w:pPr>
        <w:adjustRightInd w:val="0"/>
        <w:snapToGrid w:val="0"/>
        <w:spacing w:line="360" w:lineRule="auto"/>
        <w:ind w:firstLine="420"/>
        <w:rPr>
          <w:rFonts w:ascii="Times New Roman" w:hAnsi="Times New Roman" w:cs="Times New Roman"/>
          <w:bCs/>
          <w:sz w:val="24"/>
          <w:szCs w:val="24"/>
        </w:rPr>
      </w:pPr>
      <w:r w:rsidRPr="00AA5E35">
        <w:rPr>
          <w:rFonts w:ascii="Times New Roman" w:hAnsi="Times New Roman" w:cs="Times New Roman" w:hint="eastAsia"/>
          <w:bCs/>
          <w:sz w:val="24"/>
          <w:szCs w:val="24"/>
        </w:rPr>
        <w:t>T</w:t>
      </w:r>
      <w:r w:rsidR="00BC510F" w:rsidRPr="00AA5E35">
        <w:rPr>
          <w:rFonts w:ascii="Times New Roman" w:hAnsi="Times New Roman" w:cs="Times New Roman" w:hint="eastAsia"/>
          <w:bCs/>
          <w:sz w:val="24"/>
          <w:szCs w:val="24"/>
        </w:rPr>
        <w:t>he current study has several limitations. First,</w:t>
      </w:r>
      <w:r w:rsidR="000D0D35" w:rsidRPr="00AA5E35">
        <w:rPr>
          <w:rFonts w:ascii="Times New Roman" w:hAnsi="Times New Roman" w:cs="Times New Roman" w:hint="eastAsia"/>
          <w:bCs/>
          <w:sz w:val="24"/>
          <w:szCs w:val="24"/>
        </w:rPr>
        <w:t xml:space="preserve"> </w:t>
      </w:r>
      <w:r w:rsidR="0064660F" w:rsidRPr="00AA5E35">
        <w:rPr>
          <w:rFonts w:ascii="Times New Roman" w:hAnsi="Times New Roman" w:cs="Times New Roman" w:hint="eastAsia"/>
          <w:bCs/>
          <w:sz w:val="24"/>
          <w:szCs w:val="24"/>
        </w:rPr>
        <w:t>both advisees</w:t>
      </w:r>
      <w:r w:rsidR="0064660F" w:rsidRPr="00AA5E35">
        <w:rPr>
          <w:rFonts w:ascii="Times New Roman" w:hAnsi="Times New Roman" w:cs="Times New Roman"/>
          <w:bCs/>
          <w:sz w:val="24"/>
          <w:szCs w:val="24"/>
        </w:rPr>
        <w:t>’</w:t>
      </w:r>
      <w:r w:rsidR="00E2371C" w:rsidRPr="00AA5E35">
        <w:rPr>
          <w:rFonts w:ascii="Times New Roman" w:hAnsi="Times New Roman" w:cs="Times New Roman" w:hint="eastAsia"/>
          <w:bCs/>
          <w:sz w:val="24"/>
          <w:szCs w:val="24"/>
        </w:rPr>
        <w:t xml:space="preserve"> opinions and </w:t>
      </w:r>
      <w:r w:rsidR="007D6E20" w:rsidRPr="00AA5E35">
        <w:rPr>
          <w:rFonts w:ascii="Times New Roman" w:hAnsi="Times New Roman" w:cs="Times New Roman" w:hint="eastAsia"/>
          <w:bCs/>
          <w:sz w:val="24"/>
          <w:szCs w:val="24"/>
        </w:rPr>
        <w:t xml:space="preserve">preferences </w:t>
      </w:r>
      <w:r w:rsidR="000E56FC" w:rsidRPr="00AA5E35">
        <w:rPr>
          <w:rFonts w:ascii="Times New Roman" w:hAnsi="Times New Roman" w:cs="Times New Roman" w:hint="eastAsia"/>
          <w:bCs/>
          <w:sz w:val="24"/>
          <w:szCs w:val="24"/>
        </w:rPr>
        <w:t xml:space="preserve">were </w:t>
      </w:r>
      <w:r w:rsidR="000E56FC" w:rsidRPr="00AA5E35">
        <w:rPr>
          <w:rFonts w:ascii="Times New Roman" w:hAnsi="Times New Roman" w:cs="Times New Roman"/>
          <w:bCs/>
          <w:sz w:val="24"/>
          <w:szCs w:val="24"/>
        </w:rPr>
        <w:t xml:space="preserve">artificially </w:t>
      </w:r>
      <w:r w:rsidR="000E56FC" w:rsidRPr="00AA5E35">
        <w:rPr>
          <w:rFonts w:ascii="Times New Roman" w:hAnsi="Times New Roman" w:cs="Times New Roman" w:hint="eastAsia"/>
          <w:bCs/>
          <w:sz w:val="24"/>
          <w:szCs w:val="24"/>
        </w:rPr>
        <w:t>manipulated</w:t>
      </w:r>
      <w:r w:rsidR="00E2371C" w:rsidRPr="00AA5E35">
        <w:rPr>
          <w:rFonts w:ascii="Times New Roman" w:hAnsi="Times New Roman" w:cs="Times New Roman" w:hint="eastAsia"/>
          <w:bCs/>
          <w:sz w:val="24"/>
          <w:szCs w:val="24"/>
        </w:rPr>
        <w:t xml:space="preserve">. </w:t>
      </w:r>
      <w:r w:rsidR="008E3633" w:rsidRPr="00AA5E35">
        <w:rPr>
          <w:rFonts w:ascii="Times New Roman" w:hAnsi="Times New Roman" w:cs="Times New Roman" w:hint="eastAsia"/>
          <w:bCs/>
          <w:sz w:val="24"/>
          <w:szCs w:val="24"/>
        </w:rPr>
        <w:t>I</w:t>
      </w:r>
      <w:r w:rsidR="00340222" w:rsidRPr="00AA5E35">
        <w:rPr>
          <w:rFonts w:ascii="Times New Roman" w:hAnsi="Times New Roman" w:cs="Times New Roman"/>
          <w:bCs/>
          <w:sz w:val="24"/>
          <w:szCs w:val="24"/>
        </w:rPr>
        <w:t xml:space="preserve">n real-life scenarios, individuals </w:t>
      </w:r>
      <w:r w:rsidR="0037770C" w:rsidRPr="0037770C">
        <w:rPr>
          <w:rFonts w:ascii="Times New Roman" w:hAnsi="Times New Roman" w:cs="Times New Roman"/>
          <w:bCs/>
          <w:sz w:val="24"/>
          <w:szCs w:val="24"/>
        </w:rPr>
        <w:t xml:space="preserve">can </w:t>
      </w:r>
      <w:r w:rsidR="00340222" w:rsidRPr="00AA5E35">
        <w:rPr>
          <w:rFonts w:ascii="Times New Roman" w:hAnsi="Times New Roman" w:cs="Times New Roman"/>
          <w:bCs/>
          <w:sz w:val="24"/>
          <w:szCs w:val="24"/>
        </w:rPr>
        <w:t>disclos</w:t>
      </w:r>
      <w:r w:rsidR="007B3A9E">
        <w:rPr>
          <w:rFonts w:ascii="Times New Roman" w:hAnsi="Times New Roman" w:cs="Times New Roman" w:hint="eastAsia"/>
          <w:bCs/>
          <w:sz w:val="24"/>
          <w:szCs w:val="24"/>
        </w:rPr>
        <w:t>e</w:t>
      </w:r>
      <w:r w:rsidR="00340222" w:rsidRPr="00AA5E35">
        <w:rPr>
          <w:rFonts w:ascii="Times New Roman" w:hAnsi="Times New Roman" w:cs="Times New Roman"/>
          <w:bCs/>
          <w:sz w:val="24"/>
          <w:szCs w:val="24"/>
        </w:rPr>
        <w:t xml:space="preserve"> their ideas </w:t>
      </w:r>
      <w:r w:rsidR="007B3A9E" w:rsidRPr="007B3A9E">
        <w:rPr>
          <w:rFonts w:ascii="Times New Roman" w:hAnsi="Times New Roman" w:cs="Times New Roman"/>
          <w:bCs/>
          <w:sz w:val="24"/>
          <w:szCs w:val="24"/>
        </w:rPr>
        <w:t xml:space="preserve">when they anticipate validation </w:t>
      </w:r>
      <w:r w:rsidR="007B3A9E" w:rsidRPr="00AA5E35">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{"citationID":"dQQXoZMg","properties":{"formattedCitation":"(Schultze et al., 2015)","plainCitation":"(Schultze et al., 2015)","noteIndex":0},"citationItems":[{"id":145,"uris":["http://zotero.org/users/10125738/items/5XK2NXDC"],"itemData":{"id":145,"type":"article-journal","abstract":"Six experiments investigated how the distance between one’s initial opinion and advice relates to advice utilization. Going beyond previous research, we relate advice distance to both relative adjustments and absolute adjustments towards the advice, and we also investigate a second mode of advice utilization, namely conﬁdence shifts due to social validation. Whereas previous research suggests that advice is weighted less the more it differs from one’s initial opinion, we consistently ﬁnd evidence of a curvilinear pattern. Advice is weighted less when advice distance is low and when it is high. This is in particular because individuals are much more likely to retain their initial opinions in the light of near advice. Also, absolute opinion adjustments towards the advice increases in a monotone fashion as advice distance increases. This ﬁnding is in contrast to the predictions of the theoretical framework previous studies on advice distance are based on, social judgment theory. Instead, they data are more in line with a simple stimulus-response model suggesting that absolute adjustments towards the advice increase with advice distance but—potentially—with diminished sensitivity. Finally, our data show that advice can be utilized even when it receives zero weight during belief revision. The closer advice was to the initial opinions, the more it served as a means for social validation, increasing decision-makers’ conﬁdence in the accuracy of their ﬁnal opinions. Thus, our ﬁndings suggest that advice utilization is a more complex function of advice distance than previously assumed.","container-title":"Judgment and Decision Making","DOI":"10.1017/S1930297500003922","ISSN":"1930-2975","issue":"2","journalAbbreviation":"Judgm. decis. mak.","language":"en","page":"144-171","source":"DOI.org (Crossref)","title":"Effects of distance between initial estimates and advice on advice utilization","volume":"10","author":[{"family":"Schultze","given":"Thomas"},{"family":"Rakotoarisoa","given":"Anne-Fernandine"},{"family":"Stefan","given":"Schulz-Hardt"}],"issued":{"date-parts":[["2015",3]]}},"label":"page"}],"schema":"https://github.com/citation-style-language/schema/raw/master/csl-citation.json"} </w:instrText>
      </w:r>
      <w:r w:rsidR="007B3A9E" w:rsidRPr="00AA5E35">
        <w:rPr>
          <w:rFonts w:ascii="Times New Roman" w:hAnsi="Times New Roman" w:cs="Times New Roman"/>
          <w:bCs/>
          <w:sz w:val="24"/>
          <w:szCs w:val="24"/>
        </w:rPr>
        <w:fldChar w:fldCharType="separate"/>
      </w:r>
      <w:r w:rsidR="007B3A9E" w:rsidRPr="00AA5E35">
        <w:rPr>
          <w:rFonts w:ascii="Times New Roman" w:hAnsi="Times New Roman" w:cs="Times New Roman"/>
          <w:sz w:val="24"/>
        </w:rPr>
        <w:t>(Schultze et al., 2015)</w:t>
      </w:r>
      <w:r w:rsidR="007B3A9E" w:rsidRPr="00AA5E35">
        <w:rPr>
          <w:rFonts w:ascii="Times New Roman" w:hAnsi="Times New Roman" w:cs="Times New Roman"/>
          <w:bCs/>
          <w:sz w:val="24"/>
          <w:szCs w:val="24"/>
        </w:rPr>
        <w:fldChar w:fldCharType="end"/>
      </w:r>
      <w:r w:rsidR="007B3A9E">
        <w:rPr>
          <w:rFonts w:ascii="Times New Roman" w:hAnsi="Times New Roman" w:cs="Times New Roman" w:hint="eastAsia"/>
          <w:bCs/>
          <w:sz w:val="24"/>
          <w:szCs w:val="24"/>
        </w:rPr>
        <w:t xml:space="preserve"> </w:t>
      </w:r>
      <w:r w:rsidR="007B3A9E" w:rsidRPr="007B3A9E">
        <w:rPr>
          <w:rFonts w:ascii="Times New Roman" w:hAnsi="Times New Roman" w:cs="Times New Roman"/>
          <w:bCs/>
          <w:sz w:val="24"/>
          <w:szCs w:val="24"/>
        </w:rPr>
        <w:t xml:space="preserve">or need help </w:t>
      </w:r>
      <w:r w:rsidR="007B3A9E" w:rsidRPr="007B3A9E">
        <w:rPr>
          <w:rFonts w:ascii="Times New Roman" w:hAnsi="Times New Roman" w:cs="Times New Roman"/>
          <w:bCs/>
          <w:sz w:val="24"/>
          <w:szCs w:val="24"/>
        </w:rPr>
        <w:lastRenderedPageBreak/>
        <w:t>with decisions</w:t>
      </w:r>
      <w:r w:rsidR="007B3A9E">
        <w:rPr>
          <w:rFonts w:ascii="Times New Roman" w:hAnsi="Times New Roman" w:cs="Times New Roman" w:hint="eastAsia"/>
          <w:bCs/>
          <w:sz w:val="24"/>
          <w:szCs w:val="24"/>
        </w:rPr>
        <w:t>.</w:t>
      </w:r>
      <w:r w:rsidR="00AA5E35" w:rsidRPr="00AA5E35">
        <w:rPr>
          <w:rFonts w:ascii="Times New Roman" w:hAnsi="Times New Roman" w:cs="Times New Roman" w:hint="eastAsia"/>
          <w:bCs/>
          <w:sz w:val="24"/>
          <w:szCs w:val="24"/>
        </w:rPr>
        <w:t xml:space="preserve"> </w:t>
      </w:r>
      <w:r w:rsidR="007D6E20" w:rsidRPr="00AA5E35">
        <w:rPr>
          <w:rFonts w:ascii="Times New Roman" w:hAnsi="Times New Roman" w:cs="Times New Roman" w:hint="eastAsia"/>
          <w:bCs/>
          <w:sz w:val="24"/>
          <w:szCs w:val="24"/>
        </w:rPr>
        <w:t>A</w:t>
      </w:r>
      <w:r w:rsidR="000E56FC" w:rsidRPr="00AA5E35">
        <w:rPr>
          <w:rFonts w:ascii="Times New Roman" w:hAnsi="Times New Roman" w:cs="Times New Roman" w:hint="eastAsia"/>
          <w:bCs/>
          <w:sz w:val="24"/>
          <w:szCs w:val="24"/>
        </w:rPr>
        <w:t>dvice-taking</w:t>
      </w:r>
      <w:r w:rsidR="007D6E20" w:rsidRPr="00AA5E35">
        <w:rPr>
          <w:rFonts w:ascii="Times New Roman" w:hAnsi="Times New Roman" w:cs="Times New Roman" w:hint="eastAsia"/>
          <w:bCs/>
          <w:sz w:val="24"/>
          <w:szCs w:val="24"/>
        </w:rPr>
        <w:t xml:space="preserve"> preference can also be</w:t>
      </w:r>
      <w:r w:rsidR="00C97A84" w:rsidRPr="00AA5E35">
        <w:rPr>
          <w:rFonts w:ascii="Times New Roman" w:hAnsi="Times New Roman" w:cs="Times New Roman" w:hint="eastAsia"/>
          <w:bCs/>
          <w:sz w:val="24"/>
          <w:szCs w:val="24"/>
        </w:rPr>
        <w:t xml:space="preserve"> </w:t>
      </w:r>
      <w:r w:rsidR="00875DBD">
        <w:rPr>
          <w:rFonts w:ascii="Times New Roman" w:hAnsi="Times New Roman" w:cs="Times New Roman" w:hint="eastAsia"/>
          <w:bCs/>
          <w:sz w:val="24"/>
          <w:szCs w:val="24"/>
        </w:rPr>
        <w:t>swayed</w:t>
      </w:r>
      <w:r w:rsidR="00C97A84" w:rsidRPr="00AA5E35">
        <w:rPr>
          <w:rFonts w:ascii="Times New Roman" w:hAnsi="Times New Roman" w:cs="Times New Roman" w:hint="eastAsia"/>
          <w:bCs/>
          <w:sz w:val="24"/>
          <w:szCs w:val="24"/>
        </w:rPr>
        <w:t xml:space="preserve"> by </w:t>
      </w:r>
      <w:r w:rsidR="007D6E20" w:rsidRPr="00AA5E35">
        <w:rPr>
          <w:rFonts w:ascii="Times New Roman" w:hAnsi="Times New Roman" w:cs="Times New Roman" w:hint="eastAsia"/>
          <w:bCs/>
          <w:sz w:val="24"/>
          <w:szCs w:val="24"/>
        </w:rPr>
        <w:t>individual differences</w:t>
      </w:r>
      <w:r w:rsidR="00F84045" w:rsidRPr="00AA5E35">
        <w:rPr>
          <w:rFonts w:ascii="Times New Roman" w:hAnsi="Times New Roman" w:cs="Times New Roman" w:hint="eastAsia"/>
          <w:bCs/>
          <w:sz w:val="24"/>
          <w:szCs w:val="24"/>
        </w:rPr>
        <w:t xml:space="preserve"> and</w:t>
      </w:r>
      <w:r w:rsidR="007D6E20" w:rsidRPr="00AA5E35">
        <w:rPr>
          <w:rFonts w:ascii="Times New Roman" w:hAnsi="Times New Roman" w:cs="Times New Roman" w:hint="eastAsia"/>
          <w:bCs/>
          <w:sz w:val="24"/>
          <w:szCs w:val="24"/>
        </w:rPr>
        <w:t xml:space="preserve"> task difficulty,</w:t>
      </w:r>
      <w:r w:rsidR="002328D3" w:rsidRPr="00AA5E35">
        <w:rPr>
          <w:rFonts w:ascii="Times New Roman" w:hAnsi="Times New Roman" w:cs="Times New Roman"/>
          <w:bCs/>
          <w:sz w:val="24"/>
          <w:szCs w:val="24"/>
        </w:rPr>
        <w:t xml:space="preserve"> rather than </w:t>
      </w:r>
      <w:r w:rsidR="00396BB9" w:rsidRPr="00AA5E35">
        <w:rPr>
          <w:rFonts w:ascii="Times New Roman" w:hAnsi="Times New Roman" w:cs="Times New Roman"/>
          <w:bCs/>
          <w:sz w:val="24"/>
          <w:szCs w:val="24"/>
        </w:rPr>
        <w:t>fluctuat</w:t>
      </w:r>
      <w:r w:rsidR="00396BB9" w:rsidRPr="00AA5E35">
        <w:rPr>
          <w:rFonts w:ascii="Times New Roman" w:hAnsi="Times New Roman" w:cs="Times New Roman" w:hint="eastAsia"/>
          <w:bCs/>
          <w:sz w:val="24"/>
          <w:szCs w:val="24"/>
        </w:rPr>
        <w:t>es</w:t>
      </w:r>
      <w:r w:rsidR="00396BB9" w:rsidRPr="00AA5E35">
        <w:rPr>
          <w:rFonts w:ascii="Times New Roman" w:hAnsi="Times New Roman" w:cs="Times New Roman"/>
          <w:bCs/>
          <w:sz w:val="24"/>
          <w:szCs w:val="24"/>
        </w:rPr>
        <w:t xml:space="preserve"> </w:t>
      </w:r>
      <w:r w:rsidR="002328D3" w:rsidRPr="00AA5E35">
        <w:rPr>
          <w:rFonts w:ascii="Times New Roman" w:hAnsi="Times New Roman" w:cs="Times New Roman"/>
          <w:bCs/>
          <w:sz w:val="24"/>
          <w:szCs w:val="24"/>
        </w:rPr>
        <w:t>periodic</w:t>
      </w:r>
      <w:r w:rsidR="008E3633" w:rsidRPr="00AA5E35">
        <w:rPr>
          <w:rFonts w:ascii="Times New Roman" w:hAnsi="Times New Roman" w:cs="Times New Roman" w:hint="eastAsia"/>
          <w:bCs/>
          <w:sz w:val="24"/>
          <w:szCs w:val="24"/>
        </w:rPr>
        <w:t>ally</w:t>
      </w:r>
      <w:r w:rsidR="007D6E20" w:rsidRPr="00AA5E35">
        <w:rPr>
          <w:rFonts w:ascii="Times New Roman" w:hAnsi="Times New Roman" w:cs="Times New Roman" w:hint="eastAsia"/>
          <w:bCs/>
          <w:sz w:val="24"/>
          <w:szCs w:val="24"/>
        </w:rPr>
        <w:t xml:space="preserve">. </w:t>
      </w:r>
      <w:r w:rsidRPr="00AA5E35">
        <w:rPr>
          <w:rFonts w:ascii="Times New Roman" w:hAnsi="Times New Roman" w:cs="Times New Roman" w:hint="eastAsia"/>
          <w:bCs/>
          <w:sz w:val="24"/>
          <w:szCs w:val="24"/>
        </w:rPr>
        <w:t>Second, the advice-taking behaviors</w:t>
      </w:r>
      <w:r w:rsidR="00BE0774" w:rsidRPr="00AA5E35">
        <w:rPr>
          <w:rFonts w:ascii="Times New Roman" w:hAnsi="Times New Roman" w:cs="Times New Roman" w:hint="eastAsia"/>
          <w:bCs/>
          <w:sz w:val="24"/>
          <w:szCs w:val="24"/>
        </w:rPr>
        <w:t>,</w:t>
      </w:r>
      <w:r w:rsidRPr="00AA5E35">
        <w:rPr>
          <w:rFonts w:ascii="Times New Roman" w:hAnsi="Times New Roman" w:cs="Times New Roman" w:hint="eastAsia"/>
          <w:bCs/>
          <w:sz w:val="24"/>
          <w:szCs w:val="24"/>
        </w:rPr>
        <w:t xml:space="preserve"> </w:t>
      </w:r>
      <w:r w:rsidR="00FE1D60" w:rsidRPr="00AA5E35">
        <w:rPr>
          <w:rFonts w:ascii="Times New Roman" w:hAnsi="Times New Roman" w:cs="Times New Roman" w:hint="eastAsia"/>
          <w:bCs/>
          <w:sz w:val="24"/>
          <w:szCs w:val="24"/>
        </w:rPr>
        <w:t xml:space="preserve">serving </w:t>
      </w:r>
      <w:r w:rsidRPr="00AA5E35">
        <w:rPr>
          <w:rFonts w:ascii="Times New Roman" w:hAnsi="Times New Roman" w:cs="Times New Roman" w:hint="eastAsia"/>
          <w:bCs/>
          <w:sz w:val="24"/>
          <w:szCs w:val="24"/>
        </w:rPr>
        <w:t>as the feedback on advice</w:t>
      </w:r>
      <w:r w:rsidR="00BE0774" w:rsidRPr="00AA5E35">
        <w:rPr>
          <w:rFonts w:ascii="Times New Roman" w:hAnsi="Times New Roman" w:cs="Times New Roman" w:hint="eastAsia"/>
          <w:bCs/>
          <w:sz w:val="24"/>
          <w:szCs w:val="24"/>
        </w:rPr>
        <w:t>,</w:t>
      </w:r>
      <w:r w:rsidRPr="00AA5E35">
        <w:rPr>
          <w:rFonts w:ascii="Times New Roman" w:hAnsi="Times New Roman" w:cs="Times New Roman" w:hint="eastAsia"/>
          <w:bCs/>
          <w:sz w:val="24"/>
          <w:szCs w:val="24"/>
        </w:rPr>
        <w:t xml:space="preserve"> were </w:t>
      </w:r>
      <w:r w:rsidR="002328D3" w:rsidRPr="00AA5E35">
        <w:rPr>
          <w:rFonts w:ascii="Times New Roman" w:hAnsi="Times New Roman" w:cs="Times New Roman"/>
          <w:bCs/>
          <w:sz w:val="24"/>
          <w:szCs w:val="24"/>
        </w:rPr>
        <w:t>limited to binary response</w:t>
      </w:r>
      <w:r w:rsidR="002328D3" w:rsidRPr="00AA5E35">
        <w:rPr>
          <w:rFonts w:ascii="Times New Roman" w:hAnsi="Times New Roman" w:cs="Times New Roman" w:hint="eastAsia"/>
          <w:bCs/>
          <w:sz w:val="24"/>
          <w:szCs w:val="24"/>
        </w:rPr>
        <w:t xml:space="preserve">s </w:t>
      </w:r>
      <w:r w:rsidRPr="00AA5E35">
        <w:rPr>
          <w:rFonts w:ascii="Times New Roman" w:hAnsi="Times New Roman" w:cs="Times New Roman" w:hint="eastAsia"/>
          <w:bCs/>
          <w:sz w:val="24"/>
          <w:szCs w:val="24"/>
        </w:rPr>
        <w:t xml:space="preserve">(i.e., acceptance </w:t>
      </w:r>
      <w:r w:rsidR="00D14411" w:rsidRPr="00AA5E35">
        <w:rPr>
          <w:rFonts w:ascii="Times New Roman" w:hAnsi="Times New Roman" w:cs="Times New Roman" w:hint="eastAsia"/>
          <w:bCs/>
          <w:sz w:val="24"/>
          <w:szCs w:val="24"/>
        </w:rPr>
        <w:t>and</w:t>
      </w:r>
      <w:r w:rsidRPr="00AA5E35">
        <w:rPr>
          <w:rFonts w:ascii="Times New Roman" w:hAnsi="Times New Roman" w:cs="Times New Roman" w:hint="eastAsia"/>
          <w:bCs/>
          <w:sz w:val="24"/>
          <w:szCs w:val="24"/>
        </w:rPr>
        <w:t xml:space="preserve"> rejection). </w:t>
      </w:r>
      <w:r w:rsidR="005D2766" w:rsidRPr="00AA5E35">
        <w:rPr>
          <w:rFonts w:ascii="Times New Roman" w:hAnsi="Times New Roman" w:cs="Times New Roman" w:hint="eastAsia"/>
          <w:bCs/>
          <w:sz w:val="24"/>
          <w:szCs w:val="24"/>
        </w:rPr>
        <w:t>I</w:t>
      </w:r>
      <w:r w:rsidR="002328D3" w:rsidRPr="00AA5E35">
        <w:rPr>
          <w:rFonts w:ascii="Times New Roman" w:hAnsi="Times New Roman" w:cs="Times New Roman"/>
          <w:bCs/>
          <w:sz w:val="24"/>
          <w:szCs w:val="24"/>
        </w:rPr>
        <w:t xml:space="preserve">t should be acknowledged that advice taking can also exhibit a proportional nature (i.e., </w:t>
      </w:r>
      <w:bookmarkStart w:id="81" w:name="OLE_LINK43"/>
      <w:r w:rsidR="00AC639C" w:rsidRPr="00AA5E35">
        <w:rPr>
          <w:rFonts w:ascii="Times New Roman" w:hAnsi="Times New Roman" w:cs="Times New Roman" w:hint="eastAsia"/>
          <w:bCs/>
          <w:sz w:val="24"/>
          <w:szCs w:val="24"/>
        </w:rPr>
        <w:t xml:space="preserve">weighing </w:t>
      </w:r>
      <w:r w:rsidR="002328D3" w:rsidRPr="00AA5E35">
        <w:rPr>
          <w:rFonts w:ascii="Times New Roman" w:hAnsi="Times New Roman" w:cs="Times New Roman"/>
          <w:bCs/>
          <w:sz w:val="24"/>
          <w:szCs w:val="24"/>
        </w:rPr>
        <w:t xml:space="preserve">advice </w:t>
      </w:r>
      <w:r w:rsidR="00AC639C" w:rsidRPr="00AA5E35">
        <w:rPr>
          <w:rFonts w:ascii="Times New Roman" w:hAnsi="Times New Roman" w:cs="Times New Roman" w:hint="eastAsia"/>
          <w:bCs/>
          <w:sz w:val="24"/>
          <w:szCs w:val="24"/>
        </w:rPr>
        <w:t>in the final decisions</w:t>
      </w:r>
      <w:bookmarkEnd w:id="81"/>
      <w:r w:rsidR="002328D3" w:rsidRPr="00AA5E35">
        <w:rPr>
          <w:rFonts w:ascii="Times New Roman" w:hAnsi="Times New Roman" w:cs="Times New Roman"/>
          <w:bCs/>
          <w:sz w:val="24"/>
          <w:szCs w:val="24"/>
        </w:rPr>
        <w:t>)</w:t>
      </w:r>
      <w:r w:rsidR="00663A10" w:rsidRPr="00AA5E35">
        <w:rPr>
          <w:rFonts w:ascii="Times New Roman" w:hAnsi="Times New Roman" w:cs="Times New Roman"/>
          <w:bCs/>
          <w:sz w:val="24"/>
          <w:szCs w:val="24"/>
        </w:rPr>
        <w:fldChar w:fldCharType="begin"/>
      </w:r>
      <w:r w:rsidR="0003196A">
        <w:rPr>
          <w:rFonts w:ascii="Times New Roman" w:hAnsi="Times New Roman" w:cs="Times New Roman"/>
          <w:bCs/>
          <w:sz w:val="24"/>
          <w:szCs w:val="24"/>
        </w:rPr>
        <w:instrText xml:space="preserve"> ADDIN ZOTERO_ITEM CSL_CITATION {"citationID":"Alq9XyKB","properties":{"formattedCitation":"(Schultze et al., 2015)","plainCitation":"(Schultze et al., 2015)","noteIndex":0},"citationItems":[{"id":145,"uris":["http://zotero.org/users/10125738/items/5XK2NXDC"],"itemData":{"id":145,"type":"article-journal","abstract":"Six experiments investigated how the distance between one’s initial opinion and advice relates to advice utilization. Going beyond previous research, we relate advice distance to both relative adjustments and absolute adjustments towards the advice, and we also investigate a second mode of advice utilization, namely conﬁdence shifts due to social validation. Whereas previous research suggests that advice is weighted less the more it differs from one’s initial opinion, we consistently ﬁnd evidence of a curvilinear pattern. Advice is weighted less when advice distance is low and when it is high. This is in particular because individuals are much more likely to retain their initial opinions in the light of near advice. Also, absolute opinion adjustments towards the advice increases in a monotone fashion as advice distance increases. This ﬁnding is in contrast to the predictions of the theoretical framework previous studies on advice distance are based on, social judgment theory. Instead, they data are more in line with a simple stimulus-response model suggesting that absolute adjustments towards the advice increase with advice distance but—potentially—with diminished sensitivity. Finally, our data show that advice can be utilized even when it receives zero weight during belief revision. The closer advice was to the initial opinions, the more it served as a means for social validation, increasing decision-makers’ conﬁdence in the accuracy of their ﬁnal opinions. Thus, our ﬁndings suggest that advice utilization is a more complex function of advice distance than previously assumed.","container-title":"Judgment and Decision Making","DOI":"10.1017/S1930297500003922","ISSN":"1930-2975","issue":"2","journalAbbreviation":"Judgm. decis. mak.","language":"en","page":"144-171","source":"DOI.org (Crossref)","title":"Effects of distance between initial estimates and advice on advice utilization","volume":"10","author":[{"family":"Schultze","given":"Thomas"},{"family":"Rakotoarisoa","given":"Anne-Fernandine"},{"family":"Stefan","given":"Schulz-Hardt"}],"issued":{"date-parts":[["2015",3]]}}}],"schema":"https://github.com/citation-style-language/schema/raw/master/csl-citation.json"} </w:instrText>
      </w:r>
      <w:r w:rsidR="00663A10" w:rsidRPr="00AA5E35">
        <w:rPr>
          <w:rFonts w:ascii="Times New Roman" w:hAnsi="Times New Roman" w:cs="Times New Roman"/>
          <w:bCs/>
          <w:sz w:val="24"/>
          <w:szCs w:val="24"/>
        </w:rPr>
        <w:fldChar w:fldCharType="separate"/>
      </w:r>
      <w:r w:rsidR="00007013" w:rsidRPr="00AA5E35">
        <w:rPr>
          <w:rFonts w:ascii="Times New Roman" w:hAnsi="Times New Roman" w:cs="Times New Roman"/>
          <w:sz w:val="24"/>
        </w:rPr>
        <w:t>(Schultze et al., 2015)</w:t>
      </w:r>
      <w:r w:rsidR="00663A10" w:rsidRPr="00AA5E35">
        <w:rPr>
          <w:rFonts w:ascii="Times New Roman" w:hAnsi="Times New Roman" w:cs="Times New Roman"/>
          <w:bCs/>
          <w:sz w:val="24"/>
          <w:szCs w:val="24"/>
        </w:rPr>
        <w:fldChar w:fldCharType="end"/>
      </w:r>
      <w:r w:rsidRPr="00AA5E35">
        <w:rPr>
          <w:rFonts w:ascii="Times New Roman" w:hAnsi="Times New Roman" w:cs="Times New Roman" w:hint="eastAsia"/>
          <w:bCs/>
          <w:sz w:val="24"/>
          <w:szCs w:val="24"/>
        </w:rPr>
        <w:t xml:space="preserve">. </w:t>
      </w:r>
      <w:r w:rsidR="003310E8" w:rsidRPr="00AA5E35">
        <w:rPr>
          <w:rFonts w:ascii="Times New Roman" w:hAnsi="Times New Roman" w:cs="Times New Roman"/>
          <w:bCs/>
          <w:sz w:val="24"/>
          <w:szCs w:val="24"/>
        </w:rPr>
        <w:t>However</w:t>
      </w:r>
      <w:r w:rsidR="003310E8" w:rsidRPr="00AA5E35">
        <w:rPr>
          <w:rFonts w:ascii="Times New Roman" w:hAnsi="Times New Roman" w:cs="Times New Roman" w:hint="eastAsia"/>
          <w:bCs/>
          <w:sz w:val="24"/>
          <w:szCs w:val="24"/>
        </w:rPr>
        <w:t xml:space="preserve">, this </w:t>
      </w:r>
      <w:bookmarkStart w:id="82" w:name="_Hlk165980439"/>
      <w:bookmarkStart w:id="83" w:name="_Hlk165980642"/>
      <w:r w:rsidR="0037770C">
        <w:rPr>
          <w:rFonts w:ascii="Times New Roman" w:hAnsi="Times New Roman" w:cs="Times New Roman" w:hint="eastAsia"/>
          <w:bCs/>
          <w:sz w:val="24"/>
          <w:szCs w:val="24"/>
        </w:rPr>
        <w:t xml:space="preserve">could </w:t>
      </w:r>
      <w:r w:rsidR="000308AB" w:rsidRPr="00AA5E35">
        <w:rPr>
          <w:rFonts w:ascii="Times New Roman" w:hAnsi="Times New Roman" w:cs="Times New Roman"/>
          <w:bCs/>
          <w:sz w:val="24"/>
          <w:szCs w:val="24"/>
        </w:rPr>
        <w:t>entail</w:t>
      </w:r>
      <w:r w:rsidR="0037770C" w:rsidRPr="00AA5E35">
        <w:rPr>
          <w:rFonts w:ascii="Times New Roman" w:hAnsi="Times New Roman" w:cs="Times New Roman" w:hint="eastAsia"/>
          <w:bCs/>
          <w:sz w:val="24"/>
          <w:szCs w:val="24"/>
        </w:rPr>
        <w:t xml:space="preserve"> </w:t>
      </w:r>
      <w:bookmarkEnd w:id="82"/>
      <w:r w:rsidR="0037770C" w:rsidRPr="00AA5E35">
        <w:rPr>
          <w:rFonts w:ascii="Times New Roman" w:hAnsi="Times New Roman" w:cs="Times New Roman"/>
          <w:bCs/>
          <w:sz w:val="24"/>
          <w:szCs w:val="24"/>
        </w:rPr>
        <w:t>substantial</w:t>
      </w:r>
      <w:bookmarkEnd w:id="83"/>
      <w:r w:rsidR="00B830DB" w:rsidRPr="00AA5E35">
        <w:rPr>
          <w:rFonts w:ascii="Times New Roman" w:hAnsi="Times New Roman" w:cs="Times New Roman"/>
          <w:bCs/>
          <w:sz w:val="24"/>
          <w:szCs w:val="24"/>
        </w:rPr>
        <w:t xml:space="preserve"> </w:t>
      </w:r>
      <w:r w:rsidR="00A46C1E" w:rsidRPr="00AA5E35">
        <w:rPr>
          <w:rFonts w:ascii="Times New Roman" w:hAnsi="Times New Roman" w:cs="Times New Roman" w:hint="eastAsia"/>
          <w:bCs/>
          <w:sz w:val="24"/>
          <w:szCs w:val="24"/>
        </w:rPr>
        <w:t>computational</w:t>
      </w:r>
      <w:r w:rsidR="00BE0774" w:rsidRPr="00AA5E35">
        <w:rPr>
          <w:rFonts w:ascii="Times New Roman" w:hAnsi="Times New Roman" w:cs="Times New Roman" w:hint="eastAsia"/>
          <w:bCs/>
          <w:sz w:val="24"/>
          <w:szCs w:val="24"/>
        </w:rPr>
        <w:t xml:space="preserve"> demands in </w:t>
      </w:r>
      <w:r w:rsidR="00B830DB" w:rsidRPr="00AA5E35">
        <w:rPr>
          <w:rFonts w:ascii="Times New Roman" w:hAnsi="Times New Roman" w:cs="Times New Roman" w:hint="eastAsia"/>
          <w:bCs/>
          <w:sz w:val="24"/>
          <w:szCs w:val="24"/>
        </w:rPr>
        <w:t>de</w:t>
      </w:r>
      <w:r w:rsidR="00B830DB" w:rsidRPr="00AA5E35">
        <w:rPr>
          <w:rFonts w:ascii="Times New Roman" w:hAnsi="Times New Roman" w:cs="Times New Roman"/>
          <w:bCs/>
          <w:sz w:val="24"/>
          <w:szCs w:val="24"/>
        </w:rPr>
        <w:t>coding</w:t>
      </w:r>
      <w:r w:rsidR="00B830DB" w:rsidRPr="00AA5E35">
        <w:rPr>
          <w:rFonts w:ascii="Times New Roman" w:hAnsi="Times New Roman" w:cs="Times New Roman" w:hint="eastAsia"/>
          <w:bCs/>
          <w:sz w:val="24"/>
          <w:szCs w:val="24"/>
        </w:rPr>
        <w:t xml:space="preserve"> the weight of advice into advisees</w:t>
      </w:r>
      <w:r w:rsidR="00B830DB" w:rsidRPr="00AA5E35">
        <w:rPr>
          <w:rFonts w:ascii="Times New Roman" w:hAnsi="Times New Roman" w:cs="Times New Roman"/>
          <w:bCs/>
          <w:sz w:val="24"/>
          <w:szCs w:val="24"/>
        </w:rPr>
        <w:t>’</w:t>
      </w:r>
      <w:r w:rsidR="00B830DB" w:rsidRPr="00AA5E35">
        <w:rPr>
          <w:rFonts w:ascii="Times New Roman" w:hAnsi="Times New Roman" w:cs="Times New Roman" w:hint="eastAsia"/>
          <w:bCs/>
          <w:sz w:val="24"/>
          <w:szCs w:val="24"/>
        </w:rPr>
        <w:t xml:space="preserve"> </w:t>
      </w:r>
      <w:r w:rsidR="0037770C">
        <w:rPr>
          <w:rFonts w:ascii="Times New Roman" w:hAnsi="Times New Roman" w:cs="Times New Roman" w:hint="eastAsia"/>
          <w:bCs/>
          <w:sz w:val="24"/>
          <w:szCs w:val="24"/>
        </w:rPr>
        <w:t>feedback</w:t>
      </w:r>
      <w:r w:rsidR="00B830DB" w:rsidRPr="00AA5E35">
        <w:rPr>
          <w:rFonts w:ascii="Times New Roman" w:hAnsi="Times New Roman" w:cs="Times New Roman" w:hint="eastAsia"/>
          <w:bCs/>
          <w:sz w:val="24"/>
          <w:szCs w:val="24"/>
        </w:rPr>
        <w:t xml:space="preserve"> on advice</w:t>
      </w:r>
      <w:r w:rsidR="00BE0774" w:rsidRPr="00AA5E35">
        <w:rPr>
          <w:rFonts w:ascii="Times New Roman" w:hAnsi="Times New Roman" w:cs="Times New Roman" w:hint="eastAsia"/>
          <w:bCs/>
          <w:sz w:val="24"/>
          <w:szCs w:val="24"/>
        </w:rPr>
        <w:t xml:space="preserve">. </w:t>
      </w:r>
      <w:r w:rsidR="00D14411" w:rsidRPr="00AA5E35">
        <w:rPr>
          <w:rFonts w:ascii="Times New Roman" w:hAnsi="Times New Roman" w:cs="Times New Roman" w:hint="eastAsia"/>
          <w:bCs/>
          <w:sz w:val="24"/>
          <w:szCs w:val="24"/>
        </w:rPr>
        <w:t>F</w:t>
      </w:r>
      <w:r w:rsidR="00405285" w:rsidRPr="00AA5E35">
        <w:rPr>
          <w:rFonts w:ascii="Times New Roman" w:hAnsi="Times New Roman" w:cs="Times New Roman" w:hint="eastAsia"/>
          <w:bCs/>
          <w:sz w:val="24"/>
          <w:szCs w:val="24"/>
        </w:rPr>
        <w:t xml:space="preserve">uture studies should </w:t>
      </w:r>
      <w:r w:rsidR="002328D3" w:rsidRPr="00AA5E35">
        <w:rPr>
          <w:rFonts w:ascii="Times New Roman" w:hAnsi="Times New Roman" w:cs="Times New Roman" w:hint="eastAsia"/>
          <w:bCs/>
          <w:sz w:val="24"/>
          <w:szCs w:val="24"/>
        </w:rPr>
        <w:t>expand upon</w:t>
      </w:r>
      <w:r w:rsidR="00405285" w:rsidRPr="00AA5E35">
        <w:rPr>
          <w:rFonts w:ascii="Times New Roman" w:hAnsi="Times New Roman" w:cs="Times New Roman" w:hint="eastAsia"/>
          <w:bCs/>
          <w:sz w:val="24"/>
          <w:szCs w:val="24"/>
        </w:rPr>
        <w:t xml:space="preserve"> the </w:t>
      </w:r>
      <w:r w:rsidR="00F22E56" w:rsidRPr="00AA5E35">
        <w:rPr>
          <w:rFonts w:ascii="Times New Roman" w:hAnsi="Times New Roman" w:cs="Times New Roman" w:hint="eastAsia"/>
          <w:bCs/>
          <w:sz w:val="24"/>
          <w:szCs w:val="24"/>
        </w:rPr>
        <w:t>current</w:t>
      </w:r>
      <w:r w:rsidR="00405285" w:rsidRPr="00AA5E35">
        <w:rPr>
          <w:rFonts w:ascii="Times New Roman" w:hAnsi="Times New Roman" w:cs="Times New Roman" w:hint="eastAsia"/>
          <w:bCs/>
          <w:sz w:val="24"/>
          <w:szCs w:val="24"/>
        </w:rPr>
        <w:t xml:space="preserve"> findings in more ecological designs </w:t>
      </w:r>
      <w:bookmarkStart w:id="84" w:name="_Hlk165980756"/>
      <w:r w:rsidR="00B830DB" w:rsidRPr="00AA5E35">
        <w:rPr>
          <w:rFonts w:ascii="Times New Roman" w:hAnsi="Times New Roman" w:cs="Times New Roman" w:hint="eastAsia"/>
          <w:bCs/>
          <w:sz w:val="24"/>
          <w:szCs w:val="24"/>
        </w:rPr>
        <w:t>embedding</w:t>
      </w:r>
      <w:r w:rsidR="00AC639C" w:rsidRPr="00AA5E35">
        <w:rPr>
          <w:rFonts w:ascii="Times New Roman" w:hAnsi="Times New Roman" w:cs="Times New Roman" w:hint="eastAsia"/>
          <w:bCs/>
          <w:sz w:val="24"/>
          <w:szCs w:val="24"/>
        </w:rPr>
        <w:t xml:space="preserve"> </w:t>
      </w:r>
      <w:bookmarkEnd w:id="84"/>
      <w:r w:rsidR="00405285" w:rsidRPr="00AA5E35">
        <w:rPr>
          <w:rFonts w:ascii="Times New Roman" w:hAnsi="Times New Roman" w:cs="Times New Roman" w:hint="eastAsia"/>
          <w:bCs/>
          <w:sz w:val="24"/>
          <w:szCs w:val="24"/>
        </w:rPr>
        <w:t>realistic advisee-advisor interaction</w:t>
      </w:r>
      <w:r w:rsidR="000D60E0" w:rsidRPr="00AA5E35">
        <w:rPr>
          <w:rFonts w:ascii="Times New Roman" w:hAnsi="Times New Roman" w:cs="Times New Roman" w:hint="eastAsia"/>
          <w:bCs/>
          <w:sz w:val="24"/>
          <w:szCs w:val="24"/>
        </w:rPr>
        <w:t xml:space="preserve">s </w:t>
      </w:r>
      <w:r w:rsidR="004E460C">
        <w:rPr>
          <w:rFonts w:ascii="Times New Roman" w:hAnsi="Times New Roman" w:cs="Times New Roman" w:hint="eastAsia"/>
          <w:bCs/>
          <w:sz w:val="24"/>
          <w:szCs w:val="24"/>
        </w:rPr>
        <w:t xml:space="preserve">where </w:t>
      </w:r>
      <w:r w:rsidR="004E460C" w:rsidRPr="00AA5E35">
        <w:rPr>
          <w:rFonts w:ascii="Times New Roman" w:hAnsi="Times New Roman" w:cs="Times New Roman" w:hint="eastAsia"/>
          <w:bCs/>
          <w:sz w:val="24"/>
          <w:szCs w:val="24"/>
        </w:rPr>
        <w:t xml:space="preserve">advisees </w:t>
      </w:r>
      <w:r w:rsidR="004E460C">
        <w:rPr>
          <w:rFonts w:ascii="Times New Roman" w:hAnsi="Times New Roman" w:cs="Times New Roman" w:hint="eastAsia"/>
          <w:bCs/>
          <w:sz w:val="24"/>
          <w:szCs w:val="24"/>
        </w:rPr>
        <w:t xml:space="preserve">provide </w:t>
      </w:r>
      <w:r w:rsidR="00405285" w:rsidRPr="00AA5E35">
        <w:rPr>
          <w:rFonts w:ascii="Times New Roman" w:hAnsi="Times New Roman" w:cs="Times New Roman" w:hint="eastAsia"/>
          <w:bCs/>
          <w:sz w:val="24"/>
          <w:szCs w:val="24"/>
        </w:rPr>
        <w:t xml:space="preserve">natural responses. </w:t>
      </w:r>
      <w:r w:rsidRPr="00AA5E35">
        <w:rPr>
          <w:rFonts w:ascii="Times New Roman" w:hAnsi="Times New Roman" w:cs="Times New Roman" w:hint="eastAsia"/>
          <w:bCs/>
          <w:sz w:val="24"/>
          <w:szCs w:val="24"/>
        </w:rPr>
        <w:t>Third</w:t>
      </w:r>
      <w:r w:rsidR="000E56FC" w:rsidRPr="00AA5E35">
        <w:rPr>
          <w:rFonts w:ascii="Times New Roman" w:hAnsi="Times New Roman" w:cs="Times New Roman" w:hint="eastAsia"/>
          <w:bCs/>
          <w:sz w:val="24"/>
          <w:szCs w:val="24"/>
        </w:rPr>
        <w:t xml:space="preserve">, </w:t>
      </w:r>
      <w:r w:rsidR="006B6375" w:rsidRPr="00AA5E35">
        <w:rPr>
          <w:rFonts w:ascii="Times New Roman" w:hAnsi="Times New Roman" w:cs="Times New Roman" w:hint="eastAsia"/>
          <w:bCs/>
          <w:sz w:val="24"/>
          <w:szCs w:val="24"/>
        </w:rPr>
        <w:t>in the circumstances that</w:t>
      </w:r>
      <w:r w:rsidR="000E1ED5" w:rsidRPr="00AA5E35">
        <w:rPr>
          <w:rFonts w:ascii="Times New Roman" w:hAnsi="Times New Roman" w:cs="Times New Roman" w:hint="eastAsia"/>
          <w:bCs/>
          <w:sz w:val="24"/>
          <w:szCs w:val="24"/>
        </w:rPr>
        <w:t xml:space="preserve"> advisors </w:t>
      </w:r>
      <w:r w:rsidR="006B6375" w:rsidRPr="00AA5E35">
        <w:rPr>
          <w:rFonts w:ascii="Times New Roman" w:hAnsi="Times New Roman" w:cs="Times New Roman" w:hint="eastAsia"/>
          <w:bCs/>
          <w:sz w:val="24"/>
          <w:szCs w:val="24"/>
        </w:rPr>
        <w:t>are</w:t>
      </w:r>
      <w:r w:rsidR="000E1ED5" w:rsidRPr="00AA5E35">
        <w:rPr>
          <w:rFonts w:ascii="Times New Roman" w:hAnsi="Times New Roman" w:cs="Times New Roman" w:hint="eastAsia"/>
          <w:bCs/>
          <w:sz w:val="24"/>
          <w:szCs w:val="24"/>
        </w:rPr>
        <w:t xml:space="preserve"> expert</w:t>
      </w:r>
      <w:r w:rsidR="006B6375" w:rsidRPr="00AA5E35">
        <w:rPr>
          <w:rFonts w:ascii="Times New Roman" w:hAnsi="Times New Roman" w:cs="Times New Roman" w:hint="eastAsia"/>
          <w:bCs/>
          <w:sz w:val="24"/>
          <w:szCs w:val="24"/>
        </w:rPr>
        <w:t>s</w:t>
      </w:r>
      <w:r w:rsidR="000E1ED5" w:rsidRPr="00AA5E35">
        <w:rPr>
          <w:rFonts w:ascii="Times New Roman" w:hAnsi="Times New Roman" w:cs="Times New Roman" w:hint="eastAsia"/>
          <w:bCs/>
          <w:sz w:val="24"/>
          <w:szCs w:val="24"/>
        </w:rPr>
        <w:t xml:space="preserve"> or highly </w:t>
      </w:r>
      <w:bookmarkStart w:id="85" w:name="_Hlk165980980"/>
      <w:r w:rsidR="00CE36A1" w:rsidRPr="00AA5E35">
        <w:rPr>
          <w:rFonts w:ascii="Times New Roman" w:hAnsi="Times New Roman" w:cs="Times New Roman"/>
          <w:bCs/>
          <w:sz w:val="24"/>
          <w:szCs w:val="24"/>
        </w:rPr>
        <w:t>proficien</w:t>
      </w:r>
      <w:r w:rsidR="00AC639C" w:rsidRPr="00AA5E35">
        <w:rPr>
          <w:rFonts w:ascii="Times New Roman" w:hAnsi="Times New Roman" w:cs="Times New Roman" w:hint="eastAsia"/>
          <w:bCs/>
          <w:sz w:val="24"/>
          <w:szCs w:val="24"/>
        </w:rPr>
        <w:t>t</w:t>
      </w:r>
      <w:r w:rsidR="00CE36A1" w:rsidRPr="00AA5E35">
        <w:rPr>
          <w:rFonts w:ascii="Times New Roman" w:hAnsi="Times New Roman" w:cs="Times New Roman"/>
          <w:bCs/>
          <w:sz w:val="24"/>
          <w:szCs w:val="24"/>
        </w:rPr>
        <w:t xml:space="preserve"> </w:t>
      </w:r>
      <w:bookmarkEnd w:id="85"/>
      <w:r w:rsidR="000E1ED5" w:rsidRPr="00AA5E35">
        <w:rPr>
          <w:rFonts w:ascii="Times New Roman" w:hAnsi="Times New Roman" w:cs="Times New Roman" w:hint="eastAsia"/>
          <w:bCs/>
          <w:sz w:val="24"/>
          <w:szCs w:val="24"/>
        </w:rPr>
        <w:t xml:space="preserve">in </w:t>
      </w:r>
      <w:r w:rsidR="00692B4F" w:rsidRPr="00AA5E35">
        <w:rPr>
          <w:rFonts w:ascii="Times New Roman" w:hAnsi="Times New Roman" w:cs="Times New Roman" w:hint="eastAsia"/>
          <w:bCs/>
          <w:sz w:val="24"/>
          <w:szCs w:val="24"/>
        </w:rPr>
        <w:t xml:space="preserve">their </w:t>
      </w:r>
      <w:r w:rsidR="00692B4F" w:rsidRPr="00AA5E35">
        <w:rPr>
          <w:rFonts w:ascii="Times New Roman" w:hAnsi="Times New Roman" w:cs="Times New Roman"/>
          <w:bCs/>
          <w:sz w:val="24"/>
          <w:szCs w:val="24"/>
        </w:rPr>
        <w:t>specialties</w:t>
      </w:r>
      <w:r w:rsidR="000E1ED5" w:rsidRPr="00AA5E35">
        <w:rPr>
          <w:rFonts w:ascii="Times New Roman" w:hAnsi="Times New Roman" w:cs="Times New Roman" w:hint="eastAsia"/>
          <w:bCs/>
          <w:sz w:val="24"/>
          <w:szCs w:val="24"/>
        </w:rPr>
        <w:t xml:space="preserve">, they </w:t>
      </w:r>
      <w:r w:rsidR="00CE36A1" w:rsidRPr="00AA5E35">
        <w:rPr>
          <w:rFonts w:ascii="Times New Roman" w:hAnsi="Times New Roman" w:cs="Times New Roman"/>
          <w:bCs/>
          <w:sz w:val="24"/>
          <w:szCs w:val="24"/>
        </w:rPr>
        <w:t>may exhibit a reduced susceptibility to external influences</w:t>
      </w:r>
      <w:r w:rsidR="00CE36A1" w:rsidRPr="00AA5E35">
        <w:rPr>
          <w:rFonts w:ascii="Times New Roman" w:hAnsi="Times New Roman" w:cs="Times New Roman" w:hint="eastAsia"/>
          <w:bCs/>
          <w:sz w:val="24"/>
          <w:szCs w:val="24"/>
        </w:rPr>
        <w:t xml:space="preserve"> owing</w:t>
      </w:r>
      <w:r w:rsidR="000E1ED5" w:rsidRPr="00AA5E35">
        <w:rPr>
          <w:rFonts w:ascii="Times New Roman" w:hAnsi="Times New Roman" w:cs="Times New Roman" w:hint="eastAsia"/>
          <w:bCs/>
          <w:sz w:val="24"/>
          <w:szCs w:val="24"/>
        </w:rPr>
        <w:t xml:space="preserve"> to their </w:t>
      </w:r>
      <w:r w:rsidR="00692B4F" w:rsidRPr="00AA5E35">
        <w:rPr>
          <w:rFonts w:ascii="Times New Roman" w:hAnsi="Times New Roman" w:cs="Times New Roman"/>
          <w:bCs/>
          <w:sz w:val="24"/>
          <w:szCs w:val="24"/>
        </w:rPr>
        <w:t>superior</w:t>
      </w:r>
      <w:r w:rsidR="00CE36A1" w:rsidRPr="00AA5E35">
        <w:rPr>
          <w:rFonts w:ascii="Times New Roman" w:hAnsi="Times New Roman" w:cs="Times New Roman" w:hint="eastAsia"/>
          <w:bCs/>
          <w:sz w:val="24"/>
          <w:szCs w:val="24"/>
        </w:rPr>
        <w:t xml:space="preserve"> </w:t>
      </w:r>
      <w:r w:rsidR="000E1ED5" w:rsidRPr="00AA5E35">
        <w:rPr>
          <w:rFonts w:ascii="Times New Roman" w:hAnsi="Times New Roman" w:cs="Times New Roman" w:hint="eastAsia"/>
          <w:bCs/>
          <w:sz w:val="24"/>
          <w:szCs w:val="24"/>
        </w:rPr>
        <w:t>knowledge</w:t>
      </w:r>
      <w:r w:rsidR="00334731" w:rsidRPr="00AA5E35">
        <w:rPr>
          <w:rFonts w:ascii="Times New Roman" w:hAnsi="Times New Roman" w:cs="Times New Roman" w:hint="eastAsia"/>
          <w:bCs/>
          <w:sz w:val="24"/>
          <w:szCs w:val="24"/>
        </w:rPr>
        <w:t>.</w:t>
      </w:r>
      <w:r w:rsidR="0032104F" w:rsidRPr="00AA5E35">
        <w:rPr>
          <w:rFonts w:ascii="Times New Roman" w:hAnsi="Times New Roman" w:cs="Times New Roman" w:hint="eastAsia"/>
          <w:bCs/>
          <w:sz w:val="24"/>
          <w:szCs w:val="24"/>
        </w:rPr>
        <w:t xml:space="preserve"> </w:t>
      </w:r>
      <w:r w:rsidR="00CE36A1" w:rsidRPr="00AA5E35">
        <w:rPr>
          <w:rFonts w:ascii="Times New Roman" w:hAnsi="Times New Roman" w:cs="Times New Roman"/>
          <w:bCs/>
          <w:sz w:val="24"/>
          <w:szCs w:val="24"/>
        </w:rPr>
        <w:t>Consequently</w:t>
      </w:r>
      <w:r w:rsidR="00E4681B" w:rsidRPr="00AA5E35">
        <w:rPr>
          <w:rFonts w:ascii="Times New Roman" w:hAnsi="Times New Roman" w:cs="Times New Roman" w:hint="eastAsia"/>
          <w:bCs/>
          <w:sz w:val="24"/>
          <w:szCs w:val="24"/>
        </w:rPr>
        <w:t xml:space="preserve">, </w:t>
      </w:r>
      <w:r w:rsidR="0032104F" w:rsidRPr="00AA5E35">
        <w:rPr>
          <w:rFonts w:ascii="Times New Roman" w:hAnsi="Times New Roman" w:cs="Times New Roman" w:hint="eastAsia"/>
          <w:bCs/>
          <w:sz w:val="24"/>
          <w:szCs w:val="24"/>
        </w:rPr>
        <w:t>deeper investigation</w:t>
      </w:r>
      <w:r w:rsidR="00E4681B" w:rsidRPr="00AA5E35">
        <w:rPr>
          <w:rFonts w:ascii="Times New Roman" w:hAnsi="Times New Roman" w:cs="Times New Roman" w:hint="eastAsia"/>
          <w:bCs/>
          <w:sz w:val="24"/>
          <w:szCs w:val="24"/>
        </w:rPr>
        <w:t>s</w:t>
      </w:r>
      <w:r w:rsidR="0032104F" w:rsidRPr="00AA5E35">
        <w:rPr>
          <w:rFonts w:ascii="Times New Roman" w:hAnsi="Times New Roman" w:cs="Times New Roman" w:hint="eastAsia"/>
          <w:bCs/>
          <w:sz w:val="24"/>
          <w:szCs w:val="24"/>
        </w:rPr>
        <w:t xml:space="preserve"> </w:t>
      </w:r>
      <w:r w:rsidR="00CE36A1" w:rsidRPr="00AA5E35">
        <w:rPr>
          <w:rFonts w:ascii="Times New Roman" w:hAnsi="Times New Roman" w:cs="Times New Roman" w:hint="eastAsia"/>
          <w:bCs/>
          <w:sz w:val="24"/>
          <w:szCs w:val="24"/>
        </w:rPr>
        <w:t>into</w:t>
      </w:r>
      <w:r w:rsidR="0032104F" w:rsidRPr="00AA5E35">
        <w:rPr>
          <w:rFonts w:ascii="Times New Roman" w:hAnsi="Times New Roman" w:cs="Times New Roman" w:hint="eastAsia"/>
          <w:bCs/>
          <w:sz w:val="24"/>
          <w:szCs w:val="24"/>
        </w:rPr>
        <w:t xml:space="preserve"> the potential </w:t>
      </w:r>
      <w:r w:rsidR="00EF5A2E" w:rsidRPr="00AA5E35">
        <w:rPr>
          <w:rFonts w:ascii="Times New Roman" w:hAnsi="Times New Roman" w:cs="Times New Roman" w:hint="eastAsia"/>
          <w:bCs/>
          <w:sz w:val="24"/>
          <w:szCs w:val="24"/>
        </w:rPr>
        <w:t>impact</w:t>
      </w:r>
      <w:r w:rsidR="0032104F" w:rsidRPr="00AA5E35">
        <w:rPr>
          <w:rFonts w:ascii="Times New Roman" w:hAnsi="Times New Roman" w:cs="Times New Roman" w:hint="eastAsia"/>
          <w:bCs/>
          <w:sz w:val="24"/>
          <w:szCs w:val="24"/>
        </w:rPr>
        <w:t xml:space="preserve"> of advisor</w:t>
      </w:r>
      <w:r w:rsidR="0032104F" w:rsidRPr="00AA5E35">
        <w:rPr>
          <w:rFonts w:ascii="Times New Roman" w:hAnsi="Times New Roman" w:cs="Times New Roman"/>
          <w:bCs/>
          <w:sz w:val="24"/>
          <w:szCs w:val="24"/>
        </w:rPr>
        <w:t>’</w:t>
      </w:r>
      <w:r w:rsidR="0032104F" w:rsidRPr="00AA5E35">
        <w:rPr>
          <w:rFonts w:ascii="Times New Roman" w:hAnsi="Times New Roman" w:cs="Times New Roman" w:hint="eastAsia"/>
          <w:bCs/>
          <w:sz w:val="24"/>
          <w:szCs w:val="24"/>
        </w:rPr>
        <w:t xml:space="preserve"> expertise </w:t>
      </w:r>
      <w:r w:rsidR="00EF5A2E" w:rsidRPr="00AA5E35">
        <w:rPr>
          <w:rFonts w:ascii="Times New Roman" w:hAnsi="Times New Roman" w:cs="Times New Roman" w:hint="eastAsia"/>
          <w:bCs/>
          <w:sz w:val="24"/>
          <w:szCs w:val="24"/>
        </w:rPr>
        <w:t>on</w:t>
      </w:r>
      <w:r w:rsidR="0032104F" w:rsidRPr="00AA5E35">
        <w:rPr>
          <w:rFonts w:ascii="Times New Roman" w:hAnsi="Times New Roman" w:cs="Times New Roman" w:hint="eastAsia"/>
          <w:bCs/>
          <w:sz w:val="24"/>
          <w:szCs w:val="24"/>
        </w:rPr>
        <w:t xml:space="preserve"> </w:t>
      </w:r>
      <w:r w:rsidR="00E4681B" w:rsidRPr="00AA5E35">
        <w:rPr>
          <w:rFonts w:ascii="Times New Roman" w:hAnsi="Times New Roman" w:cs="Times New Roman" w:hint="eastAsia"/>
          <w:bCs/>
          <w:sz w:val="24"/>
          <w:szCs w:val="24"/>
        </w:rPr>
        <w:t xml:space="preserve">the </w:t>
      </w:r>
      <w:r w:rsidR="0032104F" w:rsidRPr="00AA5E35">
        <w:rPr>
          <w:rFonts w:ascii="Times New Roman" w:hAnsi="Times New Roman" w:cs="Times New Roman" w:hint="eastAsia"/>
          <w:bCs/>
          <w:sz w:val="24"/>
          <w:szCs w:val="24"/>
        </w:rPr>
        <w:t>alignment bias</w:t>
      </w:r>
      <w:r w:rsidR="00E4681B" w:rsidRPr="00AA5E35">
        <w:rPr>
          <w:rFonts w:ascii="Times New Roman" w:hAnsi="Times New Roman" w:cs="Times New Roman" w:hint="eastAsia"/>
          <w:bCs/>
          <w:sz w:val="24"/>
          <w:szCs w:val="24"/>
        </w:rPr>
        <w:t xml:space="preserve"> </w:t>
      </w:r>
      <w:r w:rsidR="00EF5A2E" w:rsidRPr="00AA5E35">
        <w:rPr>
          <w:rFonts w:ascii="Times New Roman" w:hAnsi="Times New Roman" w:cs="Times New Roman" w:hint="eastAsia"/>
          <w:bCs/>
          <w:sz w:val="24"/>
          <w:szCs w:val="24"/>
        </w:rPr>
        <w:t>will also be crucial</w:t>
      </w:r>
      <w:r w:rsidR="00EF5A2E" w:rsidRPr="00AA5E35">
        <w:rPr>
          <w:rFonts w:ascii="Times New Roman" w:hAnsi="Times New Roman" w:cs="Times New Roman"/>
          <w:bCs/>
          <w:sz w:val="24"/>
          <w:szCs w:val="24"/>
        </w:rPr>
        <w:t xml:space="preserve"> for </w:t>
      </w:r>
      <w:r w:rsidR="00CE36A1" w:rsidRPr="00AA5E35">
        <w:rPr>
          <w:rFonts w:ascii="Times New Roman" w:hAnsi="Times New Roman" w:cs="Times New Roman" w:hint="eastAsia"/>
          <w:bCs/>
          <w:sz w:val="24"/>
          <w:szCs w:val="24"/>
        </w:rPr>
        <w:t>understanding</w:t>
      </w:r>
      <w:r w:rsidR="00EF5A2E" w:rsidRPr="00AA5E35">
        <w:rPr>
          <w:rFonts w:ascii="Times New Roman" w:hAnsi="Times New Roman" w:cs="Times New Roman"/>
          <w:bCs/>
          <w:sz w:val="24"/>
          <w:szCs w:val="24"/>
        </w:rPr>
        <w:t xml:space="preserve"> </w:t>
      </w:r>
      <w:r w:rsidR="00E4681B" w:rsidRPr="00AA5E35">
        <w:rPr>
          <w:rFonts w:ascii="Times New Roman" w:hAnsi="Times New Roman" w:cs="Times New Roman" w:hint="eastAsia"/>
          <w:bCs/>
          <w:sz w:val="24"/>
          <w:szCs w:val="24"/>
        </w:rPr>
        <w:t xml:space="preserve">whether </w:t>
      </w:r>
      <w:r w:rsidR="00EF5A2E" w:rsidRPr="00AA5E35">
        <w:rPr>
          <w:rFonts w:ascii="Times New Roman" w:hAnsi="Times New Roman" w:cs="Times New Roman" w:hint="eastAsia"/>
          <w:bCs/>
          <w:sz w:val="24"/>
          <w:szCs w:val="24"/>
        </w:rPr>
        <w:t xml:space="preserve">our </w:t>
      </w:r>
      <w:r w:rsidR="00EF5A2E" w:rsidRPr="00AA5E35">
        <w:rPr>
          <w:rFonts w:ascii="Times New Roman" w:hAnsi="Times New Roman" w:cs="Times New Roman"/>
          <w:bCs/>
          <w:sz w:val="24"/>
          <w:szCs w:val="24"/>
        </w:rPr>
        <w:t xml:space="preserve">findings can be extended to </w:t>
      </w:r>
      <w:r w:rsidR="00EF5A2E" w:rsidRPr="00AA5E35">
        <w:rPr>
          <w:rFonts w:ascii="Times New Roman" w:hAnsi="Times New Roman" w:cs="Times New Roman" w:hint="eastAsia"/>
          <w:bCs/>
          <w:sz w:val="24"/>
          <w:szCs w:val="24"/>
        </w:rPr>
        <w:t xml:space="preserve">a </w:t>
      </w:r>
      <w:r w:rsidR="00CE36A1" w:rsidRPr="00AA5E35">
        <w:rPr>
          <w:rFonts w:ascii="Times New Roman" w:hAnsi="Times New Roman" w:cs="Times New Roman"/>
          <w:bCs/>
          <w:sz w:val="24"/>
          <w:szCs w:val="24"/>
        </w:rPr>
        <w:t>broader spectrum</w:t>
      </w:r>
      <w:r w:rsidR="00EF5A2E" w:rsidRPr="00AA5E35">
        <w:rPr>
          <w:rFonts w:ascii="Times New Roman" w:hAnsi="Times New Roman" w:cs="Times New Roman"/>
          <w:bCs/>
          <w:sz w:val="24"/>
          <w:szCs w:val="24"/>
        </w:rPr>
        <w:t xml:space="preserve"> of </w:t>
      </w:r>
      <w:r w:rsidR="00EF5A2E" w:rsidRPr="00AA5E35">
        <w:rPr>
          <w:rFonts w:ascii="Times New Roman" w:hAnsi="Times New Roman" w:cs="Times New Roman" w:hint="eastAsia"/>
          <w:bCs/>
          <w:sz w:val="24"/>
          <w:szCs w:val="24"/>
        </w:rPr>
        <w:t>advice-giving contexts.</w:t>
      </w:r>
      <w:r w:rsidR="00726AA4" w:rsidRPr="00AA5E35">
        <w:rPr>
          <w:rFonts w:ascii="Times New Roman" w:hAnsi="Times New Roman" w:cs="Times New Roman" w:hint="eastAsia"/>
          <w:bCs/>
          <w:sz w:val="24"/>
          <w:szCs w:val="24"/>
        </w:rPr>
        <w:t xml:space="preserve"> </w:t>
      </w:r>
      <w:r w:rsidR="001979B9">
        <w:rPr>
          <w:rFonts w:ascii="Times New Roman" w:hAnsi="Times New Roman" w:cs="Times New Roman" w:hint="eastAsia"/>
          <w:bCs/>
          <w:sz w:val="24"/>
          <w:szCs w:val="24"/>
        </w:rPr>
        <w:t>Furthermore, f</w:t>
      </w:r>
      <w:r w:rsidR="001979B9" w:rsidRPr="00FE0A08">
        <w:rPr>
          <w:rFonts w:ascii="Times New Roman" w:hAnsi="Times New Roman" w:cs="Times New Roman" w:hint="eastAsia"/>
          <w:bCs/>
          <w:sz w:val="24"/>
          <w:szCs w:val="24"/>
        </w:rPr>
        <w:t xml:space="preserve">uture studies can </w:t>
      </w:r>
      <w:r w:rsidR="001979B9" w:rsidRPr="00FE0A08">
        <w:rPr>
          <w:rFonts w:ascii="Times New Roman" w:hAnsi="Times New Roman" w:cs="Times New Roman"/>
          <w:bCs/>
          <w:sz w:val="24"/>
          <w:szCs w:val="24"/>
        </w:rPr>
        <w:t>benefit from fMRI</w:t>
      </w:r>
      <w:r w:rsidR="001979B9" w:rsidRPr="00FE0A08">
        <w:rPr>
          <w:rFonts w:ascii="Times New Roman" w:hAnsi="Times New Roman" w:cs="Times New Roman" w:hint="eastAsia"/>
          <w:bCs/>
          <w:sz w:val="24"/>
          <w:szCs w:val="24"/>
        </w:rPr>
        <w:t xml:space="preserve"> </w:t>
      </w:r>
      <w:r w:rsidR="001979B9" w:rsidRPr="00FE0A08">
        <w:rPr>
          <w:rFonts w:ascii="Times New Roman" w:hAnsi="Times New Roman" w:cs="Times New Roman"/>
          <w:bCs/>
          <w:sz w:val="24"/>
          <w:szCs w:val="24"/>
        </w:rPr>
        <w:fldChar w:fldCharType="begin"/>
      </w:r>
      <w:r w:rsidR="001979B9">
        <w:rPr>
          <w:rFonts w:ascii="Times New Roman" w:hAnsi="Times New Roman" w:cs="Times New Roman"/>
          <w:bCs/>
          <w:sz w:val="24"/>
          <w:szCs w:val="24"/>
        </w:rPr>
        <w:instrText xml:space="preserve"> ADDIN ZOTERO_ITEM CSL_CITATION {"citationID":"LdNIyQUK","properties":{"formattedCitation":"(Mobbs et al., 2015)","plainCitation":"(Mobbs et al., 2015)","noteIndex":0},"citationItems":[{"id":111,"uris":["http://zotero.org/users/10125738/items/HYG7NHP2"],"itemData":{"id":111,"type":"article-journal","call-number":"3","container-title":"Social Cognitive and Affective Neuroscience","DOI":"10.1093/scan/nsv020","ISSN":"1749-5024, 1749-5016","issue":"10","language":"en","page":"1323-1328","source":"4.235","title":"Reflected glory and failure: the role of the medial prefrontal cortex and ventral striatum in self vs other relevance during advice-giving outcomes","title-short":"Reflected glory and failure","volume":"10","author":[{"family":"Mobbs","given":"Dean"},{"family":"Hagan","given":"Cindy C."},{"family":"Yu","given":"Rongjun"},{"family":"Takahashi","given":"Hidehiko"},{"family":"FeldmanHall","given":"Oriel"},{"family":"Calder","given":"Andrew J."},{"family":"Dalgleish","given":"Tim"}],"issued":{"date-parts":[["2015",10,1]]}}}],"schema":"https://github.com/citation-style-language/schema/raw/master/csl-citation.json"} </w:instrText>
      </w:r>
      <w:r w:rsidR="001979B9" w:rsidRPr="00FE0A08">
        <w:rPr>
          <w:rFonts w:ascii="Times New Roman" w:hAnsi="Times New Roman" w:cs="Times New Roman"/>
          <w:bCs/>
          <w:sz w:val="24"/>
          <w:szCs w:val="24"/>
        </w:rPr>
        <w:fldChar w:fldCharType="separate"/>
      </w:r>
      <w:r w:rsidR="001979B9" w:rsidRPr="00CE4FFC">
        <w:rPr>
          <w:rFonts w:ascii="Times New Roman" w:hAnsi="Times New Roman" w:cs="Times New Roman" w:hint="eastAsia"/>
          <w:sz w:val="24"/>
        </w:rPr>
        <w:t>(Mobbs et al., 2015)</w:t>
      </w:r>
      <w:r w:rsidR="001979B9" w:rsidRPr="00FE0A08">
        <w:rPr>
          <w:rFonts w:ascii="Times New Roman" w:hAnsi="Times New Roman" w:cs="Times New Roman"/>
          <w:bCs/>
          <w:sz w:val="24"/>
          <w:szCs w:val="24"/>
        </w:rPr>
        <w:fldChar w:fldCharType="end"/>
      </w:r>
      <w:r w:rsidR="001979B9" w:rsidRPr="00FE0A08">
        <w:rPr>
          <w:rFonts w:ascii="Times New Roman" w:hAnsi="Times New Roman" w:cs="Times New Roman" w:hint="eastAsia"/>
          <w:bCs/>
          <w:sz w:val="24"/>
          <w:szCs w:val="24"/>
        </w:rPr>
        <w:t xml:space="preserve"> and </w:t>
      </w:r>
      <w:r w:rsidR="001979B9" w:rsidRPr="00FE0A08">
        <w:rPr>
          <w:rFonts w:ascii="Times New Roman" w:hAnsi="Times New Roman" w:cs="Times New Roman"/>
          <w:bCs/>
          <w:sz w:val="24"/>
          <w:szCs w:val="24"/>
        </w:rPr>
        <w:t>hyperscanning</w:t>
      </w:r>
      <w:r w:rsidR="001979B9" w:rsidRPr="00FE0A08">
        <w:rPr>
          <w:rFonts w:ascii="Times New Roman" w:hAnsi="Times New Roman" w:cs="Times New Roman" w:hint="eastAsia"/>
          <w:bCs/>
          <w:sz w:val="24"/>
          <w:szCs w:val="24"/>
        </w:rPr>
        <w:t xml:space="preserve"> </w:t>
      </w:r>
      <w:r w:rsidR="001979B9" w:rsidRPr="00FE0A08">
        <w:rPr>
          <w:rFonts w:ascii="Times New Roman" w:hAnsi="Times New Roman" w:cs="Times New Roman"/>
          <w:bCs/>
          <w:sz w:val="24"/>
          <w:szCs w:val="24"/>
        </w:rPr>
        <w:fldChar w:fldCharType="begin"/>
      </w:r>
      <w:r w:rsidR="001979B9">
        <w:rPr>
          <w:rFonts w:ascii="Times New Roman" w:hAnsi="Times New Roman" w:cs="Times New Roman"/>
          <w:bCs/>
          <w:sz w:val="24"/>
          <w:szCs w:val="24"/>
        </w:rPr>
        <w:instrText xml:space="preserve"> ADDIN ZOTERO_ITEM CSL_CITATION {"citationID":"1S4q0yY6","properties":{"formattedCitation":"(Pan et al., 2023; Xie et al., 2023)","plainCitation":"(Pan et al., 2023; Xie et al., 2023)","noteIndex":0},"citationItems":[{"id":1967,"uris":["http://zotero.org/users/10125738/items/677KTLWI"],"itemData":{"id":1967,"type":"article-journal","abstract":"Survival and adaptation in environments require swift and efficacious learning about what is dangerous. Across species, much of such threat learning is acquired socially, e.g., through the observation of others’ (“demonstrators’”) defensive behaviors. However, the specific neural mechanisms responsible for the integration of information shared between demonstrators and observers remain largely unknown. This dearth of knowledge is addressed by performing magnetoencephalography (MEG) neuroimaging in demonstrator-observer dyads. A set of stimuli are first shown to a demonstrator whose defensive responses are filmed and later presented to an observer, while neuronal activity is recorded sequentially from both individuals who never interacted directly. These results show that brain-to-brain coupling (BtBC) in the fronto-limbic circuit (including insula, ventromedial, and dorsolateral prefrontal cortex) within demonstrator-observer dyads predict subsequent expressions of learning in the observer. Importantly, the predictive power of BtBC magnifies when a threat is imminent to the demonstrator. Furthermore, BtBC depends on how observers perceive their social status relative to the demonstrator, likely driven by shared attention and emotion, as bolstered by dyadic pupillary coupling. Taken together, this study describes a brain-to-brain mechanism for social threat learning, involving BtBC, which reflects social relationships and predicts adaptive, learned behaviors.","call-number":"1","container-title":"Advanced Science","DOI":"10.1002/advs.202304037","ISSN":"2198-3844","issue":"28","language":"en","license":"© 2023 The Authors. Advanced Science published by Wiley-VCH GmbH","note":"_eprint: https://onlinelibrary.wiley.com/doi/pdf/10.1002/advs.202304037","page":"2304037","source":"15.1","title":"A Brain-To-Brain Mechanism for Social Transmission of Threat Learning","volume":"10","author":[{"family":"Pan","given":"Yafeng"},{"family":"Vinding","given":"Mikkel C."},{"family":"Zhang","given":"Lei"},{"family":"Lundqvist","given":"Daniel"},{"family":"Olsson","given":"Andreas"}],"issued":{"date-parts":[["2023"]]}}},{"id":96,"uris":["http://zotero.org/users/10125738/items/LH628DMA"],"itemData":{"id":96,"type":"article-journal","abstract":"Effective influence management during advice-giving requires individuals to express confidence in the advice properly and switch timely between the ‘competitive’ strategy and the ‘defensive’ strategy. However, how advisers switch between these two strategies, and whether and why there exist individual differences during this process remain elusive. We used an advice-giving game that manipulated incentive contexts (Incentivized/Non-Incentivized) to induce the adviser's confidence expression strategy switching and measured the brain activities of adviser and advisee concurrently using functional near-infrared spectroscopy (fNIRS). Behaviorally, we observed individual differences in strategy switching. Some advisers applied the ‘defensive’ strategy when incentivized and the ‘competitive’ strategy when not incentivized, while others applied the ‘competitive’ strategy when incentivized and the ‘defensive’ strategy when not incentivized. This effect was mediated by the adviser's perceived stress in each condition and was reflected by the frequencies of advice-taking in the advisees. Neurally, brain activation in the dorsolateral prefrontal cortex (DLPFC) supported strategy switching, as well as interpersonal neural synchronization (INS) in the temporoparietal junction (TPJ) that supported influence management. This two-in-one process, i.e., confidence expression strategy switching and the corresponding influence management, was linked and modulated by the strength of DLPFC-TPJ functional connectivity in the adviser. We further developed a descriptive model that contributed to understanding the adviser's strategy switching during influence management.","call-number":"1","container-title":"NeuroImage","DOI":"10.1016/j.neuroimage.2023.119957","ISSN":"1053-8119","journalAbbreviation":"NeuroImage","language":"en","page":"119957","source":"7.4","title":"The single- and dual-brain mechanisms underlying the adviser's confidence expression strategy switching during influence management","volume":"270","author":[{"family":"Xie","given":"Enhui"},{"family":"Liu","given":"Mengdie"},{"family":"Li","given":"Keshuang"},{"family":"Nastase","given":"Samuel A."},{"family":"Gao","given":"Xiaoxue"},{"family":"Li","given":"Xianchun"}],"issued":{"date-parts":[["2023",4,15]]}}}],"schema":"https://github.com/citation-style-language/schema/raw/master/csl-citation.json"} </w:instrText>
      </w:r>
      <w:r w:rsidR="001979B9" w:rsidRPr="00FE0A08">
        <w:rPr>
          <w:rFonts w:ascii="Times New Roman" w:hAnsi="Times New Roman" w:cs="Times New Roman"/>
          <w:bCs/>
          <w:sz w:val="24"/>
          <w:szCs w:val="24"/>
        </w:rPr>
        <w:fldChar w:fldCharType="separate"/>
      </w:r>
      <w:r w:rsidR="001979B9" w:rsidRPr="00FE0A08">
        <w:rPr>
          <w:rFonts w:ascii="Times New Roman" w:hAnsi="Times New Roman" w:cs="Times New Roman"/>
          <w:sz w:val="24"/>
        </w:rPr>
        <w:t>(Pan et al., 2023; Xie et al., 2023)</w:t>
      </w:r>
      <w:r w:rsidR="001979B9" w:rsidRPr="00FE0A08">
        <w:rPr>
          <w:rFonts w:ascii="Times New Roman" w:hAnsi="Times New Roman" w:cs="Times New Roman"/>
          <w:bCs/>
          <w:sz w:val="24"/>
          <w:szCs w:val="24"/>
        </w:rPr>
        <w:fldChar w:fldCharType="end"/>
      </w:r>
      <w:r w:rsidR="001979B9" w:rsidRPr="00FE0A08">
        <w:rPr>
          <w:rFonts w:ascii="Times New Roman" w:hAnsi="Times New Roman" w:cs="Times New Roman" w:hint="eastAsia"/>
          <w:bCs/>
          <w:sz w:val="24"/>
          <w:szCs w:val="24"/>
        </w:rPr>
        <w:t xml:space="preserve"> approaches to decipher </w:t>
      </w:r>
      <w:r w:rsidR="001979B9" w:rsidRPr="00FE0A08">
        <w:rPr>
          <w:rFonts w:ascii="Times New Roman" w:hAnsi="Times New Roman" w:cs="Times New Roman"/>
          <w:bCs/>
          <w:sz w:val="24"/>
          <w:szCs w:val="24"/>
        </w:rPr>
        <w:t xml:space="preserve">the </w:t>
      </w:r>
      <w:r w:rsidR="001979B9" w:rsidRPr="00FE0A08">
        <w:rPr>
          <w:rFonts w:ascii="Times New Roman" w:hAnsi="Times New Roman" w:cs="Times New Roman" w:hint="eastAsia"/>
          <w:bCs/>
          <w:sz w:val="24"/>
          <w:szCs w:val="24"/>
        </w:rPr>
        <w:t xml:space="preserve">single- (e.g., reward-related activities induced by the feedback on advice) and dual-brain </w:t>
      </w:r>
      <w:r w:rsidR="001979B9" w:rsidRPr="00FE0A08">
        <w:rPr>
          <w:rFonts w:ascii="Times New Roman" w:hAnsi="Times New Roman" w:cs="Times New Roman"/>
          <w:bCs/>
          <w:sz w:val="24"/>
          <w:szCs w:val="24"/>
        </w:rPr>
        <w:t xml:space="preserve">mechanisms underlying </w:t>
      </w:r>
      <w:r w:rsidR="001979B9" w:rsidRPr="00FE0A08">
        <w:rPr>
          <w:rFonts w:ascii="Times New Roman" w:hAnsi="Times New Roman" w:cs="Times New Roman" w:hint="eastAsia"/>
          <w:bCs/>
          <w:sz w:val="24"/>
          <w:szCs w:val="24"/>
        </w:rPr>
        <w:t xml:space="preserve">the bidirectional dynamics of the advisor-advisee interactions. </w:t>
      </w:r>
    </w:p>
    <w:p w14:paraId="5065A05A" w14:textId="77777777" w:rsidR="00D43FF1" w:rsidRDefault="00D43FF1" w:rsidP="00D43FF1">
      <w:pPr>
        <w:adjustRightInd w:val="0"/>
        <w:snapToGrid w:val="0"/>
        <w:spacing w:line="360" w:lineRule="auto"/>
        <w:rPr>
          <w:rFonts w:ascii="Times New Roman" w:hAnsi="Times New Roman" w:cs="Times New Roman" w:hint="eastAsia"/>
          <w:bCs/>
          <w:sz w:val="24"/>
          <w:szCs w:val="24"/>
        </w:rPr>
      </w:pPr>
    </w:p>
    <w:p w14:paraId="4A01AED1" w14:textId="77777777" w:rsidR="003F47B4" w:rsidRDefault="003F47B4" w:rsidP="003F47B4">
      <w:pPr>
        <w:widowControl/>
        <w:adjustRightInd w:val="0"/>
        <w:snapToGrid w:val="0"/>
        <w:spacing w:line="360" w:lineRule="auto"/>
        <w:rPr>
          <w:rFonts w:ascii="Times New Roman" w:hAnsi="Times New Roman"/>
          <w:b/>
          <w:bCs/>
          <w:sz w:val="24"/>
          <w:szCs w:val="24"/>
        </w:rPr>
      </w:pPr>
      <w:r w:rsidRPr="003F47B4">
        <w:rPr>
          <w:rFonts w:ascii="Times New Roman" w:hAnsi="Times New Roman" w:hint="eastAsia"/>
          <w:b/>
          <w:bCs/>
          <w:sz w:val="24"/>
          <w:szCs w:val="24"/>
        </w:rPr>
        <w:t>Author contributions</w:t>
      </w:r>
    </w:p>
    <w:p w14:paraId="1AD93855" w14:textId="0B11EEC5" w:rsidR="003F47B4" w:rsidRPr="003F47B4" w:rsidRDefault="003F47B4" w:rsidP="003F47B4">
      <w:pPr>
        <w:widowControl/>
        <w:adjustRightInd w:val="0"/>
        <w:snapToGrid w:val="0"/>
        <w:spacing w:line="360" w:lineRule="auto"/>
        <w:rPr>
          <w:rFonts w:ascii="Times New Roman" w:hAnsi="Times New Roman"/>
          <w:sz w:val="24"/>
          <w:szCs w:val="24"/>
        </w:rPr>
      </w:pPr>
      <w:r w:rsidRPr="003F47B4">
        <w:rPr>
          <w:rFonts w:ascii="Times New Roman" w:hAnsi="Times New Roman"/>
          <w:sz w:val="24"/>
          <w:szCs w:val="24"/>
          <w:lang w:val="en-GB"/>
        </w:rPr>
        <w:t>X.L., and Y.P. conceived of the project and designed the experiments; X.L. implemented the experiments and collected data; X.L. analysed the data and interpreted the results under the supervision of Y.P. and L.Z.; X.L. wrote the original manuscript. Y.P., L.Z. provided critical revisions. All authors approved the final version of the manuscript for submission.</w:t>
      </w:r>
    </w:p>
    <w:p w14:paraId="77EB5E36" w14:textId="77777777" w:rsidR="003F47B4" w:rsidRPr="003F47B4" w:rsidRDefault="003F47B4" w:rsidP="00D43FF1">
      <w:pPr>
        <w:adjustRightInd w:val="0"/>
        <w:snapToGrid w:val="0"/>
        <w:spacing w:line="360" w:lineRule="auto"/>
        <w:rPr>
          <w:rFonts w:ascii="Times New Roman" w:hAnsi="Times New Roman" w:cs="Times New Roman"/>
          <w:bCs/>
          <w:sz w:val="24"/>
          <w:szCs w:val="24"/>
        </w:rPr>
      </w:pPr>
    </w:p>
    <w:p w14:paraId="72001A86" w14:textId="26FCF2BB" w:rsidR="00D43FF1" w:rsidRDefault="00D43FF1" w:rsidP="00D43FF1">
      <w:pPr>
        <w:adjustRightInd w:val="0"/>
        <w:snapToGrid w:val="0"/>
        <w:spacing w:line="360" w:lineRule="auto"/>
        <w:rPr>
          <w:rFonts w:ascii="Times New Roman" w:hAnsi="Times New Roman" w:cs="Times New Roman"/>
          <w:b/>
          <w:sz w:val="24"/>
          <w:szCs w:val="24"/>
        </w:rPr>
      </w:pPr>
      <w:r w:rsidRPr="00D43FF1">
        <w:rPr>
          <w:rFonts w:ascii="Times New Roman" w:hAnsi="Times New Roman" w:cs="Times New Roman" w:hint="eastAsia"/>
          <w:b/>
          <w:sz w:val="24"/>
          <w:szCs w:val="24"/>
        </w:rPr>
        <w:t>Acknowledgements</w:t>
      </w:r>
    </w:p>
    <w:p w14:paraId="64F759E6" w14:textId="0C16CC83" w:rsidR="00D43FF1" w:rsidRPr="002D0DC9" w:rsidRDefault="00D43FF1" w:rsidP="00D43FF1">
      <w:pPr>
        <w:adjustRightInd w:val="0"/>
        <w:snapToGrid w:val="0"/>
        <w:spacing w:line="360" w:lineRule="auto"/>
        <w:rPr>
          <w:rFonts w:ascii="Times New Roman" w:hAnsi="Times New Roman" w:cs="Times New Roman"/>
          <w:b/>
          <w:sz w:val="24"/>
          <w:szCs w:val="24"/>
        </w:rPr>
      </w:pPr>
      <w:r w:rsidRPr="002D0DC9">
        <w:rPr>
          <w:rFonts w:ascii="Times New Roman" w:hAnsi="Times New Roman" w:cs="Times New Roman"/>
          <w:bCs/>
          <w:sz w:val="24"/>
          <w:szCs w:val="24"/>
        </w:rPr>
        <w:t xml:space="preserve">We thank </w:t>
      </w:r>
      <w:r w:rsidRPr="002D0DC9">
        <w:rPr>
          <w:rFonts w:ascii="Times New Roman" w:hAnsi="Times New Roman" w:cs="Times New Roman" w:hint="eastAsia"/>
          <w:bCs/>
          <w:sz w:val="24"/>
          <w:szCs w:val="24"/>
        </w:rPr>
        <w:t>Dr.</w:t>
      </w:r>
      <w:r w:rsidRPr="002D0DC9">
        <w:rPr>
          <w:rFonts w:ascii="Times New Roman" w:hAnsi="Times New Roman" w:cs="Times New Roman"/>
          <w:bCs/>
          <w:sz w:val="24"/>
          <w:szCs w:val="24"/>
        </w:rPr>
        <w:t xml:space="preserve"> Feng Sheng for providing valuable comments and suggestions on </w:t>
      </w:r>
      <w:r w:rsidRPr="002D0DC9">
        <w:rPr>
          <w:rFonts w:ascii="Times New Roman" w:hAnsi="Times New Roman" w:cs="Times New Roman" w:hint="eastAsia"/>
          <w:bCs/>
          <w:sz w:val="24"/>
          <w:szCs w:val="24"/>
        </w:rPr>
        <w:t>an</w:t>
      </w:r>
      <w:r w:rsidRPr="002D0DC9">
        <w:rPr>
          <w:rFonts w:ascii="Times New Roman" w:hAnsi="Times New Roman" w:cs="Times New Roman"/>
          <w:bCs/>
          <w:sz w:val="24"/>
          <w:szCs w:val="24"/>
        </w:rPr>
        <w:t xml:space="preserve"> earlier version of the manuscript. </w:t>
      </w:r>
    </w:p>
    <w:bookmarkEnd w:id="78"/>
    <w:p w14:paraId="674A5DED" w14:textId="554A88F6" w:rsidR="00FB1520" w:rsidRPr="00AA5E35" w:rsidRDefault="00FB1520" w:rsidP="00D43FF1">
      <w:pPr>
        <w:adjustRightInd w:val="0"/>
        <w:snapToGrid w:val="0"/>
        <w:spacing w:line="360" w:lineRule="auto"/>
        <w:rPr>
          <w:rFonts w:ascii="Times New Roman" w:hAnsi="Times New Roman" w:cs="Times New Roman"/>
          <w:bCs/>
          <w:sz w:val="24"/>
          <w:szCs w:val="24"/>
        </w:rPr>
      </w:pPr>
      <w:r w:rsidRPr="00AA5E35">
        <w:rPr>
          <w:rFonts w:ascii="Times New Roman" w:hAnsi="Times New Roman" w:cs="Times New Roman"/>
          <w:b/>
          <w:bCs/>
          <w:sz w:val="24"/>
          <w:szCs w:val="24"/>
        </w:rPr>
        <w:br w:type="page"/>
      </w:r>
    </w:p>
    <w:p w14:paraId="6FCBFA07" w14:textId="2EC3C2CC" w:rsidR="00182BC3" w:rsidRPr="00EF23C9" w:rsidRDefault="00F936A8" w:rsidP="00EF23C9">
      <w:pPr>
        <w:pStyle w:val="chapter-para"/>
        <w:shd w:val="clear" w:color="auto" w:fill="FFFFFF"/>
        <w:adjustRightInd w:val="0"/>
        <w:snapToGrid w:val="0"/>
        <w:spacing w:before="0" w:beforeAutospacing="0" w:after="0" w:afterAutospacing="0" w:line="360" w:lineRule="auto"/>
        <w:ind w:left="482" w:hangingChars="200" w:hanging="482"/>
        <w:jc w:val="both"/>
        <w:textAlignment w:val="baseline"/>
        <w:rPr>
          <w:rFonts w:ascii="Times New Roman" w:hAnsi="Times New Roman" w:cs="Times New Roman"/>
          <w:b/>
          <w:iCs/>
        </w:rPr>
      </w:pPr>
      <w:r w:rsidRPr="00AA5E35">
        <w:rPr>
          <w:rFonts w:ascii="Times New Roman" w:hAnsi="Times New Roman" w:cs="Times New Roman"/>
          <w:b/>
          <w:bCs/>
          <w:lang w:val="en-GB"/>
        </w:rPr>
        <w:lastRenderedPageBreak/>
        <w:t>References</w:t>
      </w:r>
      <w:bookmarkStart w:id="86" w:name="_Hlk165981123"/>
    </w:p>
    <w:p w14:paraId="7B24BDB6" w14:textId="77777777" w:rsidR="00C50497" w:rsidRPr="00C50497" w:rsidRDefault="00182BC3"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szCs w:val="24"/>
        </w:rPr>
        <w:fldChar w:fldCharType="begin"/>
      </w:r>
      <w:r w:rsidR="000E7AA7" w:rsidRPr="00C50497">
        <w:rPr>
          <w:rFonts w:ascii="Times New Roman" w:hAnsi="Times New Roman" w:cs="Times New Roman"/>
          <w:szCs w:val="24"/>
        </w:rPr>
        <w:instrText xml:space="preserve"> ADDIN ZOTERO_BIBL {"uncited":[],"omitted":[],"custom":[]} CSL_BIBLIOGRAPHY </w:instrText>
      </w:r>
      <w:r w:rsidRPr="00C50497">
        <w:rPr>
          <w:rFonts w:ascii="Times New Roman" w:hAnsi="Times New Roman" w:cs="Times New Roman"/>
          <w:szCs w:val="24"/>
        </w:rPr>
        <w:fldChar w:fldCharType="separate"/>
      </w:r>
      <w:r w:rsidR="00C50497" w:rsidRPr="00C50497">
        <w:rPr>
          <w:rFonts w:ascii="Times New Roman" w:hAnsi="Times New Roman" w:cs="Times New Roman"/>
        </w:rPr>
        <w:t xml:space="preserve">Ahn, W.-Y., Haines, N., &amp; Zhang, L. (2017). Revealing Neurocomputational Mechanisms of Reinforcement Learning and Decision-Making With the </w:t>
      </w:r>
      <w:proofErr w:type="spellStart"/>
      <w:r w:rsidR="00C50497" w:rsidRPr="00C50497">
        <w:rPr>
          <w:rFonts w:ascii="Times New Roman" w:hAnsi="Times New Roman" w:cs="Times New Roman"/>
        </w:rPr>
        <w:t>hBayesDM</w:t>
      </w:r>
      <w:proofErr w:type="spellEnd"/>
      <w:r w:rsidR="00C50497" w:rsidRPr="00C50497">
        <w:rPr>
          <w:rFonts w:ascii="Times New Roman" w:hAnsi="Times New Roman" w:cs="Times New Roman"/>
        </w:rPr>
        <w:t xml:space="preserve"> Package. </w:t>
      </w:r>
      <w:r w:rsidR="00C50497" w:rsidRPr="00C50497">
        <w:rPr>
          <w:rFonts w:ascii="Times New Roman" w:hAnsi="Times New Roman" w:cs="Times New Roman"/>
          <w:i/>
          <w:iCs/>
        </w:rPr>
        <w:t>Computational Psychiatry (Cambridge, Mass.)</w:t>
      </w:r>
      <w:r w:rsidR="00C50497" w:rsidRPr="00C50497">
        <w:rPr>
          <w:rFonts w:ascii="Times New Roman" w:hAnsi="Times New Roman" w:cs="Times New Roman"/>
        </w:rPr>
        <w:t xml:space="preserve">, </w:t>
      </w:r>
      <w:r w:rsidR="00C50497" w:rsidRPr="00C50497">
        <w:rPr>
          <w:rFonts w:ascii="Times New Roman" w:hAnsi="Times New Roman" w:cs="Times New Roman"/>
          <w:i/>
          <w:iCs/>
        </w:rPr>
        <w:t>1</w:t>
      </w:r>
      <w:r w:rsidR="00C50497" w:rsidRPr="00C50497">
        <w:rPr>
          <w:rFonts w:ascii="Times New Roman" w:hAnsi="Times New Roman" w:cs="Times New Roman"/>
        </w:rPr>
        <w:t>, 24–57. https://doi.org/10.1162/CPSY_a_00002</w:t>
      </w:r>
    </w:p>
    <w:p w14:paraId="4B8EEF05"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Asch, S. E. (1955). Opinions and Social Pressure. </w:t>
      </w:r>
      <w:r w:rsidRPr="00C50497">
        <w:rPr>
          <w:rFonts w:ascii="Times New Roman" w:hAnsi="Times New Roman" w:cs="Times New Roman"/>
          <w:i/>
          <w:iCs/>
        </w:rPr>
        <w:t>Scientific American</w:t>
      </w:r>
      <w:r w:rsidRPr="00C50497">
        <w:rPr>
          <w:rFonts w:ascii="Times New Roman" w:hAnsi="Times New Roman" w:cs="Times New Roman"/>
        </w:rPr>
        <w:t xml:space="preserve">, </w:t>
      </w:r>
      <w:r w:rsidRPr="00C50497">
        <w:rPr>
          <w:rFonts w:ascii="Times New Roman" w:hAnsi="Times New Roman" w:cs="Times New Roman"/>
          <w:i/>
          <w:iCs/>
        </w:rPr>
        <w:t>193</w:t>
      </w:r>
      <w:r w:rsidRPr="00C50497">
        <w:rPr>
          <w:rFonts w:ascii="Times New Roman" w:hAnsi="Times New Roman" w:cs="Times New Roman"/>
        </w:rPr>
        <w:t>(5), 31–35. https://doi.org/10.1038/scientificamerican1155-31</w:t>
      </w:r>
    </w:p>
    <w:p w14:paraId="45746F0E"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Asch, S. E. (1956). Studies of independence and conformity: I. A minority of one against a unanimous majority. </w:t>
      </w:r>
      <w:r w:rsidRPr="00C50497">
        <w:rPr>
          <w:rFonts w:ascii="Times New Roman" w:hAnsi="Times New Roman" w:cs="Times New Roman"/>
          <w:i/>
          <w:iCs/>
        </w:rPr>
        <w:t xml:space="preserve">Psychological Monographs: General and </w:t>
      </w:r>
      <w:proofErr w:type="gramStart"/>
      <w:r w:rsidRPr="00C50497">
        <w:rPr>
          <w:rFonts w:ascii="Times New Roman" w:hAnsi="Times New Roman" w:cs="Times New Roman"/>
          <w:i/>
          <w:iCs/>
        </w:rPr>
        <w:t>Applied</w:t>
      </w:r>
      <w:proofErr w:type="gramEnd"/>
      <w:r w:rsidRPr="00C50497">
        <w:rPr>
          <w:rFonts w:ascii="Times New Roman" w:hAnsi="Times New Roman" w:cs="Times New Roman"/>
        </w:rPr>
        <w:t xml:space="preserve">, </w:t>
      </w:r>
      <w:r w:rsidRPr="00C50497">
        <w:rPr>
          <w:rFonts w:ascii="Times New Roman" w:hAnsi="Times New Roman" w:cs="Times New Roman"/>
          <w:i/>
          <w:iCs/>
        </w:rPr>
        <w:t>70</w:t>
      </w:r>
      <w:r w:rsidRPr="00C50497">
        <w:rPr>
          <w:rFonts w:ascii="Times New Roman" w:hAnsi="Times New Roman" w:cs="Times New Roman"/>
        </w:rPr>
        <w:t>, 1–70. https://doi.org/10.1037/h0093718</w:t>
      </w:r>
    </w:p>
    <w:p w14:paraId="1ED53691"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Bates, D., </w:t>
      </w:r>
      <w:proofErr w:type="spellStart"/>
      <w:r w:rsidRPr="00C50497">
        <w:rPr>
          <w:rFonts w:ascii="Times New Roman" w:hAnsi="Times New Roman" w:cs="Times New Roman"/>
        </w:rPr>
        <w:t>Maechler</w:t>
      </w:r>
      <w:proofErr w:type="spellEnd"/>
      <w:r w:rsidRPr="00C50497">
        <w:rPr>
          <w:rFonts w:ascii="Times New Roman" w:hAnsi="Times New Roman" w:cs="Times New Roman"/>
        </w:rPr>
        <w:t xml:space="preserve">, M., Bolker, B., Walker, S., Christensen, R. H. B., </w:t>
      </w:r>
      <w:proofErr w:type="spellStart"/>
      <w:r w:rsidRPr="00C50497">
        <w:rPr>
          <w:rFonts w:ascii="Times New Roman" w:hAnsi="Times New Roman" w:cs="Times New Roman"/>
        </w:rPr>
        <w:t>Singmann</w:t>
      </w:r>
      <w:proofErr w:type="spellEnd"/>
      <w:r w:rsidRPr="00C50497">
        <w:rPr>
          <w:rFonts w:ascii="Times New Roman" w:hAnsi="Times New Roman" w:cs="Times New Roman"/>
        </w:rPr>
        <w:t xml:space="preserve">, H., Dai, B., </w:t>
      </w:r>
      <w:proofErr w:type="spellStart"/>
      <w:r w:rsidRPr="00C50497">
        <w:rPr>
          <w:rFonts w:ascii="Times New Roman" w:hAnsi="Times New Roman" w:cs="Times New Roman"/>
        </w:rPr>
        <w:t>Grothendieck</w:t>
      </w:r>
      <w:proofErr w:type="spellEnd"/>
      <w:r w:rsidRPr="00C50497">
        <w:rPr>
          <w:rFonts w:ascii="Times New Roman" w:hAnsi="Times New Roman" w:cs="Times New Roman"/>
        </w:rPr>
        <w:t xml:space="preserve">, G., Green, P., &amp; Bolker, M. B. (2015). Package ‘lme4.’ </w:t>
      </w:r>
      <w:r w:rsidRPr="00C50497">
        <w:rPr>
          <w:rFonts w:ascii="Times New Roman" w:hAnsi="Times New Roman" w:cs="Times New Roman"/>
          <w:i/>
          <w:iCs/>
        </w:rPr>
        <w:t>Convergence</w:t>
      </w:r>
      <w:r w:rsidRPr="00C50497">
        <w:rPr>
          <w:rFonts w:ascii="Times New Roman" w:hAnsi="Times New Roman" w:cs="Times New Roman"/>
        </w:rPr>
        <w:t xml:space="preserve">, </w:t>
      </w:r>
      <w:r w:rsidRPr="00C50497">
        <w:rPr>
          <w:rFonts w:ascii="Times New Roman" w:hAnsi="Times New Roman" w:cs="Times New Roman"/>
          <w:i/>
          <w:iCs/>
        </w:rPr>
        <w:t>12</w:t>
      </w:r>
      <w:r w:rsidRPr="00C50497">
        <w:rPr>
          <w:rFonts w:ascii="Times New Roman" w:hAnsi="Times New Roman" w:cs="Times New Roman"/>
        </w:rPr>
        <w:t>(1), 2.</w:t>
      </w:r>
    </w:p>
    <w:p w14:paraId="749B214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Behrens, T. E. J., Hunt, L. T., Woolrich, M. W., &amp; Rushworth, M. F. S. (2008). Associative learning of social value. </w:t>
      </w:r>
      <w:r w:rsidRPr="00C50497">
        <w:rPr>
          <w:rFonts w:ascii="Times New Roman" w:hAnsi="Times New Roman" w:cs="Times New Roman"/>
          <w:i/>
          <w:iCs/>
        </w:rPr>
        <w:t>Nature</w:t>
      </w:r>
      <w:r w:rsidRPr="00C50497">
        <w:rPr>
          <w:rFonts w:ascii="Times New Roman" w:hAnsi="Times New Roman" w:cs="Times New Roman"/>
        </w:rPr>
        <w:t xml:space="preserve">, </w:t>
      </w:r>
      <w:r w:rsidRPr="00C50497">
        <w:rPr>
          <w:rFonts w:ascii="Times New Roman" w:hAnsi="Times New Roman" w:cs="Times New Roman"/>
          <w:i/>
          <w:iCs/>
        </w:rPr>
        <w:t>456</w:t>
      </w:r>
      <w:r w:rsidRPr="00C50497">
        <w:rPr>
          <w:rFonts w:ascii="Times New Roman" w:hAnsi="Times New Roman" w:cs="Times New Roman"/>
        </w:rPr>
        <w:t>(7219), Article 7219. https://doi.org/10.1038/nature07538</w:t>
      </w:r>
    </w:p>
    <w:p w14:paraId="7E58A15E"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Belkin, L. Y., &amp; Kong, D. T. (2018). Implications of advice rejection in repeated exchanges: Advisor responses and advisee gratitude expression as a buffer. </w:t>
      </w:r>
      <w:r w:rsidRPr="00C50497">
        <w:rPr>
          <w:rFonts w:ascii="Times New Roman" w:hAnsi="Times New Roman" w:cs="Times New Roman"/>
          <w:i/>
          <w:iCs/>
        </w:rPr>
        <w:t>Journal of Experimental Social Psychology</w:t>
      </w:r>
      <w:r w:rsidRPr="00C50497">
        <w:rPr>
          <w:rFonts w:ascii="Times New Roman" w:hAnsi="Times New Roman" w:cs="Times New Roman"/>
        </w:rPr>
        <w:t xml:space="preserve">, </w:t>
      </w:r>
      <w:r w:rsidRPr="00C50497">
        <w:rPr>
          <w:rFonts w:ascii="Times New Roman" w:hAnsi="Times New Roman" w:cs="Times New Roman"/>
          <w:i/>
          <w:iCs/>
        </w:rPr>
        <w:t>78</w:t>
      </w:r>
      <w:r w:rsidRPr="00C50497">
        <w:rPr>
          <w:rFonts w:ascii="Times New Roman" w:hAnsi="Times New Roman" w:cs="Times New Roman"/>
        </w:rPr>
        <w:t>, 181–194. https://doi.org/10.1016/j.jesp.2018.03.012</w:t>
      </w:r>
    </w:p>
    <w:p w14:paraId="293387A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Bellucci, G., &amp; Park, S. Q. (2020). Honesty biases trustworthiness impressions. </w:t>
      </w:r>
      <w:r w:rsidRPr="00C50497">
        <w:rPr>
          <w:rFonts w:ascii="Times New Roman" w:hAnsi="Times New Roman" w:cs="Times New Roman"/>
          <w:i/>
          <w:iCs/>
        </w:rPr>
        <w:t>Journal of Experimental Psychology: General</w:t>
      </w:r>
      <w:r w:rsidRPr="00C50497">
        <w:rPr>
          <w:rFonts w:ascii="Times New Roman" w:hAnsi="Times New Roman" w:cs="Times New Roman"/>
        </w:rPr>
        <w:t xml:space="preserve">, </w:t>
      </w:r>
      <w:r w:rsidRPr="00C50497">
        <w:rPr>
          <w:rFonts w:ascii="Times New Roman" w:hAnsi="Times New Roman" w:cs="Times New Roman"/>
          <w:i/>
          <w:iCs/>
        </w:rPr>
        <w:t>149</w:t>
      </w:r>
      <w:r w:rsidRPr="00C50497">
        <w:rPr>
          <w:rFonts w:ascii="Times New Roman" w:hAnsi="Times New Roman" w:cs="Times New Roman"/>
        </w:rPr>
        <w:t>, 1567–1586. https://doi.org/10.1037/xge0000730</w:t>
      </w:r>
    </w:p>
    <w:p w14:paraId="38E8499E"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Bellucci, G., &amp; Park, S. Q. (2023). Neurocomputational mechanisms of biased impression formation in lonely individuals. </w:t>
      </w:r>
      <w:r w:rsidRPr="00C50497">
        <w:rPr>
          <w:rFonts w:ascii="Times New Roman" w:hAnsi="Times New Roman" w:cs="Times New Roman"/>
          <w:i/>
          <w:iCs/>
        </w:rPr>
        <w:t>Communications Biology</w:t>
      </w:r>
      <w:r w:rsidRPr="00C50497">
        <w:rPr>
          <w:rFonts w:ascii="Times New Roman" w:hAnsi="Times New Roman" w:cs="Times New Roman"/>
        </w:rPr>
        <w:t xml:space="preserve">, </w:t>
      </w:r>
      <w:r w:rsidRPr="00C50497">
        <w:rPr>
          <w:rFonts w:ascii="Times New Roman" w:hAnsi="Times New Roman" w:cs="Times New Roman"/>
          <w:i/>
          <w:iCs/>
        </w:rPr>
        <w:t>6</w:t>
      </w:r>
      <w:r w:rsidRPr="00C50497">
        <w:rPr>
          <w:rFonts w:ascii="Times New Roman" w:hAnsi="Times New Roman" w:cs="Times New Roman"/>
        </w:rPr>
        <w:t>(1), 1–13. https://doi.org/10.1038/s42003-023-05429-2</w:t>
      </w:r>
    </w:p>
    <w:p w14:paraId="425D097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Biele, G., </w:t>
      </w:r>
      <w:proofErr w:type="spellStart"/>
      <w:r w:rsidRPr="00C50497">
        <w:rPr>
          <w:rFonts w:ascii="Times New Roman" w:hAnsi="Times New Roman" w:cs="Times New Roman"/>
        </w:rPr>
        <w:t>Rieskamp</w:t>
      </w:r>
      <w:proofErr w:type="spellEnd"/>
      <w:r w:rsidRPr="00C50497">
        <w:rPr>
          <w:rFonts w:ascii="Times New Roman" w:hAnsi="Times New Roman" w:cs="Times New Roman"/>
        </w:rPr>
        <w:t xml:space="preserve">, J., &amp; Gonzalez, R. (2009). Computational Models for the Combination of Advice and Individual Learning. </w:t>
      </w:r>
      <w:r w:rsidRPr="00C50497">
        <w:rPr>
          <w:rFonts w:ascii="Times New Roman" w:hAnsi="Times New Roman" w:cs="Times New Roman"/>
          <w:i/>
          <w:iCs/>
        </w:rPr>
        <w:t>Cognitive Science</w:t>
      </w:r>
      <w:r w:rsidRPr="00C50497">
        <w:rPr>
          <w:rFonts w:ascii="Times New Roman" w:hAnsi="Times New Roman" w:cs="Times New Roman"/>
        </w:rPr>
        <w:t xml:space="preserve">, </w:t>
      </w:r>
      <w:r w:rsidRPr="00C50497">
        <w:rPr>
          <w:rFonts w:ascii="Times New Roman" w:hAnsi="Times New Roman" w:cs="Times New Roman"/>
          <w:i/>
          <w:iCs/>
        </w:rPr>
        <w:t>33</w:t>
      </w:r>
      <w:r w:rsidRPr="00C50497">
        <w:rPr>
          <w:rFonts w:ascii="Times New Roman" w:hAnsi="Times New Roman" w:cs="Times New Roman"/>
        </w:rPr>
        <w:t>(2), 206–242. https://doi.org/10.1111/j.1551-6709.2009.01010.x</w:t>
      </w:r>
    </w:p>
    <w:p w14:paraId="0640F69F"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Blunden, H., Logg, J. M., Brooks, A. W., John, L. K., &amp; Gino, F. (2019). Seeker beware: The interpersonal costs of ignoring advice.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150</w:t>
      </w:r>
      <w:r w:rsidRPr="00C50497">
        <w:rPr>
          <w:rFonts w:ascii="Times New Roman" w:hAnsi="Times New Roman" w:cs="Times New Roman"/>
        </w:rPr>
        <w:t>, 83–100. https://doi.org/10.1016/j.obhdp.2018.12.002</w:t>
      </w:r>
    </w:p>
    <w:p w14:paraId="0541E3D1"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Bonaccio</w:t>
      </w:r>
      <w:proofErr w:type="spellEnd"/>
      <w:r w:rsidRPr="00C50497">
        <w:rPr>
          <w:rFonts w:ascii="Times New Roman" w:hAnsi="Times New Roman" w:cs="Times New Roman"/>
        </w:rPr>
        <w:t xml:space="preserve">, S., &amp; Dalal, R. S. (2006). Advice taking and decision-making: An integrative literature review, and implications for the organizational sciences.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101</w:t>
      </w:r>
      <w:r w:rsidRPr="00C50497">
        <w:rPr>
          <w:rFonts w:ascii="Times New Roman" w:hAnsi="Times New Roman" w:cs="Times New Roman"/>
        </w:rPr>
        <w:t>(2), 127–151. https://doi.org/10.1016/j.obhdp.2006.07.001</w:t>
      </w:r>
    </w:p>
    <w:p w14:paraId="4BCD894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Boorman, E. D., O’Doherty, J. P., Adolphs, R., &amp; Rangel, A. (2013). The Behavioral and Neural Mechanisms Underlying the Tracking of Expertise. </w:t>
      </w:r>
      <w:r w:rsidRPr="00C50497">
        <w:rPr>
          <w:rFonts w:ascii="Times New Roman" w:hAnsi="Times New Roman" w:cs="Times New Roman"/>
          <w:i/>
          <w:iCs/>
        </w:rPr>
        <w:t>Neuron</w:t>
      </w:r>
      <w:r w:rsidRPr="00C50497">
        <w:rPr>
          <w:rFonts w:ascii="Times New Roman" w:hAnsi="Times New Roman" w:cs="Times New Roman"/>
        </w:rPr>
        <w:t xml:space="preserve">, </w:t>
      </w:r>
      <w:r w:rsidRPr="00C50497">
        <w:rPr>
          <w:rFonts w:ascii="Times New Roman" w:hAnsi="Times New Roman" w:cs="Times New Roman"/>
          <w:i/>
          <w:iCs/>
        </w:rPr>
        <w:t>80</w:t>
      </w:r>
      <w:r w:rsidRPr="00C50497">
        <w:rPr>
          <w:rFonts w:ascii="Times New Roman" w:hAnsi="Times New Roman" w:cs="Times New Roman"/>
        </w:rPr>
        <w:t>(6), 1558–1571. https://doi.org/10.1016/j.neuron.2013.10.024</w:t>
      </w:r>
    </w:p>
    <w:p w14:paraId="2718B6D9"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Carpenter, B., Gelman, A., Hoffman, M. D., Lee, D., Goodrich, B., Betancourt, M., Brubaker, M. A., Guo, J., Li, P., &amp; Riddell, A. (2017). Stan: A Probabilistic Programming Language. </w:t>
      </w:r>
      <w:r w:rsidRPr="00C50497">
        <w:rPr>
          <w:rFonts w:ascii="Times New Roman" w:hAnsi="Times New Roman" w:cs="Times New Roman"/>
          <w:i/>
          <w:iCs/>
        </w:rPr>
        <w:t>Journal of Statistical Software</w:t>
      </w:r>
      <w:r w:rsidRPr="00C50497">
        <w:rPr>
          <w:rFonts w:ascii="Times New Roman" w:hAnsi="Times New Roman" w:cs="Times New Roman"/>
        </w:rPr>
        <w:t xml:space="preserve">, </w:t>
      </w:r>
      <w:r w:rsidRPr="00C50497">
        <w:rPr>
          <w:rFonts w:ascii="Times New Roman" w:hAnsi="Times New Roman" w:cs="Times New Roman"/>
          <w:i/>
          <w:iCs/>
        </w:rPr>
        <w:t>76</w:t>
      </w:r>
      <w:r w:rsidRPr="00C50497">
        <w:rPr>
          <w:rFonts w:ascii="Times New Roman" w:hAnsi="Times New Roman" w:cs="Times New Roman"/>
        </w:rPr>
        <w:t>, 1. https://doi.org/10.18637/jss.v076.i01</w:t>
      </w:r>
    </w:p>
    <w:p w14:paraId="7A2B69F0"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lastRenderedPageBreak/>
        <w:t xml:space="preserve">Cialdini, R. B., &amp; Goldstein, N. J. (2004). Social Influence: Compliance and Conformity. </w:t>
      </w:r>
      <w:r w:rsidRPr="00C50497">
        <w:rPr>
          <w:rFonts w:ascii="Times New Roman" w:hAnsi="Times New Roman" w:cs="Times New Roman"/>
          <w:i/>
          <w:iCs/>
        </w:rPr>
        <w:t>Annual Review of Psychology</w:t>
      </w:r>
      <w:r w:rsidRPr="00C50497">
        <w:rPr>
          <w:rFonts w:ascii="Times New Roman" w:hAnsi="Times New Roman" w:cs="Times New Roman"/>
        </w:rPr>
        <w:t xml:space="preserve">, </w:t>
      </w:r>
      <w:r w:rsidRPr="00C50497">
        <w:rPr>
          <w:rFonts w:ascii="Times New Roman" w:hAnsi="Times New Roman" w:cs="Times New Roman"/>
          <w:i/>
          <w:iCs/>
        </w:rPr>
        <w:t>55</w:t>
      </w:r>
      <w:r w:rsidRPr="00C50497">
        <w:rPr>
          <w:rFonts w:ascii="Times New Roman" w:hAnsi="Times New Roman" w:cs="Times New Roman"/>
        </w:rPr>
        <w:t>(Volume 55, 2004), 591–621. https://doi.org/10.1146/annurev.psych.55.090902.142015</w:t>
      </w:r>
    </w:p>
    <w:p w14:paraId="6E8C047C"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Gelman, A., Carlin, J., Stern, H., Dunson, D., </w:t>
      </w:r>
      <w:proofErr w:type="spellStart"/>
      <w:r w:rsidRPr="00C50497">
        <w:rPr>
          <w:rFonts w:ascii="Times New Roman" w:hAnsi="Times New Roman" w:cs="Times New Roman"/>
        </w:rPr>
        <w:t>Vehtari</w:t>
      </w:r>
      <w:proofErr w:type="spellEnd"/>
      <w:r w:rsidRPr="00C50497">
        <w:rPr>
          <w:rFonts w:ascii="Times New Roman" w:hAnsi="Times New Roman" w:cs="Times New Roman"/>
        </w:rPr>
        <w:t xml:space="preserve">, A., &amp; Rubin, D. (2013). Chapman &amp; Hall/CRC texts in statistical science. </w:t>
      </w:r>
      <w:r w:rsidRPr="00C50497">
        <w:rPr>
          <w:rFonts w:ascii="Times New Roman" w:hAnsi="Times New Roman" w:cs="Times New Roman"/>
          <w:i/>
          <w:iCs/>
        </w:rPr>
        <w:t>Bayesian Data Analysis</w:t>
      </w:r>
      <w:r w:rsidRPr="00C50497">
        <w:rPr>
          <w:rFonts w:ascii="Times New Roman" w:hAnsi="Times New Roman" w:cs="Times New Roman"/>
        </w:rPr>
        <w:t>.</w:t>
      </w:r>
    </w:p>
    <w:p w14:paraId="0C950342"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Gläscher</w:t>
      </w:r>
      <w:proofErr w:type="spellEnd"/>
      <w:r w:rsidRPr="00C50497">
        <w:rPr>
          <w:rFonts w:ascii="Times New Roman" w:hAnsi="Times New Roman" w:cs="Times New Roman"/>
        </w:rPr>
        <w:t xml:space="preserve">, J., Hampton, A. N., &amp; O’Doherty, J. P. (2009). Determining a Role for Ventromedial Prefrontal Cortex in Encoding Action-Based Value Signals During Reward-Related Decision Making. </w:t>
      </w:r>
      <w:r w:rsidRPr="00C50497">
        <w:rPr>
          <w:rFonts w:ascii="Times New Roman" w:hAnsi="Times New Roman" w:cs="Times New Roman"/>
          <w:i/>
          <w:iCs/>
        </w:rPr>
        <w:t>Cerebral Cortex</w:t>
      </w:r>
      <w:r w:rsidRPr="00C50497">
        <w:rPr>
          <w:rFonts w:ascii="Times New Roman" w:hAnsi="Times New Roman" w:cs="Times New Roman"/>
        </w:rPr>
        <w:t xml:space="preserve">, </w:t>
      </w:r>
      <w:r w:rsidRPr="00C50497">
        <w:rPr>
          <w:rFonts w:ascii="Times New Roman" w:hAnsi="Times New Roman" w:cs="Times New Roman"/>
          <w:i/>
          <w:iCs/>
        </w:rPr>
        <w:t>19</w:t>
      </w:r>
      <w:r w:rsidRPr="00C50497">
        <w:rPr>
          <w:rFonts w:ascii="Times New Roman" w:hAnsi="Times New Roman" w:cs="Times New Roman"/>
        </w:rPr>
        <w:t>(2), 483–495. https://doi.org/10.1093/cercor/bhn098</w:t>
      </w:r>
    </w:p>
    <w:p w14:paraId="4BAAB858"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Hackel, L. M., &amp; Kalkstein, D. A. (2023). Social Concepts Simplify Complex Reinforcement Learning. </w:t>
      </w:r>
      <w:r w:rsidRPr="00C50497">
        <w:rPr>
          <w:rFonts w:ascii="Times New Roman" w:hAnsi="Times New Roman" w:cs="Times New Roman"/>
          <w:i/>
          <w:iCs/>
        </w:rPr>
        <w:t>Psychological Science</w:t>
      </w:r>
      <w:r w:rsidRPr="00C50497">
        <w:rPr>
          <w:rFonts w:ascii="Times New Roman" w:hAnsi="Times New Roman" w:cs="Times New Roman"/>
        </w:rPr>
        <w:t xml:space="preserve">, </w:t>
      </w:r>
      <w:r w:rsidRPr="00C50497">
        <w:rPr>
          <w:rFonts w:ascii="Times New Roman" w:hAnsi="Times New Roman" w:cs="Times New Roman"/>
          <w:i/>
          <w:iCs/>
        </w:rPr>
        <w:t>34</w:t>
      </w:r>
      <w:r w:rsidRPr="00C50497">
        <w:rPr>
          <w:rFonts w:ascii="Times New Roman" w:hAnsi="Times New Roman" w:cs="Times New Roman"/>
        </w:rPr>
        <w:t>(9), 968–983. https://doi.org/10.1177/09567976231180587</w:t>
      </w:r>
    </w:p>
    <w:p w14:paraId="6F6ED8BD"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Hackel, L. M., Mende-Siedlecki, P., &amp; Amodio, D. M. (2020). Reinforcement learning in social interaction: The distinguishing role of trait inference. </w:t>
      </w:r>
      <w:r w:rsidRPr="00C50497">
        <w:rPr>
          <w:rFonts w:ascii="Times New Roman" w:hAnsi="Times New Roman" w:cs="Times New Roman"/>
          <w:i/>
          <w:iCs/>
        </w:rPr>
        <w:t>Journal of Experimental Social Psychology</w:t>
      </w:r>
      <w:r w:rsidRPr="00C50497">
        <w:rPr>
          <w:rFonts w:ascii="Times New Roman" w:hAnsi="Times New Roman" w:cs="Times New Roman"/>
        </w:rPr>
        <w:t xml:space="preserve">, </w:t>
      </w:r>
      <w:r w:rsidRPr="00C50497">
        <w:rPr>
          <w:rFonts w:ascii="Times New Roman" w:hAnsi="Times New Roman" w:cs="Times New Roman"/>
          <w:i/>
          <w:iCs/>
        </w:rPr>
        <w:t>88</w:t>
      </w:r>
      <w:r w:rsidRPr="00C50497">
        <w:rPr>
          <w:rFonts w:ascii="Times New Roman" w:hAnsi="Times New Roman" w:cs="Times New Roman"/>
        </w:rPr>
        <w:t>, 103948. https://doi.org/10.1016/j.jesp.2019.103948</w:t>
      </w:r>
    </w:p>
    <w:p w14:paraId="0A7DC386"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Hertz, U., Palminteri, S., Brunetti, S., Olesen, C., Frith, C. D., &amp; Bahrami, B. (2017). Neural computations underpinning the strategic management of influence in advice giving. </w:t>
      </w:r>
      <w:r w:rsidRPr="00C50497">
        <w:rPr>
          <w:rFonts w:ascii="Times New Roman" w:hAnsi="Times New Roman" w:cs="Times New Roman"/>
          <w:i/>
          <w:iCs/>
        </w:rPr>
        <w:t>Nature Communications</w:t>
      </w:r>
      <w:r w:rsidRPr="00C50497">
        <w:rPr>
          <w:rFonts w:ascii="Times New Roman" w:hAnsi="Times New Roman" w:cs="Times New Roman"/>
        </w:rPr>
        <w:t xml:space="preserve">, </w:t>
      </w:r>
      <w:r w:rsidRPr="00C50497">
        <w:rPr>
          <w:rFonts w:ascii="Times New Roman" w:hAnsi="Times New Roman" w:cs="Times New Roman"/>
          <w:i/>
          <w:iCs/>
        </w:rPr>
        <w:t>8</w:t>
      </w:r>
      <w:r w:rsidRPr="00C50497">
        <w:rPr>
          <w:rFonts w:ascii="Times New Roman" w:hAnsi="Times New Roman" w:cs="Times New Roman"/>
        </w:rPr>
        <w:t>(1), Article 1. https://doi.org/10.1038/s41467-017-02314-5</w:t>
      </w:r>
    </w:p>
    <w:p w14:paraId="15C29EB5"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Hertz, U., </w:t>
      </w:r>
      <w:proofErr w:type="spellStart"/>
      <w:r w:rsidRPr="00C50497">
        <w:rPr>
          <w:rFonts w:ascii="Times New Roman" w:hAnsi="Times New Roman" w:cs="Times New Roman"/>
        </w:rPr>
        <w:t>Tyropoulou</w:t>
      </w:r>
      <w:proofErr w:type="spellEnd"/>
      <w:r w:rsidRPr="00C50497">
        <w:rPr>
          <w:rFonts w:ascii="Times New Roman" w:hAnsi="Times New Roman" w:cs="Times New Roman"/>
        </w:rPr>
        <w:t xml:space="preserve">, E., Traberg, C., &amp; Bahrami, B. (2020). Self-competence increases the willingness to pay for social influence. </w:t>
      </w:r>
      <w:r w:rsidRPr="00C50497">
        <w:rPr>
          <w:rFonts w:ascii="Times New Roman" w:hAnsi="Times New Roman" w:cs="Times New Roman"/>
          <w:i/>
          <w:iCs/>
        </w:rPr>
        <w:t>Scientific Reports</w:t>
      </w:r>
      <w:r w:rsidRPr="00C50497">
        <w:rPr>
          <w:rFonts w:ascii="Times New Roman" w:hAnsi="Times New Roman" w:cs="Times New Roman"/>
        </w:rPr>
        <w:t xml:space="preserve">, </w:t>
      </w:r>
      <w:r w:rsidRPr="00C50497">
        <w:rPr>
          <w:rFonts w:ascii="Times New Roman" w:hAnsi="Times New Roman" w:cs="Times New Roman"/>
          <w:i/>
          <w:iCs/>
        </w:rPr>
        <w:t>10</w:t>
      </w:r>
      <w:r w:rsidRPr="00C50497">
        <w:rPr>
          <w:rFonts w:ascii="Times New Roman" w:hAnsi="Times New Roman" w:cs="Times New Roman"/>
        </w:rPr>
        <w:t>(1), Article 1. https://doi.org/10.1038/s41598-020-74857-5</w:t>
      </w:r>
    </w:p>
    <w:p w14:paraId="664F53F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Jonas, E., &amp; Frey, D. (2003). Information search and presentation in advisor–client interactions.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91</w:t>
      </w:r>
      <w:r w:rsidRPr="00C50497">
        <w:rPr>
          <w:rFonts w:ascii="Times New Roman" w:hAnsi="Times New Roman" w:cs="Times New Roman"/>
        </w:rPr>
        <w:t>(2), 154–168. https://doi.org/10.1016/S0749-5978(03)00059-1</w:t>
      </w:r>
    </w:p>
    <w:p w14:paraId="0C558FF1"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Jonas, E., Schulz-Hardt, S., &amp; Frey, D. (2005). Giving Advice or Making Decisions in Someone Else’s Place: The Influence of Impression, Defense, and Accuracy Motivation on the Search for New Information. </w:t>
      </w:r>
      <w:r w:rsidRPr="00C50497">
        <w:rPr>
          <w:rFonts w:ascii="Times New Roman" w:hAnsi="Times New Roman" w:cs="Times New Roman"/>
          <w:i/>
          <w:iCs/>
        </w:rPr>
        <w:t>Personality and Social Psychology Bulletin</w:t>
      </w:r>
      <w:r w:rsidRPr="00C50497">
        <w:rPr>
          <w:rFonts w:ascii="Times New Roman" w:hAnsi="Times New Roman" w:cs="Times New Roman"/>
        </w:rPr>
        <w:t xml:space="preserve">, </w:t>
      </w:r>
      <w:r w:rsidRPr="00C50497">
        <w:rPr>
          <w:rFonts w:ascii="Times New Roman" w:hAnsi="Times New Roman" w:cs="Times New Roman"/>
          <w:i/>
          <w:iCs/>
        </w:rPr>
        <w:t>31</w:t>
      </w:r>
      <w:r w:rsidRPr="00C50497">
        <w:rPr>
          <w:rFonts w:ascii="Times New Roman" w:hAnsi="Times New Roman" w:cs="Times New Roman"/>
        </w:rPr>
        <w:t>(7), 977–990. https://doi.org/10.1177/0146167204274095</w:t>
      </w:r>
    </w:p>
    <w:p w14:paraId="497FB62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Kahneman, D. (1992). Reference points, anchors, norms, and mixed feelings.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51</w:t>
      </w:r>
      <w:r w:rsidRPr="00C50497">
        <w:rPr>
          <w:rFonts w:ascii="Times New Roman" w:hAnsi="Times New Roman" w:cs="Times New Roman"/>
        </w:rPr>
        <w:t>(2), 296–312. https://doi.org/10.1016/0749-5978(92)90015-Y</w:t>
      </w:r>
    </w:p>
    <w:p w14:paraId="437C4A24"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Kämmer, J. E., Choshen-Hillel, S., Müller-Trede, J., Black, S. L., &amp; </w:t>
      </w:r>
      <w:proofErr w:type="spellStart"/>
      <w:r w:rsidRPr="00C50497">
        <w:rPr>
          <w:rFonts w:ascii="Times New Roman" w:hAnsi="Times New Roman" w:cs="Times New Roman"/>
        </w:rPr>
        <w:t>Weibler</w:t>
      </w:r>
      <w:proofErr w:type="spellEnd"/>
      <w:r w:rsidRPr="00C50497">
        <w:rPr>
          <w:rFonts w:ascii="Times New Roman" w:hAnsi="Times New Roman" w:cs="Times New Roman"/>
        </w:rPr>
        <w:t xml:space="preserve">, J. (2023). A systematic review of empirical studies on advice-based decisions in behavioral and organizational research. </w:t>
      </w:r>
      <w:r w:rsidRPr="00C50497">
        <w:rPr>
          <w:rFonts w:ascii="Times New Roman" w:hAnsi="Times New Roman" w:cs="Times New Roman"/>
          <w:i/>
          <w:iCs/>
        </w:rPr>
        <w:t>Decision</w:t>
      </w:r>
      <w:r w:rsidRPr="00C50497">
        <w:rPr>
          <w:rFonts w:ascii="Times New Roman" w:hAnsi="Times New Roman" w:cs="Times New Roman"/>
        </w:rPr>
        <w:t xml:space="preserve">, </w:t>
      </w:r>
      <w:r w:rsidRPr="00C50497">
        <w:rPr>
          <w:rFonts w:ascii="Times New Roman" w:hAnsi="Times New Roman" w:cs="Times New Roman"/>
          <w:i/>
          <w:iCs/>
        </w:rPr>
        <w:t>10</w:t>
      </w:r>
      <w:r w:rsidRPr="00C50497">
        <w:rPr>
          <w:rFonts w:ascii="Times New Roman" w:hAnsi="Times New Roman" w:cs="Times New Roman"/>
        </w:rPr>
        <w:t>(2). https://doi.org/10.1037/dec0000199</w:t>
      </w:r>
    </w:p>
    <w:p w14:paraId="12351B9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Kappes, A., Harvey, A. H., Lohrenz, T., Montague, P. R., &amp; Sharot, T. (2020). Confirmation bias in the utilization of others’ opinion strength. </w:t>
      </w:r>
      <w:r w:rsidRPr="00C50497">
        <w:rPr>
          <w:rFonts w:ascii="Times New Roman" w:hAnsi="Times New Roman" w:cs="Times New Roman"/>
          <w:i/>
          <w:iCs/>
        </w:rPr>
        <w:t>Nature Neuroscience</w:t>
      </w:r>
      <w:r w:rsidRPr="00C50497">
        <w:rPr>
          <w:rFonts w:ascii="Times New Roman" w:hAnsi="Times New Roman" w:cs="Times New Roman"/>
        </w:rPr>
        <w:t xml:space="preserve">, </w:t>
      </w:r>
      <w:r w:rsidRPr="00C50497">
        <w:rPr>
          <w:rFonts w:ascii="Times New Roman" w:hAnsi="Times New Roman" w:cs="Times New Roman"/>
          <w:i/>
          <w:iCs/>
        </w:rPr>
        <w:t>23</w:t>
      </w:r>
      <w:r w:rsidRPr="00C50497">
        <w:rPr>
          <w:rFonts w:ascii="Times New Roman" w:hAnsi="Times New Roman" w:cs="Times New Roman"/>
        </w:rPr>
        <w:t>(1), Article 1. https://doi.org/10.1038/s41593-019-0549-2</w:t>
      </w:r>
    </w:p>
    <w:p w14:paraId="1A70923A"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Klucharev</w:t>
      </w:r>
      <w:proofErr w:type="spellEnd"/>
      <w:r w:rsidRPr="00C50497">
        <w:rPr>
          <w:rFonts w:ascii="Times New Roman" w:hAnsi="Times New Roman" w:cs="Times New Roman"/>
        </w:rPr>
        <w:t xml:space="preserve">, V., Hytönen, K., </w:t>
      </w:r>
      <w:proofErr w:type="spellStart"/>
      <w:r w:rsidRPr="00C50497">
        <w:rPr>
          <w:rFonts w:ascii="Times New Roman" w:hAnsi="Times New Roman" w:cs="Times New Roman"/>
        </w:rPr>
        <w:t>Rijpkema</w:t>
      </w:r>
      <w:proofErr w:type="spellEnd"/>
      <w:r w:rsidRPr="00C50497">
        <w:rPr>
          <w:rFonts w:ascii="Times New Roman" w:hAnsi="Times New Roman" w:cs="Times New Roman"/>
        </w:rPr>
        <w:t xml:space="preserve">, M., </w:t>
      </w:r>
      <w:proofErr w:type="spellStart"/>
      <w:r w:rsidRPr="00C50497">
        <w:rPr>
          <w:rFonts w:ascii="Times New Roman" w:hAnsi="Times New Roman" w:cs="Times New Roman"/>
        </w:rPr>
        <w:t>Smidts</w:t>
      </w:r>
      <w:proofErr w:type="spellEnd"/>
      <w:r w:rsidRPr="00C50497">
        <w:rPr>
          <w:rFonts w:ascii="Times New Roman" w:hAnsi="Times New Roman" w:cs="Times New Roman"/>
        </w:rPr>
        <w:t xml:space="preserve">, A., &amp; Fernández, G. (2009). Reinforcement Learning Signal Predicts Social Conformity. </w:t>
      </w:r>
      <w:r w:rsidRPr="00C50497">
        <w:rPr>
          <w:rFonts w:ascii="Times New Roman" w:hAnsi="Times New Roman" w:cs="Times New Roman"/>
          <w:i/>
          <w:iCs/>
        </w:rPr>
        <w:t>Neuron</w:t>
      </w:r>
      <w:r w:rsidRPr="00C50497">
        <w:rPr>
          <w:rFonts w:ascii="Times New Roman" w:hAnsi="Times New Roman" w:cs="Times New Roman"/>
        </w:rPr>
        <w:t xml:space="preserve">, </w:t>
      </w:r>
      <w:r w:rsidRPr="00C50497">
        <w:rPr>
          <w:rFonts w:ascii="Times New Roman" w:hAnsi="Times New Roman" w:cs="Times New Roman"/>
          <w:i/>
          <w:iCs/>
        </w:rPr>
        <w:t>61</w:t>
      </w:r>
      <w:r w:rsidRPr="00C50497">
        <w:rPr>
          <w:rFonts w:ascii="Times New Roman" w:hAnsi="Times New Roman" w:cs="Times New Roman"/>
        </w:rPr>
        <w:t xml:space="preserve">(1), 140–151. </w:t>
      </w:r>
      <w:r w:rsidRPr="00C50497">
        <w:rPr>
          <w:rFonts w:ascii="Times New Roman" w:hAnsi="Times New Roman" w:cs="Times New Roman"/>
        </w:rPr>
        <w:lastRenderedPageBreak/>
        <w:t>https://doi.org/10.1016/j.neuron.2008.11.027</w:t>
      </w:r>
    </w:p>
    <w:p w14:paraId="6BA68625"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Kray, L., &amp; Gonzalez, R. (1999). Differential Weighting in Choice versus Advice: I’ll do this, you do that. </w:t>
      </w:r>
      <w:r w:rsidRPr="00C50497">
        <w:rPr>
          <w:rFonts w:ascii="Times New Roman" w:hAnsi="Times New Roman" w:cs="Times New Roman"/>
          <w:i/>
          <w:iCs/>
        </w:rPr>
        <w:t>Journal of Behavioral Decision Making</w:t>
      </w:r>
      <w:r w:rsidRPr="00C50497">
        <w:rPr>
          <w:rFonts w:ascii="Times New Roman" w:hAnsi="Times New Roman" w:cs="Times New Roman"/>
        </w:rPr>
        <w:t xml:space="preserve">, </w:t>
      </w:r>
      <w:r w:rsidRPr="00C50497">
        <w:rPr>
          <w:rFonts w:ascii="Times New Roman" w:hAnsi="Times New Roman" w:cs="Times New Roman"/>
          <w:i/>
          <w:iCs/>
        </w:rPr>
        <w:t>12</w:t>
      </w:r>
      <w:r w:rsidRPr="00C50497">
        <w:rPr>
          <w:rFonts w:ascii="Times New Roman" w:hAnsi="Times New Roman" w:cs="Times New Roman"/>
        </w:rPr>
        <w:t>(3). https://doi.org/10.1002/(SICI)1099-0771(199909)12:3&lt;</w:t>
      </w:r>
      <w:proofErr w:type="gramStart"/>
      <w:r w:rsidRPr="00C50497">
        <w:rPr>
          <w:rFonts w:ascii="Times New Roman" w:hAnsi="Times New Roman" w:cs="Times New Roman"/>
        </w:rPr>
        <w:t>207::</w:t>
      </w:r>
      <w:proofErr w:type="gramEnd"/>
      <w:r w:rsidRPr="00C50497">
        <w:rPr>
          <w:rFonts w:ascii="Times New Roman" w:hAnsi="Times New Roman" w:cs="Times New Roman"/>
        </w:rPr>
        <w:t>AID-BDM322&gt;3.0.CO;2-P</w:t>
      </w:r>
    </w:p>
    <w:p w14:paraId="6E7539CB"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Kray, L. J. (2000). Contingent Weighting in Self-Other Decision Making.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83</w:t>
      </w:r>
      <w:r w:rsidRPr="00C50497">
        <w:rPr>
          <w:rFonts w:ascii="Times New Roman" w:hAnsi="Times New Roman" w:cs="Times New Roman"/>
        </w:rPr>
        <w:t>(1), 82–106. https://doi.org/10.1006/obhd.2000.2903</w:t>
      </w:r>
    </w:p>
    <w:p w14:paraId="2237006F"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Kurvers, R. H. J. M., Hertz, U., Karpus, J., </w:t>
      </w:r>
      <w:proofErr w:type="spellStart"/>
      <w:r w:rsidRPr="00C50497">
        <w:rPr>
          <w:rFonts w:ascii="Times New Roman" w:hAnsi="Times New Roman" w:cs="Times New Roman"/>
        </w:rPr>
        <w:t>Balode</w:t>
      </w:r>
      <w:proofErr w:type="spellEnd"/>
      <w:r w:rsidRPr="00C50497">
        <w:rPr>
          <w:rFonts w:ascii="Times New Roman" w:hAnsi="Times New Roman" w:cs="Times New Roman"/>
        </w:rPr>
        <w:t xml:space="preserve">, M. P., </w:t>
      </w:r>
      <w:proofErr w:type="spellStart"/>
      <w:r w:rsidRPr="00C50497">
        <w:rPr>
          <w:rFonts w:ascii="Times New Roman" w:hAnsi="Times New Roman" w:cs="Times New Roman"/>
        </w:rPr>
        <w:t>Jayles</w:t>
      </w:r>
      <w:proofErr w:type="spellEnd"/>
      <w:r w:rsidRPr="00C50497">
        <w:rPr>
          <w:rFonts w:ascii="Times New Roman" w:hAnsi="Times New Roman" w:cs="Times New Roman"/>
        </w:rPr>
        <w:t xml:space="preserve">, B., </w:t>
      </w:r>
      <w:proofErr w:type="spellStart"/>
      <w:r w:rsidRPr="00C50497">
        <w:rPr>
          <w:rFonts w:ascii="Times New Roman" w:hAnsi="Times New Roman" w:cs="Times New Roman"/>
        </w:rPr>
        <w:t>Binmore</w:t>
      </w:r>
      <w:proofErr w:type="spellEnd"/>
      <w:r w:rsidRPr="00C50497">
        <w:rPr>
          <w:rFonts w:ascii="Times New Roman" w:hAnsi="Times New Roman" w:cs="Times New Roman"/>
        </w:rPr>
        <w:t xml:space="preserve">, K., &amp; Bahrami, B. (2021). Strategic disinformation outperforms honesty in competition for social influence. </w:t>
      </w:r>
      <w:proofErr w:type="spellStart"/>
      <w:r w:rsidRPr="00C50497">
        <w:rPr>
          <w:rFonts w:ascii="Times New Roman" w:hAnsi="Times New Roman" w:cs="Times New Roman"/>
          <w:i/>
          <w:iCs/>
        </w:rPr>
        <w:t>iScience</w:t>
      </w:r>
      <w:proofErr w:type="spellEnd"/>
      <w:r w:rsidRPr="00C50497">
        <w:rPr>
          <w:rFonts w:ascii="Times New Roman" w:hAnsi="Times New Roman" w:cs="Times New Roman"/>
        </w:rPr>
        <w:t xml:space="preserve">, </w:t>
      </w:r>
      <w:r w:rsidRPr="00C50497">
        <w:rPr>
          <w:rFonts w:ascii="Times New Roman" w:hAnsi="Times New Roman" w:cs="Times New Roman"/>
          <w:i/>
          <w:iCs/>
        </w:rPr>
        <w:t>24</w:t>
      </w:r>
      <w:r w:rsidRPr="00C50497">
        <w:rPr>
          <w:rFonts w:ascii="Times New Roman" w:hAnsi="Times New Roman" w:cs="Times New Roman"/>
        </w:rPr>
        <w:t>(12), 103505. https://doi.org/10.1016/j.isci.2021.103505</w:t>
      </w:r>
    </w:p>
    <w:p w14:paraId="3318542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Lenth, R. (2019). </w:t>
      </w:r>
      <w:r w:rsidRPr="00C50497">
        <w:rPr>
          <w:rFonts w:ascii="Times New Roman" w:hAnsi="Times New Roman" w:cs="Times New Roman"/>
          <w:i/>
          <w:iCs/>
        </w:rPr>
        <w:t>Emmeans: Estimated marginal means, aka least-squares means. R package version 1.4. 3.01</w:t>
      </w:r>
      <w:r w:rsidRPr="00C50497">
        <w:rPr>
          <w:rFonts w:ascii="Times New Roman" w:hAnsi="Times New Roman" w:cs="Times New Roman"/>
        </w:rPr>
        <w:t>.</w:t>
      </w:r>
    </w:p>
    <w:p w14:paraId="47612DFD"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Mahmoodi, A., Bahrami, B., &amp; Mehring, C. (2018). Reciprocity of social influence. </w:t>
      </w:r>
      <w:r w:rsidRPr="00C50497">
        <w:rPr>
          <w:rFonts w:ascii="Times New Roman" w:hAnsi="Times New Roman" w:cs="Times New Roman"/>
          <w:i/>
          <w:iCs/>
        </w:rPr>
        <w:t>Nature Communications</w:t>
      </w:r>
      <w:r w:rsidRPr="00C50497">
        <w:rPr>
          <w:rFonts w:ascii="Times New Roman" w:hAnsi="Times New Roman" w:cs="Times New Roman"/>
        </w:rPr>
        <w:t xml:space="preserve">, </w:t>
      </w:r>
      <w:r w:rsidRPr="00C50497">
        <w:rPr>
          <w:rFonts w:ascii="Times New Roman" w:hAnsi="Times New Roman" w:cs="Times New Roman"/>
          <w:i/>
          <w:iCs/>
        </w:rPr>
        <w:t>9</w:t>
      </w:r>
      <w:r w:rsidRPr="00C50497">
        <w:rPr>
          <w:rFonts w:ascii="Times New Roman" w:hAnsi="Times New Roman" w:cs="Times New Roman"/>
        </w:rPr>
        <w:t>(1), Article 1. https://doi.org/10.1038/s41467-018-04925-y</w:t>
      </w:r>
    </w:p>
    <w:p w14:paraId="762E2A3C"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Mahmoodi, A., Bang, D., Olsen, K., Zhao, Y. A., Shi, Z., Broberg, K., Safavi, S., Han, S., Nili </w:t>
      </w:r>
      <w:proofErr w:type="spellStart"/>
      <w:r w:rsidRPr="00C50497">
        <w:rPr>
          <w:rFonts w:ascii="Times New Roman" w:hAnsi="Times New Roman" w:cs="Times New Roman"/>
        </w:rPr>
        <w:t>Ahmadabadi</w:t>
      </w:r>
      <w:proofErr w:type="spellEnd"/>
      <w:r w:rsidRPr="00C50497">
        <w:rPr>
          <w:rFonts w:ascii="Times New Roman" w:hAnsi="Times New Roman" w:cs="Times New Roman"/>
        </w:rPr>
        <w:t xml:space="preserve">, M., Frith, C. D., Roepstorff, A., Rees, G., &amp; Bahrami, B. (2015). Equality bias impairs collective decision-making across cultures. </w:t>
      </w:r>
      <w:r w:rsidRPr="00C50497">
        <w:rPr>
          <w:rFonts w:ascii="Times New Roman" w:hAnsi="Times New Roman" w:cs="Times New Roman"/>
          <w:i/>
          <w:iCs/>
        </w:rPr>
        <w:t>Proceedings of the National Academy of Sciences</w:t>
      </w:r>
      <w:r w:rsidRPr="00C50497">
        <w:rPr>
          <w:rFonts w:ascii="Times New Roman" w:hAnsi="Times New Roman" w:cs="Times New Roman"/>
        </w:rPr>
        <w:t xml:space="preserve">, </w:t>
      </w:r>
      <w:r w:rsidRPr="00C50497">
        <w:rPr>
          <w:rFonts w:ascii="Times New Roman" w:hAnsi="Times New Roman" w:cs="Times New Roman"/>
          <w:i/>
          <w:iCs/>
        </w:rPr>
        <w:t>112</w:t>
      </w:r>
      <w:r w:rsidRPr="00C50497">
        <w:rPr>
          <w:rFonts w:ascii="Times New Roman" w:hAnsi="Times New Roman" w:cs="Times New Roman"/>
        </w:rPr>
        <w:t>(12), 3835–3840. https://doi.org/10.1073/pnas.1421692112</w:t>
      </w:r>
    </w:p>
    <w:p w14:paraId="64172C24"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Meshi, D., Biele, G., Korn, C. W., &amp; </w:t>
      </w:r>
      <w:proofErr w:type="spellStart"/>
      <w:r w:rsidRPr="00C50497">
        <w:rPr>
          <w:rFonts w:ascii="Times New Roman" w:hAnsi="Times New Roman" w:cs="Times New Roman"/>
        </w:rPr>
        <w:t>Heekeren</w:t>
      </w:r>
      <w:proofErr w:type="spellEnd"/>
      <w:r w:rsidRPr="00C50497">
        <w:rPr>
          <w:rFonts w:ascii="Times New Roman" w:hAnsi="Times New Roman" w:cs="Times New Roman"/>
        </w:rPr>
        <w:t xml:space="preserve">, H. R. (2012). How Expert Advice Influences Decision Making. </w:t>
      </w:r>
      <w:r w:rsidRPr="00C50497">
        <w:rPr>
          <w:rFonts w:ascii="Times New Roman" w:hAnsi="Times New Roman" w:cs="Times New Roman"/>
          <w:i/>
          <w:iCs/>
        </w:rPr>
        <w:t>PLOS ONE</w:t>
      </w:r>
      <w:r w:rsidRPr="00C50497">
        <w:rPr>
          <w:rFonts w:ascii="Times New Roman" w:hAnsi="Times New Roman" w:cs="Times New Roman"/>
        </w:rPr>
        <w:t xml:space="preserve">, </w:t>
      </w:r>
      <w:r w:rsidRPr="00C50497">
        <w:rPr>
          <w:rFonts w:ascii="Times New Roman" w:hAnsi="Times New Roman" w:cs="Times New Roman"/>
          <w:i/>
          <w:iCs/>
        </w:rPr>
        <w:t>7</w:t>
      </w:r>
      <w:r w:rsidRPr="00C50497">
        <w:rPr>
          <w:rFonts w:ascii="Times New Roman" w:hAnsi="Times New Roman" w:cs="Times New Roman"/>
        </w:rPr>
        <w:t>(11), e49748. https://doi.org/10.1371/journal.pone.0049748</w:t>
      </w:r>
    </w:p>
    <w:p w14:paraId="6805541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Mobbs, D., Hagan, C. C., Yu, R., Takahashi, H., </w:t>
      </w:r>
      <w:proofErr w:type="spellStart"/>
      <w:r w:rsidRPr="00C50497">
        <w:rPr>
          <w:rFonts w:ascii="Times New Roman" w:hAnsi="Times New Roman" w:cs="Times New Roman"/>
        </w:rPr>
        <w:t>FeldmanHall</w:t>
      </w:r>
      <w:proofErr w:type="spellEnd"/>
      <w:r w:rsidRPr="00C50497">
        <w:rPr>
          <w:rFonts w:ascii="Times New Roman" w:hAnsi="Times New Roman" w:cs="Times New Roman"/>
        </w:rPr>
        <w:t xml:space="preserve">, O., Calder, A. J., &amp; Dalgleish, T. (2015). Reflected glory and failure: The role of the medial prefrontal cortex and ventral striatum in self vs other relevance during advice-giving outcomes. </w:t>
      </w:r>
      <w:r w:rsidRPr="00C50497">
        <w:rPr>
          <w:rFonts w:ascii="Times New Roman" w:hAnsi="Times New Roman" w:cs="Times New Roman"/>
          <w:i/>
          <w:iCs/>
        </w:rPr>
        <w:t>Social Cognitive and Affective Neuroscience</w:t>
      </w:r>
      <w:r w:rsidRPr="00C50497">
        <w:rPr>
          <w:rFonts w:ascii="Times New Roman" w:hAnsi="Times New Roman" w:cs="Times New Roman"/>
        </w:rPr>
        <w:t xml:space="preserve">, </w:t>
      </w:r>
      <w:r w:rsidRPr="00C50497">
        <w:rPr>
          <w:rFonts w:ascii="Times New Roman" w:hAnsi="Times New Roman" w:cs="Times New Roman"/>
          <w:i/>
          <w:iCs/>
        </w:rPr>
        <w:t>10</w:t>
      </w:r>
      <w:r w:rsidRPr="00C50497">
        <w:rPr>
          <w:rFonts w:ascii="Times New Roman" w:hAnsi="Times New Roman" w:cs="Times New Roman"/>
        </w:rPr>
        <w:t>(10), 1323–1328. https://doi.org/10.1093/scan/nsv020</w:t>
      </w:r>
    </w:p>
    <w:p w14:paraId="2F77EF9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Morin, O., Jacquet, P. O., </w:t>
      </w:r>
      <w:proofErr w:type="spellStart"/>
      <w:r w:rsidRPr="00C50497">
        <w:rPr>
          <w:rFonts w:ascii="Times New Roman" w:hAnsi="Times New Roman" w:cs="Times New Roman"/>
        </w:rPr>
        <w:t>Vaesen</w:t>
      </w:r>
      <w:proofErr w:type="spellEnd"/>
      <w:r w:rsidRPr="00C50497">
        <w:rPr>
          <w:rFonts w:ascii="Times New Roman" w:hAnsi="Times New Roman" w:cs="Times New Roman"/>
        </w:rPr>
        <w:t xml:space="preserve">, K., &amp; Acerbi, A. (2021). Social information use and social information waste. </w:t>
      </w:r>
      <w:r w:rsidRPr="00C50497">
        <w:rPr>
          <w:rFonts w:ascii="Times New Roman" w:hAnsi="Times New Roman" w:cs="Times New Roman"/>
          <w:i/>
          <w:iCs/>
        </w:rPr>
        <w:t>Philosophical Transactions of the Royal Society B: Biological Sciences</w:t>
      </w:r>
      <w:r w:rsidRPr="00C50497">
        <w:rPr>
          <w:rFonts w:ascii="Times New Roman" w:hAnsi="Times New Roman" w:cs="Times New Roman"/>
        </w:rPr>
        <w:t xml:space="preserve">, </w:t>
      </w:r>
      <w:r w:rsidRPr="00C50497">
        <w:rPr>
          <w:rFonts w:ascii="Times New Roman" w:hAnsi="Times New Roman" w:cs="Times New Roman"/>
          <w:i/>
          <w:iCs/>
        </w:rPr>
        <w:t>376</w:t>
      </w:r>
      <w:r w:rsidRPr="00C50497">
        <w:rPr>
          <w:rFonts w:ascii="Times New Roman" w:hAnsi="Times New Roman" w:cs="Times New Roman"/>
        </w:rPr>
        <w:t>(1828), 20200052. https://doi.org/10.1098/rstb.2020.0052</w:t>
      </w:r>
    </w:p>
    <w:p w14:paraId="272F49A6"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Nickerson, R. S. (1998). Confirmation Bias: A Ubiquitous Phenomenon in Many Guises. </w:t>
      </w:r>
      <w:r w:rsidRPr="00C50497">
        <w:rPr>
          <w:rFonts w:ascii="Times New Roman" w:hAnsi="Times New Roman" w:cs="Times New Roman"/>
          <w:i/>
          <w:iCs/>
        </w:rPr>
        <w:t>Review of General Psychology</w:t>
      </w:r>
      <w:r w:rsidRPr="00C50497">
        <w:rPr>
          <w:rFonts w:ascii="Times New Roman" w:hAnsi="Times New Roman" w:cs="Times New Roman"/>
        </w:rPr>
        <w:t xml:space="preserve">, </w:t>
      </w:r>
      <w:r w:rsidRPr="00C50497">
        <w:rPr>
          <w:rFonts w:ascii="Times New Roman" w:hAnsi="Times New Roman" w:cs="Times New Roman"/>
          <w:i/>
          <w:iCs/>
        </w:rPr>
        <w:t>2</w:t>
      </w:r>
      <w:r w:rsidRPr="00C50497">
        <w:rPr>
          <w:rFonts w:ascii="Times New Roman" w:hAnsi="Times New Roman" w:cs="Times New Roman"/>
        </w:rPr>
        <w:t>(2), 175–220. https://doi.org/10.1037/1089-2680.2.2.175</w:t>
      </w:r>
    </w:p>
    <w:p w14:paraId="5C293E51"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Pan, Y., Vinding, M. C., Zhang, L., Lundqvist, D., &amp; Olsson, A. (2023). A Brain-To-Brain Mechanism for Social Transmission of Threat Learning. </w:t>
      </w:r>
      <w:r w:rsidRPr="00C50497">
        <w:rPr>
          <w:rFonts w:ascii="Times New Roman" w:hAnsi="Times New Roman" w:cs="Times New Roman"/>
          <w:i/>
          <w:iCs/>
        </w:rPr>
        <w:t>Advanced Science</w:t>
      </w:r>
      <w:r w:rsidRPr="00C50497">
        <w:rPr>
          <w:rFonts w:ascii="Times New Roman" w:hAnsi="Times New Roman" w:cs="Times New Roman"/>
        </w:rPr>
        <w:t xml:space="preserve">, </w:t>
      </w:r>
      <w:r w:rsidRPr="00C50497">
        <w:rPr>
          <w:rFonts w:ascii="Times New Roman" w:hAnsi="Times New Roman" w:cs="Times New Roman"/>
          <w:i/>
          <w:iCs/>
        </w:rPr>
        <w:t>10</w:t>
      </w:r>
      <w:r w:rsidRPr="00C50497">
        <w:rPr>
          <w:rFonts w:ascii="Times New Roman" w:hAnsi="Times New Roman" w:cs="Times New Roman"/>
        </w:rPr>
        <w:t>(28), 2304037. https://doi.org/10.1002/advs.202304037</w:t>
      </w:r>
    </w:p>
    <w:p w14:paraId="3548A189"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Plous</w:t>
      </w:r>
      <w:proofErr w:type="spellEnd"/>
      <w:r w:rsidRPr="00C50497">
        <w:rPr>
          <w:rFonts w:ascii="Times New Roman" w:hAnsi="Times New Roman" w:cs="Times New Roman"/>
        </w:rPr>
        <w:t xml:space="preserve">, S. (1993). </w:t>
      </w:r>
      <w:r w:rsidRPr="00C50497">
        <w:rPr>
          <w:rFonts w:ascii="Times New Roman" w:hAnsi="Times New Roman" w:cs="Times New Roman"/>
          <w:i/>
          <w:iCs/>
        </w:rPr>
        <w:t>The psychology of judgment and decision making</w:t>
      </w:r>
      <w:r w:rsidRPr="00C50497">
        <w:rPr>
          <w:rFonts w:ascii="Times New Roman" w:hAnsi="Times New Roman" w:cs="Times New Roman"/>
        </w:rPr>
        <w:t xml:space="preserve">. </w:t>
      </w:r>
      <w:proofErr w:type="spellStart"/>
      <w:r w:rsidRPr="00C50497">
        <w:rPr>
          <w:rFonts w:ascii="Times New Roman" w:hAnsi="Times New Roman" w:cs="Times New Roman"/>
        </w:rPr>
        <w:t>Mcgraw-Hill</w:t>
      </w:r>
      <w:proofErr w:type="spellEnd"/>
      <w:r w:rsidRPr="00C50497">
        <w:rPr>
          <w:rFonts w:ascii="Times New Roman" w:hAnsi="Times New Roman" w:cs="Times New Roman"/>
        </w:rPr>
        <w:t xml:space="preserve"> Book Company.</w:t>
      </w:r>
    </w:p>
    <w:p w14:paraId="3E69E521"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Pulford, B. D., Colman, A. M., </w:t>
      </w:r>
      <w:proofErr w:type="spellStart"/>
      <w:r w:rsidRPr="00C50497">
        <w:rPr>
          <w:rFonts w:ascii="Times New Roman" w:hAnsi="Times New Roman" w:cs="Times New Roman"/>
        </w:rPr>
        <w:t>Buabang</w:t>
      </w:r>
      <w:proofErr w:type="spellEnd"/>
      <w:r w:rsidRPr="00C50497">
        <w:rPr>
          <w:rFonts w:ascii="Times New Roman" w:hAnsi="Times New Roman" w:cs="Times New Roman"/>
        </w:rPr>
        <w:t xml:space="preserve">, E. K., &amp; </w:t>
      </w:r>
      <w:proofErr w:type="spellStart"/>
      <w:r w:rsidRPr="00C50497">
        <w:rPr>
          <w:rFonts w:ascii="Times New Roman" w:hAnsi="Times New Roman" w:cs="Times New Roman"/>
        </w:rPr>
        <w:t>Krockow</w:t>
      </w:r>
      <w:proofErr w:type="spellEnd"/>
      <w:r w:rsidRPr="00C50497">
        <w:rPr>
          <w:rFonts w:ascii="Times New Roman" w:hAnsi="Times New Roman" w:cs="Times New Roman"/>
        </w:rPr>
        <w:t xml:space="preserve">, E. M. (2018). The persuasive power of knowledge: Testing the confidence heuristic. </w:t>
      </w:r>
      <w:r w:rsidRPr="00C50497">
        <w:rPr>
          <w:rFonts w:ascii="Times New Roman" w:hAnsi="Times New Roman" w:cs="Times New Roman"/>
          <w:i/>
          <w:iCs/>
        </w:rPr>
        <w:t>Journal of Experimental Psychology: General</w:t>
      </w:r>
      <w:r w:rsidRPr="00C50497">
        <w:rPr>
          <w:rFonts w:ascii="Times New Roman" w:hAnsi="Times New Roman" w:cs="Times New Roman"/>
        </w:rPr>
        <w:t xml:space="preserve">, </w:t>
      </w:r>
      <w:r w:rsidRPr="00C50497">
        <w:rPr>
          <w:rFonts w:ascii="Times New Roman" w:hAnsi="Times New Roman" w:cs="Times New Roman"/>
          <w:i/>
          <w:iCs/>
        </w:rPr>
        <w:t>147</w:t>
      </w:r>
      <w:r w:rsidRPr="00C50497">
        <w:rPr>
          <w:rFonts w:ascii="Times New Roman" w:hAnsi="Times New Roman" w:cs="Times New Roman"/>
        </w:rPr>
        <w:t>(10), 1431–1444. https://doi.org/10.1037/xge0000471</w:t>
      </w:r>
    </w:p>
    <w:p w14:paraId="7F87ED1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Sah, S., Moore, D. A., &amp; </w:t>
      </w:r>
      <w:proofErr w:type="spellStart"/>
      <w:r w:rsidRPr="00C50497">
        <w:rPr>
          <w:rFonts w:ascii="Times New Roman" w:hAnsi="Times New Roman" w:cs="Times New Roman"/>
        </w:rPr>
        <w:t>MacCoun</w:t>
      </w:r>
      <w:proofErr w:type="spellEnd"/>
      <w:r w:rsidRPr="00C50497">
        <w:rPr>
          <w:rFonts w:ascii="Times New Roman" w:hAnsi="Times New Roman" w:cs="Times New Roman"/>
        </w:rPr>
        <w:t xml:space="preserve">, R. J. (2013). Cheap talk and credibility: The consequences of confidence and accuracy on advisor credibility and persuasiveness. </w:t>
      </w:r>
      <w:r w:rsidRPr="00C50497">
        <w:rPr>
          <w:rFonts w:ascii="Times New Roman" w:hAnsi="Times New Roman" w:cs="Times New Roman"/>
          <w:i/>
          <w:iCs/>
        </w:rPr>
        <w:t xml:space="preserve">Organizational </w:t>
      </w:r>
      <w:r w:rsidRPr="00C50497">
        <w:rPr>
          <w:rFonts w:ascii="Times New Roman" w:hAnsi="Times New Roman" w:cs="Times New Roman"/>
          <w:i/>
          <w:iCs/>
        </w:rPr>
        <w:lastRenderedPageBreak/>
        <w:t>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121</w:t>
      </w:r>
      <w:r w:rsidRPr="00C50497">
        <w:rPr>
          <w:rFonts w:ascii="Times New Roman" w:hAnsi="Times New Roman" w:cs="Times New Roman"/>
        </w:rPr>
        <w:t>(2), 246–255. https://doi.org/10.1016/j.obhdp.2013.02.001</w:t>
      </w:r>
    </w:p>
    <w:p w14:paraId="1C9F7DD9"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Schultze, T., Rakotoarisoa, A.-F., &amp; Stefan, S.-H. (2015). Effects of distance between initial estimates and advice on advice utilization. </w:t>
      </w:r>
      <w:r w:rsidRPr="00C50497">
        <w:rPr>
          <w:rFonts w:ascii="Times New Roman" w:hAnsi="Times New Roman" w:cs="Times New Roman"/>
          <w:i/>
          <w:iCs/>
        </w:rPr>
        <w:t>Judgment and Decision Making</w:t>
      </w:r>
      <w:r w:rsidRPr="00C50497">
        <w:rPr>
          <w:rFonts w:ascii="Times New Roman" w:hAnsi="Times New Roman" w:cs="Times New Roman"/>
        </w:rPr>
        <w:t xml:space="preserve">, </w:t>
      </w:r>
      <w:r w:rsidRPr="00C50497">
        <w:rPr>
          <w:rFonts w:ascii="Times New Roman" w:hAnsi="Times New Roman" w:cs="Times New Roman"/>
          <w:i/>
          <w:iCs/>
        </w:rPr>
        <w:t>10</w:t>
      </w:r>
      <w:r w:rsidRPr="00C50497">
        <w:rPr>
          <w:rFonts w:ascii="Times New Roman" w:hAnsi="Times New Roman" w:cs="Times New Roman"/>
        </w:rPr>
        <w:t>(2), 144–171. https://doi.org/10.1017/S1930297500003922</w:t>
      </w:r>
    </w:p>
    <w:p w14:paraId="2DABB64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Shamay-</w:t>
      </w:r>
      <w:proofErr w:type="spellStart"/>
      <w:r w:rsidRPr="00C50497">
        <w:rPr>
          <w:rFonts w:ascii="Times New Roman" w:hAnsi="Times New Roman" w:cs="Times New Roman"/>
        </w:rPr>
        <w:t>Tsoory</w:t>
      </w:r>
      <w:proofErr w:type="spellEnd"/>
      <w:r w:rsidRPr="00C50497">
        <w:rPr>
          <w:rFonts w:ascii="Times New Roman" w:hAnsi="Times New Roman" w:cs="Times New Roman"/>
        </w:rPr>
        <w:t xml:space="preserve">, S. G., Saporta, N., Marton-Alper, I. Z., &amp; </w:t>
      </w:r>
      <w:proofErr w:type="spellStart"/>
      <w:r w:rsidRPr="00C50497">
        <w:rPr>
          <w:rFonts w:ascii="Times New Roman" w:hAnsi="Times New Roman" w:cs="Times New Roman"/>
        </w:rPr>
        <w:t>Gvirts</w:t>
      </w:r>
      <w:proofErr w:type="spellEnd"/>
      <w:r w:rsidRPr="00C50497">
        <w:rPr>
          <w:rFonts w:ascii="Times New Roman" w:hAnsi="Times New Roman" w:cs="Times New Roman"/>
        </w:rPr>
        <w:t xml:space="preserve">, H. Z. (2019). Herding Brains: A Core Neural Mechanism for Social Alignment. </w:t>
      </w:r>
      <w:r w:rsidRPr="00C50497">
        <w:rPr>
          <w:rFonts w:ascii="Times New Roman" w:hAnsi="Times New Roman" w:cs="Times New Roman"/>
          <w:i/>
          <w:iCs/>
        </w:rPr>
        <w:t>Trends in Cognitive Sciences</w:t>
      </w:r>
      <w:r w:rsidRPr="00C50497">
        <w:rPr>
          <w:rFonts w:ascii="Times New Roman" w:hAnsi="Times New Roman" w:cs="Times New Roman"/>
        </w:rPr>
        <w:t xml:space="preserve">, </w:t>
      </w:r>
      <w:r w:rsidRPr="00C50497">
        <w:rPr>
          <w:rFonts w:ascii="Times New Roman" w:hAnsi="Times New Roman" w:cs="Times New Roman"/>
          <w:i/>
          <w:iCs/>
        </w:rPr>
        <w:t>23</w:t>
      </w:r>
      <w:r w:rsidRPr="00C50497">
        <w:rPr>
          <w:rFonts w:ascii="Times New Roman" w:hAnsi="Times New Roman" w:cs="Times New Roman"/>
        </w:rPr>
        <w:t>(3), 174–186. https://doi.org/10.1016/j.tics.2019.01.002</w:t>
      </w:r>
    </w:p>
    <w:p w14:paraId="2F7D0129"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Soll, J. B., Palley, A. B., &amp; Rader, C. A. (2022). The Bad Thing About Good Advice: Understanding When and How Advice Exacerbates Overconfidence. </w:t>
      </w:r>
      <w:r w:rsidRPr="00C50497">
        <w:rPr>
          <w:rFonts w:ascii="Times New Roman" w:hAnsi="Times New Roman" w:cs="Times New Roman"/>
          <w:i/>
          <w:iCs/>
        </w:rPr>
        <w:t>Management Science</w:t>
      </w:r>
      <w:r w:rsidRPr="00C50497">
        <w:rPr>
          <w:rFonts w:ascii="Times New Roman" w:hAnsi="Times New Roman" w:cs="Times New Roman"/>
        </w:rPr>
        <w:t xml:space="preserve">, </w:t>
      </w:r>
      <w:r w:rsidRPr="00C50497">
        <w:rPr>
          <w:rFonts w:ascii="Times New Roman" w:hAnsi="Times New Roman" w:cs="Times New Roman"/>
          <w:i/>
          <w:iCs/>
        </w:rPr>
        <w:t>68</w:t>
      </w:r>
      <w:r w:rsidRPr="00C50497">
        <w:rPr>
          <w:rFonts w:ascii="Times New Roman" w:hAnsi="Times New Roman" w:cs="Times New Roman"/>
        </w:rPr>
        <w:t>(4), 2949–2969. https://doi.org/10.1287/mnsc.2021.3987</w:t>
      </w:r>
    </w:p>
    <w:p w14:paraId="69A25849"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Sutton, R. S., &amp; Barto, A. G. (2018). </w:t>
      </w:r>
      <w:r w:rsidRPr="00C50497">
        <w:rPr>
          <w:rFonts w:ascii="Times New Roman" w:hAnsi="Times New Roman" w:cs="Times New Roman"/>
          <w:i/>
          <w:iCs/>
        </w:rPr>
        <w:t>Reinforcement Learning, second edition: An Introduction</w:t>
      </w:r>
      <w:r w:rsidRPr="00C50497">
        <w:rPr>
          <w:rFonts w:ascii="Times New Roman" w:hAnsi="Times New Roman" w:cs="Times New Roman"/>
        </w:rPr>
        <w:t>. MIT Press.</w:t>
      </w:r>
    </w:p>
    <w:p w14:paraId="1421D2EC"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Suzuki, S., Jensen, E. L. S., </w:t>
      </w:r>
      <w:proofErr w:type="spellStart"/>
      <w:r w:rsidRPr="00C50497">
        <w:rPr>
          <w:rFonts w:ascii="Times New Roman" w:hAnsi="Times New Roman" w:cs="Times New Roman"/>
        </w:rPr>
        <w:t>Bossaerts</w:t>
      </w:r>
      <w:proofErr w:type="spellEnd"/>
      <w:r w:rsidRPr="00C50497">
        <w:rPr>
          <w:rFonts w:ascii="Times New Roman" w:hAnsi="Times New Roman" w:cs="Times New Roman"/>
        </w:rPr>
        <w:t xml:space="preserve">, P., &amp; O’Doherty, J. P. (2016). Behavioral contagion during learning about another agent’s risk-preferences acts on the neural representation of decision-risk. </w:t>
      </w:r>
      <w:r w:rsidRPr="00C50497">
        <w:rPr>
          <w:rFonts w:ascii="Times New Roman" w:hAnsi="Times New Roman" w:cs="Times New Roman"/>
          <w:i/>
          <w:iCs/>
        </w:rPr>
        <w:t>Proceedings of the National Academy of Sciences</w:t>
      </w:r>
      <w:r w:rsidRPr="00C50497">
        <w:rPr>
          <w:rFonts w:ascii="Times New Roman" w:hAnsi="Times New Roman" w:cs="Times New Roman"/>
        </w:rPr>
        <w:t xml:space="preserve">, </w:t>
      </w:r>
      <w:r w:rsidRPr="00C50497">
        <w:rPr>
          <w:rFonts w:ascii="Times New Roman" w:hAnsi="Times New Roman" w:cs="Times New Roman"/>
          <w:i/>
          <w:iCs/>
        </w:rPr>
        <w:t>113</w:t>
      </w:r>
      <w:r w:rsidRPr="00C50497">
        <w:rPr>
          <w:rFonts w:ascii="Times New Roman" w:hAnsi="Times New Roman" w:cs="Times New Roman"/>
        </w:rPr>
        <w:t>(14), 3755–3760. https://doi.org/10.1073/pnas.1600092113</w:t>
      </w:r>
    </w:p>
    <w:p w14:paraId="70A55883"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The </w:t>
      </w:r>
      <w:proofErr w:type="spellStart"/>
      <w:r w:rsidRPr="00C50497">
        <w:rPr>
          <w:rFonts w:ascii="Times New Roman" w:hAnsi="Times New Roman" w:cs="Times New Roman"/>
        </w:rPr>
        <w:t>jamovi</w:t>
      </w:r>
      <w:proofErr w:type="spellEnd"/>
      <w:r w:rsidRPr="00C50497">
        <w:rPr>
          <w:rFonts w:ascii="Times New Roman" w:hAnsi="Times New Roman" w:cs="Times New Roman"/>
        </w:rPr>
        <w:t xml:space="preserve"> project. (2024). </w:t>
      </w:r>
      <w:proofErr w:type="spellStart"/>
      <w:r w:rsidRPr="00C50497">
        <w:rPr>
          <w:rFonts w:ascii="Times New Roman" w:hAnsi="Times New Roman" w:cs="Times New Roman"/>
          <w:i/>
          <w:iCs/>
        </w:rPr>
        <w:t>jamovi</w:t>
      </w:r>
      <w:proofErr w:type="spellEnd"/>
      <w:r w:rsidRPr="00C50497">
        <w:rPr>
          <w:rFonts w:ascii="Times New Roman" w:hAnsi="Times New Roman" w:cs="Times New Roman"/>
          <w:i/>
          <w:iCs/>
        </w:rPr>
        <w:t xml:space="preserve"> (Version 2.3) [Computer Software]. Retrieved from https://www.jamovi.org</w:t>
      </w:r>
      <w:r w:rsidRPr="00C50497">
        <w:rPr>
          <w:rFonts w:ascii="Times New Roman" w:hAnsi="Times New Roman" w:cs="Times New Roman"/>
        </w:rPr>
        <w:t>.</w:t>
      </w:r>
    </w:p>
    <w:p w14:paraId="12417CF3"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Tversky, A., &amp; Kahneman, D. (1974). Judgment under Uncertainty: Heuristics and Biases. </w:t>
      </w:r>
      <w:r w:rsidRPr="00C50497">
        <w:rPr>
          <w:rFonts w:ascii="Times New Roman" w:hAnsi="Times New Roman" w:cs="Times New Roman"/>
          <w:i/>
          <w:iCs/>
        </w:rPr>
        <w:t>Science</w:t>
      </w:r>
      <w:r w:rsidRPr="00C50497">
        <w:rPr>
          <w:rFonts w:ascii="Times New Roman" w:hAnsi="Times New Roman" w:cs="Times New Roman"/>
        </w:rPr>
        <w:t xml:space="preserve">, </w:t>
      </w:r>
      <w:r w:rsidRPr="00C50497">
        <w:rPr>
          <w:rFonts w:ascii="Times New Roman" w:hAnsi="Times New Roman" w:cs="Times New Roman"/>
          <w:i/>
          <w:iCs/>
        </w:rPr>
        <w:t>185</w:t>
      </w:r>
      <w:r w:rsidRPr="00C50497">
        <w:rPr>
          <w:rFonts w:ascii="Times New Roman" w:hAnsi="Times New Roman" w:cs="Times New Roman"/>
        </w:rPr>
        <w:t>(4157), 1124–1131. https://doi.org/10.1126/science.185.4157.1124</w:t>
      </w:r>
    </w:p>
    <w:p w14:paraId="7563245B"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Van Swol, L. M. (2011). Forecasting another’s enjoyment versus giving the right answer: Trust, shared values, task effects, and confidence in improving the acceptance of advice. </w:t>
      </w:r>
      <w:r w:rsidRPr="00C50497">
        <w:rPr>
          <w:rFonts w:ascii="Times New Roman" w:hAnsi="Times New Roman" w:cs="Times New Roman"/>
          <w:i/>
          <w:iCs/>
        </w:rPr>
        <w:t>International Journal of Forecasting</w:t>
      </w:r>
      <w:r w:rsidRPr="00C50497">
        <w:rPr>
          <w:rFonts w:ascii="Times New Roman" w:hAnsi="Times New Roman" w:cs="Times New Roman"/>
        </w:rPr>
        <w:t xml:space="preserve">, </w:t>
      </w:r>
      <w:r w:rsidRPr="00C50497">
        <w:rPr>
          <w:rFonts w:ascii="Times New Roman" w:hAnsi="Times New Roman" w:cs="Times New Roman"/>
          <w:i/>
          <w:iCs/>
        </w:rPr>
        <w:t>27</w:t>
      </w:r>
      <w:r w:rsidRPr="00C50497">
        <w:rPr>
          <w:rFonts w:ascii="Times New Roman" w:hAnsi="Times New Roman" w:cs="Times New Roman"/>
        </w:rPr>
        <w:t>(1), 103–120. https://doi.org/10.1016/j.ijforecast.2010.03.002</w:t>
      </w:r>
    </w:p>
    <w:p w14:paraId="7776AC18"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van Swol, L. M., &amp; Sniezek, J. A. (2005). Factors affecting the acceptance of expert advice. </w:t>
      </w:r>
      <w:r w:rsidRPr="00C50497">
        <w:rPr>
          <w:rFonts w:ascii="Times New Roman" w:hAnsi="Times New Roman" w:cs="Times New Roman"/>
          <w:i/>
          <w:iCs/>
        </w:rPr>
        <w:t>British Journal of Social Psychology</w:t>
      </w:r>
      <w:r w:rsidRPr="00C50497">
        <w:rPr>
          <w:rFonts w:ascii="Times New Roman" w:hAnsi="Times New Roman" w:cs="Times New Roman"/>
        </w:rPr>
        <w:t xml:space="preserve">, </w:t>
      </w:r>
      <w:r w:rsidRPr="00C50497">
        <w:rPr>
          <w:rFonts w:ascii="Times New Roman" w:hAnsi="Times New Roman" w:cs="Times New Roman"/>
          <w:i/>
          <w:iCs/>
        </w:rPr>
        <w:t>44</w:t>
      </w:r>
      <w:r w:rsidRPr="00C50497">
        <w:rPr>
          <w:rFonts w:ascii="Times New Roman" w:hAnsi="Times New Roman" w:cs="Times New Roman"/>
        </w:rPr>
        <w:t>(3), 443–461. https://doi.org/10.1348/014466604X17092</w:t>
      </w:r>
    </w:p>
    <w:p w14:paraId="1EB50A6F"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Vehtari</w:t>
      </w:r>
      <w:proofErr w:type="spellEnd"/>
      <w:r w:rsidRPr="00C50497">
        <w:rPr>
          <w:rFonts w:ascii="Times New Roman" w:hAnsi="Times New Roman" w:cs="Times New Roman"/>
        </w:rPr>
        <w:t xml:space="preserve">, A., Gelman, A., &amp; </w:t>
      </w:r>
      <w:proofErr w:type="spellStart"/>
      <w:r w:rsidRPr="00C50497">
        <w:rPr>
          <w:rFonts w:ascii="Times New Roman" w:hAnsi="Times New Roman" w:cs="Times New Roman"/>
        </w:rPr>
        <w:t>Gabry</w:t>
      </w:r>
      <w:proofErr w:type="spellEnd"/>
      <w:r w:rsidRPr="00C50497">
        <w:rPr>
          <w:rFonts w:ascii="Times New Roman" w:hAnsi="Times New Roman" w:cs="Times New Roman"/>
        </w:rPr>
        <w:t xml:space="preserve">, J. (2017). Practical Bayesian model evaluation using leave-one-out cross-validation and WAIC. </w:t>
      </w:r>
      <w:r w:rsidRPr="00C50497">
        <w:rPr>
          <w:rFonts w:ascii="Times New Roman" w:hAnsi="Times New Roman" w:cs="Times New Roman"/>
          <w:i/>
          <w:iCs/>
        </w:rPr>
        <w:t>Statistics and Computing</w:t>
      </w:r>
      <w:r w:rsidRPr="00C50497">
        <w:rPr>
          <w:rFonts w:ascii="Times New Roman" w:hAnsi="Times New Roman" w:cs="Times New Roman"/>
        </w:rPr>
        <w:t xml:space="preserve">, </w:t>
      </w:r>
      <w:r w:rsidRPr="00C50497">
        <w:rPr>
          <w:rFonts w:ascii="Times New Roman" w:hAnsi="Times New Roman" w:cs="Times New Roman"/>
          <w:i/>
          <w:iCs/>
        </w:rPr>
        <w:t>27</w:t>
      </w:r>
      <w:r w:rsidRPr="00C50497">
        <w:rPr>
          <w:rFonts w:ascii="Times New Roman" w:hAnsi="Times New Roman" w:cs="Times New Roman"/>
        </w:rPr>
        <w:t>(5), 1413–1432. https://doi.org/10.1007/s11222-016-9696-4</w:t>
      </w:r>
    </w:p>
    <w:p w14:paraId="225E0597"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Xie, E., Liu, M., Li, K., Nastase, S. A., Gao, X., &amp; Li, X. (2023). The single- and dual-brain mechanisms underlying the adviser’s confidence expression strategy switching during influence management. </w:t>
      </w:r>
      <w:proofErr w:type="spellStart"/>
      <w:r w:rsidRPr="00C50497">
        <w:rPr>
          <w:rFonts w:ascii="Times New Roman" w:hAnsi="Times New Roman" w:cs="Times New Roman"/>
          <w:i/>
          <w:iCs/>
        </w:rPr>
        <w:t>NeuroImage</w:t>
      </w:r>
      <w:proofErr w:type="spellEnd"/>
      <w:r w:rsidRPr="00C50497">
        <w:rPr>
          <w:rFonts w:ascii="Times New Roman" w:hAnsi="Times New Roman" w:cs="Times New Roman"/>
        </w:rPr>
        <w:t xml:space="preserve">, </w:t>
      </w:r>
      <w:r w:rsidRPr="00C50497">
        <w:rPr>
          <w:rFonts w:ascii="Times New Roman" w:hAnsi="Times New Roman" w:cs="Times New Roman"/>
          <w:i/>
          <w:iCs/>
        </w:rPr>
        <w:t>270</w:t>
      </w:r>
      <w:r w:rsidRPr="00C50497">
        <w:rPr>
          <w:rFonts w:ascii="Times New Roman" w:hAnsi="Times New Roman" w:cs="Times New Roman"/>
        </w:rPr>
        <w:t>, 119957. https://doi.org/10.1016/j.neuroimage.2023.119957</w:t>
      </w:r>
    </w:p>
    <w:p w14:paraId="0C092D5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Yaniv, I. (2004). Receiving other people’s advice: Influence and benefit.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93</w:t>
      </w:r>
      <w:r w:rsidRPr="00C50497">
        <w:rPr>
          <w:rFonts w:ascii="Times New Roman" w:hAnsi="Times New Roman" w:cs="Times New Roman"/>
        </w:rPr>
        <w:t>(1), 1–13. https://doi.org/10.1016/j.obhdp.2003.08.002</w:t>
      </w:r>
    </w:p>
    <w:p w14:paraId="571D91B6"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Yaniv, I., &amp; Choshen-Hillel, S. (2012). Exploiting the Wisdom of Others to Make Better Decisions: Suspending Judgment Reduces Egocentrism and Increases Accuracy: Exploiting the </w:t>
      </w:r>
      <w:r w:rsidRPr="00C50497">
        <w:rPr>
          <w:rFonts w:ascii="Times New Roman" w:hAnsi="Times New Roman" w:cs="Times New Roman"/>
        </w:rPr>
        <w:lastRenderedPageBreak/>
        <w:t xml:space="preserve">Wisdom of Others. </w:t>
      </w:r>
      <w:r w:rsidRPr="00C50497">
        <w:rPr>
          <w:rFonts w:ascii="Times New Roman" w:hAnsi="Times New Roman" w:cs="Times New Roman"/>
          <w:i/>
          <w:iCs/>
        </w:rPr>
        <w:t>Journal of Behavioral Decision Making</w:t>
      </w:r>
      <w:r w:rsidRPr="00C50497">
        <w:rPr>
          <w:rFonts w:ascii="Times New Roman" w:hAnsi="Times New Roman" w:cs="Times New Roman"/>
        </w:rPr>
        <w:t xml:space="preserve">, </w:t>
      </w:r>
      <w:r w:rsidRPr="00C50497">
        <w:rPr>
          <w:rFonts w:ascii="Times New Roman" w:hAnsi="Times New Roman" w:cs="Times New Roman"/>
          <w:i/>
          <w:iCs/>
        </w:rPr>
        <w:t>25</w:t>
      </w:r>
      <w:r w:rsidRPr="00C50497">
        <w:rPr>
          <w:rFonts w:ascii="Times New Roman" w:hAnsi="Times New Roman" w:cs="Times New Roman"/>
        </w:rPr>
        <w:t>(5), 427–434. https://doi.org/10.1002/bdm.740</w:t>
      </w:r>
    </w:p>
    <w:p w14:paraId="246BDFEA"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Yaniv, I., Choshen-Hillel, S., &amp; </w:t>
      </w:r>
      <w:proofErr w:type="spellStart"/>
      <w:r w:rsidRPr="00C50497">
        <w:rPr>
          <w:rFonts w:ascii="Times New Roman" w:hAnsi="Times New Roman" w:cs="Times New Roman"/>
        </w:rPr>
        <w:t>Milyavsky</w:t>
      </w:r>
      <w:proofErr w:type="spellEnd"/>
      <w:r w:rsidRPr="00C50497">
        <w:rPr>
          <w:rFonts w:ascii="Times New Roman" w:hAnsi="Times New Roman" w:cs="Times New Roman"/>
        </w:rPr>
        <w:t xml:space="preserve">, M. (2009). Spurious consensus and opinion revision: Why might people be more confident in their less accurate judgments? </w:t>
      </w:r>
      <w:r w:rsidRPr="00C50497">
        <w:rPr>
          <w:rFonts w:ascii="Times New Roman" w:hAnsi="Times New Roman" w:cs="Times New Roman"/>
          <w:i/>
          <w:iCs/>
        </w:rPr>
        <w:t>Journal of Experimental Psychology: Learning, Memory, and Cognition</w:t>
      </w:r>
      <w:r w:rsidRPr="00C50497">
        <w:rPr>
          <w:rFonts w:ascii="Times New Roman" w:hAnsi="Times New Roman" w:cs="Times New Roman"/>
        </w:rPr>
        <w:t xml:space="preserve">, </w:t>
      </w:r>
      <w:r w:rsidRPr="00C50497">
        <w:rPr>
          <w:rFonts w:ascii="Times New Roman" w:hAnsi="Times New Roman" w:cs="Times New Roman"/>
          <w:i/>
          <w:iCs/>
        </w:rPr>
        <w:t>35</w:t>
      </w:r>
      <w:r w:rsidRPr="00C50497">
        <w:rPr>
          <w:rFonts w:ascii="Times New Roman" w:hAnsi="Times New Roman" w:cs="Times New Roman"/>
        </w:rPr>
        <w:t>(2), 558–563. https://doi.org/10.1037/a0014589</w:t>
      </w:r>
    </w:p>
    <w:p w14:paraId="5979E3F4"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Yaniv, I., &amp; Kleinberger, E. (2000). Advice Taking in Decision Making: Egocentric Discounting and Reputation Formation.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83</w:t>
      </w:r>
      <w:r w:rsidRPr="00C50497">
        <w:rPr>
          <w:rFonts w:ascii="Times New Roman" w:hAnsi="Times New Roman" w:cs="Times New Roman"/>
        </w:rPr>
        <w:t>(2), 260–281. https://doi.org/10.1006/obhd.2000.2909</w:t>
      </w:r>
    </w:p>
    <w:p w14:paraId="342B0093"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Yaniv, I., &amp; </w:t>
      </w:r>
      <w:proofErr w:type="spellStart"/>
      <w:r w:rsidRPr="00C50497">
        <w:rPr>
          <w:rFonts w:ascii="Times New Roman" w:hAnsi="Times New Roman" w:cs="Times New Roman"/>
        </w:rPr>
        <w:t>Milyavsky</w:t>
      </w:r>
      <w:proofErr w:type="spellEnd"/>
      <w:r w:rsidRPr="00C50497">
        <w:rPr>
          <w:rFonts w:ascii="Times New Roman" w:hAnsi="Times New Roman" w:cs="Times New Roman"/>
        </w:rPr>
        <w:t xml:space="preserve">, M. (2007). Using advice from multiple sources to revise and improve judgments. </w:t>
      </w:r>
      <w:r w:rsidRPr="00C50497">
        <w:rPr>
          <w:rFonts w:ascii="Times New Roman" w:hAnsi="Times New Roman" w:cs="Times New Roman"/>
          <w:i/>
          <w:iCs/>
        </w:rPr>
        <w:t>Organizational Behavior and Human Decision Processes</w:t>
      </w:r>
      <w:r w:rsidRPr="00C50497">
        <w:rPr>
          <w:rFonts w:ascii="Times New Roman" w:hAnsi="Times New Roman" w:cs="Times New Roman"/>
        </w:rPr>
        <w:t xml:space="preserve">, </w:t>
      </w:r>
      <w:r w:rsidRPr="00C50497">
        <w:rPr>
          <w:rFonts w:ascii="Times New Roman" w:hAnsi="Times New Roman" w:cs="Times New Roman"/>
          <w:i/>
          <w:iCs/>
        </w:rPr>
        <w:t>103</w:t>
      </w:r>
      <w:r w:rsidRPr="00C50497">
        <w:rPr>
          <w:rFonts w:ascii="Times New Roman" w:hAnsi="Times New Roman" w:cs="Times New Roman"/>
        </w:rPr>
        <w:t>(1), 104–120. https://doi.org/10.1016/j.obhdp.2006.05.006</w:t>
      </w:r>
    </w:p>
    <w:p w14:paraId="70C1E7AF" w14:textId="77777777" w:rsidR="00C50497" w:rsidRPr="00C50497" w:rsidRDefault="00C50497" w:rsidP="00C50497">
      <w:pPr>
        <w:pStyle w:val="a3"/>
        <w:adjustRightInd w:val="0"/>
        <w:snapToGrid w:val="0"/>
        <w:spacing w:line="360" w:lineRule="auto"/>
        <w:rPr>
          <w:rFonts w:ascii="Times New Roman" w:hAnsi="Times New Roman" w:cs="Times New Roman"/>
        </w:rPr>
      </w:pPr>
      <w:proofErr w:type="spellStart"/>
      <w:r w:rsidRPr="00C50497">
        <w:rPr>
          <w:rFonts w:ascii="Times New Roman" w:hAnsi="Times New Roman" w:cs="Times New Roman"/>
        </w:rPr>
        <w:t>Zaatri</w:t>
      </w:r>
      <w:proofErr w:type="spellEnd"/>
      <w:r w:rsidRPr="00C50497">
        <w:rPr>
          <w:rFonts w:ascii="Times New Roman" w:hAnsi="Times New Roman" w:cs="Times New Roman"/>
        </w:rPr>
        <w:t xml:space="preserve">, S., </w:t>
      </w:r>
      <w:proofErr w:type="spellStart"/>
      <w:r w:rsidRPr="00C50497">
        <w:rPr>
          <w:rFonts w:ascii="Times New Roman" w:hAnsi="Times New Roman" w:cs="Times New Roman"/>
        </w:rPr>
        <w:t>Aderka</w:t>
      </w:r>
      <w:proofErr w:type="spellEnd"/>
      <w:r w:rsidRPr="00C50497">
        <w:rPr>
          <w:rFonts w:ascii="Times New Roman" w:hAnsi="Times New Roman" w:cs="Times New Roman"/>
        </w:rPr>
        <w:t xml:space="preserve">, I. M., &amp; Hertz, U. (2022). Blend in or stand out: Social anxiety levels shape information-sharing strategies. </w:t>
      </w:r>
      <w:r w:rsidRPr="00C50497">
        <w:rPr>
          <w:rFonts w:ascii="Times New Roman" w:hAnsi="Times New Roman" w:cs="Times New Roman"/>
          <w:i/>
          <w:iCs/>
        </w:rPr>
        <w:t>Proceedings of the Royal Society B: Biological Sciences</w:t>
      </w:r>
      <w:r w:rsidRPr="00C50497">
        <w:rPr>
          <w:rFonts w:ascii="Times New Roman" w:hAnsi="Times New Roman" w:cs="Times New Roman"/>
        </w:rPr>
        <w:t xml:space="preserve">, </w:t>
      </w:r>
      <w:r w:rsidRPr="00C50497">
        <w:rPr>
          <w:rFonts w:ascii="Times New Roman" w:hAnsi="Times New Roman" w:cs="Times New Roman"/>
          <w:i/>
          <w:iCs/>
        </w:rPr>
        <w:t>289</w:t>
      </w:r>
      <w:r w:rsidRPr="00C50497">
        <w:rPr>
          <w:rFonts w:ascii="Times New Roman" w:hAnsi="Times New Roman" w:cs="Times New Roman"/>
        </w:rPr>
        <w:t>(1975), 20220476. https://doi.org/10.1098/rspb.2022.0476</w:t>
      </w:r>
    </w:p>
    <w:p w14:paraId="59E20E12"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Zein, M. E., Bahrami, B., &amp; Hertwig, R. (2019). Shared Responsibility in Collective Decisions. </w:t>
      </w:r>
      <w:r w:rsidRPr="00C50497">
        <w:rPr>
          <w:rFonts w:ascii="Times New Roman" w:hAnsi="Times New Roman" w:cs="Times New Roman"/>
          <w:i/>
          <w:iCs/>
        </w:rPr>
        <w:t>Nature Human Behaviour</w:t>
      </w:r>
      <w:r w:rsidRPr="00C50497">
        <w:rPr>
          <w:rFonts w:ascii="Times New Roman" w:hAnsi="Times New Roman" w:cs="Times New Roman"/>
        </w:rPr>
        <w:t xml:space="preserve">, </w:t>
      </w:r>
      <w:r w:rsidRPr="00C50497">
        <w:rPr>
          <w:rFonts w:ascii="Times New Roman" w:hAnsi="Times New Roman" w:cs="Times New Roman"/>
          <w:i/>
          <w:iCs/>
        </w:rPr>
        <w:t>3</w:t>
      </w:r>
      <w:r w:rsidRPr="00C50497">
        <w:rPr>
          <w:rFonts w:ascii="Times New Roman" w:hAnsi="Times New Roman" w:cs="Times New Roman"/>
        </w:rPr>
        <w:t>(6), 554–559. https://doi.org/10.1038/s41562-019-0596-4</w:t>
      </w:r>
    </w:p>
    <w:p w14:paraId="5042BF26"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Zhang, L., &amp; </w:t>
      </w:r>
      <w:proofErr w:type="spellStart"/>
      <w:r w:rsidRPr="00C50497">
        <w:rPr>
          <w:rFonts w:ascii="Times New Roman" w:hAnsi="Times New Roman" w:cs="Times New Roman"/>
        </w:rPr>
        <w:t>Gläscher</w:t>
      </w:r>
      <w:proofErr w:type="spellEnd"/>
      <w:r w:rsidRPr="00C50497">
        <w:rPr>
          <w:rFonts w:ascii="Times New Roman" w:hAnsi="Times New Roman" w:cs="Times New Roman"/>
        </w:rPr>
        <w:t xml:space="preserve">, J. (2020). A brain network supporting social influences in human decision-making. </w:t>
      </w:r>
      <w:r w:rsidRPr="00C50497">
        <w:rPr>
          <w:rFonts w:ascii="Times New Roman" w:hAnsi="Times New Roman" w:cs="Times New Roman"/>
          <w:i/>
          <w:iCs/>
        </w:rPr>
        <w:t>Science Advances</w:t>
      </w:r>
      <w:r w:rsidRPr="00C50497">
        <w:rPr>
          <w:rFonts w:ascii="Times New Roman" w:hAnsi="Times New Roman" w:cs="Times New Roman"/>
        </w:rPr>
        <w:t xml:space="preserve">, </w:t>
      </w:r>
      <w:r w:rsidRPr="00C50497">
        <w:rPr>
          <w:rFonts w:ascii="Times New Roman" w:hAnsi="Times New Roman" w:cs="Times New Roman"/>
          <w:i/>
          <w:iCs/>
        </w:rPr>
        <w:t>6</w:t>
      </w:r>
      <w:r w:rsidRPr="00C50497">
        <w:rPr>
          <w:rFonts w:ascii="Times New Roman" w:hAnsi="Times New Roman" w:cs="Times New Roman"/>
        </w:rPr>
        <w:t>(34), eabb4159. https://doi.org/10.1126/sciadv.abb4159</w:t>
      </w:r>
    </w:p>
    <w:p w14:paraId="2BAC0340" w14:textId="77777777" w:rsidR="00C50497" w:rsidRPr="00C50497" w:rsidRDefault="00C50497" w:rsidP="00C50497">
      <w:pPr>
        <w:pStyle w:val="a3"/>
        <w:adjustRightInd w:val="0"/>
        <w:snapToGrid w:val="0"/>
        <w:spacing w:line="360" w:lineRule="auto"/>
        <w:rPr>
          <w:rFonts w:ascii="Times New Roman" w:hAnsi="Times New Roman" w:cs="Times New Roman"/>
        </w:rPr>
      </w:pPr>
      <w:r w:rsidRPr="00C50497">
        <w:rPr>
          <w:rFonts w:ascii="Times New Roman" w:hAnsi="Times New Roman" w:cs="Times New Roman"/>
        </w:rPr>
        <w:t xml:space="preserve">Zhang, L., </w:t>
      </w:r>
      <w:proofErr w:type="spellStart"/>
      <w:r w:rsidRPr="00C50497">
        <w:rPr>
          <w:rFonts w:ascii="Times New Roman" w:hAnsi="Times New Roman" w:cs="Times New Roman"/>
        </w:rPr>
        <w:t>Lengersdorff</w:t>
      </w:r>
      <w:proofErr w:type="spellEnd"/>
      <w:r w:rsidRPr="00C50497">
        <w:rPr>
          <w:rFonts w:ascii="Times New Roman" w:hAnsi="Times New Roman" w:cs="Times New Roman"/>
        </w:rPr>
        <w:t xml:space="preserve">, L., Mikus, N., </w:t>
      </w:r>
      <w:proofErr w:type="spellStart"/>
      <w:r w:rsidRPr="00C50497">
        <w:rPr>
          <w:rFonts w:ascii="Times New Roman" w:hAnsi="Times New Roman" w:cs="Times New Roman"/>
        </w:rPr>
        <w:t>Gläscher</w:t>
      </w:r>
      <w:proofErr w:type="spellEnd"/>
      <w:r w:rsidRPr="00C50497">
        <w:rPr>
          <w:rFonts w:ascii="Times New Roman" w:hAnsi="Times New Roman" w:cs="Times New Roman"/>
        </w:rPr>
        <w:t xml:space="preserve">, J., &amp; Lamm, C. (2020). Using reinforcement learning models in social neuroscience: Frameworks, pitfalls and suggestions of best practices. </w:t>
      </w:r>
      <w:r w:rsidRPr="00C50497">
        <w:rPr>
          <w:rFonts w:ascii="Times New Roman" w:hAnsi="Times New Roman" w:cs="Times New Roman"/>
          <w:i/>
          <w:iCs/>
        </w:rPr>
        <w:t>Social Cognitive and Affective Neuroscience</w:t>
      </w:r>
      <w:r w:rsidRPr="00C50497">
        <w:rPr>
          <w:rFonts w:ascii="Times New Roman" w:hAnsi="Times New Roman" w:cs="Times New Roman"/>
        </w:rPr>
        <w:t xml:space="preserve">, </w:t>
      </w:r>
      <w:r w:rsidRPr="00C50497">
        <w:rPr>
          <w:rFonts w:ascii="Times New Roman" w:hAnsi="Times New Roman" w:cs="Times New Roman"/>
          <w:i/>
          <w:iCs/>
        </w:rPr>
        <w:t>15</w:t>
      </w:r>
      <w:r w:rsidRPr="00C50497">
        <w:rPr>
          <w:rFonts w:ascii="Times New Roman" w:hAnsi="Times New Roman" w:cs="Times New Roman"/>
        </w:rPr>
        <w:t>(6), 695–707. https://doi.org/10.1093/scan/nsaa089</w:t>
      </w:r>
    </w:p>
    <w:p w14:paraId="045C3A25" w14:textId="4AC17D5B" w:rsidR="00900D1D" w:rsidRDefault="00182BC3" w:rsidP="00C50497">
      <w:pPr>
        <w:adjustRightInd w:val="0"/>
        <w:snapToGrid w:val="0"/>
        <w:spacing w:line="360" w:lineRule="auto"/>
        <w:ind w:left="480" w:hangingChars="200" w:hanging="480"/>
        <w:rPr>
          <w:rFonts w:ascii="Times New Roman" w:hAnsi="Times New Roman" w:cs="Times New Roman"/>
          <w:iCs/>
          <w:kern w:val="0"/>
          <w:sz w:val="24"/>
          <w:szCs w:val="24"/>
        </w:rPr>
      </w:pPr>
      <w:r w:rsidRPr="00C50497">
        <w:rPr>
          <w:rFonts w:ascii="Times New Roman" w:hAnsi="Times New Roman" w:cs="Times New Roman"/>
          <w:iCs/>
          <w:kern w:val="0"/>
          <w:sz w:val="24"/>
          <w:szCs w:val="24"/>
        </w:rPr>
        <w:fldChar w:fldCharType="end"/>
      </w:r>
      <w:bookmarkEnd w:id="86"/>
    </w:p>
    <w:p w14:paraId="1B4546BB" w14:textId="77777777" w:rsidR="00C50497" w:rsidRPr="00AA5E35" w:rsidRDefault="00C50497" w:rsidP="00C50497">
      <w:pPr>
        <w:adjustRightInd w:val="0"/>
        <w:snapToGrid w:val="0"/>
        <w:spacing w:line="360" w:lineRule="auto"/>
        <w:ind w:left="480" w:hangingChars="200" w:hanging="480"/>
        <w:rPr>
          <w:rFonts w:ascii="Times New Roman" w:hAnsi="Times New Roman" w:cs="Times New Roman"/>
          <w:sz w:val="24"/>
          <w:szCs w:val="24"/>
        </w:rPr>
      </w:pPr>
    </w:p>
    <w:sectPr w:rsidR="00C50497" w:rsidRPr="00AA5E35" w:rsidSect="00375072">
      <w:footerReference w:type="default" r:id="rId21"/>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F0A59" w14:textId="77777777" w:rsidR="00A80730" w:rsidRDefault="00A80730" w:rsidP="00586080">
      <w:pPr>
        <w:rPr>
          <w:rFonts w:hint="eastAsia"/>
        </w:rPr>
      </w:pPr>
      <w:r>
        <w:separator/>
      </w:r>
    </w:p>
  </w:endnote>
  <w:endnote w:type="continuationSeparator" w:id="0">
    <w:p w14:paraId="66D8B6D1" w14:textId="77777777" w:rsidR="00A80730" w:rsidRDefault="00A80730" w:rsidP="0058608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7338386"/>
      <w:docPartObj>
        <w:docPartGallery w:val="Page Numbers (Bottom of Page)"/>
        <w:docPartUnique/>
      </w:docPartObj>
    </w:sdtPr>
    <w:sdtEndPr>
      <w:rPr>
        <w:noProof/>
      </w:rPr>
    </w:sdtEndPr>
    <w:sdtContent>
      <w:p w14:paraId="20174602" w14:textId="6315508D" w:rsidR="007A7C18" w:rsidRDefault="007A7C18">
        <w:pPr>
          <w:pStyle w:val="a8"/>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31FF4581" w14:textId="77777777" w:rsidR="007A7C18" w:rsidRDefault="007A7C18">
    <w:pPr>
      <w:pStyle w:val="a8"/>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9EDF4" w14:textId="77777777" w:rsidR="00A80730" w:rsidRDefault="00A80730" w:rsidP="00586080">
      <w:pPr>
        <w:rPr>
          <w:rFonts w:hint="eastAsia"/>
        </w:rPr>
      </w:pPr>
      <w:r>
        <w:separator/>
      </w:r>
    </w:p>
  </w:footnote>
  <w:footnote w:type="continuationSeparator" w:id="0">
    <w:p w14:paraId="5809BAC6" w14:textId="77777777" w:rsidR="00A80730" w:rsidRDefault="00A80730" w:rsidP="0058608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31219"/>
    <w:multiLevelType w:val="hybridMultilevel"/>
    <w:tmpl w:val="E8E06A30"/>
    <w:lvl w:ilvl="0" w:tplc="370077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C278E9"/>
    <w:multiLevelType w:val="hybridMultilevel"/>
    <w:tmpl w:val="8916A308"/>
    <w:lvl w:ilvl="0" w:tplc="DB306B0A">
      <w:start w:val="1"/>
      <w:numFmt w:val="decimal"/>
      <w:lvlText w:val="%1."/>
      <w:lvlJc w:val="left"/>
      <w:pPr>
        <w:ind w:left="720" w:hanging="360"/>
      </w:pPr>
    </w:lvl>
    <w:lvl w:ilvl="1" w:tplc="DDCECB6C">
      <w:start w:val="1"/>
      <w:numFmt w:val="decimal"/>
      <w:lvlText w:val="%2."/>
      <w:lvlJc w:val="left"/>
      <w:pPr>
        <w:ind w:left="720" w:hanging="360"/>
      </w:pPr>
    </w:lvl>
    <w:lvl w:ilvl="2" w:tplc="6A965D88">
      <w:start w:val="1"/>
      <w:numFmt w:val="decimal"/>
      <w:lvlText w:val="%3."/>
      <w:lvlJc w:val="left"/>
      <w:pPr>
        <w:ind w:left="720" w:hanging="360"/>
      </w:pPr>
    </w:lvl>
    <w:lvl w:ilvl="3" w:tplc="ACFE0B06">
      <w:start w:val="1"/>
      <w:numFmt w:val="decimal"/>
      <w:lvlText w:val="%4."/>
      <w:lvlJc w:val="left"/>
      <w:pPr>
        <w:ind w:left="720" w:hanging="360"/>
      </w:pPr>
    </w:lvl>
    <w:lvl w:ilvl="4" w:tplc="539E65CC">
      <w:start w:val="1"/>
      <w:numFmt w:val="decimal"/>
      <w:lvlText w:val="%5."/>
      <w:lvlJc w:val="left"/>
      <w:pPr>
        <w:ind w:left="720" w:hanging="360"/>
      </w:pPr>
    </w:lvl>
    <w:lvl w:ilvl="5" w:tplc="986AC7DE">
      <w:start w:val="1"/>
      <w:numFmt w:val="decimal"/>
      <w:lvlText w:val="%6."/>
      <w:lvlJc w:val="left"/>
      <w:pPr>
        <w:ind w:left="720" w:hanging="360"/>
      </w:pPr>
    </w:lvl>
    <w:lvl w:ilvl="6" w:tplc="16AAEEFE">
      <w:start w:val="1"/>
      <w:numFmt w:val="decimal"/>
      <w:lvlText w:val="%7."/>
      <w:lvlJc w:val="left"/>
      <w:pPr>
        <w:ind w:left="720" w:hanging="360"/>
      </w:pPr>
    </w:lvl>
    <w:lvl w:ilvl="7" w:tplc="30882E02">
      <w:start w:val="1"/>
      <w:numFmt w:val="decimal"/>
      <w:lvlText w:val="%8."/>
      <w:lvlJc w:val="left"/>
      <w:pPr>
        <w:ind w:left="720" w:hanging="360"/>
      </w:pPr>
    </w:lvl>
    <w:lvl w:ilvl="8" w:tplc="7DC4533C">
      <w:start w:val="1"/>
      <w:numFmt w:val="decimal"/>
      <w:lvlText w:val="%9."/>
      <w:lvlJc w:val="left"/>
      <w:pPr>
        <w:ind w:left="720" w:hanging="360"/>
      </w:pPr>
    </w:lvl>
  </w:abstractNum>
  <w:abstractNum w:abstractNumId="2" w15:restartNumberingAfterBreak="0">
    <w:nsid w:val="13F842F4"/>
    <w:multiLevelType w:val="hybridMultilevel"/>
    <w:tmpl w:val="8DC8DD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FA26B3"/>
    <w:multiLevelType w:val="hybridMultilevel"/>
    <w:tmpl w:val="D66CAB8C"/>
    <w:lvl w:ilvl="0" w:tplc="B4C6AEE4">
      <w:start w:val="1"/>
      <w:numFmt w:val="decimal"/>
      <w:lvlText w:val="%1."/>
      <w:lvlJc w:val="left"/>
      <w:pPr>
        <w:ind w:left="720" w:hanging="360"/>
      </w:pPr>
    </w:lvl>
    <w:lvl w:ilvl="1" w:tplc="F79EEB7E">
      <w:start w:val="1"/>
      <w:numFmt w:val="decimal"/>
      <w:lvlText w:val="%2."/>
      <w:lvlJc w:val="left"/>
      <w:pPr>
        <w:ind w:left="720" w:hanging="360"/>
      </w:pPr>
    </w:lvl>
    <w:lvl w:ilvl="2" w:tplc="C0BC66E8">
      <w:start w:val="1"/>
      <w:numFmt w:val="decimal"/>
      <w:lvlText w:val="%3."/>
      <w:lvlJc w:val="left"/>
      <w:pPr>
        <w:ind w:left="720" w:hanging="360"/>
      </w:pPr>
    </w:lvl>
    <w:lvl w:ilvl="3" w:tplc="560A22C2">
      <w:start w:val="1"/>
      <w:numFmt w:val="decimal"/>
      <w:lvlText w:val="%4."/>
      <w:lvlJc w:val="left"/>
      <w:pPr>
        <w:ind w:left="720" w:hanging="360"/>
      </w:pPr>
    </w:lvl>
    <w:lvl w:ilvl="4" w:tplc="DEEA4C36">
      <w:start w:val="1"/>
      <w:numFmt w:val="decimal"/>
      <w:lvlText w:val="%5."/>
      <w:lvlJc w:val="left"/>
      <w:pPr>
        <w:ind w:left="720" w:hanging="360"/>
      </w:pPr>
    </w:lvl>
    <w:lvl w:ilvl="5" w:tplc="35684F96">
      <w:start w:val="1"/>
      <w:numFmt w:val="decimal"/>
      <w:lvlText w:val="%6."/>
      <w:lvlJc w:val="left"/>
      <w:pPr>
        <w:ind w:left="720" w:hanging="360"/>
      </w:pPr>
    </w:lvl>
    <w:lvl w:ilvl="6" w:tplc="96F6072C">
      <w:start w:val="1"/>
      <w:numFmt w:val="decimal"/>
      <w:lvlText w:val="%7."/>
      <w:lvlJc w:val="left"/>
      <w:pPr>
        <w:ind w:left="720" w:hanging="360"/>
      </w:pPr>
    </w:lvl>
    <w:lvl w:ilvl="7" w:tplc="6FC8B23A">
      <w:start w:val="1"/>
      <w:numFmt w:val="decimal"/>
      <w:lvlText w:val="%8."/>
      <w:lvlJc w:val="left"/>
      <w:pPr>
        <w:ind w:left="720" w:hanging="360"/>
      </w:pPr>
    </w:lvl>
    <w:lvl w:ilvl="8" w:tplc="DE5A9FE2">
      <w:start w:val="1"/>
      <w:numFmt w:val="decimal"/>
      <w:lvlText w:val="%9."/>
      <w:lvlJc w:val="left"/>
      <w:pPr>
        <w:ind w:left="720" w:hanging="360"/>
      </w:pPr>
    </w:lvl>
  </w:abstractNum>
  <w:abstractNum w:abstractNumId="4" w15:restartNumberingAfterBreak="0">
    <w:nsid w:val="17AB32E7"/>
    <w:multiLevelType w:val="hybridMultilevel"/>
    <w:tmpl w:val="7A245812"/>
    <w:lvl w:ilvl="0" w:tplc="B7C0E28A">
      <w:start w:val="2"/>
      <w:numFmt w:val="bullet"/>
      <w:lvlText w:val="-"/>
      <w:lvlJc w:val="left"/>
      <w:pPr>
        <w:ind w:left="420" w:hanging="360"/>
      </w:pPr>
      <w:rPr>
        <w:rFonts w:ascii="等线" w:eastAsia="等线" w:hAnsi="等线" w:cstheme="minorBidi" w:hint="eastAsia"/>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385C502F"/>
    <w:multiLevelType w:val="hybridMultilevel"/>
    <w:tmpl w:val="C1E895AA"/>
    <w:lvl w:ilvl="0" w:tplc="9DD0C9E2">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3EFA3B2F"/>
    <w:multiLevelType w:val="hybridMultilevel"/>
    <w:tmpl w:val="91785670"/>
    <w:lvl w:ilvl="0" w:tplc="C29674AE">
      <w:start w:val="4"/>
      <w:numFmt w:val="decimal"/>
      <w:lvlText w:val="(%1)"/>
      <w:lvlJc w:val="left"/>
      <w:pPr>
        <w:ind w:left="780" w:hanging="360"/>
      </w:pPr>
      <w:rPr>
        <w:rFonts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40A36DCD"/>
    <w:multiLevelType w:val="hybridMultilevel"/>
    <w:tmpl w:val="64A8DE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44B39A8"/>
    <w:multiLevelType w:val="hybridMultilevel"/>
    <w:tmpl w:val="48CAE3A6"/>
    <w:lvl w:ilvl="0" w:tplc="0A44187E">
      <w:start w:val="1"/>
      <w:numFmt w:val="decimal"/>
      <w:lvlText w:val="%1."/>
      <w:lvlJc w:val="left"/>
      <w:pPr>
        <w:ind w:left="1020" w:hanging="360"/>
      </w:pPr>
    </w:lvl>
    <w:lvl w:ilvl="1" w:tplc="1EC4A4B2">
      <w:start w:val="1"/>
      <w:numFmt w:val="decimal"/>
      <w:lvlText w:val="%2."/>
      <w:lvlJc w:val="left"/>
      <w:pPr>
        <w:ind w:left="1020" w:hanging="360"/>
      </w:pPr>
    </w:lvl>
    <w:lvl w:ilvl="2" w:tplc="ACEC7534">
      <w:start w:val="1"/>
      <w:numFmt w:val="decimal"/>
      <w:lvlText w:val="%3."/>
      <w:lvlJc w:val="left"/>
      <w:pPr>
        <w:ind w:left="1020" w:hanging="360"/>
      </w:pPr>
    </w:lvl>
    <w:lvl w:ilvl="3" w:tplc="B0A2A85C">
      <w:start w:val="1"/>
      <w:numFmt w:val="decimal"/>
      <w:lvlText w:val="%4."/>
      <w:lvlJc w:val="left"/>
      <w:pPr>
        <w:ind w:left="1020" w:hanging="360"/>
      </w:pPr>
    </w:lvl>
    <w:lvl w:ilvl="4" w:tplc="3DF2D66C">
      <w:start w:val="1"/>
      <w:numFmt w:val="decimal"/>
      <w:lvlText w:val="%5."/>
      <w:lvlJc w:val="left"/>
      <w:pPr>
        <w:ind w:left="1020" w:hanging="360"/>
      </w:pPr>
    </w:lvl>
    <w:lvl w:ilvl="5" w:tplc="9A16DEE6">
      <w:start w:val="1"/>
      <w:numFmt w:val="decimal"/>
      <w:lvlText w:val="%6."/>
      <w:lvlJc w:val="left"/>
      <w:pPr>
        <w:ind w:left="1020" w:hanging="360"/>
      </w:pPr>
    </w:lvl>
    <w:lvl w:ilvl="6" w:tplc="B03EDFB6">
      <w:start w:val="1"/>
      <w:numFmt w:val="decimal"/>
      <w:lvlText w:val="%7."/>
      <w:lvlJc w:val="left"/>
      <w:pPr>
        <w:ind w:left="1020" w:hanging="360"/>
      </w:pPr>
    </w:lvl>
    <w:lvl w:ilvl="7" w:tplc="C98CAA0E">
      <w:start w:val="1"/>
      <w:numFmt w:val="decimal"/>
      <w:lvlText w:val="%8."/>
      <w:lvlJc w:val="left"/>
      <w:pPr>
        <w:ind w:left="1020" w:hanging="360"/>
      </w:pPr>
    </w:lvl>
    <w:lvl w:ilvl="8" w:tplc="5E78847E">
      <w:start w:val="1"/>
      <w:numFmt w:val="decimal"/>
      <w:lvlText w:val="%9."/>
      <w:lvlJc w:val="left"/>
      <w:pPr>
        <w:ind w:left="1020" w:hanging="360"/>
      </w:pPr>
    </w:lvl>
  </w:abstractNum>
  <w:abstractNum w:abstractNumId="9" w15:restartNumberingAfterBreak="0">
    <w:nsid w:val="5A995B44"/>
    <w:multiLevelType w:val="hybridMultilevel"/>
    <w:tmpl w:val="7BAE5CA8"/>
    <w:lvl w:ilvl="0" w:tplc="9DD0C9E2">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 w15:restartNumberingAfterBreak="0">
    <w:nsid w:val="60597AA0"/>
    <w:multiLevelType w:val="hybridMultilevel"/>
    <w:tmpl w:val="B5063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B41375"/>
    <w:multiLevelType w:val="hybridMultilevel"/>
    <w:tmpl w:val="45F2C382"/>
    <w:lvl w:ilvl="0" w:tplc="CD0036F4">
      <w:start w:val="1"/>
      <w:numFmt w:val="decimal"/>
      <w:lvlText w:val="%1."/>
      <w:lvlJc w:val="left"/>
      <w:pPr>
        <w:ind w:left="720" w:hanging="360"/>
      </w:pPr>
    </w:lvl>
    <w:lvl w:ilvl="1" w:tplc="8F8A45E6">
      <w:start w:val="1"/>
      <w:numFmt w:val="decimal"/>
      <w:lvlText w:val="%2."/>
      <w:lvlJc w:val="left"/>
      <w:pPr>
        <w:ind w:left="720" w:hanging="360"/>
      </w:pPr>
    </w:lvl>
    <w:lvl w:ilvl="2" w:tplc="DB1E9A38">
      <w:start w:val="1"/>
      <w:numFmt w:val="decimal"/>
      <w:lvlText w:val="%3."/>
      <w:lvlJc w:val="left"/>
      <w:pPr>
        <w:ind w:left="720" w:hanging="360"/>
      </w:pPr>
    </w:lvl>
    <w:lvl w:ilvl="3" w:tplc="CF5CB102">
      <w:start w:val="1"/>
      <w:numFmt w:val="decimal"/>
      <w:lvlText w:val="%4."/>
      <w:lvlJc w:val="left"/>
      <w:pPr>
        <w:ind w:left="720" w:hanging="360"/>
      </w:pPr>
    </w:lvl>
    <w:lvl w:ilvl="4" w:tplc="259083E8">
      <w:start w:val="1"/>
      <w:numFmt w:val="decimal"/>
      <w:lvlText w:val="%5."/>
      <w:lvlJc w:val="left"/>
      <w:pPr>
        <w:ind w:left="720" w:hanging="360"/>
      </w:pPr>
    </w:lvl>
    <w:lvl w:ilvl="5" w:tplc="EA541986">
      <w:start w:val="1"/>
      <w:numFmt w:val="decimal"/>
      <w:lvlText w:val="%6."/>
      <w:lvlJc w:val="left"/>
      <w:pPr>
        <w:ind w:left="720" w:hanging="360"/>
      </w:pPr>
    </w:lvl>
    <w:lvl w:ilvl="6" w:tplc="83EC5782">
      <w:start w:val="1"/>
      <w:numFmt w:val="decimal"/>
      <w:lvlText w:val="%7."/>
      <w:lvlJc w:val="left"/>
      <w:pPr>
        <w:ind w:left="720" w:hanging="360"/>
      </w:pPr>
    </w:lvl>
    <w:lvl w:ilvl="7" w:tplc="7E7613FA">
      <w:start w:val="1"/>
      <w:numFmt w:val="decimal"/>
      <w:lvlText w:val="%8."/>
      <w:lvlJc w:val="left"/>
      <w:pPr>
        <w:ind w:left="720" w:hanging="360"/>
      </w:pPr>
    </w:lvl>
    <w:lvl w:ilvl="8" w:tplc="D06C43E0">
      <w:start w:val="1"/>
      <w:numFmt w:val="decimal"/>
      <w:lvlText w:val="%9."/>
      <w:lvlJc w:val="left"/>
      <w:pPr>
        <w:ind w:left="720" w:hanging="360"/>
      </w:pPr>
    </w:lvl>
  </w:abstractNum>
  <w:abstractNum w:abstractNumId="12" w15:restartNumberingAfterBreak="0">
    <w:nsid w:val="619312EC"/>
    <w:multiLevelType w:val="hybridMultilevel"/>
    <w:tmpl w:val="15EE8ACC"/>
    <w:lvl w:ilvl="0" w:tplc="30DCB2E4">
      <w:start w:val="1"/>
      <w:numFmt w:val="decimal"/>
      <w:lvlText w:val="%1."/>
      <w:lvlJc w:val="left"/>
      <w:pPr>
        <w:ind w:left="720" w:hanging="360"/>
      </w:pPr>
    </w:lvl>
    <w:lvl w:ilvl="1" w:tplc="7B864BFA">
      <w:start w:val="1"/>
      <w:numFmt w:val="decimal"/>
      <w:lvlText w:val="%2."/>
      <w:lvlJc w:val="left"/>
      <w:pPr>
        <w:ind w:left="720" w:hanging="360"/>
      </w:pPr>
    </w:lvl>
    <w:lvl w:ilvl="2" w:tplc="3648CDB0">
      <w:start w:val="1"/>
      <w:numFmt w:val="decimal"/>
      <w:lvlText w:val="%3."/>
      <w:lvlJc w:val="left"/>
      <w:pPr>
        <w:ind w:left="720" w:hanging="360"/>
      </w:pPr>
    </w:lvl>
    <w:lvl w:ilvl="3" w:tplc="83D4E5F6">
      <w:start w:val="1"/>
      <w:numFmt w:val="decimal"/>
      <w:lvlText w:val="%4."/>
      <w:lvlJc w:val="left"/>
      <w:pPr>
        <w:ind w:left="720" w:hanging="360"/>
      </w:pPr>
    </w:lvl>
    <w:lvl w:ilvl="4" w:tplc="BD1EA26E">
      <w:start w:val="1"/>
      <w:numFmt w:val="decimal"/>
      <w:lvlText w:val="%5."/>
      <w:lvlJc w:val="left"/>
      <w:pPr>
        <w:ind w:left="720" w:hanging="360"/>
      </w:pPr>
    </w:lvl>
    <w:lvl w:ilvl="5" w:tplc="DAEC5370">
      <w:start w:val="1"/>
      <w:numFmt w:val="decimal"/>
      <w:lvlText w:val="%6."/>
      <w:lvlJc w:val="left"/>
      <w:pPr>
        <w:ind w:left="720" w:hanging="360"/>
      </w:pPr>
    </w:lvl>
    <w:lvl w:ilvl="6" w:tplc="676E7AC2">
      <w:start w:val="1"/>
      <w:numFmt w:val="decimal"/>
      <w:lvlText w:val="%7."/>
      <w:lvlJc w:val="left"/>
      <w:pPr>
        <w:ind w:left="720" w:hanging="360"/>
      </w:pPr>
    </w:lvl>
    <w:lvl w:ilvl="7" w:tplc="E2E02E2A">
      <w:start w:val="1"/>
      <w:numFmt w:val="decimal"/>
      <w:lvlText w:val="%8."/>
      <w:lvlJc w:val="left"/>
      <w:pPr>
        <w:ind w:left="720" w:hanging="360"/>
      </w:pPr>
    </w:lvl>
    <w:lvl w:ilvl="8" w:tplc="5FCA480C">
      <w:start w:val="1"/>
      <w:numFmt w:val="decimal"/>
      <w:lvlText w:val="%9."/>
      <w:lvlJc w:val="left"/>
      <w:pPr>
        <w:ind w:left="720" w:hanging="360"/>
      </w:pPr>
    </w:lvl>
  </w:abstractNum>
  <w:abstractNum w:abstractNumId="13" w15:restartNumberingAfterBreak="0">
    <w:nsid w:val="6F9B68BA"/>
    <w:multiLevelType w:val="hybridMultilevel"/>
    <w:tmpl w:val="E7B2198A"/>
    <w:lvl w:ilvl="0" w:tplc="7986809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7977190F"/>
    <w:multiLevelType w:val="hybridMultilevel"/>
    <w:tmpl w:val="E7B2198A"/>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num w:numId="1" w16cid:durableId="1670911675">
    <w:abstractNumId w:val="0"/>
  </w:num>
  <w:num w:numId="2" w16cid:durableId="1954246798">
    <w:abstractNumId w:val="6"/>
  </w:num>
  <w:num w:numId="3" w16cid:durableId="1212572456">
    <w:abstractNumId w:val="10"/>
  </w:num>
  <w:num w:numId="4" w16cid:durableId="1753427213">
    <w:abstractNumId w:val="4"/>
  </w:num>
  <w:num w:numId="5" w16cid:durableId="1161845778">
    <w:abstractNumId w:val="8"/>
  </w:num>
  <w:num w:numId="6" w16cid:durableId="80958224">
    <w:abstractNumId w:val="3"/>
  </w:num>
  <w:num w:numId="7" w16cid:durableId="13071499">
    <w:abstractNumId w:val="12"/>
  </w:num>
  <w:num w:numId="8" w16cid:durableId="628560055">
    <w:abstractNumId w:val="1"/>
  </w:num>
  <w:num w:numId="9" w16cid:durableId="1129544380">
    <w:abstractNumId w:val="11"/>
  </w:num>
  <w:num w:numId="10" w16cid:durableId="478546309">
    <w:abstractNumId w:val="13"/>
  </w:num>
  <w:num w:numId="11" w16cid:durableId="446898131">
    <w:abstractNumId w:val="14"/>
  </w:num>
  <w:num w:numId="12" w16cid:durableId="672537436">
    <w:abstractNumId w:val="7"/>
  </w:num>
  <w:num w:numId="13" w16cid:durableId="351536129">
    <w:abstractNumId w:val="9"/>
  </w:num>
  <w:num w:numId="14" w16cid:durableId="1913814113">
    <w:abstractNumId w:val="5"/>
  </w:num>
  <w:num w:numId="15" w16cid:durableId="17003996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Y1NDYxMDYzNjEzMDBT0lEKTi0uzszPAykwrgUAWpXoaCwAAAA="/>
  </w:docVars>
  <w:rsids>
    <w:rsidRoot w:val="00182BC3"/>
    <w:rsid w:val="000005BE"/>
    <w:rsid w:val="000006B3"/>
    <w:rsid w:val="0000070A"/>
    <w:rsid w:val="0000097A"/>
    <w:rsid w:val="00000AE1"/>
    <w:rsid w:val="00000D74"/>
    <w:rsid w:val="00001283"/>
    <w:rsid w:val="00001466"/>
    <w:rsid w:val="00001885"/>
    <w:rsid w:val="00001AF0"/>
    <w:rsid w:val="00001C77"/>
    <w:rsid w:val="00001E64"/>
    <w:rsid w:val="00001E84"/>
    <w:rsid w:val="00002509"/>
    <w:rsid w:val="000026DF"/>
    <w:rsid w:val="00002889"/>
    <w:rsid w:val="00002C9A"/>
    <w:rsid w:val="00002DD6"/>
    <w:rsid w:val="00003364"/>
    <w:rsid w:val="000038DC"/>
    <w:rsid w:val="00003F0D"/>
    <w:rsid w:val="00004354"/>
    <w:rsid w:val="00004AE5"/>
    <w:rsid w:val="00004D6A"/>
    <w:rsid w:val="000051F9"/>
    <w:rsid w:val="00005594"/>
    <w:rsid w:val="00005BD2"/>
    <w:rsid w:val="00005C0F"/>
    <w:rsid w:val="000062CC"/>
    <w:rsid w:val="0000662D"/>
    <w:rsid w:val="000068F7"/>
    <w:rsid w:val="00007013"/>
    <w:rsid w:val="0000717C"/>
    <w:rsid w:val="000071AA"/>
    <w:rsid w:val="00007565"/>
    <w:rsid w:val="000077E9"/>
    <w:rsid w:val="0001071D"/>
    <w:rsid w:val="00010889"/>
    <w:rsid w:val="00010BA0"/>
    <w:rsid w:val="00010EAA"/>
    <w:rsid w:val="00011743"/>
    <w:rsid w:val="0001186D"/>
    <w:rsid w:val="0001187A"/>
    <w:rsid w:val="0001197A"/>
    <w:rsid w:val="000119FA"/>
    <w:rsid w:val="0001280A"/>
    <w:rsid w:val="00012D94"/>
    <w:rsid w:val="00013034"/>
    <w:rsid w:val="00013215"/>
    <w:rsid w:val="000133D2"/>
    <w:rsid w:val="00013465"/>
    <w:rsid w:val="00013656"/>
    <w:rsid w:val="0001372A"/>
    <w:rsid w:val="00014872"/>
    <w:rsid w:val="000149AE"/>
    <w:rsid w:val="000150CA"/>
    <w:rsid w:val="00015173"/>
    <w:rsid w:val="000157D1"/>
    <w:rsid w:val="000167C6"/>
    <w:rsid w:val="00016B55"/>
    <w:rsid w:val="00016FD7"/>
    <w:rsid w:val="000178A4"/>
    <w:rsid w:val="000179D2"/>
    <w:rsid w:val="00017CD1"/>
    <w:rsid w:val="0002090E"/>
    <w:rsid w:val="00020AC2"/>
    <w:rsid w:val="00020C31"/>
    <w:rsid w:val="00020C80"/>
    <w:rsid w:val="000211E3"/>
    <w:rsid w:val="000217EA"/>
    <w:rsid w:val="0002181D"/>
    <w:rsid w:val="00021E52"/>
    <w:rsid w:val="00021FE8"/>
    <w:rsid w:val="0002257A"/>
    <w:rsid w:val="000229F8"/>
    <w:rsid w:val="00023015"/>
    <w:rsid w:val="00023BEB"/>
    <w:rsid w:val="00024252"/>
    <w:rsid w:val="00024287"/>
    <w:rsid w:val="00024461"/>
    <w:rsid w:val="00024EAC"/>
    <w:rsid w:val="00024F72"/>
    <w:rsid w:val="00025128"/>
    <w:rsid w:val="0002512F"/>
    <w:rsid w:val="0002589E"/>
    <w:rsid w:val="000258A8"/>
    <w:rsid w:val="00025CE6"/>
    <w:rsid w:val="00025E5D"/>
    <w:rsid w:val="00026701"/>
    <w:rsid w:val="00026742"/>
    <w:rsid w:val="000273F0"/>
    <w:rsid w:val="00027AD0"/>
    <w:rsid w:val="00027BCB"/>
    <w:rsid w:val="00027E0C"/>
    <w:rsid w:val="0003066C"/>
    <w:rsid w:val="000308AB"/>
    <w:rsid w:val="000308BF"/>
    <w:rsid w:val="00030C86"/>
    <w:rsid w:val="00030CFB"/>
    <w:rsid w:val="0003168A"/>
    <w:rsid w:val="0003168E"/>
    <w:rsid w:val="0003193C"/>
    <w:rsid w:val="0003196A"/>
    <w:rsid w:val="00031D4C"/>
    <w:rsid w:val="00031E16"/>
    <w:rsid w:val="000322F6"/>
    <w:rsid w:val="00032C41"/>
    <w:rsid w:val="00032C8E"/>
    <w:rsid w:val="00032D74"/>
    <w:rsid w:val="000334F6"/>
    <w:rsid w:val="000336AC"/>
    <w:rsid w:val="00033C11"/>
    <w:rsid w:val="000340EE"/>
    <w:rsid w:val="000343E7"/>
    <w:rsid w:val="00034996"/>
    <w:rsid w:val="00034D7E"/>
    <w:rsid w:val="00034EB0"/>
    <w:rsid w:val="0003509F"/>
    <w:rsid w:val="000352DE"/>
    <w:rsid w:val="00035D37"/>
    <w:rsid w:val="0003670C"/>
    <w:rsid w:val="00036793"/>
    <w:rsid w:val="00036BBD"/>
    <w:rsid w:val="00036ED1"/>
    <w:rsid w:val="00036FFA"/>
    <w:rsid w:val="00037012"/>
    <w:rsid w:val="00037130"/>
    <w:rsid w:val="000373A0"/>
    <w:rsid w:val="0003742D"/>
    <w:rsid w:val="0003794B"/>
    <w:rsid w:val="00040087"/>
    <w:rsid w:val="00040F42"/>
    <w:rsid w:val="000412C8"/>
    <w:rsid w:val="00041944"/>
    <w:rsid w:val="00042019"/>
    <w:rsid w:val="000421D9"/>
    <w:rsid w:val="000424C7"/>
    <w:rsid w:val="00042520"/>
    <w:rsid w:val="000427E5"/>
    <w:rsid w:val="00043090"/>
    <w:rsid w:val="000434AD"/>
    <w:rsid w:val="00043B8B"/>
    <w:rsid w:val="00043D0C"/>
    <w:rsid w:val="000448B6"/>
    <w:rsid w:val="000448F7"/>
    <w:rsid w:val="00044F07"/>
    <w:rsid w:val="00045130"/>
    <w:rsid w:val="00045819"/>
    <w:rsid w:val="00045EF1"/>
    <w:rsid w:val="00045F36"/>
    <w:rsid w:val="00046251"/>
    <w:rsid w:val="0004666F"/>
    <w:rsid w:val="00046A5D"/>
    <w:rsid w:val="00046B23"/>
    <w:rsid w:val="00046CF4"/>
    <w:rsid w:val="00046D23"/>
    <w:rsid w:val="00047810"/>
    <w:rsid w:val="00050352"/>
    <w:rsid w:val="00051048"/>
    <w:rsid w:val="00051D7B"/>
    <w:rsid w:val="00052184"/>
    <w:rsid w:val="00052DC2"/>
    <w:rsid w:val="00053066"/>
    <w:rsid w:val="000532FC"/>
    <w:rsid w:val="000537C0"/>
    <w:rsid w:val="00053876"/>
    <w:rsid w:val="00053946"/>
    <w:rsid w:val="000539C9"/>
    <w:rsid w:val="00053B8D"/>
    <w:rsid w:val="000545AE"/>
    <w:rsid w:val="00054BD5"/>
    <w:rsid w:val="00054DB4"/>
    <w:rsid w:val="000552CB"/>
    <w:rsid w:val="00055757"/>
    <w:rsid w:val="000559A6"/>
    <w:rsid w:val="00056105"/>
    <w:rsid w:val="00056861"/>
    <w:rsid w:val="000570EB"/>
    <w:rsid w:val="0005736B"/>
    <w:rsid w:val="0005766D"/>
    <w:rsid w:val="00057CAD"/>
    <w:rsid w:val="0006015D"/>
    <w:rsid w:val="00061191"/>
    <w:rsid w:val="00061781"/>
    <w:rsid w:val="000622D7"/>
    <w:rsid w:val="000625FB"/>
    <w:rsid w:val="0006267F"/>
    <w:rsid w:val="000626C7"/>
    <w:rsid w:val="00062D58"/>
    <w:rsid w:val="00062D71"/>
    <w:rsid w:val="00062E09"/>
    <w:rsid w:val="000633F0"/>
    <w:rsid w:val="00063636"/>
    <w:rsid w:val="00063680"/>
    <w:rsid w:val="000636B6"/>
    <w:rsid w:val="0006429A"/>
    <w:rsid w:val="00064AF6"/>
    <w:rsid w:val="00065713"/>
    <w:rsid w:val="00065BAB"/>
    <w:rsid w:val="00065F80"/>
    <w:rsid w:val="000668B9"/>
    <w:rsid w:val="00066C27"/>
    <w:rsid w:val="000671E7"/>
    <w:rsid w:val="00067662"/>
    <w:rsid w:val="00067699"/>
    <w:rsid w:val="00070131"/>
    <w:rsid w:val="000702FA"/>
    <w:rsid w:val="00070530"/>
    <w:rsid w:val="0007127B"/>
    <w:rsid w:val="000712C9"/>
    <w:rsid w:val="000712E3"/>
    <w:rsid w:val="00071D8F"/>
    <w:rsid w:val="00071E65"/>
    <w:rsid w:val="00071E73"/>
    <w:rsid w:val="00072AE5"/>
    <w:rsid w:val="00072C04"/>
    <w:rsid w:val="00072DDA"/>
    <w:rsid w:val="000737F4"/>
    <w:rsid w:val="00075383"/>
    <w:rsid w:val="0007575D"/>
    <w:rsid w:val="00075A01"/>
    <w:rsid w:val="00075B1D"/>
    <w:rsid w:val="00076395"/>
    <w:rsid w:val="000765A5"/>
    <w:rsid w:val="00076759"/>
    <w:rsid w:val="00076F24"/>
    <w:rsid w:val="000770FB"/>
    <w:rsid w:val="00077118"/>
    <w:rsid w:val="000772D0"/>
    <w:rsid w:val="00077893"/>
    <w:rsid w:val="0008021B"/>
    <w:rsid w:val="0008041D"/>
    <w:rsid w:val="0008083E"/>
    <w:rsid w:val="00080CD4"/>
    <w:rsid w:val="00080F1B"/>
    <w:rsid w:val="00080F87"/>
    <w:rsid w:val="0008176C"/>
    <w:rsid w:val="00083731"/>
    <w:rsid w:val="00083E6E"/>
    <w:rsid w:val="00083F46"/>
    <w:rsid w:val="00084559"/>
    <w:rsid w:val="000845AD"/>
    <w:rsid w:val="00084BB7"/>
    <w:rsid w:val="000850FF"/>
    <w:rsid w:val="00085471"/>
    <w:rsid w:val="0008562B"/>
    <w:rsid w:val="000857D6"/>
    <w:rsid w:val="0008580E"/>
    <w:rsid w:val="00085995"/>
    <w:rsid w:val="000860AF"/>
    <w:rsid w:val="000860D2"/>
    <w:rsid w:val="00086282"/>
    <w:rsid w:val="00086B64"/>
    <w:rsid w:val="00086EB9"/>
    <w:rsid w:val="0008708C"/>
    <w:rsid w:val="00087232"/>
    <w:rsid w:val="00087DF6"/>
    <w:rsid w:val="00090568"/>
    <w:rsid w:val="00090BFD"/>
    <w:rsid w:val="00090DDC"/>
    <w:rsid w:val="00090ED0"/>
    <w:rsid w:val="00091196"/>
    <w:rsid w:val="00091432"/>
    <w:rsid w:val="00091497"/>
    <w:rsid w:val="00091A73"/>
    <w:rsid w:val="00091C77"/>
    <w:rsid w:val="000920C8"/>
    <w:rsid w:val="00092267"/>
    <w:rsid w:val="00092324"/>
    <w:rsid w:val="0009271E"/>
    <w:rsid w:val="000927AD"/>
    <w:rsid w:val="000928E3"/>
    <w:rsid w:val="00092A3B"/>
    <w:rsid w:val="00092C05"/>
    <w:rsid w:val="000931B1"/>
    <w:rsid w:val="00093253"/>
    <w:rsid w:val="00093C8C"/>
    <w:rsid w:val="00095590"/>
    <w:rsid w:val="00095CA5"/>
    <w:rsid w:val="00096145"/>
    <w:rsid w:val="00097058"/>
    <w:rsid w:val="0009745B"/>
    <w:rsid w:val="00097A28"/>
    <w:rsid w:val="000A051D"/>
    <w:rsid w:val="000A0AF6"/>
    <w:rsid w:val="000A0B63"/>
    <w:rsid w:val="000A0E71"/>
    <w:rsid w:val="000A1037"/>
    <w:rsid w:val="000A1E91"/>
    <w:rsid w:val="000A234D"/>
    <w:rsid w:val="000A29B1"/>
    <w:rsid w:val="000A31E5"/>
    <w:rsid w:val="000A36ED"/>
    <w:rsid w:val="000A37DF"/>
    <w:rsid w:val="000A3926"/>
    <w:rsid w:val="000A3D65"/>
    <w:rsid w:val="000A3ED9"/>
    <w:rsid w:val="000A4407"/>
    <w:rsid w:val="000A4635"/>
    <w:rsid w:val="000A496D"/>
    <w:rsid w:val="000A4F85"/>
    <w:rsid w:val="000A5081"/>
    <w:rsid w:val="000A5193"/>
    <w:rsid w:val="000A6449"/>
    <w:rsid w:val="000A6574"/>
    <w:rsid w:val="000A6966"/>
    <w:rsid w:val="000A6A3F"/>
    <w:rsid w:val="000A7534"/>
    <w:rsid w:val="000A7E02"/>
    <w:rsid w:val="000B003F"/>
    <w:rsid w:val="000B026A"/>
    <w:rsid w:val="000B0EF6"/>
    <w:rsid w:val="000B1411"/>
    <w:rsid w:val="000B1A4F"/>
    <w:rsid w:val="000B1C4D"/>
    <w:rsid w:val="000B1C8B"/>
    <w:rsid w:val="000B1D86"/>
    <w:rsid w:val="000B257B"/>
    <w:rsid w:val="000B2C45"/>
    <w:rsid w:val="000B2EDE"/>
    <w:rsid w:val="000B2EE5"/>
    <w:rsid w:val="000B2F68"/>
    <w:rsid w:val="000B3C9B"/>
    <w:rsid w:val="000B47DE"/>
    <w:rsid w:val="000B49CB"/>
    <w:rsid w:val="000B52A9"/>
    <w:rsid w:val="000B52CE"/>
    <w:rsid w:val="000B55CF"/>
    <w:rsid w:val="000B5AD3"/>
    <w:rsid w:val="000B5C2A"/>
    <w:rsid w:val="000B5E6A"/>
    <w:rsid w:val="000B6B7F"/>
    <w:rsid w:val="000B7AA3"/>
    <w:rsid w:val="000B7E88"/>
    <w:rsid w:val="000B7FB3"/>
    <w:rsid w:val="000C035D"/>
    <w:rsid w:val="000C05E1"/>
    <w:rsid w:val="000C111F"/>
    <w:rsid w:val="000C17C9"/>
    <w:rsid w:val="000C18FB"/>
    <w:rsid w:val="000C19EA"/>
    <w:rsid w:val="000C1AA2"/>
    <w:rsid w:val="000C1F51"/>
    <w:rsid w:val="000C1FA4"/>
    <w:rsid w:val="000C2752"/>
    <w:rsid w:val="000C2BF6"/>
    <w:rsid w:val="000C3930"/>
    <w:rsid w:val="000C39B0"/>
    <w:rsid w:val="000C4393"/>
    <w:rsid w:val="000C4C5C"/>
    <w:rsid w:val="000C4FD8"/>
    <w:rsid w:val="000C5355"/>
    <w:rsid w:val="000C53D0"/>
    <w:rsid w:val="000C5463"/>
    <w:rsid w:val="000C5B0F"/>
    <w:rsid w:val="000C5BF6"/>
    <w:rsid w:val="000C5CA3"/>
    <w:rsid w:val="000C6328"/>
    <w:rsid w:val="000C6A68"/>
    <w:rsid w:val="000C7FF9"/>
    <w:rsid w:val="000D016F"/>
    <w:rsid w:val="000D0601"/>
    <w:rsid w:val="000D0649"/>
    <w:rsid w:val="000D06F0"/>
    <w:rsid w:val="000D0D35"/>
    <w:rsid w:val="000D0EA1"/>
    <w:rsid w:val="000D1D8F"/>
    <w:rsid w:val="000D2431"/>
    <w:rsid w:val="000D2505"/>
    <w:rsid w:val="000D350E"/>
    <w:rsid w:val="000D3DD9"/>
    <w:rsid w:val="000D3ED0"/>
    <w:rsid w:val="000D4AAE"/>
    <w:rsid w:val="000D544C"/>
    <w:rsid w:val="000D54B2"/>
    <w:rsid w:val="000D5667"/>
    <w:rsid w:val="000D56D4"/>
    <w:rsid w:val="000D5734"/>
    <w:rsid w:val="000D5A07"/>
    <w:rsid w:val="000D5C86"/>
    <w:rsid w:val="000D5F98"/>
    <w:rsid w:val="000D606D"/>
    <w:rsid w:val="000D60E0"/>
    <w:rsid w:val="000D6293"/>
    <w:rsid w:val="000D6824"/>
    <w:rsid w:val="000D68DF"/>
    <w:rsid w:val="000D6BBF"/>
    <w:rsid w:val="000D7091"/>
    <w:rsid w:val="000D717D"/>
    <w:rsid w:val="000D71E4"/>
    <w:rsid w:val="000D765D"/>
    <w:rsid w:val="000D77CE"/>
    <w:rsid w:val="000D7E27"/>
    <w:rsid w:val="000E001A"/>
    <w:rsid w:val="000E0280"/>
    <w:rsid w:val="000E0535"/>
    <w:rsid w:val="000E13D0"/>
    <w:rsid w:val="000E1948"/>
    <w:rsid w:val="000E1A6D"/>
    <w:rsid w:val="000E1C82"/>
    <w:rsid w:val="000E1ED5"/>
    <w:rsid w:val="000E22E9"/>
    <w:rsid w:val="000E23D2"/>
    <w:rsid w:val="000E2A05"/>
    <w:rsid w:val="000E3690"/>
    <w:rsid w:val="000E4D94"/>
    <w:rsid w:val="000E509D"/>
    <w:rsid w:val="000E50BF"/>
    <w:rsid w:val="000E5227"/>
    <w:rsid w:val="000E53C9"/>
    <w:rsid w:val="000E563C"/>
    <w:rsid w:val="000E56FC"/>
    <w:rsid w:val="000E584D"/>
    <w:rsid w:val="000E5C28"/>
    <w:rsid w:val="000E5C81"/>
    <w:rsid w:val="000E5EDC"/>
    <w:rsid w:val="000E65D7"/>
    <w:rsid w:val="000E66E6"/>
    <w:rsid w:val="000E6DB9"/>
    <w:rsid w:val="000E701C"/>
    <w:rsid w:val="000E75E6"/>
    <w:rsid w:val="000E779C"/>
    <w:rsid w:val="000E7AA7"/>
    <w:rsid w:val="000E7BD3"/>
    <w:rsid w:val="000E7F3F"/>
    <w:rsid w:val="000F12FA"/>
    <w:rsid w:val="000F18D8"/>
    <w:rsid w:val="000F226C"/>
    <w:rsid w:val="000F2991"/>
    <w:rsid w:val="000F2B0B"/>
    <w:rsid w:val="000F3053"/>
    <w:rsid w:val="000F43EC"/>
    <w:rsid w:val="000F459C"/>
    <w:rsid w:val="000F4D0D"/>
    <w:rsid w:val="000F522C"/>
    <w:rsid w:val="000F60B4"/>
    <w:rsid w:val="000F6769"/>
    <w:rsid w:val="000F695E"/>
    <w:rsid w:val="000F6BB4"/>
    <w:rsid w:val="000F6E64"/>
    <w:rsid w:val="000F76FE"/>
    <w:rsid w:val="000F78E9"/>
    <w:rsid w:val="000F7B30"/>
    <w:rsid w:val="0010004D"/>
    <w:rsid w:val="0010004F"/>
    <w:rsid w:val="00100F5C"/>
    <w:rsid w:val="00101088"/>
    <w:rsid w:val="001016CE"/>
    <w:rsid w:val="00101A0E"/>
    <w:rsid w:val="00101DFA"/>
    <w:rsid w:val="0010225F"/>
    <w:rsid w:val="0010255B"/>
    <w:rsid w:val="00102E2C"/>
    <w:rsid w:val="00102ED2"/>
    <w:rsid w:val="0010340E"/>
    <w:rsid w:val="001039A8"/>
    <w:rsid w:val="00103BD3"/>
    <w:rsid w:val="001040D3"/>
    <w:rsid w:val="00104578"/>
    <w:rsid w:val="0010482C"/>
    <w:rsid w:val="00105D28"/>
    <w:rsid w:val="0010602F"/>
    <w:rsid w:val="001065A9"/>
    <w:rsid w:val="001068F8"/>
    <w:rsid w:val="0010716D"/>
    <w:rsid w:val="0010786A"/>
    <w:rsid w:val="00107AA3"/>
    <w:rsid w:val="001101A8"/>
    <w:rsid w:val="001101AC"/>
    <w:rsid w:val="001109B9"/>
    <w:rsid w:val="00110BC1"/>
    <w:rsid w:val="0011104E"/>
    <w:rsid w:val="00111785"/>
    <w:rsid w:val="00112514"/>
    <w:rsid w:val="0011275E"/>
    <w:rsid w:val="001129E3"/>
    <w:rsid w:val="00112C28"/>
    <w:rsid w:val="00112FEF"/>
    <w:rsid w:val="00114248"/>
    <w:rsid w:val="001151B5"/>
    <w:rsid w:val="001157AD"/>
    <w:rsid w:val="0011581E"/>
    <w:rsid w:val="0011583F"/>
    <w:rsid w:val="00115D3E"/>
    <w:rsid w:val="001171BF"/>
    <w:rsid w:val="00117A70"/>
    <w:rsid w:val="00117E0F"/>
    <w:rsid w:val="00117ECB"/>
    <w:rsid w:val="0012024E"/>
    <w:rsid w:val="00120CF7"/>
    <w:rsid w:val="0012170E"/>
    <w:rsid w:val="001218BB"/>
    <w:rsid w:val="00121B9E"/>
    <w:rsid w:val="00121CD9"/>
    <w:rsid w:val="00121F96"/>
    <w:rsid w:val="001221D4"/>
    <w:rsid w:val="00122658"/>
    <w:rsid w:val="00122B26"/>
    <w:rsid w:val="00122C8F"/>
    <w:rsid w:val="00122E4E"/>
    <w:rsid w:val="0012417C"/>
    <w:rsid w:val="001244DC"/>
    <w:rsid w:val="00124530"/>
    <w:rsid w:val="00124F49"/>
    <w:rsid w:val="001250BF"/>
    <w:rsid w:val="00125C4C"/>
    <w:rsid w:val="00126011"/>
    <w:rsid w:val="00126948"/>
    <w:rsid w:val="00126FCD"/>
    <w:rsid w:val="001273A9"/>
    <w:rsid w:val="001279A4"/>
    <w:rsid w:val="00127A44"/>
    <w:rsid w:val="00127A50"/>
    <w:rsid w:val="00127F58"/>
    <w:rsid w:val="0013051B"/>
    <w:rsid w:val="0013063F"/>
    <w:rsid w:val="00130AD4"/>
    <w:rsid w:val="001310FA"/>
    <w:rsid w:val="00131621"/>
    <w:rsid w:val="00131660"/>
    <w:rsid w:val="00131906"/>
    <w:rsid w:val="00131EB4"/>
    <w:rsid w:val="00132317"/>
    <w:rsid w:val="00132510"/>
    <w:rsid w:val="00132765"/>
    <w:rsid w:val="001330C9"/>
    <w:rsid w:val="00133108"/>
    <w:rsid w:val="00133B70"/>
    <w:rsid w:val="00133EF5"/>
    <w:rsid w:val="001353F1"/>
    <w:rsid w:val="00135B14"/>
    <w:rsid w:val="00135FE2"/>
    <w:rsid w:val="0013622E"/>
    <w:rsid w:val="001362EE"/>
    <w:rsid w:val="00136B32"/>
    <w:rsid w:val="00136BDA"/>
    <w:rsid w:val="00136DE1"/>
    <w:rsid w:val="00136E8D"/>
    <w:rsid w:val="001378A4"/>
    <w:rsid w:val="00137C8B"/>
    <w:rsid w:val="00137F7C"/>
    <w:rsid w:val="00140125"/>
    <w:rsid w:val="0014061C"/>
    <w:rsid w:val="00140861"/>
    <w:rsid w:val="00140AB6"/>
    <w:rsid w:val="0014139D"/>
    <w:rsid w:val="00141FC4"/>
    <w:rsid w:val="00142410"/>
    <w:rsid w:val="00142B4A"/>
    <w:rsid w:val="00142ED2"/>
    <w:rsid w:val="00142F7D"/>
    <w:rsid w:val="0014317A"/>
    <w:rsid w:val="00143461"/>
    <w:rsid w:val="00143FA6"/>
    <w:rsid w:val="00143FF5"/>
    <w:rsid w:val="001444BB"/>
    <w:rsid w:val="00145094"/>
    <w:rsid w:val="0014509E"/>
    <w:rsid w:val="001452F8"/>
    <w:rsid w:val="001453EC"/>
    <w:rsid w:val="00145564"/>
    <w:rsid w:val="001461BE"/>
    <w:rsid w:val="00146325"/>
    <w:rsid w:val="001468DB"/>
    <w:rsid w:val="00146AE6"/>
    <w:rsid w:val="0014738A"/>
    <w:rsid w:val="001478E8"/>
    <w:rsid w:val="00147B2E"/>
    <w:rsid w:val="00147D5A"/>
    <w:rsid w:val="00150156"/>
    <w:rsid w:val="001501C5"/>
    <w:rsid w:val="00150B79"/>
    <w:rsid w:val="00151505"/>
    <w:rsid w:val="00151779"/>
    <w:rsid w:val="00151E64"/>
    <w:rsid w:val="001528AF"/>
    <w:rsid w:val="00152B98"/>
    <w:rsid w:val="00153003"/>
    <w:rsid w:val="00153937"/>
    <w:rsid w:val="00153A74"/>
    <w:rsid w:val="00154176"/>
    <w:rsid w:val="00154F17"/>
    <w:rsid w:val="00154F39"/>
    <w:rsid w:val="0015547F"/>
    <w:rsid w:val="0015550A"/>
    <w:rsid w:val="00155633"/>
    <w:rsid w:val="001557CF"/>
    <w:rsid w:val="00155AF6"/>
    <w:rsid w:val="00155D7E"/>
    <w:rsid w:val="00155E5B"/>
    <w:rsid w:val="00156958"/>
    <w:rsid w:val="00156ACE"/>
    <w:rsid w:val="00156BD7"/>
    <w:rsid w:val="001572C4"/>
    <w:rsid w:val="0015744D"/>
    <w:rsid w:val="001575B0"/>
    <w:rsid w:val="001605B7"/>
    <w:rsid w:val="00160C6D"/>
    <w:rsid w:val="001615BE"/>
    <w:rsid w:val="00161620"/>
    <w:rsid w:val="00161874"/>
    <w:rsid w:val="00162044"/>
    <w:rsid w:val="001620D3"/>
    <w:rsid w:val="00162786"/>
    <w:rsid w:val="00162906"/>
    <w:rsid w:val="00163213"/>
    <w:rsid w:val="00163510"/>
    <w:rsid w:val="00163CD8"/>
    <w:rsid w:val="0016448F"/>
    <w:rsid w:val="00164D37"/>
    <w:rsid w:val="001653ED"/>
    <w:rsid w:val="001655A3"/>
    <w:rsid w:val="001657E1"/>
    <w:rsid w:val="00165A3C"/>
    <w:rsid w:val="00165DF2"/>
    <w:rsid w:val="00166063"/>
    <w:rsid w:val="0016644E"/>
    <w:rsid w:val="001665A2"/>
    <w:rsid w:val="001666E3"/>
    <w:rsid w:val="001669D4"/>
    <w:rsid w:val="00167D69"/>
    <w:rsid w:val="001700C8"/>
    <w:rsid w:val="00170150"/>
    <w:rsid w:val="0017092A"/>
    <w:rsid w:val="001709C1"/>
    <w:rsid w:val="00171041"/>
    <w:rsid w:val="00171208"/>
    <w:rsid w:val="001713DE"/>
    <w:rsid w:val="001718A0"/>
    <w:rsid w:val="00171BC8"/>
    <w:rsid w:val="00171DB4"/>
    <w:rsid w:val="00171DE5"/>
    <w:rsid w:val="0017227D"/>
    <w:rsid w:val="00172CB5"/>
    <w:rsid w:val="00172E95"/>
    <w:rsid w:val="00173182"/>
    <w:rsid w:val="0017332E"/>
    <w:rsid w:val="001734DA"/>
    <w:rsid w:val="001738FD"/>
    <w:rsid w:val="0017392E"/>
    <w:rsid w:val="00173981"/>
    <w:rsid w:val="001739A6"/>
    <w:rsid w:val="00173D2D"/>
    <w:rsid w:val="0017446F"/>
    <w:rsid w:val="0017517F"/>
    <w:rsid w:val="001751B0"/>
    <w:rsid w:val="001757E6"/>
    <w:rsid w:val="001758AC"/>
    <w:rsid w:val="0017619A"/>
    <w:rsid w:val="00176650"/>
    <w:rsid w:val="001775C8"/>
    <w:rsid w:val="00177666"/>
    <w:rsid w:val="00177796"/>
    <w:rsid w:val="001777B1"/>
    <w:rsid w:val="001778FA"/>
    <w:rsid w:val="001779AB"/>
    <w:rsid w:val="00177C85"/>
    <w:rsid w:val="001806A4"/>
    <w:rsid w:val="001808A0"/>
    <w:rsid w:val="00181745"/>
    <w:rsid w:val="0018196C"/>
    <w:rsid w:val="00181CBC"/>
    <w:rsid w:val="00182282"/>
    <w:rsid w:val="001823B0"/>
    <w:rsid w:val="00182BC3"/>
    <w:rsid w:val="00183202"/>
    <w:rsid w:val="001835F8"/>
    <w:rsid w:val="001838A6"/>
    <w:rsid w:val="00183AEF"/>
    <w:rsid w:val="00183EE0"/>
    <w:rsid w:val="00183F91"/>
    <w:rsid w:val="0018425F"/>
    <w:rsid w:val="0018436F"/>
    <w:rsid w:val="0018490F"/>
    <w:rsid w:val="00185057"/>
    <w:rsid w:val="0018529B"/>
    <w:rsid w:val="00185311"/>
    <w:rsid w:val="00185F9A"/>
    <w:rsid w:val="001863A4"/>
    <w:rsid w:val="00186750"/>
    <w:rsid w:val="00186A1D"/>
    <w:rsid w:val="00186EDF"/>
    <w:rsid w:val="00187150"/>
    <w:rsid w:val="00187A39"/>
    <w:rsid w:val="001902F1"/>
    <w:rsid w:val="00190FC6"/>
    <w:rsid w:val="00191024"/>
    <w:rsid w:val="001911CC"/>
    <w:rsid w:val="00191512"/>
    <w:rsid w:val="001916E8"/>
    <w:rsid w:val="00191D54"/>
    <w:rsid w:val="00192467"/>
    <w:rsid w:val="00192AED"/>
    <w:rsid w:val="00192BB1"/>
    <w:rsid w:val="00192F34"/>
    <w:rsid w:val="00193580"/>
    <w:rsid w:val="00194590"/>
    <w:rsid w:val="001948A2"/>
    <w:rsid w:val="00194A82"/>
    <w:rsid w:val="00195873"/>
    <w:rsid w:val="00195D40"/>
    <w:rsid w:val="00195EEA"/>
    <w:rsid w:val="00196385"/>
    <w:rsid w:val="001964D7"/>
    <w:rsid w:val="001967FA"/>
    <w:rsid w:val="0019691B"/>
    <w:rsid w:val="00196D67"/>
    <w:rsid w:val="00196DCA"/>
    <w:rsid w:val="00197549"/>
    <w:rsid w:val="001975F7"/>
    <w:rsid w:val="0019781D"/>
    <w:rsid w:val="001979B9"/>
    <w:rsid w:val="00197A23"/>
    <w:rsid w:val="001A0058"/>
    <w:rsid w:val="001A05C1"/>
    <w:rsid w:val="001A0626"/>
    <w:rsid w:val="001A06FE"/>
    <w:rsid w:val="001A0C2E"/>
    <w:rsid w:val="001A0D7A"/>
    <w:rsid w:val="001A1095"/>
    <w:rsid w:val="001A1197"/>
    <w:rsid w:val="001A1310"/>
    <w:rsid w:val="001A1476"/>
    <w:rsid w:val="001A1886"/>
    <w:rsid w:val="001A1B79"/>
    <w:rsid w:val="001A24A3"/>
    <w:rsid w:val="001A24E3"/>
    <w:rsid w:val="001A2BB1"/>
    <w:rsid w:val="001A33B1"/>
    <w:rsid w:val="001A428C"/>
    <w:rsid w:val="001A4512"/>
    <w:rsid w:val="001A46EC"/>
    <w:rsid w:val="001A48EA"/>
    <w:rsid w:val="001A4AD1"/>
    <w:rsid w:val="001A4FA6"/>
    <w:rsid w:val="001A59D4"/>
    <w:rsid w:val="001A5A9C"/>
    <w:rsid w:val="001A6359"/>
    <w:rsid w:val="001A65F4"/>
    <w:rsid w:val="001A6995"/>
    <w:rsid w:val="001A6C5F"/>
    <w:rsid w:val="001A6F3B"/>
    <w:rsid w:val="001B02F6"/>
    <w:rsid w:val="001B087E"/>
    <w:rsid w:val="001B1247"/>
    <w:rsid w:val="001B19F5"/>
    <w:rsid w:val="001B1F83"/>
    <w:rsid w:val="001B2213"/>
    <w:rsid w:val="001B227F"/>
    <w:rsid w:val="001B2805"/>
    <w:rsid w:val="001B2C44"/>
    <w:rsid w:val="001B319A"/>
    <w:rsid w:val="001B3593"/>
    <w:rsid w:val="001B360C"/>
    <w:rsid w:val="001B3C36"/>
    <w:rsid w:val="001B3D95"/>
    <w:rsid w:val="001B4361"/>
    <w:rsid w:val="001B4EA2"/>
    <w:rsid w:val="001B5057"/>
    <w:rsid w:val="001B5B2C"/>
    <w:rsid w:val="001B5C91"/>
    <w:rsid w:val="001B5D4C"/>
    <w:rsid w:val="001B632F"/>
    <w:rsid w:val="001B64FF"/>
    <w:rsid w:val="001B658C"/>
    <w:rsid w:val="001B676E"/>
    <w:rsid w:val="001B6BEE"/>
    <w:rsid w:val="001B6FF7"/>
    <w:rsid w:val="001B7D4D"/>
    <w:rsid w:val="001C00DF"/>
    <w:rsid w:val="001C01AD"/>
    <w:rsid w:val="001C046C"/>
    <w:rsid w:val="001C07CA"/>
    <w:rsid w:val="001C0E6E"/>
    <w:rsid w:val="001C12E1"/>
    <w:rsid w:val="001C1460"/>
    <w:rsid w:val="001C148C"/>
    <w:rsid w:val="001C189D"/>
    <w:rsid w:val="001C1D1B"/>
    <w:rsid w:val="001C2131"/>
    <w:rsid w:val="001C27DA"/>
    <w:rsid w:val="001C2854"/>
    <w:rsid w:val="001C2D41"/>
    <w:rsid w:val="001C2EA8"/>
    <w:rsid w:val="001C3345"/>
    <w:rsid w:val="001C34D9"/>
    <w:rsid w:val="001C47E1"/>
    <w:rsid w:val="001C50D7"/>
    <w:rsid w:val="001C5992"/>
    <w:rsid w:val="001C612F"/>
    <w:rsid w:val="001C6710"/>
    <w:rsid w:val="001C6A7A"/>
    <w:rsid w:val="001C6D47"/>
    <w:rsid w:val="001C6EE2"/>
    <w:rsid w:val="001C71D1"/>
    <w:rsid w:val="001C73D0"/>
    <w:rsid w:val="001C7A4E"/>
    <w:rsid w:val="001C7B60"/>
    <w:rsid w:val="001D057A"/>
    <w:rsid w:val="001D1094"/>
    <w:rsid w:val="001D14CD"/>
    <w:rsid w:val="001D1908"/>
    <w:rsid w:val="001D1C96"/>
    <w:rsid w:val="001D24DD"/>
    <w:rsid w:val="001D2B1B"/>
    <w:rsid w:val="001D2B1F"/>
    <w:rsid w:val="001D2C59"/>
    <w:rsid w:val="001D2E76"/>
    <w:rsid w:val="001D2F56"/>
    <w:rsid w:val="001D3658"/>
    <w:rsid w:val="001D3C4E"/>
    <w:rsid w:val="001D3E1D"/>
    <w:rsid w:val="001D40ED"/>
    <w:rsid w:val="001D417B"/>
    <w:rsid w:val="001D45A1"/>
    <w:rsid w:val="001D4BB8"/>
    <w:rsid w:val="001D4E59"/>
    <w:rsid w:val="001D522A"/>
    <w:rsid w:val="001D5300"/>
    <w:rsid w:val="001D5662"/>
    <w:rsid w:val="001D5C5A"/>
    <w:rsid w:val="001D5D3A"/>
    <w:rsid w:val="001D5FB4"/>
    <w:rsid w:val="001D611A"/>
    <w:rsid w:val="001D6328"/>
    <w:rsid w:val="001D6679"/>
    <w:rsid w:val="001D684E"/>
    <w:rsid w:val="001D6E2D"/>
    <w:rsid w:val="001D731D"/>
    <w:rsid w:val="001D7480"/>
    <w:rsid w:val="001D74BE"/>
    <w:rsid w:val="001D7600"/>
    <w:rsid w:val="001D76F9"/>
    <w:rsid w:val="001D7A78"/>
    <w:rsid w:val="001E005A"/>
    <w:rsid w:val="001E10CB"/>
    <w:rsid w:val="001E179B"/>
    <w:rsid w:val="001E24C4"/>
    <w:rsid w:val="001E279C"/>
    <w:rsid w:val="001E2B64"/>
    <w:rsid w:val="001E2F9A"/>
    <w:rsid w:val="001E337A"/>
    <w:rsid w:val="001E3A75"/>
    <w:rsid w:val="001E490C"/>
    <w:rsid w:val="001E49D7"/>
    <w:rsid w:val="001E4C28"/>
    <w:rsid w:val="001E4EB0"/>
    <w:rsid w:val="001E4EFB"/>
    <w:rsid w:val="001E53E8"/>
    <w:rsid w:val="001E5A38"/>
    <w:rsid w:val="001E5E51"/>
    <w:rsid w:val="001E5F69"/>
    <w:rsid w:val="001E6056"/>
    <w:rsid w:val="001E6F80"/>
    <w:rsid w:val="001E75DA"/>
    <w:rsid w:val="001E794A"/>
    <w:rsid w:val="001E7C42"/>
    <w:rsid w:val="001F00EE"/>
    <w:rsid w:val="001F01DF"/>
    <w:rsid w:val="001F07D8"/>
    <w:rsid w:val="001F0ACB"/>
    <w:rsid w:val="001F18AA"/>
    <w:rsid w:val="001F2430"/>
    <w:rsid w:val="001F269E"/>
    <w:rsid w:val="001F2758"/>
    <w:rsid w:val="001F2A47"/>
    <w:rsid w:val="001F2B3D"/>
    <w:rsid w:val="001F2DA7"/>
    <w:rsid w:val="001F3107"/>
    <w:rsid w:val="001F32EB"/>
    <w:rsid w:val="001F374F"/>
    <w:rsid w:val="001F4987"/>
    <w:rsid w:val="001F4A50"/>
    <w:rsid w:val="001F4B21"/>
    <w:rsid w:val="001F5450"/>
    <w:rsid w:val="001F5604"/>
    <w:rsid w:val="001F56AE"/>
    <w:rsid w:val="001F5F3A"/>
    <w:rsid w:val="001F6CEA"/>
    <w:rsid w:val="0020050E"/>
    <w:rsid w:val="00200F4D"/>
    <w:rsid w:val="002014F3"/>
    <w:rsid w:val="002015F8"/>
    <w:rsid w:val="002020FE"/>
    <w:rsid w:val="002021CE"/>
    <w:rsid w:val="00202402"/>
    <w:rsid w:val="002024B2"/>
    <w:rsid w:val="00202740"/>
    <w:rsid w:val="00202982"/>
    <w:rsid w:val="00202BBD"/>
    <w:rsid w:val="00202D5B"/>
    <w:rsid w:val="002031D3"/>
    <w:rsid w:val="002037C6"/>
    <w:rsid w:val="00203804"/>
    <w:rsid w:val="00203F92"/>
    <w:rsid w:val="00204638"/>
    <w:rsid w:val="002046CA"/>
    <w:rsid w:val="00204CD5"/>
    <w:rsid w:val="002054DA"/>
    <w:rsid w:val="00205AFE"/>
    <w:rsid w:val="00205DF2"/>
    <w:rsid w:val="00205EE0"/>
    <w:rsid w:val="002064F7"/>
    <w:rsid w:val="002065EB"/>
    <w:rsid w:val="0020684B"/>
    <w:rsid w:val="00207774"/>
    <w:rsid w:val="00207C7F"/>
    <w:rsid w:val="00207EEF"/>
    <w:rsid w:val="00207F59"/>
    <w:rsid w:val="002110F5"/>
    <w:rsid w:val="002117F2"/>
    <w:rsid w:val="002121D9"/>
    <w:rsid w:val="00212205"/>
    <w:rsid w:val="0021260E"/>
    <w:rsid w:val="00212621"/>
    <w:rsid w:val="0021284D"/>
    <w:rsid w:val="00212D5A"/>
    <w:rsid w:val="0021323B"/>
    <w:rsid w:val="00213449"/>
    <w:rsid w:val="0021357D"/>
    <w:rsid w:val="002138C9"/>
    <w:rsid w:val="0021391F"/>
    <w:rsid w:val="0021399D"/>
    <w:rsid w:val="00213D8E"/>
    <w:rsid w:val="00214437"/>
    <w:rsid w:val="00214464"/>
    <w:rsid w:val="002147F2"/>
    <w:rsid w:val="00214942"/>
    <w:rsid w:val="00214A4E"/>
    <w:rsid w:val="00214EDC"/>
    <w:rsid w:val="00215CD5"/>
    <w:rsid w:val="00216BEE"/>
    <w:rsid w:val="00217368"/>
    <w:rsid w:val="0021790E"/>
    <w:rsid w:val="00220758"/>
    <w:rsid w:val="00220CD8"/>
    <w:rsid w:val="00220FE3"/>
    <w:rsid w:val="002214DD"/>
    <w:rsid w:val="00221743"/>
    <w:rsid w:val="002218A0"/>
    <w:rsid w:val="002219A4"/>
    <w:rsid w:val="00221BC2"/>
    <w:rsid w:val="002222A3"/>
    <w:rsid w:val="00222B58"/>
    <w:rsid w:val="002233E1"/>
    <w:rsid w:val="0022351F"/>
    <w:rsid w:val="0022390C"/>
    <w:rsid w:val="00223E53"/>
    <w:rsid w:val="002243F1"/>
    <w:rsid w:val="0022472B"/>
    <w:rsid w:val="00224D6E"/>
    <w:rsid w:val="0022502D"/>
    <w:rsid w:val="0022524A"/>
    <w:rsid w:val="00225361"/>
    <w:rsid w:val="002254B3"/>
    <w:rsid w:val="002255C2"/>
    <w:rsid w:val="002255E4"/>
    <w:rsid w:val="002263C1"/>
    <w:rsid w:val="00226DE6"/>
    <w:rsid w:val="00226F6C"/>
    <w:rsid w:val="00227A46"/>
    <w:rsid w:val="00227DA8"/>
    <w:rsid w:val="00230272"/>
    <w:rsid w:val="002310D5"/>
    <w:rsid w:val="0023257F"/>
    <w:rsid w:val="002328D3"/>
    <w:rsid w:val="00232C2D"/>
    <w:rsid w:val="00232FA7"/>
    <w:rsid w:val="0023306C"/>
    <w:rsid w:val="002334C6"/>
    <w:rsid w:val="00233972"/>
    <w:rsid w:val="00233A10"/>
    <w:rsid w:val="00233ADA"/>
    <w:rsid w:val="00234257"/>
    <w:rsid w:val="0023426E"/>
    <w:rsid w:val="0023475A"/>
    <w:rsid w:val="00234D3F"/>
    <w:rsid w:val="00234F17"/>
    <w:rsid w:val="00235EFC"/>
    <w:rsid w:val="002363B8"/>
    <w:rsid w:val="0023660F"/>
    <w:rsid w:val="002367E7"/>
    <w:rsid w:val="002371A7"/>
    <w:rsid w:val="002377FD"/>
    <w:rsid w:val="00237C05"/>
    <w:rsid w:val="0024003E"/>
    <w:rsid w:val="002404C0"/>
    <w:rsid w:val="002405CA"/>
    <w:rsid w:val="00240C2B"/>
    <w:rsid w:val="00240D71"/>
    <w:rsid w:val="00240E60"/>
    <w:rsid w:val="002416E2"/>
    <w:rsid w:val="0024172A"/>
    <w:rsid w:val="00241991"/>
    <w:rsid w:val="00241AD4"/>
    <w:rsid w:val="00241D54"/>
    <w:rsid w:val="0024280E"/>
    <w:rsid w:val="00242873"/>
    <w:rsid w:val="00242B3F"/>
    <w:rsid w:val="00242FD9"/>
    <w:rsid w:val="0024339E"/>
    <w:rsid w:val="0024350A"/>
    <w:rsid w:val="00244A74"/>
    <w:rsid w:val="00245453"/>
    <w:rsid w:val="00245652"/>
    <w:rsid w:val="0024578A"/>
    <w:rsid w:val="00245B6A"/>
    <w:rsid w:val="00245BF5"/>
    <w:rsid w:val="00245BFC"/>
    <w:rsid w:val="00245D48"/>
    <w:rsid w:val="002461FF"/>
    <w:rsid w:val="00246AA0"/>
    <w:rsid w:val="00246D94"/>
    <w:rsid w:val="0024723B"/>
    <w:rsid w:val="00247692"/>
    <w:rsid w:val="00247838"/>
    <w:rsid w:val="002479C4"/>
    <w:rsid w:val="002505D9"/>
    <w:rsid w:val="002510F4"/>
    <w:rsid w:val="002516A5"/>
    <w:rsid w:val="0025196F"/>
    <w:rsid w:val="00251C3E"/>
    <w:rsid w:val="00252F62"/>
    <w:rsid w:val="00253B04"/>
    <w:rsid w:val="00253C13"/>
    <w:rsid w:val="0025438A"/>
    <w:rsid w:val="002544D4"/>
    <w:rsid w:val="002548DE"/>
    <w:rsid w:val="00254B46"/>
    <w:rsid w:val="00254E2A"/>
    <w:rsid w:val="00254E4C"/>
    <w:rsid w:val="00255136"/>
    <w:rsid w:val="00255315"/>
    <w:rsid w:val="002559DF"/>
    <w:rsid w:val="00255AB6"/>
    <w:rsid w:val="00255CB3"/>
    <w:rsid w:val="00255E57"/>
    <w:rsid w:val="00256E29"/>
    <w:rsid w:val="002579AC"/>
    <w:rsid w:val="00257CB2"/>
    <w:rsid w:val="0026093B"/>
    <w:rsid w:val="002611A3"/>
    <w:rsid w:val="002612CE"/>
    <w:rsid w:val="00262785"/>
    <w:rsid w:val="00262F32"/>
    <w:rsid w:val="00263293"/>
    <w:rsid w:val="00263478"/>
    <w:rsid w:val="00263900"/>
    <w:rsid w:val="00263B63"/>
    <w:rsid w:val="002643FB"/>
    <w:rsid w:val="00264C80"/>
    <w:rsid w:val="00265832"/>
    <w:rsid w:val="00266657"/>
    <w:rsid w:val="00266C74"/>
    <w:rsid w:val="00266C79"/>
    <w:rsid w:val="00266E52"/>
    <w:rsid w:val="00266E92"/>
    <w:rsid w:val="00267772"/>
    <w:rsid w:val="00267C91"/>
    <w:rsid w:val="00267DC6"/>
    <w:rsid w:val="0027044E"/>
    <w:rsid w:val="00270B1B"/>
    <w:rsid w:val="00270BBB"/>
    <w:rsid w:val="00270C61"/>
    <w:rsid w:val="00271101"/>
    <w:rsid w:val="0027195E"/>
    <w:rsid w:val="00271E6B"/>
    <w:rsid w:val="0027244A"/>
    <w:rsid w:val="00272D8E"/>
    <w:rsid w:val="00273331"/>
    <w:rsid w:val="00273522"/>
    <w:rsid w:val="0027383D"/>
    <w:rsid w:val="002742C9"/>
    <w:rsid w:val="00274853"/>
    <w:rsid w:val="00274CC5"/>
    <w:rsid w:val="00275625"/>
    <w:rsid w:val="00275F38"/>
    <w:rsid w:val="0027621F"/>
    <w:rsid w:val="0027627D"/>
    <w:rsid w:val="00276316"/>
    <w:rsid w:val="0027712B"/>
    <w:rsid w:val="00277BB1"/>
    <w:rsid w:val="00277CD4"/>
    <w:rsid w:val="002800AA"/>
    <w:rsid w:val="0028027B"/>
    <w:rsid w:val="00280A3C"/>
    <w:rsid w:val="002819F9"/>
    <w:rsid w:val="00281FB9"/>
    <w:rsid w:val="00282340"/>
    <w:rsid w:val="00282765"/>
    <w:rsid w:val="00283315"/>
    <w:rsid w:val="00284496"/>
    <w:rsid w:val="002845CF"/>
    <w:rsid w:val="00284663"/>
    <w:rsid w:val="00284739"/>
    <w:rsid w:val="00284904"/>
    <w:rsid w:val="00284D5C"/>
    <w:rsid w:val="002854F1"/>
    <w:rsid w:val="0028595B"/>
    <w:rsid w:val="00285E8D"/>
    <w:rsid w:val="00286C6B"/>
    <w:rsid w:val="00286DC6"/>
    <w:rsid w:val="00286F1B"/>
    <w:rsid w:val="00287167"/>
    <w:rsid w:val="0028723A"/>
    <w:rsid w:val="002874C2"/>
    <w:rsid w:val="00287B42"/>
    <w:rsid w:val="002901B8"/>
    <w:rsid w:val="0029024E"/>
    <w:rsid w:val="002904EC"/>
    <w:rsid w:val="00290529"/>
    <w:rsid w:val="00290649"/>
    <w:rsid w:val="0029095A"/>
    <w:rsid w:val="00290998"/>
    <w:rsid w:val="00290C6F"/>
    <w:rsid w:val="0029191F"/>
    <w:rsid w:val="00291D3F"/>
    <w:rsid w:val="00291DDF"/>
    <w:rsid w:val="00291ED8"/>
    <w:rsid w:val="00292455"/>
    <w:rsid w:val="0029278B"/>
    <w:rsid w:val="00293E4A"/>
    <w:rsid w:val="0029446F"/>
    <w:rsid w:val="002948FB"/>
    <w:rsid w:val="00294C80"/>
    <w:rsid w:val="0029504D"/>
    <w:rsid w:val="0029525D"/>
    <w:rsid w:val="0029526D"/>
    <w:rsid w:val="00295700"/>
    <w:rsid w:val="00295A56"/>
    <w:rsid w:val="00295C17"/>
    <w:rsid w:val="00295FE0"/>
    <w:rsid w:val="002961BD"/>
    <w:rsid w:val="00296314"/>
    <w:rsid w:val="002967A4"/>
    <w:rsid w:val="0029680C"/>
    <w:rsid w:val="00296974"/>
    <w:rsid w:val="002972B3"/>
    <w:rsid w:val="002974DB"/>
    <w:rsid w:val="00297CEE"/>
    <w:rsid w:val="002A01EB"/>
    <w:rsid w:val="002A0CD6"/>
    <w:rsid w:val="002A1981"/>
    <w:rsid w:val="002A1988"/>
    <w:rsid w:val="002A1E15"/>
    <w:rsid w:val="002A21D6"/>
    <w:rsid w:val="002A288C"/>
    <w:rsid w:val="002A2943"/>
    <w:rsid w:val="002A3919"/>
    <w:rsid w:val="002A3DF8"/>
    <w:rsid w:val="002A4109"/>
    <w:rsid w:val="002A4213"/>
    <w:rsid w:val="002A430B"/>
    <w:rsid w:val="002A472B"/>
    <w:rsid w:val="002A5073"/>
    <w:rsid w:val="002A57E7"/>
    <w:rsid w:val="002A595C"/>
    <w:rsid w:val="002A63B0"/>
    <w:rsid w:val="002A6692"/>
    <w:rsid w:val="002A6AE8"/>
    <w:rsid w:val="002A7231"/>
    <w:rsid w:val="002A7C45"/>
    <w:rsid w:val="002A7CD6"/>
    <w:rsid w:val="002A7DD8"/>
    <w:rsid w:val="002B0096"/>
    <w:rsid w:val="002B05D1"/>
    <w:rsid w:val="002B0C5A"/>
    <w:rsid w:val="002B11F5"/>
    <w:rsid w:val="002B14F6"/>
    <w:rsid w:val="002B1685"/>
    <w:rsid w:val="002B1E6F"/>
    <w:rsid w:val="002B1F71"/>
    <w:rsid w:val="002B1FF8"/>
    <w:rsid w:val="002B27EA"/>
    <w:rsid w:val="002B2E98"/>
    <w:rsid w:val="002B37B7"/>
    <w:rsid w:val="002B3D49"/>
    <w:rsid w:val="002B3DB3"/>
    <w:rsid w:val="002B3F81"/>
    <w:rsid w:val="002B40B8"/>
    <w:rsid w:val="002B4A3E"/>
    <w:rsid w:val="002B4C3B"/>
    <w:rsid w:val="002B5877"/>
    <w:rsid w:val="002B5C54"/>
    <w:rsid w:val="002B668D"/>
    <w:rsid w:val="002B6CAC"/>
    <w:rsid w:val="002B6CD1"/>
    <w:rsid w:val="002B6E18"/>
    <w:rsid w:val="002B7287"/>
    <w:rsid w:val="002B7616"/>
    <w:rsid w:val="002B764A"/>
    <w:rsid w:val="002B7C22"/>
    <w:rsid w:val="002C03EB"/>
    <w:rsid w:val="002C0EDF"/>
    <w:rsid w:val="002C0FAF"/>
    <w:rsid w:val="002C150A"/>
    <w:rsid w:val="002C1610"/>
    <w:rsid w:val="002C1717"/>
    <w:rsid w:val="002C17A5"/>
    <w:rsid w:val="002C1C47"/>
    <w:rsid w:val="002C2024"/>
    <w:rsid w:val="002C212F"/>
    <w:rsid w:val="002C2208"/>
    <w:rsid w:val="002C244E"/>
    <w:rsid w:val="002C2605"/>
    <w:rsid w:val="002C2888"/>
    <w:rsid w:val="002C2D5B"/>
    <w:rsid w:val="002C3A99"/>
    <w:rsid w:val="002C3BAF"/>
    <w:rsid w:val="002C3E29"/>
    <w:rsid w:val="002C4266"/>
    <w:rsid w:val="002C4423"/>
    <w:rsid w:val="002C4E41"/>
    <w:rsid w:val="002C64FC"/>
    <w:rsid w:val="002C67C1"/>
    <w:rsid w:val="002C6D7C"/>
    <w:rsid w:val="002C7066"/>
    <w:rsid w:val="002C735F"/>
    <w:rsid w:val="002C7BA6"/>
    <w:rsid w:val="002D014A"/>
    <w:rsid w:val="002D04C0"/>
    <w:rsid w:val="002D0DC9"/>
    <w:rsid w:val="002D0E80"/>
    <w:rsid w:val="002D15A7"/>
    <w:rsid w:val="002D1BE9"/>
    <w:rsid w:val="002D1FFB"/>
    <w:rsid w:val="002D2DE7"/>
    <w:rsid w:val="002D2DF3"/>
    <w:rsid w:val="002D3027"/>
    <w:rsid w:val="002D3059"/>
    <w:rsid w:val="002D3CD1"/>
    <w:rsid w:val="002D4AF5"/>
    <w:rsid w:val="002D565E"/>
    <w:rsid w:val="002D6AD1"/>
    <w:rsid w:val="002D6C3C"/>
    <w:rsid w:val="002D6D5D"/>
    <w:rsid w:val="002D7B96"/>
    <w:rsid w:val="002E0428"/>
    <w:rsid w:val="002E04C5"/>
    <w:rsid w:val="002E06B8"/>
    <w:rsid w:val="002E09D0"/>
    <w:rsid w:val="002E0DC0"/>
    <w:rsid w:val="002E11B0"/>
    <w:rsid w:val="002E11DC"/>
    <w:rsid w:val="002E1A19"/>
    <w:rsid w:val="002E2747"/>
    <w:rsid w:val="002E29BB"/>
    <w:rsid w:val="002E2EF9"/>
    <w:rsid w:val="002E2F16"/>
    <w:rsid w:val="002E3605"/>
    <w:rsid w:val="002E3663"/>
    <w:rsid w:val="002E37B4"/>
    <w:rsid w:val="002E3E46"/>
    <w:rsid w:val="002E4211"/>
    <w:rsid w:val="002E4946"/>
    <w:rsid w:val="002E4AF4"/>
    <w:rsid w:val="002E54CF"/>
    <w:rsid w:val="002E5964"/>
    <w:rsid w:val="002E5B3B"/>
    <w:rsid w:val="002E5DBF"/>
    <w:rsid w:val="002E61B9"/>
    <w:rsid w:val="002E655E"/>
    <w:rsid w:val="002E7200"/>
    <w:rsid w:val="002E73B5"/>
    <w:rsid w:val="002F0282"/>
    <w:rsid w:val="002F0439"/>
    <w:rsid w:val="002F0BB9"/>
    <w:rsid w:val="002F0DFA"/>
    <w:rsid w:val="002F1DE4"/>
    <w:rsid w:val="002F2228"/>
    <w:rsid w:val="002F2EB1"/>
    <w:rsid w:val="002F2EC6"/>
    <w:rsid w:val="002F34EA"/>
    <w:rsid w:val="002F3962"/>
    <w:rsid w:val="002F3BB9"/>
    <w:rsid w:val="002F3EEE"/>
    <w:rsid w:val="002F40DF"/>
    <w:rsid w:val="002F42A9"/>
    <w:rsid w:val="002F4320"/>
    <w:rsid w:val="002F4D4E"/>
    <w:rsid w:val="002F510F"/>
    <w:rsid w:val="002F5340"/>
    <w:rsid w:val="002F561B"/>
    <w:rsid w:val="002F5662"/>
    <w:rsid w:val="002F573B"/>
    <w:rsid w:val="002F5867"/>
    <w:rsid w:val="002F62D9"/>
    <w:rsid w:val="002F66B6"/>
    <w:rsid w:val="002F66FE"/>
    <w:rsid w:val="002F6B77"/>
    <w:rsid w:val="002F6C98"/>
    <w:rsid w:val="002F6E75"/>
    <w:rsid w:val="002F702F"/>
    <w:rsid w:val="002F786E"/>
    <w:rsid w:val="002F787B"/>
    <w:rsid w:val="002F7A3A"/>
    <w:rsid w:val="002F7D68"/>
    <w:rsid w:val="003002FA"/>
    <w:rsid w:val="00300FA0"/>
    <w:rsid w:val="00301144"/>
    <w:rsid w:val="003013EC"/>
    <w:rsid w:val="0030147F"/>
    <w:rsid w:val="003015BC"/>
    <w:rsid w:val="00301B28"/>
    <w:rsid w:val="00302303"/>
    <w:rsid w:val="00302324"/>
    <w:rsid w:val="003023D1"/>
    <w:rsid w:val="00302A16"/>
    <w:rsid w:val="00302C4A"/>
    <w:rsid w:val="00302C5A"/>
    <w:rsid w:val="003031D2"/>
    <w:rsid w:val="00303818"/>
    <w:rsid w:val="00303F3D"/>
    <w:rsid w:val="00304308"/>
    <w:rsid w:val="003044B3"/>
    <w:rsid w:val="00304BCA"/>
    <w:rsid w:val="00306171"/>
    <w:rsid w:val="00306A5B"/>
    <w:rsid w:val="003111CD"/>
    <w:rsid w:val="00311CFC"/>
    <w:rsid w:val="0031278C"/>
    <w:rsid w:val="0031298E"/>
    <w:rsid w:val="00313454"/>
    <w:rsid w:val="00313708"/>
    <w:rsid w:val="00313BC6"/>
    <w:rsid w:val="00313C30"/>
    <w:rsid w:val="00313C3E"/>
    <w:rsid w:val="00313D8E"/>
    <w:rsid w:val="003141DF"/>
    <w:rsid w:val="00314540"/>
    <w:rsid w:val="003155F3"/>
    <w:rsid w:val="00315E7D"/>
    <w:rsid w:val="00315E91"/>
    <w:rsid w:val="003160BF"/>
    <w:rsid w:val="00316177"/>
    <w:rsid w:val="0031626F"/>
    <w:rsid w:val="003164A5"/>
    <w:rsid w:val="00316AA7"/>
    <w:rsid w:val="00317352"/>
    <w:rsid w:val="0031742D"/>
    <w:rsid w:val="00317BA1"/>
    <w:rsid w:val="00320269"/>
    <w:rsid w:val="003209CB"/>
    <w:rsid w:val="00320C77"/>
    <w:rsid w:val="00320D07"/>
    <w:rsid w:val="00320E3D"/>
    <w:rsid w:val="0032104F"/>
    <w:rsid w:val="00321171"/>
    <w:rsid w:val="00321421"/>
    <w:rsid w:val="0032255C"/>
    <w:rsid w:val="003227E2"/>
    <w:rsid w:val="003228C1"/>
    <w:rsid w:val="003234B0"/>
    <w:rsid w:val="00323681"/>
    <w:rsid w:val="00323902"/>
    <w:rsid w:val="00323E0D"/>
    <w:rsid w:val="003244F0"/>
    <w:rsid w:val="00324C0A"/>
    <w:rsid w:val="00324C4C"/>
    <w:rsid w:val="00324E27"/>
    <w:rsid w:val="00324E4F"/>
    <w:rsid w:val="003254A4"/>
    <w:rsid w:val="003256A2"/>
    <w:rsid w:val="00325BD1"/>
    <w:rsid w:val="003260CE"/>
    <w:rsid w:val="003266BF"/>
    <w:rsid w:val="0032736C"/>
    <w:rsid w:val="00327B1A"/>
    <w:rsid w:val="00327B48"/>
    <w:rsid w:val="00330147"/>
    <w:rsid w:val="00330A4E"/>
    <w:rsid w:val="0033103D"/>
    <w:rsid w:val="003310E8"/>
    <w:rsid w:val="003313C5"/>
    <w:rsid w:val="003317B7"/>
    <w:rsid w:val="00331DC2"/>
    <w:rsid w:val="0033215B"/>
    <w:rsid w:val="00332C21"/>
    <w:rsid w:val="00332D87"/>
    <w:rsid w:val="00332E3B"/>
    <w:rsid w:val="0033329F"/>
    <w:rsid w:val="003334A1"/>
    <w:rsid w:val="00333BF6"/>
    <w:rsid w:val="00333F44"/>
    <w:rsid w:val="003344FE"/>
    <w:rsid w:val="00334731"/>
    <w:rsid w:val="003349C6"/>
    <w:rsid w:val="00334D72"/>
    <w:rsid w:val="00335101"/>
    <w:rsid w:val="0033524F"/>
    <w:rsid w:val="00335565"/>
    <w:rsid w:val="0033690A"/>
    <w:rsid w:val="00336BD3"/>
    <w:rsid w:val="00336EF6"/>
    <w:rsid w:val="00337D3E"/>
    <w:rsid w:val="00337DAC"/>
    <w:rsid w:val="00337F78"/>
    <w:rsid w:val="00340222"/>
    <w:rsid w:val="00340D89"/>
    <w:rsid w:val="003410C1"/>
    <w:rsid w:val="00341310"/>
    <w:rsid w:val="0034158E"/>
    <w:rsid w:val="00341D7B"/>
    <w:rsid w:val="00342232"/>
    <w:rsid w:val="00342249"/>
    <w:rsid w:val="00342620"/>
    <w:rsid w:val="00342ABC"/>
    <w:rsid w:val="00342F4F"/>
    <w:rsid w:val="003434CC"/>
    <w:rsid w:val="0034366A"/>
    <w:rsid w:val="003443E4"/>
    <w:rsid w:val="003446B8"/>
    <w:rsid w:val="00344B41"/>
    <w:rsid w:val="00344EDD"/>
    <w:rsid w:val="0034534B"/>
    <w:rsid w:val="00345D15"/>
    <w:rsid w:val="0034609F"/>
    <w:rsid w:val="0034664B"/>
    <w:rsid w:val="003469F4"/>
    <w:rsid w:val="00346D1B"/>
    <w:rsid w:val="00346F83"/>
    <w:rsid w:val="00346FF6"/>
    <w:rsid w:val="003470DD"/>
    <w:rsid w:val="00347146"/>
    <w:rsid w:val="003478BF"/>
    <w:rsid w:val="003479ED"/>
    <w:rsid w:val="00347A46"/>
    <w:rsid w:val="00347E46"/>
    <w:rsid w:val="00347F60"/>
    <w:rsid w:val="0035036E"/>
    <w:rsid w:val="0035051C"/>
    <w:rsid w:val="00350DAA"/>
    <w:rsid w:val="00350FCE"/>
    <w:rsid w:val="003514A4"/>
    <w:rsid w:val="003515F8"/>
    <w:rsid w:val="00351D5A"/>
    <w:rsid w:val="00353AE0"/>
    <w:rsid w:val="00353D4C"/>
    <w:rsid w:val="00353DAA"/>
    <w:rsid w:val="0035400C"/>
    <w:rsid w:val="00354783"/>
    <w:rsid w:val="003549DB"/>
    <w:rsid w:val="00354BBB"/>
    <w:rsid w:val="00354C0B"/>
    <w:rsid w:val="003555BA"/>
    <w:rsid w:val="00355CE7"/>
    <w:rsid w:val="003560FA"/>
    <w:rsid w:val="003563F3"/>
    <w:rsid w:val="003565FF"/>
    <w:rsid w:val="00356C42"/>
    <w:rsid w:val="0035739A"/>
    <w:rsid w:val="0035763A"/>
    <w:rsid w:val="00357A8C"/>
    <w:rsid w:val="00357E20"/>
    <w:rsid w:val="0036038D"/>
    <w:rsid w:val="003603B3"/>
    <w:rsid w:val="003607C5"/>
    <w:rsid w:val="00360B6B"/>
    <w:rsid w:val="00360D2B"/>
    <w:rsid w:val="003616CE"/>
    <w:rsid w:val="0036182F"/>
    <w:rsid w:val="003619C7"/>
    <w:rsid w:val="00361B27"/>
    <w:rsid w:val="00361EC3"/>
    <w:rsid w:val="00362A42"/>
    <w:rsid w:val="00362A7F"/>
    <w:rsid w:val="00363427"/>
    <w:rsid w:val="00363644"/>
    <w:rsid w:val="003637EA"/>
    <w:rsid w:val="00364600"/>
    <w:rsid w:val="0036471D"/>
    <w:rsid w:val="00364A66"/>
    <w:rsid w:val="00364EB3"/>
    <w:rsid w:val="00364F2C"/>
    <w:rsid w:val="0036538E"/>
    <w:rsid w:val="003659DA"/>
    <w:rsid w:val="003662F6"/>
    <w:rsid w:val="003667E9"/>
    <w:rsid w:val="003670F3"/>
    <w:rsid w:val="003677F5"/>
    <w:rsid w:val="00367807"/>
    <w:rsid w:val="003679A4"/>
    <w:rsid w:val="00367DF7"/>
    <w:rsid w:val="00370186"/>
    <w:rsid w:val="00370537"/>
    <w:rsid w:val="0037062D"/>
    <w:rsid w:val="003706ED"/>
    <w:rsid w:val="00370AC4"/>
    <w:rsid w:val="00370E93"/>
    <w:rsid w:val="00370FD8"/>
    <w:rsid w:val="00371152"/>
    <w:rsid w:val="0037140C"/>
    <w:rsid w:val="00371C54"/>
    <w:rsid w:val="0037254F"/>
    <w:rsid w:val="00372F0F"/>
    <w:rsid w:val="003733D8"/>
    <w:rsid w:val="00373432"/>
    <w:rsid w:val="003735F1"/>
    <w:rsid w:val="00373A4F"/>
    <w:rsid w:val="00373D09"/>
    <w:rsid w:val="00373E57"/>
    <w:rsid w:val="00373F52"/>
    <w:rsid w:val="00374008"/>
    <w:rsid w:val="003741EF"/>
    <w:rsid w:val="00374535"/>
    <w:rsid w:val="00374540"/>
    <w:rsid w:val="00374547"/>
    <w:rsid w:val="00374979"/>
    <w:rsid w:val="00374A8D"/>
    <w:rsid w:val="00375072"/>
    <w:rsid w:val="0037548C"/>
    <w:rsid w:val="00376098"/>
    <w:rsid w:val="0037770C"/>
    <w:rsid w:val="0038012A"/>
    <w:rsid w:val="00380406"/>
    <w:rsid w:val="003806DF"/>
    <w:rsid w:val="0038075B"/>
    <w:rsid w:val="00380830"/>
    <w:rsid w:val="003809EA"/>
    <w:rsid w:val="00380ED7"/>
    <w:rsid w:val="00381693"/>
    <w:rsid w:val="00381CF3"/>
    <w:rsid w:val="0038235A"/>
    <w:rsid w:val="00382745"/>
    <w:rsid w:val="00382925"/>
    <w:rsid w:val="003830D0"/>
    <w:rsid w:val="00383D84"/>
    <w:rsid w:val="003840AB"/>
    <w:rsid w:val="003848BB"/>
    <w:rsid w:val="00384CD8"/>
    <w:rsid w:val="0038680D"/>
    <w:rsid w:val="0038705E"/>
    <w:rsid w:val="003872D9"/>
    <w:rsid w:val="003877BD"/>
    <w:rsid w:val="003878EA"/>
    <w:rsid w:val="00387B57"/>
    <w:rsid w:val="00387BAF"/>
    <w:rsid w:val="00390100"/>
    <w:rsid w:val="00390441"/>
    <w:rsid w:val="003915F2"/>
    <w:rsid w:val="0039188C"/>
    <w:rsid w:val="00392137"/>
    <w:rsid w:val="00392612"/>
    <w:rsid w:val="003933F9"/>
    <w:rsid w:val="0039341B"/>
    <w:rsid w:val="00393D6A"/>
    <w:rsid w:val="003943E5"/>
    <w:rsid w:val="00394678"/>
    <w:rsid w:val="00394865"/>
    <w:rsid w:val="00394EEF"/>
    <w:rsid w:val="003955AF"/>
    <w:rsid w:val="00395A1B"/>
    <w:rsid w:val="00396095"/>
    <w:rsid w:val="00396472"/>
    <w:rsid w:val="0039665F"/>
    <w:rsid w:val="00396BB9"/>
    <w:rsid w:val="00396FA6"/>
    <w:rsid w:val="003971F9"/>
    <w:rsid w:val="0039753A"/>
    <w:rsid w:val="003977F0"/>
    <w:rsid w:val="0039780D"/>
    <w:rsid w:val="0039781A"/>
    <w:rsid w:val="003978E1"/>
    <w:rsid w:val="00397AE6"/>
    <w:rsid w:val="00397CE7"/>
    <w:rsid w:val="003A007C"/>
    <w:rsid w:val="003A009F"/>
    <w:rsid w:val="003A022F"/>
    <w:rsid w:val="003A0586"/>
    <w:rsid w:val="003A0739"/>
    <w:rsid w:val="003A0F4D"/>
    <w:rsid w:val="003A11B8"/>
    <w:rsid w:val="003A2037"/>
    <w:rsid w:val="003A2321"/>
    <w:rsid w:val="003A27D5"/>
    <w:rsid w:val="003A28B7"/>
    <w:rsid w:val="003A299B"/>
    <w:rsid w:val="003A31A0"/>
    <w:rsid w:val="003A34BF"/>
    <w:rsid w:val="003A3B81"/>
    <w:rsid w:val="003A3EE0"/>
    <w:rsid w:val="003A3FB6"/>
    <w:rsid w:val="003A40A6"/>
    <w:rsid w:val="003A470E"/>
    <w:rsid w:val="003A561B"/>
    <w:rsid w:val="003A5A2D"/>
    <w:rsid w:val="003A5C44"/>
    <w:rsid w:val="003A5C88"/>
    <w:rsid w:val="003A5CD2"/>
    <w:rsid w:val="003A5DF5"/>
    <w:rsid w:val="003A5FD8"/>
    <w:rsid w:val="003A6179"/>
    <w:rsid w:val="003A6499"/>
    <w:rsid w:val="003A6685"/>
    <w:rsid w:val="003A6915"/>
    <w:rsid w:val="003A7762"/>
    <w:rsid w:val="003B04F1"/>
    <w:rsid w:val="003B0606"/>
    <w:rsid w:val="003B0E86"/>
    <w:rsid w:val="003B140D"/>
    <w:rsid w:val="003B1A4B"/>
    <w:rsid w:val="003B23D5"/>
    <w:rsid w:val="003B24A5"/>
    <w:rsid w:val="003B24CE"/>
    <w:rsid w:val="003B297A"/>
    <w:rsid w:val="003B2B2D"/>
    <w:rsid w:val="003B2DCD"/>
    <w:rsid w:val="003B2E37"/>
    <w:rsid w:val="003B2EA6"/>
    <w:rsid w:val="003B310F"/>
    <w:rsid w:val="003B3B2C"/>
    <w:rsid w:val="003B3E00"/>
    <w:rsid w:val="003B3E4F"/>
    <w:rsid w:val="003B45B2"/>
    <w:rsid w:val="003B4951"/>
    <w:rsid w:val="003B4D8A"/>
    <w:rsid w:val="003B5436"/>
    <w:rsid w:val="003B55C6"/>
    <w:rsid w:val="003B5688"/>
    <w:rsid w:val="003B56E8"/>
    <w:rsid w:val="003B6270"/>
    <w:rsid w:val="003B64D6"/>
    <w:rsid w:val="003B6724"/>
    <w:rsid w:val="003B67E7"/>
    <w:rsid w:val="003B688B"/>
    <w:rsid w:val="003B7027"/>
    <w:rsid w:val="003B7ABB"/>
    <w:rsid w:val="003B7DD4"/>
    <w:rsid w:val="003C03D5"/>
    <w:rsid w:val="003C097B"/>
    <w:rsid w:val="003C0CF5"/>
    <w:rsid w:val="003C105B"/>
    <w:rsid w:val="003C1E95"/>
    <w:rsid w:val="003C256A"/>
    <w:rsid w:val="003C25C4"/>
    <w:rsid w:val="003C29AE"/>
    <w:rsid w:val="003C2B1B"/>
    <w:rsid w:val="003C3871"/>
    <w:rsid w:val="003C39A1"/>
    <w:rsid w:val="003C4041"/>
    <w:rsid w:val="003C467E"/>
    <w:rsid w:val="003C4E9E"/>
    <w:rsid w:val="003C50D7"/>
    <w:rsid w:val="003C5205"/>
    <w:rsid w:val="003C5858"/>
    <w:rsid w:val="003C591A"/>
    <w:rsid w:val="003C5C25"/>
    <w:rsid w:val="003C62A7"/>
    <w:rsid w:val="003C643B"/>
    <w:rsid w:val="003C6B7D"/>
    <w:rsid w:val="003C71E3"/>
    <w:rsid w:val="003C76A9"/>
    <w:rsid w:val="003C76AC"/>
    <w:rsid w:val="003D0463"/>
    <w:rsid w:val="003D066F"/>
    <w:rsid w:val="003D0AB7"/>
    <w:rsid w:val="003D0BF2"/>
    <w:rsid w:val="003D1028"/>
    <w:rsid w:val="003D10E6"/>
    <w:rsid w:val="003D1670"/>
    <w:rsid w:val="003D2541"/>
    <w:rsid w:val="003D2CBA"/>
    <w:rsid w:val="003D2CFD"/>
    <w:rsid w:val="003D2D22"/>
    <w:rsid w:val="003D2D92"/>
    <w:rsid w:val="003D305F"/>
    <w:rsid w:val="003D31D4"/>
    <w:rsid w:val="003D34F9"/>
    <w:rsid w:val="003D356E"/>
    <w:rsid w:val="003D3791"/>
    <w:rsid w:val="003D4736"/>
    <w:rsid w:val="003D4B8C"/>
    <w:rsid w:val="003D4BB2"/>
    <w:rsid w:val="003D50B0"/>
    <w:rsid w:val="003D56F7"/>
    <w:rsid w:val="003D5B6F"/>
    <w:rsid w:val="003D6680"/>
    <w:rsid w:val="003D755B"/>
    <w:rsid w:val="003D7703"/>
    <w:rsid w:val="003E01E1"/>
    <w:rsid w:val="003E0344"/>
    <w:rsid w:val="003E085A"/>
    <w:rsid w:val="003E10ED"/>
    <w:rsid w:val="003E121F"/>
    <w:rsid w:val="003E14C9"/>
    <w:rsid w:val="003E1638"/>
    <w:rsid w:val="003E1A91"/>
    <w:rsid w:val="003E34EE"/>
    <w:rsid w:val="003E4103"/>
    <w:rsid w:val="003E4ADE"/>
    <w:rsid w:val="003E502B"/>
    <w:rsid w:val="003E5138"/>
    <w:rsid w:val="003E5292"/>
    <w:rsid w:val="003E5616"/>
    <w:rsid w:val="003E6CAE"/>
    <w:rsid w:val="003E7187"/>
    <w:rsid w:val="003F01BC"/>
    <w:rsid w:val="003F074E"/>
    <w:rsid w:val="003F07DE"/>
    <w:rsid w:val="003F0977"/>
    <w:rsid w:val="003F0A27"/>
    <w:rsid w:val="003F1687"/>
    <w:rsid w:val="003F2CEA"/>
    <w:rsid w:val="003F3C77"/>
    <w:rsid w:val="003F4004"/>
    <w:rsid w:val="003F47B4"/>
    <w:rsid w:val="003F48EE"/>
    <w:rsid w:val="003F514F"/>
    <w:rsid w:val="003F5220"/>
    <w:rsid w:val="003F5334"/>
    <w:rsid w:val="003F5B6F"/>
    <w:rsid w:val="003F5E5C"/>
    <w:rsid w:val="003F6173"/>
    <w:rsid w:val="003F6506"/>
    <w:rsid w:val="003F6F5F"/>
    <w:rsid w:val="003F7417"/>
    <w:rsid w:val="003F7AAA"/>
    <w:rsid w:val="003F7C0D"/>
    <w:rsid w:val="004000CA"/>
    <w:rsid w:val="004001BC"/>
    <w:rsid w:val="00400A3D"/>
    <w:rsid w:val="00400F93"/>
    <w:rsid w:val="004012B7"/>
    <w:rsid w:val="004025D9"/>
    <w:rsid w:val="0040324E"/>
    <w:rsid w:val="004032B8"/>
    <w:rsid w:val="00403949"/>
    <w:rsid w:val="00403FA6"/>
    <w:rsid w:val="004040A6"/>
    <w:rsid w:val="004041E2"/>
    <w:rsid w:val="00405285"/>
    <w:rsid w:val="004052D8"/>
    <w:rsid w:val="004057AF"/>
    <w:rsid w:val="0040586C"/>
    <w:rsid w:val="00405A38"/>
    <w:rsid w:val="00405F1F"/>
    <w:rsid w:val="00405FDC"/>
    <w:rsid w:val="0040623B"/>
    <w:rsid w:val="004069C0"/>
    <w:rsid w:val="004074F4"/>
    <w:rsid w:val="004077F0"/>
    <w:rsid w:val="004079D1"/>
    <w:rsid w:val="00407BBC"/>
    <w:rsid w:val="00407F79"/>
    <w:rsid w:val="004109CB"/>
    <w:rsid w:val="00411755"/>
    <w:rsid w:val="00412026"/>
    <w:rsid w:val="00413203"/>
    <w:rsid w:val="00413B73"/>
    <w:rsid w:val="00413DEA"/>
    <w:rsid w:val="004140F3"/>
    <w:rsid w:val="004144E4"/>
    <w:rsid w:val="004145C9"/>
    <w:rsid w:val="00415067"/>
    <w:rsid w:val="0041576F"/>
    <w:rsid w:val="004161A1"/>
    <w:rsid w:val="00416EBF"/>
    <w:rsid w:val="00417593"/>
    <w:rsid w:val="00417FA3"/>
    <w:rsid w:val="00420373"/>
    <w:rsid w:val="00420AC3"/>
    <w:rsid w:val="00420E93"/>
    <w:rsid w:val="00420EE0"/>
    <w:rsid w:val="0042110C"/>
    <w:rsid w:val="00421660"/>
    <w:rsid w:val="004218E6"/>
    <w:rsid w:val="00421D9E"/>
    <w:rsid w:val="00421FD8"/>
    <w:rsid w:val="004226BE"/>
    <w:rsid w:val="00423094"/>
    <w:rsid w:val="004230E1"/>
    <w:rsid w:val="00423428"/>
    <w:rsid w:val="0042364A"/>
    <w:rsid w:val="00423808"/>
    <w:rsid w:val="00424024"/>
    <w:rsid w:val="00424154"/>
    <w:rsid w:val="0042441E"/>
    <w:rsid w:val="0042480D"/>
    <w:rsid w:val="00424DEF"/>
    <w:rsid w:val="00424E37"/>
    <w:rsid w:val="00425A7E"/>
    <w:rsid w:val="00425C2D"/>
    <w:rsid w:val="00425FE3"/>
    <w:rsid w:val="004260BE"/>
    <w:rsid w:val="0042617F"/>
    <w:rsid w:val="00426749"/>
    <w:rsid w:val="00426B14"/>
    <w:rsid w:val="00426CF4"/>
    <w:rsid w:val="00426ECB"/>
    <w:rsid w:val="0042763F"/>
    <w:rsid w:val="004277BF"/>
    <w:rsid w:val="00427946"/>
    <w:rsid w:val="00427C5C"/>
    <w:rsid w:val="0043040C"/>
    <w:rsid w:val="00430498"/>
    <w:rsid w:val="00430BA3"/>
    <w:rsid w:val="00430BC6"/>
    <w:rsid w:val="00431AC1"/>
    <w:rsid w:val="00431DC5"/>
    <w:rsid w:val="0043249C"/>
    <w:rsid w:val="004326D9"/>
    <w:rsid w:val="00432E1A"/>
    <w:rsid w:val="004332EE"/>
    <w:rsid w:val="004338D3"/>
    <w:rsid w:val="00433BD1"/>
    <w:rsid w:val="004343B1"/>
    <w:rsid w:val="004348FC"/>
    <w:rsid w:val="00434AD3"/>
    <w:rsid w:val="00434CA6"/>
    <w:rsid w:val="00434D0D"/>
    <w:rsid w:val="0043521B"/>
    <w:rsid w:val="004358BC"/>
    <w:rsid w:val="0043776C"/>
    <w:rsid w:val="00437DE1"/>
    <w:rsid w:val="004400E9"/>
    <w:rsid w:val="00440805"/>
    <w:rsid w:val="00440955"/>
    <w:rsid w:val="00440B37"/>
    <w:rsid w:val="00440F19"/>
    <w:rsid w:val="00441BFE"/>
    <w:rsid w:val="00442282"/>
    <w:rsid w:val="0044250D"/>
    <w:rsid w:val="00442C15"/>
    <w:rsid w:val="00442C70"/>
    <w:rsid w:val="00442E1B"/>
    <w:rsid w:val="004436BD"/>
    <w:rsid w:val="0044391E"/>
    <w:rsid w:val="004439FD"/>
    <w:rsid w:val="0044435C"/>
    <w:rsid w:val="004446BA"/>
    <w:rsid w:val="00444BF1"/>
    <w:rsid w:val="00444DE3"/>
    <w:rsid w:val="00445123"/>
    <w:rsid w:val="00445D93"/>
    <w:rsid w:val="004461AC"/>
    <w:rsid w:val="00446720"/>
    <w:rsid w:val="00446933"/>
    <w:rsid w:val="00446C60"/>
    <w:rsid w:val="00447221"/>
    <w:rsid w:val="00447BC4"/>
    <w:rsid w:val="00447BE9"/>
    <w:rsid w:val="004500DA"/>
    <w:rsid w:val="0045030E"/>
    <w:rsid w:val="004503A2"/>
    <w:rsid w:val="0045068C"/>
    <w:rsid w:val="00450AA5"/>
    <w:rsid w:val="00450D23"/>
    <w:rsid w:val="00450D83"/>
    <w:rsid w:val="00450ECD"/>
    <w:rsid w:val="00450ED4"/>
    <w:rsid w:val="00451316"/>
    <w:rsid w:val="00451CE5"/>
    <w:rsid w:val="00451D27"/>
    <w:rsid w:val="0045211F"/>
    <w:rsid w:val="004521A6"/>
    <w:rsid w:val="0045230A"/>
    <w:rsid w:val="00452930"/>
    <w:rsid w:val="00453428"/>
    <w:rsid w:val="00453560"/>
    <w:rsid w:val="004537FF"/>
    <w:rsid w:val="00453925"/>
    <w:rsid w:val="004540E9"/>
    <w:rsid w:val="004545E6"/>
    <w:rsid w:val="00454ABC"/>
    <w:rsid w:val="00454D3E"/>
    <w:rsid w:val="00454E8A"/>
    <w:rsid w:val="00454FD1"/>
    <w:rsid w:val="00455416"/>
    <w:rsid w:val="004554D8"/>
    <w:rsid w:val="00455C68"/>
    <w:rsid w:val="00455D98"/>
    <w:rsid w:val="00455DE2"/>
    <w:rsid w:val="004561D4"/>
    <w:rsid w:val="004565A7"/>
    <w:rsid w:val="0045707E"/>
    <w:rsid w:val="004576F4"/>
    <w:rsid w:val="004577B7"/>
    <w:rsid w:val="00457ADD"/>
    <w:rsid w:val="00460114"/>
    <w:rsid w:val="004604B0"/>
    <w:rsid w:val="00460F5D"/>
    <w:rsid w:val="00460F9E"/>
    <w:rsid w:val="0046100B"/>
    <w:rsid w:val="00461569"/>
    <w:rsid w:val="00461578"/>
    <w:rsid w:val="00461584"/>
    <w:rsid w:val="004618A1"/>
    <w:rsid w:val="00461BFA"/>
    <w:rsid w:val="00461EAB"/>
    <w:rsid w:val="00461F85"/>
    <w:rsid w:val="00461F95"/>
    <w:rsid w:val="00462AEA"/>
    <w:rsid w:val="00462C1B"/>
    <w:rsid w:val="00462E77"/>
    <w:rsid w:val="00463DFF"/>
    <w:rsid w:val="00463F7F"/>
    <w:rsid w:val="00464129"/>
    <w:rsid w:val="00464930"/>
    <w:rsid w:val="00464E7B"/>
    <w:rsid w:val="00465BD9"/>
    <w:rsid w:val="00465E65"/>
    <w:rsid w:val="004660DB"/>
    <w:rsid w:val="004668E7"/>
    <w:rsid w:val="00466DF3"/>
    <w:rsid w:val="00467045"/>
    <w:rsid w:val="004671CB"/>
    <w:rsid w:val="00467548"/>
    <w:rsid w:val="004678CA"/>
    <w:rsid w:val="00467B64"/>
    <w:rsid w:val="00467BEA"/>
    <w:rsid w:val="00467F44"/>
    <w:rsid w:val="004703EA"/>
    <w:rsid w:val="0047066F"/>
    <w:rsid w:val="00470B0A"/>
    <w:rsid w:val="00470BF4"/>
    <w:rsid w:val="00470F30"/>
    <w:rsid w:val="004715CE"/>
    <w:rsid w:val="004720A3"/>
    <w:rsid w:val="004724C4"/>
    <w:rsid w:val="00472518"/>
    <w:rsid w:val="00472532"/>
    <w:rsid w:val="00472776"/>
    <w:rsid w:val="004728A8"/>
    <w:rsid w:val="00472AFE"/>
    <w:rsid w:val="00472B94"/>
    <w:rsid w:val="00472E93"/>
    <w:rsid w:val="00472FF8"/>
    <w:rsid w:val="004730AC"/>
    <w:rsid w:val="004730C8"/>
    <w:rsid w:val="004735F3"/>
    <w:rsid w:val="00473D74"/>
    <w:rsid w:val="00473E2D"/>
    <w:rsid w:val="0047402E"/>
    <w:rsid w:val="00474168"/>
    <w:rsid w:val="0047448C"/>
    <w:rsid w:val="0047532E"/>
    <w:rsid w:val="004759B2"/>
    <w:rsid w:val="00475D6C"/>
    <w:rsid w:val="00476149"/>
    <w:rsid w:val="0047630A"/>
    <w:rsid w:val="00476CDD"/>
    <w:rsid w:val="00477160"/>
    <w:rsid w:val="00477303"/>
    <w:rsid w:val="00477624"/>
    <w:rsid w:val="00477BB8"/>
    <w:rsid w:val="004805C6"/>
    <w:rsid w:val="0048081A"/>
    <w:rsid w:val="00480A3C"/>
    <w:rsid w:val="00480AA8"/>
    <w:rsid w:val="00480CFB"/>
    <w:rsid w:val="004811C1"/>
    <w:rsid w:val="004815A8"/>
    <w:rsid w:val="00481736"/>
    <w:rsid w:val="004818E0"/>
    <w:rsid w:val="00481D18"/>
    <w:rsid w:val="00481FCE"/>
    <w:rsid w:val="0048286C"/>
    <w:rsid w:val="00482A54"/>
    <w:rsid w:val="00482DE8"/>
    <w:rsid w:val="00483049"/>
    <w:rsid w:val="00483917"/>
    <w:rsid w:val="00483FB7"/>
    <w:rsid w:val="00484554"/>
    <w:rsid w:val="004846A0"/>
    <w:rsid w:val="00485B91"/>
    <w:rsid w:val="00485ED6"/>
    <w:rsid w:val="004864D8"/>
    <w:rsid w:val="00486BE6"/>
    <w:rsid w:val="00486D45"/>
    <w:rsid w:val="004872A7"/>
    <w:rsid w:val="004872A8"/>
    <w:rsid w:val="00491BA5"/>
    <w:rsid w:val="00491ECD"/>
    <w:rsid w:val="00491F4F"/>
    <w:rsid w:val="0049227F"/>
    <w:rsid w:val="00493316"/>
    <w:rsid w:val="00493E18"/>
    <w:rsid w:val="00494741"/>
    <w:rsid w:val="004949B9"/>
    <w:rsid w:val="00495328"/>
    <w:rsid w:val="00495A57"/>
    <w:rsid w:val="00495B57"/>
    <w:rsid w:val="00495C3B"/>
    <w:rsid w:val="00495D6B"/>
    <w:rsid w:val="00497C0B"/>
    <w:rsid w:val="00497D73"/>
    <w:rsid w:val="004A0572"/>
    <w:rsid w:val="004A0AA5"/>
    <w:rsid w:val="004A0F55"/>
    <w:rsid w:val="004A118C"/>
    <w:rsid w:val="004A136B"/>
    <w:rsid w:val="004A187C"/>
    <w:rsid w:val="004A1D82"/>
    <w:rsid w:val="004A224E"/>
    <w:rsid w:val="004A2599"/>
    <w:rsid w:val="004A266D"/>
    <w:rsid w:val="004A281D"/>
    <w:rsid w:val="004A2BF1"/>
    <w:rsid w:val="004A3051"/>
    <w:rsid w:val="004A331A"/>
    <w:rsid w:val="004A368C"/>
    <w:rsid w:val="004A39E1"/>
    <w:rsid w:val="004A3AE0"/>
    <w:rsid w:val="004A3FBF"/>
    <w:rsid w:val="004A5591"/>
    <w:rsid w:val="004A5AAA"/>
    <w:rsid w:val="004A5BAD"/>
    <w:rsid w:val="004A6808"/>
    <w:rsid w:val="004A6F50"/>
    <w:rsid w:val="004A72A3"/>
    <w:rsid w:val="004A7444"/>
    <w:rsid w:val="004A775A"/>
    <w:rsid w:val="004A7AF3"/>
    <w:rsid w:val="004A7E9C"/>
    <w:rsid w:val="004B008C"/>
    <w:rsid w:val="004B0580"/>
    <w:rsid w:val="004B06BF"/>
    <w:rsid w:val="004B0750"/>
    <w:rsid w:val="004B0A4F"/>
    <w:rsid w:val="004B1880"/>
    <w:rsid w:val="004B1C54"/>
    <w:rsid w:val="004B23DB"/>
    <w:rsid w:val="004B2424"/>
    <w:rsid w:val="004B27D5"/>
    <w:rsid w:val="004B28B9"/>
    <w:rsid w:val="004B2D09"/>
    <w:rsid w:val="004B3177"/>
    <w:rsid w:val="004B34B6"/>
    <w:rsid w:val="004B3CC4"/>
    <w:rsid w:val="004B3EBD"/>
    <w:rsid w:val="004B3ECE"/>
    <w:rsid w:val="004B4173"/>
    <w:rsid w:val="004B5074"/>
    <w:rsid w:val="004B5A5B"/>
    <w:rsid w:val="004B5E0D"/>
    <w:rsid w:val="004B639E"/>
    <w:rsid w:val="004B6AD3"/>
    <w:rsid w:val="004B76D2"/>
    <w:rsid w:val="004B78FC"/>
    <w:rsid w:val="004C07DC"/>
    <w:rsid w:val="004C0B07"/>
    <w:rsid w:val="004C0BB6"/>
    <w:rsid w:val="004C0EDC"/>
    <w:rsid w:val="004C0FC7"/>
    <w:rsid w:val="004C141E"/>
    <w:rsid w:val="004C187B"/>
    <w:rsid w:val="004C225D"/>
    <w:rsid w:val="004C27FF"/>
    <w:rsid w:val="004C2AEF"/>
    <w:rsid w:val="004C2C94"/>
    <w:rsid w:val="004C33F0"/>
    <w:rsid w:val="004C3414"/>
    <w:rsid w:val="004C350A"/>
    <w:rsid w:val="004C3DD0"/>
    <w:rsid w:val="004C42B4"/>
    <w:rsid w:val="004C4361"/>
    <w:rsid w:val="004C4E41"/>
    <w:rsid w:val="004C64CB"/>
    <w:rsid w:val="004C67DC"/>
    <w:rsid w:val="004C6F58"/>
    <w:rsid w:val="004C75E3"/>
    <w:rsid w:val="004C7ACF"/>
    <w:rsid w:val="004C7B3F"/>
    <w:rsid w:val="004C7E9C"/>
    <w:rsid w:val="004C7F02"/>
    <w:rsid w:val="004D1667"/>
    <w:rsid w:val="004D18C2"/>
    <w:rsid w:val="004D1BEA"/>
    <w:rsid w:val="004D2527"/>
    <w:rsid w:val="004D3056"/>
    <w:rsid w:val="004D339C"/>
    <w:rsid w:val="004D37A3"/>
    <w:rsid w:val="004D3B9D"/>
    <w:rsid w:val="004D40D4"/>
    <w:rsid w:val="004D49A6"/>
    <w:rsid w:val="004D4B39"/>
    <w:rsid w:val="004D5606"/>
    <w:rsid w:val="004D619F"/>
    <w:rsid w:val="004D62A9"/>
    <w:rsid w:val="004D6325"/>
    <w:rsid w:val="004D6425"/>
    <w:rsid w:val="004D66E0"/>
    <w:rsid w:val="004D6A5D"/>
    <w:rsid w:val="004D6B18"/>
    <w:rsid w:val="004D7108"/>
    <w:rsid w:val="004D7127"/>
    <w:rsid w:val="004D750C"/>
    <w:rsid w:val="004D768E"/>
    <w:rsid w:val="004E000B"/>
    <w:rsid w:val="004E006E"/>
    <w:rsid w:val="004E092D"/>
    <w:rsid w:val="004E11AB"/>
    <w:rsid w:val="004E2179"/>
    <w:rsid w:val="004E2325"/>
    <w:rsid w:val="004E2534"/>
    <w:rsid w:val="004E26BE"/>
    <w:rsid w:val="004E2EAB"/>
    <w:rsid w:val="004E3222"/>
    <w:rsid w:val="004E3C51"/>
    <w:rsid w:val="004E3E9F"/>
    <w:rsid w:val="004E460C"/>
    <w:rsid w:val="004E481E"/>
    <w:rsid w:val="004E48C5"/>
    <w:rsid w:val="004E51E9"/>
    <w:rsid w:val="004E5206"/>
    <w:rsid w:val="004E612C"/>
    <w:rsid w:val="004E6422"/>
    <w:rsid w:val="004E678D"/>
    <w:rsid w:val="004E6C55"/>
    <w:rsid w:val="004E6E4E"/>
    <w:rsid w:val="004E6EEF"/>
    <w:rsid w:val="004E780D"/>
    <w:rsid w:val="004E78C7"/>
    <w:rsid w:val="004E79CC"/>
    <w:rsid w:val="004E7B96"/>
    <w:rsid w:val="004E7E17"/>
    <w:rsid w:val="004F06E0"/>
    <w:rsid w:val="004F09AA"/>
    <w:rsid w:val="004F13CB"/>
    <w:rsid w:val="004F14EB"/>
    <w:rsid w:val="004F1DFD"/>
    <w:rsid w:val="004F2B5F"/>
    <w:rsid w:val="004F32A3"/>
    <w:rsid w:val="004F39EB"/>
    <w:rsid w:val="004F3E47"/>
    <w:rsid w:val="004F41A3"/>
    <w:rsid w:val="004F436C"/>
    <w:rsid w:val="004F44BD"/>
    <w:rsid w:val="004F4775"/>
    <w:rsid w:val="004F5416"/>
    <w:rsid w:val="004F593F"/>
    <w:rsid w:val="004F62EB"/>
    <w:rsid w:val="004F63E9"/>
    <w:rsid w:val="004F7067"/>
    <w:rsid w:val="004F76DD"/>
    <w:rsid w:val="004F7ABB"/>
    <w:rsid w:val="004F7DC1"/>
    <w:rsid w:val="00500540"/>
    <w:rsid w:val="0050081E"/>
    <w:rsid w:val="00500852"/>
    <w:rsid w:val="00501014"/>
    <w:rsid w:val="00501063"/>
    <w:rsid w:val="005010B6"/>
    <w:rsid w:val="00501536"/>
    <w:rsid w:val="005019F6"/>
    <w:rsid w:val="00501CAB"/>
    <w:rsid w:val="00501F0A"/>
    <w:rsid w:val="00502766"/>
    <w:rsid w:val="00502772"/>
    <w:rsid w:val="005029C8"/>
    <w:rsid w:val="00502BCF"/>
    <w:rsid w:val="00503218"/>
    <w:rsid w:val="005038ED"/>
    <w:rsid w:val="005044E1"/>
    <w:rsid w:val="0050461D"/>
    <w:rsid w:val="00504974"/>
    <w:rsid w:val="00504BD0"/>
    <w:rsid w:val="00504EA0"/>
    <w:rsid w:val="005050F4"/>
    <w:rsid w:val="00505A2B"/>
    <w:rsid w:val="00505C23"/>
    <w:rsid w:val="00506241"/>
    <w:rsid w:val="0050678F"/>
    <w:rsid w:val="00506B6E"/>
    <w:rsid w:val="00506B82"/>
    <w:rsid w:val="005070AF"/>
    <w:rsid w:val="00507300"/>
    <w:rsid w:val="0050783C"/>
    <w:rsid w:val="00507EEE"/>
    <w:rsid w:val="00510255"/>
    <w:rsid w:val="0051029C"/>
    <w:rsid w:val="005107BB"/>
    <w:rsid w:val="00510946"/>
    <w:rsid w:val="00510E95"/>
    <w:rsid w:val="0051101E"/>
    <w:rsid w:val="00511225"/>
    <w:rsid w:val="00511654"/>
    <w:rsid w:val="00512EAD"/>
    <w:rsid w:val="005136A7"/>
    <w:rsid w:val="005136F8"/>
    <w:rsid w:val="00514629"/>
    <w:rsid w:val="00514CC7"/>
    <w:rsid w:val="00516290"/>
    <w:rsid w:val="0051689A"/>
    <w:rsid w:val="00516F08"/>
    <w:rsid w:val="00517034"/>
    <w:rsid w:val="00517286"/>
    <w:rsid w:val="00517310"/>
    <w:rsid w:val="00517F51"/>
    <w:rsid w:val="00520253"/>
    <w:rsid w:val="00520754"/>
    <w:rsid w:val="005207FA"/>
    <w:rsid w:val="00520809"/>
    <w:rsid w:val="00520A95"/>
    <w:rsid w:val="00520A98"/>
    <w:rsid w:val="00520B2C"/>
    <w:rsid w:val="00520B7D"/>
    <w:rsid w:val="00520D97"/>
    <w:rsid w:val="00520E39"/>
    <w:rsid w:val="00520FC6"/>
    <w:rsid w:val="005216D4"/>
    <w:rsid w:val="0052221C"/>
    <w:rsid w:val="00522360"/>
    <w:rsid w:val="00522DBA"/>
    <w:rsid w:val="00522E38"/>
    <w:rsid w:val="00522ECD"/>
    <w:rsid w:val="005236B5"/>
    <w:rsid w:val="00523A7C"/>
    <w:rsid w:val="00523B91"/>
    <w:rsid w:val="00523C48"/>
    <w:rsid w:val="00523D5C"/>
    <w:rsid w:val="00523DFF"/>
    <w:rsid w:val="00523E14"/>
    <w:rsid w:val="00523F69"/>
    <w:rsid w:val="00524C47"/>
    <w:rsid w:val="00524EA8"/>
    <w:rsid w:val="00525489"/>
    <w:rsid w:val="005255C6"/>
    <w:rsid w:val="005264F7"/>
    <w:rsid w:val="00526F78"/>
    <w:rsid w:val="00527056"/>
    <w:rsid w:val="00527233"/>
    <w:rsid w:val="00527B24"/>
    <w:rsid w:val="0053079B"/>
    <w:rsid w:val="0053102A"/>
    <w:rsid w:val="00531375"/>
    <w:rsid w:val="0053170D"/>
    <w:rsid w:val="00531C9C"/>
    <w:rsid w:val="00532214"/>
    <w:rsid w:val="00532557"/>
    <w:rsid w:val="00532727"/>
    <w:rsid w:val="005332D5"/>
    <w:rsid w:val="00533922"/>
    <w:rsid w:val="00533DBB"/>
    <w:rsid w:val="00533E44"/>
    <w:rsid w:val="00534194"/>
    <w:rsid w:val="00534224"/>
    <w:rsid w:val="0053435B"/>
    <w:rsid w:val="00534FB2"/>
    <w:rsid w:val="005353FD"/>
    <w:rsid w:val="00535452"/>
    <w:rsid w:val="005357A4"/>
    <w:rsid w:val="00535E76"/>
    <w:rsid w:val="00536230"/>
    <w:rsid w:val="0053643A"/>
    <w:rsid w:val="005365CE"/>
    <w:rsid w:val="00536680"/>
    <w:rsid w:val="00536815"/>
    <w:rsid w:val="00536C6B"/>
    <w:rsid w:val="00536EBB"/>
    <w:rsid w:val="00537322"/>
    <w:rsid w:val="005376BD"/>
    <w:rsid w:val="005376CC"/>
    <w:rsid w:val="00537DD9"/>
    <w:rsid w:val="005400B2"/>
    <w:rsid w:val="005412A4"/>
    <w:rsid w:val="0054184A"/>
    <w:rsid w:val="00541C6D"/>
    <w:rsid w:val="00541F4A"/>
    <w:rsid w:val="00541FFA"/>
    <w:rsid w:val="00542752"/>
    <w:rsid w:val="00542DDC"/>
    <w:rsid w:val="00543699"/>
    <w:rsid w:val="005445DF"/>
    <w:rsid w:val="00544BFC"/>
    <w:rsid w:val="0054505F"/>
    <w:rsid w:val="00545222"/>
    <w:rsid w:val="0054524E"/>
    <w:rsid w:val="00545A09"/>
    <w:rsid w:val="00545C10"/>
    <w:rsid w:val="00545C5A"/>
    <w:rsid w:val="00545DB4"/>
    <w:rsid w:val="00545FD0"/>
    <w:rsid w:val="00546AE9"/>
    <w:rsid w:val="00546C0F"/>
    <w:rsid w:val="0054709E"/>
    <w:rsid w:val="00547C65"/>
    <w:rsid w:val="00547C6D"/>
    <w:rsid w:val="0055064E"/>
    <w:rsid w:val="00551911"/>
    <w:rsid w:val="00552026"/>
    <w:rsid w:val="005520ED"/>
    <w:rsid w:val="00552793"/>
    <w:rsid w:val="0055317D"/>
    <w:rsid w:val="00554972"/>
    <w:rsid w:val="00554B2D"/>
    <w:rsid w:val="00554DB5"/>
    <w:rsid w:val="00554F11"/>
    <w:rsid w:val="00555105"/>
    <w:rsid w:val="00556583"/>
    <w:rsid w:val="00556E7D"/>
    <w:rsid w:val="0055708F"/>
    <w:rsid w:val="00557172"/>
    <w:rsid w:val="00557778"/>
    <w:rsid w:val="005600E9"/>
    <w:rsid w:val="00560205"/>
    <w:rsid w:val="0056092E"/>
    <w:rsid w:val="00560ABE"/>
    <w:rsid w:val="00560FD7"/>
    <w:rsid w:val="0056108D"/>
    <w:rsid w:val="005611BD"/>
    <w:rsid w:val="00561B9E"/>
    <w:rsid w:val="00561CB2"/>
    <w:rsid w:val="00561CC5"/>
    <w:rsid w:val="00562245"/>
    <w:rsid w:val="00563AF2"/>
    <w:rsid w:val="005647AF"/>
    <w:rsid w:val="005647B2"/>
    <w:rsid w:val="005658E5"/>
    <w:rsid w:val="00565F8B"/>
    <w:rsid w:val="00566175"/>
    <w:rsid w:val="0056662D"/>
    <w:rsid w:val="00566E28"/>
    <w:rsid w:val="00566FF4"/>
    <w:rsid w:val="005671A1"/>
    <w:rsid w:val="00567F74"/>
    <w:rsid w:val="00570464"/>
    <w:rsid w:val="0057081D"/>
    <w:rsid w:val="0057183F"/>
    <w:rsid w:val="00571C00"/>
    <w:rsid w:val="00571FFA"/>
    <w:rsid w:val="0057270E"/>
    <w:rsid w:val="005728E1"/>
    <w:rsid w:val="00572910"/>
    <w:rsid w:val="005729B7"/>
    <w:rsid w:val="005736AF"/>
    <w:rsid w:val="005738D3"/>
    <w:rsid w:val="0057392C"/>
    <w:rsid w:val="00573F62"/>
    <w:rsid w:val="005742D9"/>
    <w:rsid w:val="00574D0B"/>
    <w:rsid w:val="00574E80"/>
    <w:rsid w:val="0057512A"/>
    <w:rsid w:val="0057514E"/>
    <w:rsid w:val="00575345"/>
    <w:rsid w:val="0057584F"/>
    <w:rsid w:val="00575FF8"/>
    <w:rsid w:val="00576758"/>
    <w:rsid w:val="00577030"/>
    <w:rsid w:val="00577130"/>
    <w:rsid w:val="00577530"/>
    <w:rsid w:val="00577BAF"/>
    <w:rsid w:val="00580CA9"/>
    <w:rsid w:val="00580F28"/>
    <w:rsid w:val="00581439"/>
    <w:rsid w:val="0058212E"/>
    <w:rsid w:val="0058243A"/>
    <w:rsid w:val="00582D92"/>
    <w:rsid w:val="005830E2"/>
    <w:rsid w:val="0058312F"/>
    <w:rsid w:val="005837D3"/>
    <w:rsid w:val="00583A23"/>
    <w:rsid w:val="00583E5B"/>
    <w:rsid w:val="00584099"/>
    <w:rsid w:val="00584B71"/>
    <w:rsid w:val="00584DA1"/>
    <w:rsid w:val="0058565F"/>
    <w:rsid w:val="00585713"/>
    <w:rsid w:val="0058587C"/>
    <w:rsid w:val="00585D7D"/>
    <w:rsid w:val="00585F02"/>
    <w:rsid w:val="00586080"/>
    <w:rsid w:val="00586263"/>
    <w:rsid w:val="005868E1"/>
    <w:rsid w:val="00586970"/>
    <w:rsid w:val="005869A4"/>
    <w:rsid w:val="00587E23"/>
    <w:rsid w:val="00590671"/>
    <w:rsid w:val="00590C37"/>
    <w:rsid w:val="00590CE1"/>
    <w:rsid w:val="00590DF5"/>
    <w:rsid w:val="005922A4"/>
    <w:rsid w:val="005931DF"/>
    <w:rsid w:val="0059397F"/>
    <w:rsid w:val="00594BDD"/>
    <w:rsid w:val="00594DE1"/>
    <w:rsid w:val="0059552C"/>
    <w:rsid w:val="005955A8"/>
    <w:rsid w:val="00595A59"/>
    <w:rsid w:val="00595B45"/>
    <w:rsid w:val="00595D3C"/>
    <w:rsid w:val="00596098"/>
    <w:rsid w:val="005967C8"/>
    <w:rsid w:val="005968E2"/>
    <w:rsid w:val="00596AB4"/>
    <w:rsid w:val="005976E4"/>
    <w:rsid w:val="005A0225"/>
    <w:rsid w:val="005A0264"/>
    <w:rsid w:val="005A030B"/>
    <w:rsid w:val="005A057C"/>
    <w:rsid w:val="005A0CC6"/>
    <w:rsid w:val="005A0D43"/>
    <w:rsid w:val="005A1074"/>
    <w:rsid w:val="005A108E"/>
    <w:rsid w:val="005A16AD"/>
    <w:rsid w:val="005A182A"/>
    <w:rsid w:val="005A1936"/>
    <w:rsid w:val="005A1B08"/>
    <w:rsid w:val="005A1D5A"/>
    <w:rsid w:val="005A1F77"/>
    <w:rsid w:val="005A26BB"/>
    <w:rsid w:val="005A2884"/>
    <w:rsid w:val="005A2DAD"/>
    <w:rsid w:val="005A3274"/>
    <w:rsid w:val="005A466B"/>
    <w:rsid w:val="005A482B"/>
    <w:rsid w:val="005A496F"/>
    <w:rsid w:val="005A4970"/>
    <w:rsid w:val="005A4BE5"/>
    <w:rsid w:val="005A4FAA"/>
    <w:rsid w:val="005A50A6"/>
    <w:rsid w:val="005A515B"/>
    <w:rsid w:val="005A5BE3"/>
    <w:rsid w:val="005A674A"/>
    <w:rsid w:val="005A68B9"/>
    <w:rsid w:val="005A6983"/>
    <w:rsid w:val="005A6B02"/>
    <w:rsid w:val="005A6CB4"/>
    <w:rsid w:val="005A74F0"/>
    <w:rsid w:val="005A756A"/>
    <w:rsid w:val="005A7626"/>
    <w:rsid w:val="005A7D82"/>
    <w:rsid w:val="005A7E61"/>
    <w:rsid w:val="005B00BF"/>
    <w:rsid w:val="005B059A"/>
    <w:rsid w:val="005B0835"/>
    <w:rsid w:val="005B0948"/>
    <w:rsid w:val="005B0F7B"/>
    <w:rsid w:val="005B0FD2"/>
    <w:rsid w:val="005B115C"/>
    <w:rsid w:val="005B1605"/>
    <w:rsid w:val="005B2FF3"/>
    <w:rsid w:val="005B31C8"/>
    <w:rsid w:val="005B36E3"/>
    <w:rsid w:val="005B3ADC"/>
    <w:rsid w:val="005B3B02"/>
    <w:rsid w:val="005B3B75"/>
    <w:rsid w:val="005B3BB8"/>
    <w:rsid w:val="005B4147"/>
    <w:rsid w:val="005B49C9"/>
    <w:rsid w:val="005B4AAB"/>
    <w:rsid w:val="005B4B01"/>
    <w:rsid w:val="005B4E39"/>
    <w:rsid w:val="005B5005"/>
    <w:rsid w:val="005B50BB"/>
    <w:rsid w:val="005B53C1"/>
    <w:rsid w:val="005B5565"/>
    <w:rsid w:val="005B55EA"/>
    <w:rsid w:val="005B59E9"/>
    <w:rsid w:val="005B5E6E"/>
    <w:rsid w:val="005B60D5"/>
    <w:rsid w:val="005B69EB"/>
    <w:rsid w:val="005B6CA7"/>
    <w:rsid w:val="005B7041"/>
    <w:rsid w:val="005B7131"/>
    <w:rsid w:val="005B737F"/>
    <w:rsid w:val="005B73A4"/>
    <w:rsid w:val="005C00DF"/>
    <w:rsid w:val="005C0161"/>
    <w:rsid w:val="005C05ED"/>
    <w:rsid w:val="005C22A1"/>
    <w:rsid w:val="005C25D7"/>
    <w:rsid w:val="005C2F9D"/>
    <w:rsid w:val="005C321D"/>
    <w:rsid w:val="005C3A40"/>
    <w:rsid w:val="005C3E16"/>
    <w:rsid w:val="005C40AD"/>
    <w:rsid w:val="005C416D"/>
    <w:rsid w:val="005C4556"/>
    <w:rsid w:val="005C4AD9"/>
    <w:rsid w:val="005C4BED"/>
    <w:rsid w:val="005C4C78"/>
    <w:rsid w:val="005C4DEE"/>
    <w:rsid w:val="005C59D4"/>
    <w:rsid w:val="005C5B3F"/>
    <w:rsid w:val="005C5DA9"/>
    <w:rsid w:val="005C6351"/>
    <w:rsid w:val="005C68EF"/>
    <w:rsid w:val="005C6A0A"/>
    <w:rsid w:val="005C6BB2"/>
    <w:rsid w:val="005C7413"/>
    <w:rsid w:val="005C74AC"/>
    <w:rsid w:val="005C7697"/>
    <w:rsid w:val="005C78FD"/>
    <w:rsid w:val="005C7E6D"/>
    <w:rsid w:val="005D04CF"/>
    <w:rsid w:val="005D07F1"/>
    <w:rsid w:val="005D0A59"/>
    <w:rsid w:val="005D1619"/>
    <w:rsid w:val="005D17E3"/>
    <w:rsid w:val="005D2766"/>
    <w:rsid w:val="005D290D"/>
    <w:rsid w:val="005D2C97"/>
    <w:rsid w:val="005D3079"/>
    <w:rsid w:val="005D3750"/>
    <w:rsid w:val="005D3888"/>
    <w:rsid w:val="005D3FED"/>
    <w:rsid w:val="005D4283"/>
    <w:rsid w:val="005D4B75"/>
    <w:rsid w:val="005D51DD"/>
    <w:rsid w:val="005D5688"/>
    <w:rsid w:val="005D5F81"/>
    <w:rsid w:val="005D6661"/>
    <w:rsid w:val="005D667A"/>
    <w:rsid w:val="005D67DD"/>
    <w:rsid w:val="005D6E11"/>
    <w:rsid w:val="005D7500"/>
    <w:rsid w:val="005D7DE5"/>
    <w:rsid w:val="005E028D"/>
    <w:rsid w:val="005E0F1C"/>
    <w:rsid w:val="005E0F4A"/>
    <w:rsid w:val="005E0FB1"/>
    <w:rsid w:val="005E1783"/>
    <w:rsid w:val="005E1EBB"/>
    <w:rsid w:val="005E1F0C"/>
    <w:rsid w:val="005E1F44"/>
    <w:rsid w:val="005E1FB9"/>
    <w:rsid w:val="005E207B"/>
    <w:rsid w:val="005E2826"/>
    <w:rsid w:val="005E3430"/>
    <w:rsid w:val="005E4042"/>
    <w:rsid w:val="005E40BC"/>
    <w:rsid w:val="005E4184"/>
    <w:rsid w:val="005E437E"/>
    <w:rsid w:val="005E464C"/>
    <w:rsid w:val="005E47D0"/>
    <w:rsid w:val="005E4A78"/>
    <w:rsid w:val="005E5931"/>
    <w:rsid w:val="005E5A05"/>
    <w:rsid w:val="005E5CCC"/>
    <w:rsid w:val="005E5F67"/>
    <w:rsid w:val="005E6398"/>
    <w:rsid w:val="005E70C7"/>
    <w:rsid w:val="005E74A7"/>
    <w:rsid w:val="005E78EC"/>
    <w:rsid w:val="005E796C"/>
    <w:rsid w:val="005E7C67"/>
    <w:rsid w:val="005F024B"/>
    <w:rsid w:val="005F0C96"/>
    <w:rsid w:val="005F0D52"/>
    <w:rsid w:val="005F0D98"/>
    <w:rsid w:val="005F0F7C"/>
    <w:rsid w:val="005F1232"/>
    <w:rsid w:val="005F19EA"/>
    <w:rsid w:val="005F1AE0"/>
    <w:rsid w:val="005F1BC3"/>
    <w:rsid w:val="005F1CE6"/>
    <w:rsid w:val="005F2340"/>
    <w:rsid w:val="005F2AF2"/>
    <w:rsid w:val="005F2CF7"/>
    <w:rsid w:val="005F2DA2"/>
    <w:rsid w:val="005F2E74"/>
    <w:rsid w:val="005F3BE5"/>
    <w:rsid w:val="005F40C9"/>
    <w:rsid w:val="005F4C29"/>
    <w:rsid w:val="005F4EE8"/>
    <w:rsid w:val="005F4FB1"/>
    <w:rsid w:val="005F55BA"/>
    <w:rsid w:val="005F5603"/>
    <w:rsid w:val="005F5A09"/>
    <w:rsid w:val="005F5DCC"/>
    <w:rsid w:val="005F6524"/>
    <w:rsid w:val="005F66D6"/>
    <w:rsid w:val="005F67A8"/>
    <w:rsid w:val="005F6F75"/>
    <w:rsid w:val="005F719C"/>
    <w:rsid w:val="005F72F0"/>
    <w:rsid w:val="005F7610"/>
    <w:rsid w:val="005F7EA5"/>
    <w:rsid w:val="00600CBD"/>
    <w:rsid w:val="00600DAC"/>
    <w:rsid w:val="006011B8"/>
    <w:rsid w:val="00601842"/>
    <w:rsid w:val="00601A60"/>
    <w:rsid w:val="00601C86"/>
    <w:rsid w:val="00601F9A"/>
    <w:rsid w:val="00602254"/>
    <w:rsid w:val="0060228F"/>
    <w:rsid w:val="006025A3"/>
    <w:rsid w:val="006026DD"/>
    <w:rsid w:val="006029EB"/>
    <w:rsid w:val="00602B1B"/>
    <w:rsid w:val="006034FE"/>
    <w:rsid w:val="00604239"/>
    <w:rsid w:val="0060455F"/>
    <w:rsid w:val="00604D18"/>
    <w:rsid w:val="00604F4D"/>
    <w:rsid w:val="00605504"/>
    <w:rsid w:val="006059D6"/>
    <w:rsid w:val="00605CE4"/>
    <w:rsid w:val="00606201"/>
    <w:rsid w:val="00606512"/>
    <w:rsid w:val="00606879"/>
    <w:rsid w:val="00606E2E"/>
    <w:rsid w:val="00606E33"/>
    <w:rsid w:val="006071D3"/>
    <w:rsid w:val="0060736E"/>
    <w:rsid w:val="0060792C"/>
    <w:rsid w:val="00607D09"/>
    <w:rsid w:val="006101CE"/>
    <w:rsid w:val="00610408"/>
    <w:rsid w:val="00610753"/>
    <w:rsid w:val="00610ECE"/>
    <w:rsid w:val="00612120"/>
    <w:rsid w:val="00612273"/>
    <w:rsid w:val="006122E5"/>
    <w:rsid w:val="00612355"/>
    <w:rsid w:val="0061347A"/>
    <w:rsid w:val="00613545"/>
    <w:rsid w:val="00613697"/>
    <w:rsid w:val="006136AF"/>
    <w:rsid w:val="0061393B"/>
    <w:rsid w:val="00613C2D"/>
    <w:rsid w:val="00613E12"/>
    <w:rsid w:val="006142DA"/>
    <w:rsid w:val="0061461C"/>
    <w:rsid w:val="00614E8C"/>
    <w:rsid w:val="006153E4"/>
    <w:rsid w:val="00615A56"/>
    <w:rsid w:val="00615F7E"/>
    <w:rsid w:val="006164A5"/>
    <w:rsid w:val="006169F5"/>
    <w:rsid w:val="00616F0C"/>
    <w:rsid w:val="006177CD"/>
    <w:rsid w:val="006177FF"/>
    <w:rsid w:val="00617A08"/>
    <w:rsid w:val="006203B3"/>
    <w:rsid w:val="006210B0"/>
    <w:rsid w:val="00621BDA"/>
    <w:rsid w:val="0062226C"/>
    <w:rsid w:val="00623613"/>
    <w:rsid w:val="0062377A"/>
    <w:rsid w:val="006238D0"/>
    <w:rsid w:val="00623DB4"/>
    <w:rsid w:val="006240CC"/>
    <w:rsid w:val="006248F6"/>
    <w:rsid w:val="00624A45"/>
    <w:rsid w:val="00624E43"/>
    <w:rsid w:val="00624E4B"/>
    <w:rsid w:val="006250B8"/>
    <w:rsid w:val="0062561D"/>
    <w:rsid w:val="0062695C"/>
    <w:rsid w:val="0062697E"/>
    <w:rsid w:val="00626A98"/>
    <w:rsid w:val="006275AF"/>
    <w:rsid w:val="0062798A"/>
    <w:rsid w:val="00627EFB"/>
    <w:rsid w:val="0063028D"/>
    <w:rsid w:val="006309FA"/>
    <w:rsid w:val="00630AFB"/>
    <w:rsid w:val="00630C13"/>
    <w:rsid w:val="0063137D"/>
    <w:rsid w:val="00631602"/>
    <w:rsid w:val="0063180F"/>
    <w:rsid w:val="00631F3E"/>
    <w:rsid w:val="00632B2B"/>
    <w:rsid w:val="00632C0F"/>
    <w:rsid w:val="00632E03"/>
    <w:rsid w:val="00633342"/>
    <w:rsid w:val="006333F7"/>
    <w:rsid w:val="0063368B"/>
    <w:rsid w:val="00633711"/>
    <w:rsid w:val="00633712"/>
    <w:rsid w:val="00633962"/>
    <w:rsid w:val="00633D76"/>
    <w:rsid w:val="006347DC"/>
    <w:rsid w:val="00634CD6"/>
    <w:rsid w:val="0063515B"/>
    <w:rsid w:val="00635C03"/>
    <w:rsid w:val="006362A5"/>
    <w:rsid w:val="0063661E"/>
    <w:rsid w:val="006373CE"/>
    <w:rsid w:val="006375E1"/>
    <w:rsid w:val="00637992"/>
    <w:rsid w:val="00637AC0"/>
    <w:rsid w:val="00637EC9"/>
    <w:rsid w:val="00637F9A"/>
    <w:rsid w:val="006407B5"/>
    <w:rsid w:val="006409DD"/>
    <w:rsid w:val="00640BB7"/>
    <w:rsid w:val="0064148F"/>
    <w:rsid w:val="00641C3C"/>
    <w:rsid w:val="00642196"/>
    <w:rsid w:val="006428B3"/>
    <w:rsid w:val="00642D1E"/>
    <w:rsid w:val="00643A98"/>
    <w:rsid w:val="00643AC5"/>
    <w:rsid w:val="00643BE4"/>
    <w:rsid w:val="00643EEA"/>
    <w:rsid w:val="006441C2"/>
    <w:rsid w:val="00644276"/>
    <w:rsid w:val="00645428"/>
    <w:rsid w:val="00645540"/>
    <w:rsid w:val="00645544"/>
    <w:rsid w:val="006455C5"/>
    <w:rsid w:val="00645823"/>
    <w:rsid w:val="00645B18"/>
    <w:rsid w:val="00646248"/>
    <w:rsid w:val="0064660F"/>
    <w:rsid w:val="006470E4"/>
    <w:rsid w:val="0064718C"/>
    <w:rsid w:val="0064742C"/>
    <w:rsid w:val="00647453"/>
    <w:rsid w:val="00647492"/>
    <w:rsid w:val="006477B5"/>
    <w:rsid w:val="00647DEE"/>
    <w:rsid w:val="00647E24"/>
    <w:rsid w:val="006505AA"/>
    <w:rsid w:val="0065095A"/>
    <w:rsid w:val="00651733"/>
    <w:rsid w:val="00651A96"/>
    <w:rsid w:val="00651B28"/>
    <w:rsid w:val="00652824"/>
    <w:rsid w:val="00652D23"/>
    <w:rsid w:val="00653289"/>
    <w:rsid w:val="0065338C"/>
    <w:rsid w:val="0065338E"/>
    <w:rsid w:val="0065362D"/>
    <w:rsid w:val="0065365B"/>
    <w:rsid w:val="00653904"/>
    <w:rsid w:val="00653B73"/>
    <w:rsid w:val="00653E6F"/>
    <w:rsid w:val="006558B4"/>
    <w:rsid w:val="006559EA"/>
    <w:rsid w:val="00656638"/>
    <w:rsid w:val="00656AD5"/>
    <w:rsid w:val="00656DE6"/>
    <w:rsid w:val="00656E97"/>
    <w:rsid w:val="00657F4D"/>
    <w:rsid w:val="00660163"/>
    <w:rsid w:val="0066052F"/>
    <w:rsid w:val="00660D7F"/>
    <w:rsid w:val="006612CC"/>
    <w:rsid w:val="00661977"/>
    <w:rsid w:val="00661BBC"/>
    <w:rsid w:val="00662533"/>
    <w:rsid w:val="00662680"/>
    <w:rsid w:val="0066312D"/>
    <w:rsid w:val="006631B0"/>
    <w:rsid w:val="00663A10"/>
    <w:rsid w:val="006641C3"/>
    <w:rsid w:val="006643CD"/>
    <w:rsid w:val="00664890"/>
    <w:rsid w:val="00664C06"/>
    <w:rsid w:val="0066524D"/>
    <w:rsid w:val="00665327"/>
    <w:rsid w:val="006656A1"/>
    <w:rsid w:val="006656FA"/>
    <w:rsid w:val="00665EBD"/>
    <w:rsid w:val="00666356"/>
    <w:rsid w:val="00666924"/>
    <w:rsid w:val="006669E0"/>
    <w:rsid w:val="00666E0D"/>
    <w:rsid w:val="00667162"/>
    <w:rsid w:val="006674C9"/>
    <w:rsid w:val="00667703"/>
    <w:rsid w:val="006678E4"/>
    <w:rsid w:val="00667A29"/>
    <w:rsid w:val="00670033"/>
    <w:rsid w:val="006701B8"/>
    <w:rsid w:val="006701C2"/>
    <w:rsid w:val="006704F6"/>
    <w:rsid w:val="006713A4"/>
    <w:rsid w:val="006715FB"/>
    <w:rsid w:val="006717EB"/>
    <w:rsid w:val="0067189D"/>
    <w:rsid w:val="00671972"/>
    <w:rsid w:val="00671B6F"/>
    <w:rsid w:val="00671CCE"/>
    <w:rsid w:val="00672BB8"/>
    <w:rsid w:val="00673DAB"/>
    <w:rsid w:val="00674309"/>
    <w:rsid w:val="00675584"/>
    <w:rsid w:val="0067568D"/>
    <w:rsid w:val="00675D83"/>
    <w:rsid w:val="00676FEA"/>
    <w:rsid w:val="00677045"/>
    <w:rsid w:val="006775B3"/>
    <w:rsid w:val="00677915"/>
    <w:rsid w:val="00677DCF"/>
    <w:rsid w:val="00680381"/>
    <w:rsid w:val="006809E3"/>
    <w:rsid w:val="006809F7"/>
    <w:rsid w:val="00681162"/>
    <w:rsid w:val="00681336"/>
    <w:rsid w:val="00681EF7"/>
    <w:rsid w:val="00682576"/>
    <w:rsid w:val="006826D5"/>
    <w:rsid w:val="00683054"/>
    <w:rsid w:val="006839C8"/>
    <w:rsid w:val="00684465"/>
    <w:rsid w:val="0068532F"/>
    <w:rsid w:val="00685A05"/>
    <w:rsid w:val="00685B04"/>
    <w:rsid w:val="00685B3E"/>
    <w:rsid w:val="00685B93"/>
    <w:rsid w:val="00685C5C"/>
    <w:rsid w:val="00686484"/>
    <w:rsid w:val="00686618"/>
    <w:rsid w:val="00686745"/>
    <w:rsid w:val="00686D67"/>
    <w:rsid w:val="00687163"/>
    <w:rsid w:val="00687637"/>
    <w:rsid w:val="00690006"/>
    <w:rsid w:val="006901E9"/>
    <w:rsid w:val="0069024C"/>
    <w:rsid w:val="00690255"/>
    <w:rsid w:val="00690CB9"/>
    <w:rsid w:val="006910C4"/>
    <w:rsid w:val="006911EA"/>
    <w:rsid w:val="0069160A"/>
    <w:rsid w:val="00691A8A"/>
    <w:rsid w:val="00691D3D"/>
    <w:rsid w:val="00692074"/>
    <w:rsid w:val="00692601"/>
    <w:rsid w:val="006926CD"/>
    <w:rsid w:val="00692703"/>
    <w:rsid w:val="00692B4F"/>
    <w:rsid w:val="00692C29"/>
    <w:rsid w:val="00693129"/>
    <w:rsid w:val="00693C24"/>
    <w:rsid w:val="0069407F"/>
    <w:rsid w:val="0069408D"/>
    <w:rsid w:val="0069415C"/>
    <w:rsid w:val="006941C1"/>
    <w:rsid w:val="006944C6"/>
    <w:rsid w:val="0069494F"/>
    <w:rsid w:val="00694F3A"/>
    <w:rsid w:val="00695FB1"/>
    <w:rsid w:val="0069603E"/>
    <w:rsid w:val="006963EE"/>
    <w:rsid w:val="00696451"/>
    <w:rsid w:val="00696B3E"/>
    <w:rsid w:val="00697566"/>
    <w:rsid w:val="00697A18"/>
    <w:rsid w:val="006A002E"/>
    <w:rsid w:val="006A02E9"/>
    <w:rsid w:val="006A0901"/>
    <w:rsid w:val="006A0FBA"/>
    <w:rsid w:val="006A159E"/>
    <w:rsid w:val="006A1AB1"/>
    <w:rsid w:val="006A254D"/>
    <w:rsid w:val="006A294E"/>
    <w:rsid w:val="006A2A33"/>
    <w:rsid w:val="006A2F9D"/>
    <w:rsid w:val="006A303B"/>
    <w:rsid w:val="006A35F8"/>
    <w:rsid w:val="006A3BCA"/>
    <w:rsid w:val="006A3EBF"/>
    <w:rsid w:val="006A3F26"/>
    <w:rsid w:val="006A4838"/>
    <w:rsid w:val="006A48C8"/>
    <w:rsid w:val="006A4ED4"/>
    <w:rsid w:val="006A4F84"/>
    <w:rsid w:val="006A5E17"/>
    <w:rsid w:val="006A60F4"/>
    <w:rsid w:val="006A6365"/>
    <w:rsid w:val="006A65A9"/>
    <w:rsid w:val="006A681E"/>
    <w:rsid w:val="006A6C69"/>
    <w:rsid w:val="006A6DE8"/>
    <w:rsid w:val="006A721F"/>
    <w:rsid w:val="006A7339"/>
    <w:rsid w:val="006A76D7"/>
    <w:rsid w:val="006A7AEE"/>
    <w:rsid w:val="006B01D2"/>
    <w:rsid w:val="006B0308"/>
    <w:rsid w:val="006B0484"/>
    <w:rsid w:val="006B04F7"/>
    <w:rsid w:val="006B07B5"/>
    <w:rsid w:val="006B0829"/>
    <w:rsid w:val="006B0C29"/>
    <w:rsid w:val="006B1139"/>
    <w:rsid w:val="006B1512"/>
    <w:rsid w:val="006B1B95"/>
    <w:rsid w:val="006B1F43"/>
    <w:rsid w:val="006B2311"/>
    <w:rsid w:val="006B2828"/>
    <w:rsid w:val="006B2CBE"/>
    <w:rsid w:val="006B344C"/>
    <w:rsid w:val="006B3A09"/>
    <w:rsid w:val="006B3F59"/>
    <w:rsid w:val="006B424F"/>
    <w:rsid w:val="006B45F3"/>
    <w:rsid w:val="006B464B"/>
    <w:rsid w:val="006B476C"/>
    <w:rsid w:val="006B47FD"/>
    <w:rsid w:val="006B4BBD"/>
    <w:rsid w:val="006B4E42"/>
    <w:rsid w:val="006B50BD"/>
    <w:rsid w:val="006B53B6"/>
    <w:rsid w:val="006B5501"/>
    <w:rsid w:val="006B56F8"/>
    <w:rsid w:val="006B5855"/>
    <w:rsid w:val="006B5989"/>
    <w:rsid w:val="006B5CFC"/>
    <w:rsid w:val="006B5F56"/>
    <w:rsid w:val="006B6095"/>
    <w:rsid w:val="006B6375"/>
    <w:rsid w:val="006B66B8"/>
    <w:rsid w:val="006B6731"/>
    <w:rsid w:val="006B691C"/>
    <w:rsid w:val="006B6B40"/>
    <w:rsid w:val="006B6EA2"/>
    <w:rsid w:val="006B7EB2"/>
    <w:rsid w:val="006C0111"/>
    <w:rsid w:val="006C055C"/>
    <w:rsid w:val="006C09C0"/>
    <w:rsid w:val="006C114A"/>
    <w:rsid w:val="006C11A3"/>
    <w:rsid w:val="006C15AF"/>
    <w:rsid w:val="006C17FA"/>
    <w:rsid w:val="006C1A0F"/>
    <w:rsid w:val="006C2232"/>
    <w:rsid w:val="006C270A"/>
    <w:rsid w:val="006C43A2"/>
    <w:rsid w:val="006C456C"/>
    <w:rsid w:val="006C45B7"/>
    <w:rsid w:val="006C4B9E"/>
    <w:rsid w:val="006C4F38"/>
    <w:rsid w:val="006C509E"/>
    <w:rsid w:val="006C5944"/>
    <w:rsid w:val="006C5ACD"/>
    <w:rsid w:val="006C5AF4"/>
    <w:rsid w:val="006C69CF"/>
    <w:rsid w:val="006C75B6"/>
    <w:rsid w:val="006C7912"/>
    <w:rsid w:val="006C79E5"/>
    <w:rsid w:val="006C7BBE"/>
    <w:rsid w:val="006C7C68"/>
    <w:rsid w:val="006C7D30"/>
    <w:rsid w:val="006D0039"/>
    <w:rsid w:val="006D005C"/>
    <w:rsid w:val="006D0120"/>
    <w:rsid w:val="006D02B0"/>
    <w:rsid w:val="006D0972"/>
    <w:rsid w:val="006D1059"/>
    <w:rsid w:val="006D10B7"/>
    <w:rsid w:val="006D14AB"/>
    <w:rsid w:val="006D178B"/>
    <w:rsid w:val="006D19D4"/>
    <w:rsid w:val="006D263F"/>
    <w:rsid w:val="006D28EE"/>
    <w:rsid w:val="006D2F67"/>
    <w:rsid w:val="006D3082"/>
    <w:rsid w:val="006D31A4"/>
    <w:rsid w:val="006D331E"/>
    <w:rsid w:val="006D3A8D"/>
    <w:rsid w:val="006D3B57"/>
    <w:rsid w:val="006D4746"/>
    <w:rsid w:val="006D47C9"/>
    <w:rsid w:val="006D4DE9"/>
    <w:rsid w:val="006D50F6"/>
    <w:rsid w:val="006D58AC"/>
    <w:rsid w:val="006D60F2"/>
    <w:rsid w:val="006D63A5"/>
    <w:rsid w:val="006D67A2"/>
    <w:rsid w:val="006D704D"/>
    <w:rsid w:val="006D7314"/>
    <w:rsid w:val="006D7E1D"/>
    <w:rsid w:val="006E0F4D"/>
    <w:rsid w:val="006E1522"/>
    <w:rsid w:val="006E1B99"/>
    <w:rsid w:val="006E1CFD"/>
    <w:rsid w:val="006E1EA3"/>
    <w:rsid w:val="006E1EDB"/>
    <w:rsid w:val="006E1EE5"/>
    <w:rsid w:val="006E2B2E"/>
    <w:rsid w:val="006E2C21"/>
    <w:rsid w:val="006E2F5B"/>
    <w:rsid w:val="006E3C7C"/>
    <w:rsid w:val="006E3E5B"/>
    <w:rsid w:val="006E41A4"/>
    <w:rsid w:val="006E4703"/>
    <w:rsid w:val="006E47BE"/>
    <w:rsid w:val="006E4A29"/>
    <w:rsid w:val="006E4D9E"/>
    <w:rsid w:val="006E4DA8"/>
    <w:rsid w:val="006E4EF1"/>
    <w:rsid w:val="006E5A4C"/>
    <w:rsid w:val="006E5AEF"/>
    <w:rsid w:val="006E5FA9"/>
    <w:rsid w:val="006E610C"/>
    <w:rsid w:val="006E63EC"/>
    <w:rsid w:val="006E6D46"/>
    <w:rsid w:val="006E6F43"/>
    <w:rsid w:val="006E7284"/>
    <w:rsid w:val="006E72F2"/>
    <w:rsid w:val="006E7834"/>
    <w:rsid w:val="006F0249"/>
    <w:rsid w:val="006F04DA"/>
    <w:rsid w:val="006F076C"/>
    <w:rsid w:val="006F07E5"/>
    <w:rsid w:val="006F152E"/>
    <w:rsid w:val="006F1C39"/>
    <w:rsid w:val="006F23D6"/>
    <w:rsid w:val="006F290C"/>
    <w:rsid w:val="006F2914"/>
    <w:rsid w:val="006F2ACC"/>
    <w:rsid w:val="006F3F10"/>
    <w:rsid w:val="006F45B1"/>
    <w:rsid w:val="006F4752"/>
    <w:rsid w:val="006F475B"/>
    <w:rsid w:val="006F4DCF"/>
    <w:rsid w:val="006F5234"/>
    <w:rsid w:val="006F650C"/>
    <w:rsid w:val="006F678B"/>
    <w:rsid w:val="006F6B00"/>
    <w:rsid w:val="006F784C"/>
    <w:rsid w:val="006F7E24"/>
    <w:rsid w:val="006F7F64"/>
    <w:rsid w:val="0070053F"/>
    <w:rsid w:val="007008EA"/>
    <w:rsid w:val="00701838"/>
    <w:rsid w:val="00701973"/>
    <w:rsid w:val="00702909"/>
    <w:rsid w:val="00702DCD"/>
    <w:rsid w:val="0070362B"/>
    <w:rsid w:val="00704689"/>
    <w:rsid w:val="00705BBA"/>
    <w:rsid w:val="00705CC1"/>
    <w:rsid w:val="0070607B"/>
    <w:rsid w:val="00706107"/>
    <w:rsid w:val="0070640C"/>
    <w:rsid w:val="007065AD"/>
    <w:rsid w:val="007065D6"/>
    <w:rsid w:val="0070713C"/>
    <w:rsid w:val="00707540"/>
    <w:rsid w:val="007075CB"/>
    <w:rsid w:val="007075F5"/>
    <w:rsid w:val="00707746"/>
    <w:rsid w:val="00707F91"/>
    <w:rsid w:val="00710F9C"/>
    <w:rsid w:val="00711328"/>
    <w:rsid w:val="00711834"/>
    <w:rsid w:val="00711B04"/>
    <w:rsid w:val="00711CAB"/>
    <w:rsid w:val="007123E5"/>
    <w:rsid w:val="0071266F"/>
    <w:rsid w:val="007126AF"/>
    <w:rsid w:val="007128D2"/>
    <w:rsid w:val="007129B3"/>
    <w:rsid w:val="00712EB1"/>
    <w:rsid w:val="0071329E"/>
    <w:rsid w:val="00713430"/>
    <w:rsid w:val="007135C3"/>
    <w:rsid w:val="00713EA2"/>
    <w:rsid w:val="00713F09"/>
    <w:rsid w:val="00713FD3"/>
    <w:rsid w:val="00714199"/>
    <w:rsid w:val="007141B8"/>
    <w:rsid w:val="0071470D"/>
    <w:rsid w:val="00714756"/>
    <w:rsid w:val="00714F2A"/>
    <w:rsid w:val="00715AEE"/>
    <w:rsid w:val="00715D97"/>
    <w:rsid w:val="00715EC1"/>
    <w:rsid w:val="00716038"/>
    <w:rsid w:val="00716BC6"/>
    <w:rsid w:val="00716D2B"/>
    <w:rsid w:val="007178B6"/>
    <w:rsid w:val="007178D4"/>
    <w:rsid w:val="00717DDF"/>
    <w:rsid w:val="00717EDF"/>
    <w:rsid w:val="00720147"/>
    <w:rsid w:val="0072021B"/>
    <w:rsid w:val="007202EB"/>
    <w:rsid w:val="00720588"/>
    <w:rsid w:val="00720718"/>
    <w:rsid w:val="0072075F"/>
    <w:rsid w:val="00720E2D"/>
    <w:rsid w:val="007210A0"/>
    <w:rsid w:val="007214A1"/>
    <w:rsid w:val="00721B2E"/>
    <w:rsid w:val="0072262E"/>
    <w:rsid w:val="00722872"/>
    <w:rsid w:val="00722B9C"/>
    <w:rsid w:val="00722BFC"/>
    <w:rsid w:val="0072317D"/>
    <w:rsid w:val="0072351A"/>
    <w:rsid w:val="007239C5"/>
    <w:rsid w:val="007241AB"/>
    <w:rsid w:val="00724368"/>
    <w:rsid w:val="00724977"/>
    <w:rsid w:val="00724F1D"/>
    <w:rsid w:val="0072552C"/>
    <w:rsid w:val="0072656B"/>
    <w:rsid w:val="00726AA4"/>
    <w:rsid w:val="00726E19"/>
    <w:rsid w:val="0072746B"/>
    <w:rsid w:val="00727514"/>
    <w:rsid w:val="0072761F"/>
    <w:rsid w:val="0072782B"/>
    <w:rsid w:val="00730016"/>
    <w:rsid w:val="007301A9"/>
    <w:rsid w:val="00730288"/>
    <w:rsid w:val="007304E4"/>
    <w:rsid w:val="00730649"/>
    <w:rsid w:val="0073121E"/>
    <w:rsid w:val="007318BE"/>
    <w:rsid w:val="00731BFB"/>
    <w:rsid w:val="00731C08"/>
    <w:rsid w:val="00731DFB"/>
    <w:rsid w:val="00733DCE"/>
    <w:rsid w:val="00733F48"/>
    <w:rsid w:val="007342ED"/>
    <w:rsid w:val="00734621"/>
    <w:rsid w:val="00734B3D"/>
    <w:rsid w:val="007350E1"/>
    <w:rsid w:val="007353FD"/>
    <w:rsid w:val="00735A3A"/>
    <w:rsid w:val="00735FBD"/>
    <w:rsid w:val="007378F6"/>
    <w:rsid w:val="00737C97"/>
    <w:rsid w:val="00737D5D"/>
    <w:rsid w:val="00737DD4"/>
    <w:rsid w:val="00737EE6"/>
    <w:rsid w:val="0074009C"/>
    <w:rsid w:val="00740198"/>
    <w:rsid w:val="007407E1"/>
    <w:rsid w:val="00740A41"/>
    <w:rsid w:val="00740BE5"/>
    <w:rsid w:val="0074162C"/>
    <w:rsid w:val="0074170D"/>
    <w:rsid w:val="00741E7D"/>
    <w:rsid w:val="00742002"/>
    <w:rsid w:val="00742547"/>
    <w:rsid w:val="0074287B"/>
    <w:rsid w:val="00742EB3"/>
    <w:rsid w:val="0074307B"/>
    <w:rsid w:val="007430D5"/>
    <w:rsid w:val="0074402F"/>
    <w:rsid w:val="007442CA"/>
    <w:rsid w:val="00744581"/>
    <w:rsid w:val="00744EEC"/>
    <w:rsid w:val="00744FFD"/>
    <w:rsid w:val="007451F8"/>
    <w:rsid w:val="007454A5"/>
    <w:rsid w:val="007455E8"/>
    <w:rsid w:val="00745647"/>
    <w:rsid w:val="007458CC"/>
    <w:rsid w:val="007458D2"/>
    <w:rsid w:val="00745B37"/>
    <w:rsid w:val="00745FA2"/>
    <w:rsid w:val="0074667D"/>
    <w:rsid w:val="00747548"/>
    <w:rsid w:val="0074757D"/>
    <w:rsid w:val="00750254"/>
    <w:rsid w:val="007503A6"/>
    <w:rsid w:val="007503D7"/>
    <w:rsid w:val="007505BF"/>
    <w:rsid w:val="007509E3"/>
    <w:rsid w:val="00750C81"/>
    <w:rsid w:val="00751376"/>
    <w:rsid w:val="007518D3"/>
    <w:rsid w:val="00751B56"/>
    <w:rsid w:val="00751CAC"/>
    <w:rsid w:val="00751DF0"/>
    <w:rsid w:val="007523DD"/>
    <w:rsid w:val="0075241C"/>
    <w:rsid w:val="0075242D"/>
    <w:rsid w:val="00752537"/>
    <w:rsid w:val="00752B7F"/>
    <w:rsid w:val="0075302B"/>
    <w:rsid w:val="00753113"/>
    <w:rsid w:val="00753596"/>
    <w:rsid w:val="00753673"/>
    <w:rsid w:val="007536AA"/>
    <w:rsid w:val="007538F3"/>
    <w:rsid w:val="00753E81"/>
    <w:rsid w:val="00753F8B"/>
    <w:rsid w:val="0075403E"/>
    <w:rsid w:val="007540DB"/>
    <w:rsid w:val="00754115"/>
    <w:rsid w:val="007542BE"/>
    <w:rsid w:val="007546F2"/>
    <w:rsid w:val="007547EF"/>
    <w:rsid w:val="00754B8C"/>
    <w:rsid w:val="00754C1C"/>
    <w:rsid w:val="00754D2E"/>
    <w:rsid w:val="00755203"/>
    <w:rsid w:val="0075538A"/>
    <w:rsid w:val="007554C7"/>
    <w:rsid w:val="0075555C"/>
    <w:rsid w:val="00755606"/>
    <w:rsid w:val="00755874"/>
    <w:rsid w:val="007558D6"/>
    <w:rsid w:val="007566D9"/>
    <w:rsid w:val="00756C71"/>
    <w:rsid w:val="007574C5"/>
    <w:rsid w:val="00760395"/>
    <w:rsid w:val="00760C71"/>
    <w:rsid w:val="0076114E"/>
    <w:rsid w:val="00761C75"/>
    <w:rsid w:val="00761DC6"/>
    <w:rsid w:val="007636B7"/>
    <w:rsid w:val="0076375A"/>
    <w:rsid w:val="007639A7"/>
    <w:rsid w:val="007639DB"/>
    <w:rsid w:val="00763B3E"/>
    <w:rsid w:val="0076422D"/>
    <w:rsid w:val="00764880"/>
    <w:rsid w:val="00764C7F"/>
    <w:rsid w:val="007652E1"/>
    <w:rsid w:val="0076592C"/>
    <w:rsid w:val="00765DC5"/>
    <w:rsid w:val="00765E2E"/>
    <w:rsid w:val="00765F52"/>
    <w:rsid w:val="0076644B"/>
    <w:rsid w:val="00766D1D"/>
    <w:rsid w:val="00766E8C"/>
    <w:rsid w:val="0077001B"/>
    <w:rsid w:val="00770CC8"/>
    <w:rsid w:val="00771137"/>
    <w:rsid w:val="00772225"/>
    <w:rsid w:val="00772248"/>
    <w:rsid w:val="007727BD"/>
    <w:rsid w:val="00772C53"/>
    <w:rsid w:val="0077341E"/>
    <w:rsid w:val="007736C9"/>
    <w:rsid w:val="0077390C"/>
    <w:rsid w:val="007746D8"/>
    <w:rsid w:val="007748DC"/>
    <w:rsid w:val="007748E8"/>
    <w:rsid w:val="00774BF7"/>
    <w:rsid w:val="0077576A"/>
    <w:rsid w:val="00775C68"/>
    <w:rsid w:val="007760AE"/>
    <w:rsid w:val="00776AA1"/>
    <w:rsid w:val="00776BA5"/>
    <w:rsid w:val="00776D67"/>
    <w:rsid w:val="0077738D"/>
    <w:rsid w:val="007801E9"/>
    <w:rsid w:val="007806A7"/>
    <w:rsid w:val="00780A0D"/>
    <w:rsid w:val="00780A2A"/>
    <w:rsid w:val="00780C33"/>
    <w:rsid w:val="00782944"/>
    <w:rsid w:val="00783252"/>
    <w:rsid w:val="0078363E"/>
    <w:rsid w:val="00783842"/>
    <w:rsid w:val="00783C39"/>
    <w:rsid w:val="00784195"/>
    <w:rsid w:val="007843C4"/>
    <w:rsid w:val="00784D30"/>
    <w:rsid w:val="00784DFB"/>
    <w:rsid w:val="00784EEA"/>
    <w:rsid w:val="007853ED"/>
    <w:rsid w:val="00785AF1"/>
    <w:rsid w:val="00785CD2"/>
    <w:rsid w:val="00785E5F"/>
    <w:rsid w:val="00785FD0"/>
    <w:rsid w:val="00786326"/>
    <w:rsid w:val="007866A0"/>
    <w:rsid w:val="007869D5"/>
    <w:rsid w:val="00786C51"/>
    <w:rsid w:val="00787325"/>
    <w:rsid w:val="007873E8"/>
    <w:rsid w:val="007878F7"/>
    <w:rsid w:val="00787C04"/>
    <w:rsid w:val="007900D1"/>
    <w:rsid w:val="00790FDA"/>
    <w:rsid w:val="007915E2"/>
    <w:rsid w:val="00791A65"/>
    <w:rsid w:val="00792090"/>
    <w:rsid w:val="0079241A"/>
    <w:rsid w:val="007926A5"/>
    <w:rsid w:val="007928BB"/>
    <w:rsid w:val="00792DA5"/>
    <w:rsid w:val="00792EB7"/>
    <w:rsid w:val="00792EEF"/>
    <w:rsid w:val="00792F97"/>
    <w:rsid w:val="00792FF8"/>
    <w:rsid w:val="00793103"/>
    <w:rsid w:val="007934F6"/>
    <w:rsid w:val="00793946"/>
    <w:rsid w:val="00793A11"/>
    <w:rsid w:val="00793B34"/>
    <w:rsid w:val="00793DE6"/>
    <w:rsid w:val="007949E0"/>
    <w:rsid w:val="00794AF3"/>
    <w:rsid w:val="00796631"/>
    <w:rsid w:val="007969F9"/>
    <w:rsid w:val="00796BC2"/>
    <w:rsid w:val="00796EA6"/>
    <w:rsid w:val="00796ED8"/>
    <w:rsid w:val="00796F68"/>
    <w:rsid w:val="00797117"/>
    <w:rsid w:val="00797C08"/>
    <w:rsid w:val="007A130A"/>
    <w:rsid w:val="007A2057"/>
    <w:rsid w:val="007A2296"/>
    <w:rsid w:val="007A2446"/>
    <w:rsid w:val="007A2E6F"/>
    <w:rsid w:val="007A35FD"/>
    <w:rsid w:val="007A382A"/>
    <w:rsid w:val="007A3968"/>
    <w:rsid w:val="007A39EA"/>
    <w:rsid w:val="007A3A15"/>
    <w:rsid w:val="007A41D1"/>
    <w:rsid w:val="007A4DD2"/>
    <w:rsid w:val="007A54F3"/>
    <w:rsid w:val="007A6062"/>
    <w:rsid w:val="007A7592"/>
    <w:rsid w:val="007A7C18"/>
    <w:rsid w:val="007B0128"/>
    <w:rsid w:val="007B06F3"/>
    <w:rsid w:val="007B197E"/>
    <w:rsid w:val="007B2A8C"/>
    <w:rsid w:val="007B2F00"/>
    <w:rsid w:val="007B3A9E"/>
    <w:rsid w:val="007B420E"/>
    <w:rsid w:val="007B4C87"/>
    <w:rsid w:val="007B5334"/>
    <w:rsid w:val="007B5F1B"/>
    <w:rsid w:val="007B5F66"/>
    <w:rsid w:val="007B5FE9"/>
    <w:rsid w:val="007B6409"/>
    <w:rsid w:val="007B70BD"/>
    <w:rsid w:val="007B733D"/>
    <w:rsid w:val="007B7D36"/>
    <w:rsid w:val="007B7E7E"/>
    <w:rsid w:val="007C0118"/>
    <w:rsid w:val="007C0140"/>
    <w:rsid w:val="007C0F36"/>
    <w:rsid w:val="007C116E"/>
    <w:rsid w:val="007C16C7"/>
    <w:rsid w:val="007C187E"/>
    <w:rsid w:val="007C2617"/>
    <w:rsid w:val="007C280A"/>
    <w:rsid w:val="007C285D"/>
    <w:rsid w:val="007C2AB2"/>
    <w:rsid w:val="007C2EE5"/>
    <w:rsid w:val="007C3306"/>
    <w:rsid w:val="007C3399"/>
    <w:rsid w:val="007C37BE"/>
    <w:rsid w:val="007C38C9"/>
    <w:rsid w:val="007C39FC"/>
    <w:rsid w:val="007C3CA8"/>
    <w:rsid w:val="007C3E5A"/>
    <w:rsid w:val="007C43DD"/>
    <w:rsid w:val="007C44B2"/>
    <w:rsid w:val="007C4D15"/>
    <w:rsid w:val="007C4F64"/>
    <w:rsid w:val="007C4FEC"/>
    <w:rsid w:val="007C502F"/>
    <w:rsid w:val="007C545F"/>
    <w:rsid w:val="007C5804"/>
    <w:rsid w:val="007C5975"/>
    <w:rsid w:val="007C5C90"/>
    <w:rsid w:val="007C60DF"/>
    <w:rsid w:val="007C62D9"/>
    <w:rsid w:val="007C647F"/>
    <w:rsid w:val="007C64AB"/>
    <w:rsid w:val="007C66D3"/>
    <w:rsid w:val="007D0829"/>
    <w:rsid w:val="007D08EA"/>
    <w:rsid w:val="007D099F"/>
    <w:rsid w:val="007D0E50"/>
    <w:rsid w:val="007D0EF3"/>
    <w:rsid w:val="007D1AD7"/>
    <w:rsid w:val="007D2632"/>
    <w:rsid w:val="007D2753"/>
    <w:rsid w:val="007D277F"/>
    <w:rsid w:val="007D3EC2"/>
    <w:rsid w:val="007D484C"/>
    <w:rsid w:val="007D49D4"/>
    <w:rsid w:val="007D5B7E"/>
    <w:rsid w:val="007D6E20"/>
    <w:rsid w:val="007D7D11"/>
    <w:rsid w:val="007D7DAF"/>
    <w:rsid w:val="007D7DF6"/>
    <w:rsid w:val="007E0582"/>
    <w:rsid w:val="007E0A8E"/>
    <w:rsid w:val="007E0B16"/>
    <w:rsid w:val="007E0BC3"/>
    <w:rsid w:val="007E0CE5"/>
    <w:rsid w:val="007E0F0E"/>
    <w:rsid w:val="007E2395"/>
    <w:rsid w:val="007E2425"/>
    <w:rsid w:val="007E2516"/>
    <w:rsid w:val="007E27D2"/>
    <w:rsid w:val="007E3076"/>
    <w:rsid w:val="007E4CD3"/>
    <w:rsid w:val="007E563D"/>
    <w:rsid w:val="007E5692"/>
    <w:rsid w:val="007E633D"/>
    <w:rsid w:val="007E683D"/>
    <w:rsid w:val="007E6A63"/>
    <w:rsid w:val="007E6DE0"/>
    <w:rsid w:val="007E6E8F"/>
    <w:rsid w:val="007E7182"/>
    <w:rsid w:val="007E77DC"/>
    <w:rsid w:val="007E796B"/>
    <w:rsid w:val="007E7BE7"/>
    <w:rsid w:val="007E7DEB"/>
    <w:rsid w:val="007F0689"/>
    <w:rsid w:val="007F07E1"/>
    <w:rsid w:val="007F1D36"/>
    <w:rsid w:val="007F2188"/>
    <w:rsid w:val="007F23B5"/>
    <w:rsid w:val="007F2825"/>
    <w:rsid w:val="007F29CC"/>
    <w:rsid w:val="007F2DAD"/>
    <w:rsid w:val="007F4098"/>
    <w:rsid w:val="007F40FD"/>
    <w:rsid w:val="007F4A53"/>
    <w:rsid w:val="007F4B15"/>
    <w:rsid w:val="007F50F7"/>
    <w:rsid w:val="007F56F7"/>
    <w:rsid w:val="007F5E98"/>
    <w:rsid w:val="007F64D3"/>
    <w:rsid w:val="007F6E84"/>
    <w:rsid w:val="007F7419"/>
    <w:rsid w:val="007F789A"/>
    <w:rsid w:val="007F798F"/>
    <w:rsid w:val="008001E1"/>
    <w:rsid w:val="00801376"/>
    <w:rsid w:val="008013DE"/>
    <w:rsid w:val="008015B1"/>
    <w:rsid w:val="00801B4A"/>
    <w:rsid w:val="00801BE9"/>
    <w:rsid w:val="00801C9E"/>
    <w:rsid w:val="00802140"/>
    <w:rsid w:val="00802240"/>
    <w:rsid w:val="008023D9"/>
    <w:rsid w:val="00802ED4"/>
    <w:rsid w:val="00803081"/>
    <w:rsid w:val="008032A3"/>
    <w:rsid w:val="008035B6"/>
    <w:rsid w:val="008037C4"/>
    <w:rsid w:val="00803A15"/>
    <w:rsid w:val="00803A8E"/>
    <w:rsid w:val="00803F0C"/>
    <w:rsid w:val="0080596F"/>
    <w:rsid w:val="00805E77"/>
    <w:rsid w:val="00806BF0"/>
    <w:rsid w:val="008070D7"/>
    <w:rsid w:val="0080744E"/>
    <w:rsid w:val="0080760B"/>
    <w:rsid w:val="00810136"/>
    <w:rsid w:val="008102F2"/>
    <w:rsid w:val="00810729"/>
    <w:rsid w:val="008108C7"/>
    <w:rsid w:val="00810AFB"/>
    <w:rsid w:val="00810DA3"/>
    <w:rsid w:val="00810EC3"/>
    <w:rsid w:val="0081105F"/>
    <w:rsid w:val="008115BD"/>
    <w:rsid w:val="00811B67"/>
    <w:rsid w:val="00811F15"/>
    <w:rsid w:val="00812090"/>
    <w:rsid w:val="00812807"/>
    <w:rsid w:val="00812AFF"/>
    <w:rsid w:val="00813A51"/>
    <w:rsid w:val="00814126"/>
    <w:rsid w:val="00816B4F"/>
    <w:rsid w:val="00816E06"/>
    <w:rsid w:val="00816E72"/>
    <w:rsid w:val="00816FED"/>
    <w:rsid w:val="008201F9"/>
    <w:rsid w:val="00820AC3"/>
    <w:rsid w:val="00821700"/>
    <w:rsid w:val="0082285E"/>
    <w:rsid w:val="00822897"/>
    <w:rsid w:val="00822C32"/>
    <w:rsid w:val="00822CF2"/>
    <w:rsid w:val="00822D50"/>
    <w:rsid w:val="00823FBE"/>
    <w:rsid w:val="00824186"/>
    <w:rsid w:val="00824488"/>
    <w:rsid w:val="008249EF"/>
    <w:rsid w:val="00824CBA"/>
    <w:rsid w:val="008252E7"/>
    <w:rsid w:val="0082625C"/>
    <w:rsid w:val="0082646C"/>
    <w:rsid w:val="00826AD2"/>
    <w:rsid w:val="00827114"/>
    <w:rsid w:val="008272EB"/>
    <w:rsid w:val="0083041B"/>
    <w:rsid w:val="00830500"/>
    <w:rsid w:val="0083083B"/>
    <w:rsid w:val="0083094A"/>
    <w:rsid w:val="008309F6"/>
    <w:rsid w:val="00830AB6"/>
    <w:rsid w:val="0083110E"/>
    <w:rsid w:val="008312AE"/>
    <w:rsid w:val="008312B6"/>
    <w:rsid w:val="00831901"/>
    <w:rsid w:val="00831C5E"/>
    <w:rsid w:val="00831D81"/>
    <w:rsid w:val="008327F2"/>
    <w:rsid w:val="00832F78"/>
    <w:rsid w:val="008334F0"/>
    <w:rsid w:val="0083386B"/>
    <w:rsid w:val="00833FE2"/>
    <w:rsid w:val="00834A90"/>
    <w:rsid w:val="00834AAF"/>
    <w:rsid w:val="00834D48"/>
    <w:rsid w:val="00835088"/>
    <w:rsid w:val="00836147"/>
    <w:rsid w:val="008364DE"/>
    <w:rsid w:val="008366E0"/>
    <w:rsid w:val="00836A21"/>
    <w:rsid w:val="00836DED"/>
    <w:rsid w:val="00837065"/>
    <w:rsid w:val="00837067"/>
    <w:rsid w:val="00837091"/>
    <w:rsid w:val="00837194"/>
    <w:rsid w:val="00837858"/>
    <w:rsid w:val="00837BCA"/>
    <w:rsid w:val="00837FEE"/>
    <w:rsid w:val="00840040"/>
    <w:rsid w:val="008403C1"/>
    <w:rsid w:val="00840461"/>
    <w:rsid w:val="00840665"/>
    <w:rsid w:val="00840C86"/>
    <w:rsid w:val="00841A2B"/>
    <w:rsid w:val="00841B93"/>
    <w:rsid w:val="00841EA9"/>
    <w:rsid w:val="00842B32"/>
    <w:rsid w:val="00842E6A"/>
    <w:rsid w:val="008432B4"/>
    <w:rsid w:val="008433B1"/>
    <w:rsid w:val="008439C3"/>
    <w:rsid w:val="0084428A"/>
    <w:rsid w:val="00844502"/>
    <w:rsid w:val="00844A10"/>
    <w:rsid w:val="00845CEB"/>
    <w:rsid w:val="00845DD8"/>
    <w:rsid w:val="008464E9"/>
    <w:rsid w:val="00846BAD"/>
    <w:rsid w:val="00846DE0"/>
    <w:rsid w:val="00846FFD"/>
    <w:rsid w:val="0084764D"/>
    <w:rsid w:val="008478A7"/>
    <w:rsid w:val="008506A4"/>
    <w:rsid w:val="00850AD3"/>
    <w:rsid w:val="00850D69"/>
    <w:rsid w:val="00850E7C"/>
    <w:rsid w:val="00851298"/>
    <w:rsid w:val="0085134E"/>
    <w:rsid w:val="008514AB"/>
    <w:rsid w:val="0085154F"/>
    <w:rsid w:val="008519B8"/>
    <w:rsid w:val="00851ADB"/>
    <w:rsid w:val="00851E8C"/>
    <w:rsid w:val="00852668"/>
    <w:rsid w:val="008526C8"/>
    <w:rsid w:val="008527CB"/>
    <w:rsid w:val="0085363E"/>
    <w:rsid w:val="00853769"/>
    <w:rsid w:val="0085395C"/>
    <w:rsid w:val="00853B79"/>
    <w:rsid w:val="008547B7"/>
    <w:rsid w:val="00854A0C"/>
    <w:rsid w:val="00854BEA"/>
    <w:rsid w:val="00854CB4"/>
    <w:rsid w:val="00854ED1"/>
    <w:rsid w:val="008556EC"/>
    <w:rsid w:val="008560FD"/>
    <w:rsid w:val="0085621D"/>
    <w:rsid w:val="00856813"/>
    <w:rsid w:val="0086035E"/>
    <w:rsid w:val="008606D9"/>
    <w:rsid w:val="00860AF1"/>
    <w:rsid w:val="00860E0A"/>
    <w:rsid w:val="00860FE2"/>
    <w:rsid w:val="0086103C"/>
    <w:rsid w:val="0086138A"/>
    <w:rsid w:val="00861998"/>
    <w:rsid w:val="00861E8C"/>
    <w:rsid w:val="00862D77"/>
    <w:rsid w:val="0086361D"/>
    <w:rsid w:val="00863D0C"/>
    <w:rsid w:val="00863FAF"/>
    <w:rsid w:val="00864490"/>
    <w:rsid w:val="00864588"/>
    <w:rsid w:val="00864859"/>
    <w:rsid w:val="00864F16"/>
    <w:rsid w:val="00865521"/>
    <w:rsid w:val="00865618"/>
    <w:rsid w:val="0086569E"/>
    <w:rsid w:val="00865709"/>
    <w:rsid w:val="00867040"/>
    <w:rsid w:val="00867429"/>
    <w:rsid w:val="008674E1"/>
    <w:rsid w:val="00867764"/>
    <w:rsid w:val="0087038B"/>
    <w:rsid w:val="00870A13"/>
    <w:rsid w:val="00870BEB"/>
    <w:rsid w:val="00870DF4"/>
    <w:rsid w:val="00870E0A"/>
    <w:rsid w:val="00871490"/>
    <w:rsid w:val="008717D3"/>
    <w:rsid w:val="00871F58"/>
    <w:rsid w:val="008720D7"/>
    <w:rsid w:val="008723AF"/>
    <w:rsid w:val="008725DE"/>
    <w:rsid w:val="0087264D"/>
    <w:rsid w:val="008726EE"/>
    <w:rsid w:val="0087384C"/>
    <w:rsid w:val="00874702"/>
    <w:rsid w:val="00875C68"/>
    <w:rsid w:val="00875DBD"/>
    <w:rsid w:val="0087634E"/>
    <w:rsid w:val="008764BA"/>
    <w:rsid w:val="008765CC"/>
    <w:rsid w:val="00876740"/>
    <w:rsid w:val="00876B8B"/>
    <w:rsid w:val="00876C0A"/>
    <w:rsid w:val="00876E69"/>
    <w:rsid w:val="008772D9"/>
    <w:rsid w:val="008774B9"/>
    <w:rsid w:val="0087787A"/>
    <w:rsid w:val="008778DC"/>
    <w:rsid w:val="00877DE5"/>
    <w:rsid w:val="00880C20"/>
    <w:rsid w:val="00881AA8"/>
    <w:rsid w:val="00881AD6"/>
    <w:rsid w:val="00882863"/>
    <w:rsid w:val="00882B60"/>
    <w:rsid w:val="00882BC7"/>
    <w:rsid w:val="00882C1C"/>
    <w:rsid w:val="00882E51"/>
    <w:rsid w:val="00883615"/>
    <w:rsid w:val="00883E57"/>
    <w:rsid w:val="00884086"/>
    <w:rsid w:val="0088414D"/>
    <w:rsid w:val="00884CCB"/>
    <w:rsid w:val="00884EDF"/>
    <w:rsid w:val="00885A98"/>
    <w:rsid w:val="00885B16"/>
    <w:rsid w:val="00885EE1"/>
    <w:rsid w:val="00886680"/>
    <w:rsid w:val="0088670D"/>
    <w:rsid w:val="00886749"/>
    <w:rsid w:val="0088674C"/>
    <w:rsid w:val="00886816"/>
    <w:rsid w:val="00886A1D"/>
    <w:rsid w:val="00886B5B"/>
    <w:rsid w:val="00887080"/>
    <w:rsid w:val="0088710F"/>
    <w:rsid w:val="0088749D"/>
    <w:rsid w:val="00887779"/>
    <w:rsid w:val="00887890"/>
    <w:rsid w:val="00890CDA"/>
    <w:rsid w:val="00890D6F"/>
    <w:rsid w:val="008910E2"/>
    <w:rsid w:val="00891758"/>
    <w:rsid w:val="00891AFC"/>
    <w:rsid w:val="0089217A"/>
    <w:rsid w:val="008926B8"/>
    <w:rsid w:val="0089313F"/>
    <w:rsid w:val="00893598"/>
    <w:rsid w:val="008937A2"/>
    <w:rsid w:val="00893996"/>
    <w:rsid w:val="008942FC"/>
    <w:rsid w:val="008946C6"/>
    <w:rsid w:val="008953E1"/>
    <w:rsid w:val="00895903"/>
    <w:rsid w:val="00896999"/>
    <w:rsid w:val="00896BFB"/>
    <w:rsid w:val="008970BE"/>
    <w:rsid w:val="008974F8"/>
    <w:rsid w:val="008A006F"/>
    <w:rsid w:val="008A08DB"/>
    <w:rsid w:val="008A123E"/>
    <w:rsid w:val="008A1267"/>
    <w:rsid w:val="008A274A"/>
    <w:rsid w:val="008A276E"/>
    <w:rsid w:val="008A2C03"/>
    <w:rsid w:val="008A2E8F"/>
    <w:rsid w:val="008A3179"/>
    <w:rsid w:val="008A31B0"/>
    <w:rsid w:val="008A326D"/>
    <w:rsid w:val="008A3CC0"/>
    <w:rsid w:val="008A43D2"/>
    <w:rsid w:val="008A4E93"/>
    <w:rsid w:val="008A5313"/>
    <w:rsid w:val="008A55DC"/>
    <w:rsid w:val="008A5B19"/>
    <w:rsid w:val="008A5BB4"/>
    <w:rsid w:val="008A5E04"/>
    <w:rsid w:val="008A6454"/>
    <w:rsid w:val="008A69EF"/>
    <w:rsid w:val="008A704C"/>
    <w:rsid w:val="008A714F"/>
    <w:rsid w:val="008A718F"/>
    <w:rsid w:val="008A727B"/>
    <w:rsid w:val="008A72BD"/>
    <w:rsid w:val="008A76CA"/>
    <w:rsid w:val="008B06DC"/>
    <w:rsid w:val="008B0C3B"/>
    <w:rsid w:val="008B13FD"/>
    <w:rsid w:val="008B147A"/>
    <w:rsid w:val="008B156D"/>
    <w:rsid w:val="008B1C43"/>
    <w:rsid w:val="008B1CE9"/>
    <w:rsid w:val="008B25F6"/>
    <w:rsid w:val="008B2D58"/>
    <w:rsid w:val="008B308D"/>
    <w:rsid w:val="008B3321"/>
    <w:rsid w:val="008B3629"/>
    <w:rsid w:val="008B3638"/>
    <w:rsid w:val="008B373A"/>
    <w:rsid w:val="008B3787"/>
    <w:rsid w:val="008B3B93"/>
    <w:rsid w:val="008B48A4"/>
    <w:rsid w:val="008B48AF"/>
    <w:rsid w:val="008B5082"/>
    <w:rsid w:val="008B528C"/>
    <w:rsid w:val="008B5651"/>
    <w:rsid w:val="008B5960"/>
    <w:rsid w:val="008B59A3"/>
    <w:rsid w:val="008B5D56"/>
    <w:rsid w:val="008B6007"/>
    <w:rsid w:val="008B62BB"/>
    <w:rsid w:val="008B6630"/>
    <w:rsid w:val="008B7100"/>
    <w:rsid w:val="008B712B"/>
    <w:rsid w:val="008B71AA"/>
    <w:rsid w:val="008B7D1C"/>
    <w:rsid w:val="008C07DC"/>
    <w:rsid w:val="008C0A9C"/>
    <w:rsid w:val="008C199B"/>
    <w:rsid w:val="008C1F7E"/>
    <w:rsid w:val="008C31B4"/>
    <w:rsid w:val="008C4036"/>
    <w:rsid w:val="008C4446"/>
    <w:rsid w:val="008C4CA4"/>
    <w:rsid w:val="008C5042"/>
    <w:rsid w:val="008C5ED5"/>
    <w:rsid w:val="008C615C"/>
    <w:rsid w:val="008C6737"/>
    <w:rsid w:val="008C7833"/>
    <w:rsid w:val="008C7B0D"/>
    <w:rsid w:val="008C7CEE"/>
    <w:rsid w:val="008C7E23"/>
    <w:rsid w:val="008D0D2E"/>
    <w:rsid w:val="008D0FC1"/>
    <w:rsid w:val="008D1334"/>
    <w:rsid w:val="008D1CAC"/>
    <w:rsid w:val="008D1DA3"/>
    <w:rsid w:val="008D2358"/>
    <w:rsid w:val="008D2959"/>
    <w:rsid w:val="008D32C9"/>
    <w:rsid w:val="008D3551"/>
    <w:rsid w:val="008D35B8"/>
    <w:rsid w:val="008D35CB"/>
    <w:rsid w:val="008D3625"/>
    <w:rsid w:val="008D3F8E"/>
    <w:rsid w:val="008D48A5"/>
    <w:rsid w:val="008D49E9"/>
    <w:rsid w:val="008D4AE4"/>
    <w:rsid w:val="008D5491"/>
    <w:rsid w:val="008D610E"/>
    <w:rsid w:val="008D6395"/>
    <w:rsid w:val="008D678D"/>
    <w:rsid w:val="008D69C8"/>
    <w:rsid w:val="008D6A4F"/>
    <w:rsid w:val="008D6A66"/>
    <w:rsid w:val="008D6B06"/>
    <w:rsid w:val="008D764E"/>
    <w:rsid w:val="008D792B"/>
    <w:rsid w:val="008D794F"/>
    <w:rsid w:val="008D7D8D"/>
    <w:rsid w:val="008E0C77"/>
    <w:rsid w:val="008E0E59"/>
    <w:rsid w:val="008E1AD4"/>
    <w:rsid w:val="008E1C2C"/>
    <w:rsid w:val="008E2086"/>
    <w:rsid w:val="008E22AD"/>
    <w:rsid w:val="008E282D"/>
    <w:rsid w:val="008E285D"/>
    <w:rsid w:val="008E2A91"/>
    <w:rsid w:val="008E3304"/>
    <w:rsid w:val="008E3633"/>
    <w:rsid w:val="008E39ED"/>
    <w:rsid w:val="008E49D5"/>
    <w:rsid w:val="008E4E7D"/>
    <w:rsid w:val="008E50EC"/>
    <w:rsid w:val="008E5283"/>
    <w:rsid w:val="008E52AE"/>
    <w:rsid w:val="008E5507"/>
    <w:rsid w:val="008E555F"/>
    <w:rsid w:val="008E5CA3"/>
    <w:rsid w:val="008E62F9"/>
    <w:rsid w:val="008E6410"/>
    <w:rsid w:val="008E730F"/>
    <w:rsid w:val="008E7CDF"/>
    <w:rsid w:val="008F162E"/>
    <w:rsid w:val="008F17A4"/>
    <w:rsid w:val="008F213B"/>
    <w:rsid w:val="008F272D"/>
    <w:rsid w:val="008F2B8D"/>
    <w:rsid w:val="008F2F5E"/>
    <w:rsid w:val="008F30B7"/>
    <w:rsid w:val="008F31D8"/>
    <w:rsid w:val="008F40C0"/>
    <w:rsid w:val="008F41AB"/>
    <w:rsid w:val="008F5C4D"/>
    <w:rsid w:val="008F5C70"/>
    <w:rsid w:val="008F5E8A"/>
    <w:rsid w:val="008F5EEE"/>
    <w:rsid w:val="008F6020"/>
    <w:rsid w:val="008F6199"/>
    <w:rsid w:val="008F62A6"/>
    <w:rsid w:val="008F64C8"/>
    <w:rsid w:val="008F68C0"/>
    <w:rsid w:val="008F6B86"/>
    <w:rsid w:val="008F6C0E"/>
    <w:rsid w:val="008F6D3D"/>
    <w:rsid w:val="008F7031"/>
    <w:rsid w:val="008F7535"/>
    <w:rsid w:val="0090097F"/>
    <w:rsid w:val="00900D1D"/>
    <w:rsid w:val="0090110E"/>
    <w:rsid w:val="009011A4"/>
    <w:rsid w:val="009013E1"/>
    <w:rsid w:val="00901420"/>
    <w:rsid w:val="00901925"/>
    <w:rsid w:val="00901E1E"/>
    <w:rsid w:val="00902279"/>
    <w:rsid w:val="0090254A"/>
    <w:rsid w:val="009028CC"/>
    <w:rsid w:val="00902B21"/>
    <w:rsid w:val="00902C91"/>
    <w:rsid w:val="009030C7"/>
    <w:rsid w:val="00903C17"/>
    <w:rsid w:val="0090401A"/>
    <w:rsid w:val="0090464E"/>
    <w:rsid w:val="009046DB"/>
    <w:rsid w:val="00905035"/>
    <w:rsid w:val="0090557C"/>
    <w:rsid w:val="00905CD4"/>
    <w:rsid w:val="00906088"/>
    <w:rsid w:val="009063A3"/>
    <w:rsid w:val="009067B7"/>
    <w:rsid w:val="00906D64"/>
    <w:rsid w:val="00906E87"/>
    <w:rsid w:val="009071F4"/>
    <w:rsid w:val="009073B1"/>
    <w:rsid w:val="0090768E"/>
    <w:rsid w:val="00907770"/>
    <w:rsid w:val="00907987"/>
    <w:rsid w:val="00907FCE"/>
    <w:rsid w:val="0091016E"/>
    <w:rsid w:val="00910343"/>
    <w:rsid w:val="0091109F"/>
    <w:rsid w:val="009111B5"/>
    <w:rsid w:val="00911292"/>
    <w:rsid w:val="00911F97"/>
    <w:rsid w:val="009122B5"/>
    <w:rsid w:val="00912541"/>
    <w:rsid w:val="00912CBA"/>
    <w:rsid w:val="00913098"/>
    <w:rsid w:val="00913B64"/>
    <w:rsid w:val="0091424A"/>
    <w:rsid w:val="00914F40"/>
    <w:rsid w:val="009151C2"/>
    <w:rsid w:val="009152F8"/>
    <w:rsid w:val="0091558D"/>
    <w:rsid w:val="009158BC"/>
    <w:rsid w:val="00915D59"/>
    <w:rsid w:val="00915EDA"/>
    <w:rsid w:val="00916071"/>
    <w:rsid w:val="00916C25"/>
    <w:rsid w:val="00916F80"/>
    <w:rsid w:val="00916FE0"/>
    <w:rsid w:val="00917131"/>
    <w:rsid w:val="00917531"/>
    <w:rsid w:val="009176D6"/>
    <w:rsid w:val="00917ACB"/>
    <w:rsid w:val="0092013E"/>
    <w:rsid w:val="009205E9"/>
    <w:rsid w:val="00920F8F"/>
    <w:rsid w:val="009211F9"/>
    <w:rsid w:val="0092165B"/>
    <w:rsid w:val="00921689"/>
    <w:rsid w:val="00921912"/>
    <w:rsid w:val="00922471"/>
    <w:rsid w:val="009228A2"/>
    <w:rsid w:val="0092290C"/>
    <w:rsid w:val="0092296E"/>
    <w:rsid w:val="00922D33"/>
    <w:rsid w:val="009236F4"/>
    <w:rsid w:val="00923786"/>
    <w:rsid w:val="00923BD2"/>
    <w:rsid w:val="00923C1F"/>
    <w:rsid w:val="00924B9A"/>
    <w:rsid w:val="00926807"/>
    <w:rsid w:val="00926EB7"/>
    <w:rsid w:val="00927158"/>
    <w:rsid w:val="009271E2"/>
    <w:rsid w:val="009272ED"/>
    <w:rsid w:val="00927636"/>
    <w:rsid w:val="009278EB"/>
    <w:rsid w:val="00930CE8"/>
    <w:rsid w:val="009319B6"/>
    <w:rsid w:val="00931FBD"/>
    <w:rsid w:val="009326CE"/>
    <w:rsid w:val="009329BB"/>
    <w:rsid w:val="00932CFF"/>
    <w:rsid w:val="00932D4F"/>
    <w:rsid w:val="00933057"/>
    <w:rsid w:val="00933437"/>
    <w:rsid w:val="00933B81"/>
    <w:rsid w:val="00933EE4"/>
    <w:rsid w:val="00934B48"/>
    <w:rsid w:val="00934D27"/>
    <w:rsid w:val="009350F3"/>
    <w:rsid w:val="009357D9"/>
    <w:rsid w:val="009360BC"/>
    <w:rsid w:val="009363E4"/>
    <w:rsid w:val="00936AA3"/>
    <w:rsid w:val="0093734A"/>
    <w:rsid w:val="00937422"/>
    <w:rsid w:val="00937647"/>
    <w:rsid w:val="00937675"/>
    <w:rsid w:val="00940136"/>
    <w:rsid w:val="009402FB"/>
    <w:rsid w:val="009408E0"/>
    <w:rsid w:val="00940B05"/>
    <w:rsid w:val="00941620"/>
    <w:rsid w:val="0094194A"/>
    <w:rsid w:val="00941FA5"/>
    <w:rsid w:val="0094206D"/>
    <w:rsid w:val="0094266E"/>
    <w:rsid w:val="0094331C"/>
    <w:rsid w:val="00944ACD"/>
    <w:rsid w:val="009458CA"/>
    <w:rsid w:val="009459D9"/>
    <w:rsid w:val="00946DAB"/>
    <w:rsid w:val="00946E3B"/>
    <w:rsid w:val="00946F48"/>
    <w:rsid w:val="0094708D"/>
    <w:rsid w:val="00947256"/>
    <w:rsid w:val="0094728C"/>
    <w:rsid w:val="009477B3"/>
    <w:rsid w:val="00947AF8"/>
    <w:rsid w:val="00947B63"/>
    <w:rsid w:val="0095079F"/>
    <w:rsid w:val="00950ACB"/>
    <w:rsid w:val="00950F33"/>
    <w:rsid w:val="00951EE4"/>
    <w:rsid w:val="0095263B"/>
    <w:rsid w:val="00952755"/>
    <w:rsid w:val="0095285B"/>
    <w:rsid w:val="009529E7"/>
    <w:rsid w:val="00953F5A"/>
    <w:rsid w:val="0095425D"/>
    <w:rsid w:val="00954924"/>
    <w:rsid w:val="009549D9"/>
    <w:rsid w:val="00954ADA"/>
    <w:rsid w:val="00954FFB"/>
    <w:rsid w:val="009556A7"/>
    <w:rsid w:val="00955826"/>
    <w:rsid w:val="009562DC"/>
    <w:rsid w:val="009569EE"/>
    <w:rsid w:val="00956DFD"/>
    <w:rsid w:val="009575F4"/>
    <w:rsid w:val="00957FDD"/>
    <w:rsid w:val="00960327"/>
    <w:rsid w:val="0096035F"/>
    <w:rsid w:val="00960495"/>
    <w:rsid w:val="0096066C"/>
    <w:rsid w:val="0096110B"/>
    <w:rsid w:val="009619AC"/>
    <w:rsid w:val="0096264D"/>
    <w:rsid w:val="0096282D"/>
    <w:rsid w:val="0096306F"/>
    <w:rsid w:val="0096337C"/>
    <w:rsid w:val="00964535"/>
    <w:rsid w:val="00964BAD"/>
    <w:rsid w:val="00964C82"/>
    <w:rsid w:val="00964E42"/>
    <w:rsid w:val="009651EA"/>
    <w:rsid w:val="0096556B"/>
    <w:rsid w:val="00966377"/>
    <w:rsid w:val="009669A0"/>
    <w:rsid w:val="00966F49"/>
    <w:rsid w:val="00967290"/>
    <w:rsid w:val="009678A4"/>
    <w:rsid w:val="00967A91"/>
    <w:rsid w:val="009703BF"/>
    <w:rsid w:val="009705C3"/>
    <w:rsid w:val="00970BDD"/>
    <w:rsid w:val="00972C20"/>
    <w:rsid w:val="00972E1B"/>
    <w:rsid w:val="00973030"/>
    <w:rsid w:val="0097334A"/>
    <w:rsid w:val="009735C7"/>
    <w:rsid w:val="009736AD"/>
    <w:rsid w:val="00973CAC"/>
    <w:rsid w:val="00973E98"/>
    <w:rsid w:val="00974295"/>
    <w:rsid w:val="00974549"/>
    <w:rsid w:val="009748F4"/>
    <w:rsid w:val="00974D12"/>
    <w:rsid w:val="00974D61"/>
    <w:rsid w:val="009752AA"/>
    <w:rsid w:val="00975361"/>
    <w:rsid w:val="00975658"/>
    <w:rsid w:val="00975FDD"/>
    <w:rsid w:val="0097665D"/>
    <w:rsid w:val="0097686C"/>
    <w:rsid w:val="00976F07"/>
    <w:rsid w:val="0097781D"/>
    <w:rsid w:val="00977855"/>
    <w:rsid w:val="00977A35"/>
    <w:rsid w:val="00977BEF"/>
    <w:rsid w:val="00977ED0"/>
    <w:rsid w:val="00980024"/>
    <w:rsid w:val="009806F8"/>
    <w:rsid w:val="00980B69"/>
    <w:rsid w:val="00980F07"/>
    <w:rsid w:val="009812A5"/>
    <w:rsid w:val="00981A2E"/>
    <w:rsid w:val="00981A3A"/>
    <w:rsid w:val="00981CC2"/>
    <w:rsid w:val="00981CE7"/>
    <w:rsid w:val="00981CF8"/>
    <w:rsid w:val="00981E73"/>
    <w:rsid w:val="00981F6C"/>
    <w:rsid w:val="009829B2"/>
    <w:rsid w:val="00982D22"/>
    <w:rsid w:val="009833E2"/>
    <w:rsid w:val="00983A56"/>
    <w:rsid w:val="009842E6"/>
    <w:rsid w:val="0098480E"/>
    <w:rsid w:val="009848B6"/>
    <w:rsid w:val="00984BBB"/>
    <w:rsid w:val="00985128"/>
    <w:rsid w:val="0098557D"/>
    <w:rsid w:val="00985BD9"/>
    <w:rsid w:val="00985CD8"/>
    <w:rsid w:val="00985DDB"/>
    <w:rsid w:val="00985FCF"/>
    <w:rsid w:val="00986E21"/>
    <w:rsid w:val="00986F4A"/>
    <w:rsid w:val="00986F8E"/>
    <w:rsid w:val="0099047D"/>
    <w:rsid w:val="00991056"/>
    <w:rsid w:val="0099169E"/>
    <w:rsid w:val="00992089"/>
    <w:rsid w:val="00992CC0"/>
    <w:rsid w:val="00992D2B"/>
    <w:rsid w:val="009932B7"/>
    <w:rsid w:val="0099370F"/>
    <w:rsid w:val="00993B1A"/>
    <w:rsid w:val="00994EEB"/>
    <w:rsid w:val="00994F67"/>
    <w:rsid w:val="009955D7"/>
    <w:rsid w:val="00996F16"/>
    <w:rsid w:val="00997B37"/>
    <w:rsid w:val="00997C97"/>
    <w:rsid w:val="009A0005"/>
    <w:rsid w:val="009A0459"/>
    <w:rsid w:val="009A0492"/>
    <w:rsid w:val="009A052F"/>
    <w:rsid w:val="009A0672"/>
    <w:rsid w:val="009A0B6B"/>
    <w:rsid w:val="009A0F0E"/>
    <w:rsid w:val="009A18D9"/>
    <w:rsid w:val="009A1B43"/>
    <w:rsid w:val="009A24BD"/>
    <w:rsid w:val="009A26C8"/>
    <w:rsid w:val="009A2761"/>
    <w:rsid w:val="009A2F42"/>
    <w:rsid w:val="009A330E"/>
    <w:rsid w:val="009A36E1"/>
    <w:rsid w:val="009A36F6"/>
    <w:rsid w:val="009A3CF0"/>
    <w:rsid w:val="009A3DB5"/>
    <w:rsid w:val="009A403D"/>
    <w:rsid w:val="009A507F"/>
    <w:rsid w:val="009A519A"/>
    <w:rsid w:val="009A560E"/>
    <w:rsid w:val="009A56FD"/>
    <w:rsid w:val="009A57C5"/>
    <w:rsid w:val="009A5810"/>
    <w:rsid w:val="009A5A7C"/>
    <w:rsid w:val="009A5F76"/>
    <w:rsid w:val="009A619D"/>
    <w:rsid w:val="009A6419"/>
    <w:rsid w:val="009A6A30"/>
    <w:rsid w:val="009A6C50"/>
    <w:rsid w:val="009A7612"/>
    <w:rsid w:val="009A7AAD"/>
    <w:rsid w:val="009A7F17"/>
    <w:rsid w:val="009B02D9"/>
    <w:rsid w:val="009B0485"/>
    <w:rsid w:val="009B0729"/>
    <w:rsid w:val="009B0B86"/>
    <w:rsid w:val="009B0E0C"/>
    <w:rsid w:val="009B1122"/>
    <w:rsid w:val="009B19E0"/>
    <w:rsid w:val="009B1A50"/>
    <w:rsid w:val="009B1FC3"/>
    <w:rsid w:val="009B20BF"/>
    <w:rsid w:val="009B21B6"/>
    <w:rsid w:val="009B2F54"/>
    <w:rsid w:val="009B33BC"/>
    <w:rsid w:val="009B3BC9"/>
    <w:rsid w:val="009B3E42"/>
    <w:rsid w:val="009B3E54"/>
    <w:rsid w:val="009B414E"/>
    <w:rsid w:val="009B4AE0"/>
    <w:rsid w:val="009B4B46"/>
    <w:rsid w:val="009B50E8"/>
    <w:rsid w:val="009B532B"/>
    <w:rsid w:val="009B59F2"/>
    <w:rsid w:val="009B5FCA"/>
    <w:rsid w:val="009B6525"/>
    <w:rsid w:val="009B686A"/>
    <w:rsid w:val="009B68C5"/>
    <w:rsid w:val="009B6988"/>
    <w:rsid w:val="009B6BD5"/>
    <w:rsid w:val="009B718F"/>
    <w:rsid w:val="009B7278"/>
    <w:rsid w:val="009B75BD"/>
    <w:rsid w:val="009B7BCD"/>
    <w:rsid w:val="009C03D3"/>
    <w:rsid w:val="009C0BF8"/>
    <w:rsid w:val="009C0DE3"/>
    <w:rsid w:val="009C1005"/>
    <w:rsid w:val="009C1037"/>
    <w:rsid w:val="009C1695"/>
    <w:rsid w:val="009C2156"/>
    <w:rsid w:val="009C2F04"/>
    <w:rsid w:val="009C3997"/>
    <w:rsid w:val="009C42C8"/>
    <w:rsid w:val="009C4415"/>
    <w:rsid w:val="009C450D"/>
    <w:rsid w:val="009C4585"/>
    <w:rsid w:val="009C49DB"/>
    <w:rsid w:val="009C4A41"/>
    <w:rsid w:val="009C4E5D"/>
    <w:rsid w:val="009C5F62"/>
    <w:rsid w:val="009C628A"/>
    <w:rsid w:val="009C6CFE"/>
    <w:rsid w:val="009C6E57"/>
    <w:rsid w:val="009C70BD"/>
    <w:rsid w:val="009C70CA"/>
    <w:rsid w:val="009C70EE"/>
    <w:rsid w:val="009C7347"/>
    <w:rsid w:val="009C795D"/>
    <w:rsid w:val="009C7CEA"/>
    <w:rsid w:val="009C7DB7"/>
    <w:rsid w:val="009C7E86"/>
    <w:rsid w:val="009D07AC"/>
    <w:rsid w:val="009D083C"/>
    <w:rsid w:val="009D1500"/>
    <w:rsid w:val="009D1A51"/>
    <w:rsid w:val="009D1DC6"/>
    <w:rsid w:val="009D20C5"/>
    <w:rsid w:val="009D21B3"/>
    <w:rsid w:val="009D2B59"/>
    <w:rsid w:val="009D2B80"/>
    <w:rsid w:val="009D3552"/>
    <w:rsid w:val="009D3C1C"/>
    <w:rsid w:val="009D3C71"/>
    <w:rsid w:val="009D444E"/>
    <w:rsid w:val="009D4580"/>
    <w:rsid w:val="009D4D39"/>
    <w:rsid w:val="009D548B"/>
    <w:rsid w:val="009D5A8B"/>
    <w:rsid w:val="009D61E4"/>
    <w:rsid w:val="009D68B4"/>
    <w:rsid w:val="009D6AB3"/>
    <w:rsid w:val="009D6FEE"/>
    <w:rsid w:val="009D734A"/>
    <w:rsid w:val="009D7408"/>
    <w:rsid w:val="009D779C"/>
    <w:rsid w:val="009D7D0E"/>
    <w:rsid w:val="009E0078"/>
    <w:rsid w:val="009E0964"/>
    <w:rsid w:val="009E0BCB"/>
    <w:rsid w:val="009E0D18"/>
    <w:rsid w:val="009E13F1"/>
    <w:rsid w:val="009E14B7"/>
    <w:rsid w:val="009E1B0C"/>
    <w:rsid w:val="009E1CA0"/>
    <w:rsid w:val="009E1CF5"/>
    <w:rsid w:val="009E1D50"/>
    <w:rsid w:val="009E2026"/>
    <w:rsid w:val="009E20CE"/>
    <w:rsid w:val="009E2573"/>
    <w:rsid w:val="009E2A7A"/>
    <w:rsid w:val="009E2D8C"/>
    <w:rsid w:val="009E3495"/>
    <w:rsid w:val="009E3C78"/>
    <w:rsid w:val="009E3DEE"/>
    <w:rsid w:val="009E4780"/>
    <w:rsid w:val="009E49E3"/>
    <w:rsid w:val="009E5150"/>
    <w:rsid w:val="009E6165"/>
    <w:rsid w:val="009E635F"/>
    <w:rsid w:val="009E661B"/>
    <w:rsid w:val="009E6E9E"/>
    <w:rsid w:val="009E6F46"/>
    <w:rsid w:val="009E7471"/>
    <w:rsid w:val="009E754F"/>
    <w:rsid w:val="009E7561"/>
    <w:rsid w:val="009E77C0"/>
    <w:rsid w:val="009E7D68"/>
    <w:rsid w:val="009E7ED6"/>
    <w:rsid w:val="009F0008"/>
    <w:rsid w:val="009F0020"/>
    <w:rsid w:val="009F0350"/>
    <w:rsid w:val="009F0577"/>
    <w:rsid w:val="009F0593"/>
    <w:rsid w:val="009F0A33"/>
    <w:rsid w:val="009F0AC6"/>
    <w:rsid w:val="009F13B3"/>
    <w:rsid w:val="009F144F"/>
    <w:rsid w:val="009F2206"/>
    <w:rsid w:val="009F2389"/>
    <w:rsid w:val="009F3319"/>
    <w:rsid w:val="009F3B7D"/>
    <w:rsid w:val="009F43ED"/>
    <w:rsid w:val="009F4751"/>
    <w:rsid w:val="009F48B2"/>
    <w:rsid w:val="009F4F0C"/>
    <w:rsid w:val="009F51F9"/>
    <w:rsid w:val="009F5280"/>
    <w:rsid w:val="009F5506"/>
    <w:rsid w:val="009F5C34"/>
    <w:rsid w:val="009F5D75"/>
    <w:rsid w:val="009F6373"/>
    <w:rsid w:val="009F6435"/>
    <w:rsid w:val="009F6436"/>
    <w:rsid w:val="009F67A4"/>
    <w:rsid w:val="009F6C81"/>
    <w:rsid w:val="009F6EA8"/>
    <w:rsid w:val="009F7103"/>
    <w:rsid w:val="009F7348"/>
    <w:rsid w:val="009F7D8A"/>
    <w:rsid w:val="009F7DE0"/>
    <w:rsid w:val="00A00582"/>
    <w:rsid w:val="00A00F10"/>
    <w:rsid w:val="00A00F57"/>
    <w:rsid w:val="00A010BA"/>
    <w:rsid w:val="00A016FC"/>
    <w:rsid w:val="00A017DD"/>
    <w:rsid w:val="00A0198D"/>
    <w:rsid w:val="00A01B00"/>
    <w:rsid w:val="00A022F0"/>
    <w:rsid w:val="00A02601"/>
    <w:rsid w:val="00A027B2"/>
    <w:rsid w:val="00A029F7"/>
    <w:rsid w:val="00A04CB1"/>
    <w:rsid w:val="00A056E8"/>
    <w:rsid w:val="00A05A82"/>
    <w:rsid w:val="00A05AB4"/>
    <w:rsid w:val="00A05F2C"/>
    <w:rsid w:val="00A05F2D"/>
    <w:rsid w:val="00A06030"/>
    <w:rsid w:val="00A061BB"/>
    <w:rsid w:val="00A0683F"/>
    <w:rsid w:val="00A06F55"/>
    <w:rsid w:val="00A07498"/>
    <w:rsid w:val="00A07D69"/>
    <w:rsid w:val="00A10359"/>
    <w:rsid w:val="00A103D9"/>
    <w:rsid w:val="00A10774"/>
    <w:rsid w:val="00A10B5E"/>
    <w:rsid w:val="00A10D75"/>
    <w:rsid w:val="00A112CF"/>
    <w:rsid w:val="00A11488"/>
    <w:rsid w:val="00A11954"/>
    <w:rsid w:val="00A11AB7"/>
    <w:rsid w:val="00A13B64"/>
    <w:rsid w:val="00A13BD9"/>
    <w:rsid w:val="00A140AA"/>
    <w:rsid w:val="00A147C7"/>
    <w:rsid w:val="00A158DE"/>
    <w:rsid w:val="00A15A5E"/>
    <w:rsid w:val="00A15C5A"/>
    <w:rsid w:val="00A164B0"/>
    <w:rsid w:val="00A16C9D"/>
    <w:rsid w:val="00A1707D"/>
    <w:rsid w:val="00A17481"/>
    <w:rsid w:val="00A176E5"/>
    <w:rsid w:val="00A1782C"/>
    <w:rsid w:val="00A17B1B"/>
    <w:rsid w:val="00A17B88"/>
    <w:rsid w:val="00A17BF9"/>
    <w:rsid w:val="00A17E22"/>
    <w:rsid w:val="00A17F4F"/>
    <w:rsid w:val="00A202C0"/>
    <w:rsid w:val="00A20687"/>
    <w:rsid w:val="00A20972"/>
    <w:rsid w:val="00A211DA"/>
    <w:rsid w:val="00A216B9"/>
    <w:rsid w:val="00A21877"/>
    <w:rsid w:val="00A22070"/>
    <w:rsid w:val="00A225DC"/>
    <w:rsid w:val="00A22ACD"/>
    <w:rsid w:val="00A22D45"/>
    <w:rsid w:val="00A236A9"/>
    <w:rsid w:val="00A23944"/>
    <w:rsid w:val="00A23997"/>
    <w:rsid w:val="00A23DF4"/>
    <w:rsid w:val="00A24326"/>
    <w:rsid w:val="00A245EB"/>
    <w:rsid w:val="00A247D5"/>
    <w:rsid w:val="00A24A3C"/>
    <w:rsid w:val="00A24B92"/>
    <w:rsid w:val="00A24BFC"/>
    <w:rsid w:val="00A24CE2"/>
    <w:rsid w:val="00A251DE"/>
    <w:rsid w:val="00A25246"/>
    <w:rsid w:val="00A25281"/>
    <w:rsid w:val="00A256C2"/>
    <w:rsid w:val="00A25808"/>
    <w:rsid w:val="00A260D7"/>
    <w:rsid w:val="00A26390"/>
    <w:rsid w:val="00A267F4"/>
    <w:rsid w:val="00A26905"/>
    <w:rsid w:val="00A26929"/>
    <w:rsid w:val="00A26D50"/>
    <w:rsid w:val="00A26F4D"/>
    <w:rsid w:val="00A272B1"/>
    <w:rsid w:val="00A275E4"/>
    <w:rsid w:val="00A2793E"/>
    <w:rsid w:val="00A279F4"/>
    <w:rsid w:val="00A30585"/>
    <w:rsid w:val="00A30867"/>
    <w:rsid w:val="00A30D45"/>
    <w:rsid w:val="00A311CE"/>
    <w:rsid w:val="00A32248"/>
    <w:rsid w:val="00A3231F"/>
    <w:rsid w:val="00A32B02"/>
    <w:rsid w:val="00A32C8A"/>
    <w:rsid w:val="00A32E48"/>
    <w:rsid w:val="00A3316E"/>
    <w:rsid w:val="00A33999"/>
    <w:rsid w:val="00A34157"/>
    <w:rsid w:val="00A34715"/>
    <w:rsid w:val="00A347B9"/>
    <w:rsid w:val="00A349A0"/>
    <w:rsid w:val="00A349D6"/>
    <w:rsid w:val="00A349F0"/>
    <w:rsid w:val="00A34D1B"/>
    <w:rsid w:val="00A34EDC"/>
    <w:rsid w:val="00A350C8"/>
    <w:rsid w:val="00A3539C"/>
    <w:rsid w:val="00A35557"/>
    <w:rsid w:val="00A3586D"/>
    <w:rsid w:val="00A358FC"/>
    <w:rsid w:val="00A36055"/>
    <w:rsid w:val="00A365BE"/>
    <w:rsid w:val="00A36BA9"/>
    <w:rsid w:val="00A404F9"/>
    <w:rsid w:val="00A40CE1"/>
    <w:rsid w:val="00A41061"/>
    <w:rsid w:val="00A41062"/>
    <w:rsid w:val="00A41455"/>
    <w:rsid w:val="00A414C2"/>
    <w:rsid w:val="00A41534"/>
    <w:rsid w:val="00A41B89"/>
    <w:rsid w:val="00A422BB"/>
    <w:rsid w:val="00A4253F"/>
    <w:rsid w:val="00A4254C"/>
    <w:rsid w:val="00A42A37"/>
    <w:rsid w:val="00A433E9"/>
    <w:rsid w:val="00A437EA"/>
    <w:rsid w:val="00A43830"/>
    <w:rsid w:val="00A43BE4"/>
    <w:rsid w:val="00A44A34"/>
    <w:rsid w:val="00A44E43"/>
    <w:rsid w:val="00A4538C"/>
    <w:rsid w:val="00A46024"/>
    <w:rsid w:val="00A46C1E"/>
    <w:rsid w:val="00A46EE8"/>
    <w:rsid w:val="00A46F20"/>
    <w:rsid w:val="00A471A3"/>
    <w:rsid w:val="00A477A5"/>
    <w:rsid w:val="00A47A88"/>
    <w:rsid w:val="00A5016C"/>
    <w:rsid w:val="00A509EA"/>
    <w:rsid w:val="00A515F1"/>
    <w:rsid w:val="00A5187C"/>
    <w:rsid w:val="00A51906"/>
    <w:rsid w:val="00A51C8F"/>
    <w:rsid w:val="00A51D2D"/>
    <w:rsid w:val="00A521E0"/>
    <w:rsid w:val="00A5248A"/>
    <w:rsid w:val="00A5269F"/>
    <w:rsid w:val="00A53298"/>
    <w:rsid w:val="00A5344D"/>
    <w:rsid w:val="00A5374B"/>
    <w:rsid w:val="00A54278"/>
    <w:rsid w:val="00A545C2"/>
    <w:rsid w:val="00A550DB"/>
    <w:rsid w:val="00A55190"/>
    <w:rsid w:val="00A5557E"/>
    <w:rsid w:val="00A55977"/>
    <w:rsid w:val="00A56691"/>
    <w:rsid w:val="00A566D2"/>
    <w:rsid w:val="00A5676A"/>
    <w:rsid w:val="00A567F4"/>
    <w:rsid w:val="00A56B5F"/>
    <w:rsid w:val="00A56E1B"/>
    <w:rsid w:val="00A57AAA"/>
    <w:rsid w:val="00A57B73"/>
    <w:rsid w:val="00A57DAF"/>
    <w:rsid w:val="00A601C2"/>
    <w:rsid w:val="00A606E0"/>
    <w:rsid w:val="00A60B3D"/>
    <w:rsid w:val="00A616E3"/>
    <w:rsid w:val="00A6186D"/>
    <w:rsid w:val="00A62495"/>
    <w:rsid w:val="00A625A1"/>
    <w:rsid w:val="00A626AD"/>
    <w:rsid w:val="00A63046"/>
    <w:rsid w:val="00A63286"/>
    <w:rsid w:val="00A63299"/>
    <w:rsid w:val="00A6331B"/>
    <w:rsid w:val="00A64478"/>
    <w:rsid w:val="00A645C9"/>
    <w:rsid w:val="00A647C1"/>
    <w:rsid w:val="00A6494B"/>
    <w:rsid w:val="00A649EE"/>
    <w:rsid w:val="00A64C79"/>
    <w:rsid w:val="00A64CDB"/>
    <w:rsid w:val="00A64CF8"/>
    <w:rsid w:val="00A65159"/>
    <w:rsid w:val="00A654CB"/>
    <w:rsid w:val="00A65D10"/>
    <w:rsid w:val="00A6643B"/>
    <w:rsid w:val="00A66583"/>
    <w:rsid w:val="00A66947"/>
    <w:rsid w:val="00A66A14"/>
    <w:rsid w:val="00A66DC5"/>
    <w:rsid w:val="00A67140"/>
    <w:rsid w:val="00A67B1A"/>
    <w:rsid w:val="00A67F5C"/>
    <w:rsid w:val="00A70BD2"/>
    <w:rsid w:val="00A70CB0"/>
    <w:rsid w:val="00A70F7F"/>
    <w:rsid w:val="00A71020"/>
    <w:rsid w:val="00A710A7"/>
    <w:rsid w:val="00A7138B"/>
    <w:rsid w:val="00A717F3"/>
    <w:rsid w:val="00A721EA"/>
    <w:rsid w:val="00A7230B"/>
    <w:rsid w:val="00A72835"/>
    <w:rsid w:val="00A7285A"/>
    <w:rsid w:val="00A72CA6"/>
    <w:rsid w:val="00A7339B"/>
    <w:rsid w:val="00A73899"/>
    <w:rsid w:val="00A739DC"/>
    <w:rsid w:val="00A74B8F"/>
    <w:rsid w:val="00A74DEB"/>
    <w:rsid w:val="00A75577"/>
    <w:rsid w:val="00A756B7"/>
    <w:rsid w:val="00A7589D"/>
    <w:rsid w:val="00A758F4"/>
    <w:rsid w:val="00A75BBE"/>
    <w:rsid w:val="00A7600B"/>
    <w:rsid w:val="00A77414"/>
    <w:rsid w:val="00A776D5"/>
    <w:rsid w:val="00A8036E"/>
    <w:rsid w:val="00A80730"/>
    <w:rsid w:val="00A81108"/>
    <w:rsid w:val="00A81476"/>
    <w:rsid w:val="00A827ED"/>
    <w:rsid w:val="00A82AE9"/>
    <w:rsid w:val="00A83044"/>
    <w:rsid w:val="00A8325A"/>
    <w:rsid w:val="00A85332"/>
    <w:rsid w:val="00A85B04"/>
    <w:rsid w:val="00A8632E"/>
    <w:rsid w:val="00A86BB5"/>
    <w:rsid w:val="00A872ED"/>
    <w:rsid w:val="00A876C1"/>
    <w:rsid w:val="00A87B8D"/>
    <w:rsid w:val="00A904AF"/>
    <w:rsid w:val="00A90E59"/>
    <w:rsid w:val="00A91578"/>
    <w:rsid w:val="00A91AD7"/>
    <w:rsid w:val="00A9202F"/>
    <w:rsid w:val="00A9227B"/>
    <w:rsid w:val="00A9262D"/>
    <w:rsid w:val="00A926F7"/>
    <w:rsid w:val="00A9275C"/>
    <w:rsid w:val="00A92EE3"/>
    <w:rsid w:val="00A93877"/>
    <w:rsid w:val="00A93B62"/>
    <w:rsid w:val="00A93B8F"/>
    <w:rsid w:val="00A9461B"/>
    <w:rsid w:val="00A951F2"/>
    <w:rsid w:val="00A95246"/>
    <w:rsid w:val="00A95D52"/>
    <w:rsid w:val="00A95D66"/>
    <w:rsid w:val="00A95F4D"/>
    <w:rsid w:val="00A96BFC"/>
    <w:rsid w:val="00A97069"/>
    <w:rsid w:val="00A97220"/>
    <w:rsid w:val="00A975FB"/>
    <w:rsid w:val="00AA00CD"/>
    <w:rsid w:val="00AA0299"/>
    <w:rsid w:val="00AA08CB"/>
    <w:rsid w:val="00AA163E"/>
    <w:rsid w:val="00AA18E3"/>
    <w:rsid w:val="00AA300D"/>
    <w:rsid w:val="00AA3511"/>
    <w:rsid w:val="00AA3825"/>
    <w:rsid w:val="00AA596B"/>
    <w:rsid w:val="00AA5E35"/>
    <w:rsid w:val="00AA66A3"/>
    <w:rsid w:val="00AA6774"/>
    <w:rsid w:val="00AA68AF"/>
    <w:rsid w:val="00AA6DBC"/>
    <w:rsid w:val="00AA706B"/>
    <w:rsid w:val="00AA748E"/>
    <w:rsid w:val="00AA767C"/>
    <w:rsid w:val="00AA77E7"/>
    <w:rsid w:val="00AA7EAB"/>
    <w:rsid w:val="00AA7EB3"/>
    <w:rsid w:val="00AB0A16"/>
    <w:rsid w:val="00AB13B7"/>
    <w:rsid w:val="00AB19A2"/>
    <w:rsid w:val="00AB2043"/>
    <w:rsid w:val="00AB2072"/>
    <w:rsid w:val="00AB2105"/>
    <w:rsid w:val="00AB2622"/>
    <w:rsid w:val="00AB38DA"/>
    <w:rsid w:val="00AB4153"/>
    <w:rsid w:val="00AB464F"/>
    <w:rsid w:val="00AB4652"/>
    <w:rsid w:val="00AB586B"/>
    <w:rsid w:val="00AB5E8E"/>
    <w:rsid w:val="00AB60CB"/>
    <w:rsid w:val="00AB666F"/>
    <w:rsid w:val="00AB6BB2"/>
    <w:rsid w:val="00AB6D1D"/>
    <w:rsid w:val="00AB781E"/>
    <w:rsid w:val="00AC0FCE"/>
    <w:rsid w:val="00AC1116"/>
    <w:rsid w:val="00AC11F6"/>
    <w:rsid w:val="00AC1774"/>
    <w:rsid w:val="00AC19D3"/>
    <w:rsid w:val="00AC1B27"/>
    <w:rsid w:val="00AC1C36"/>
    <w:rsid w:val="00AC20F2"/>
    <w:rsid w:val="00AC26F6"/>
    <w:rsid w:val="00AC31F6"/>
    <w:rsid w:val="00AC363D"/>
    <w:rsid w:val="00AC3F40"/>
    <w:rsid w:val="00AC4201"/>
    <w:rsid w:val="00AC440D"/>
    <w:rsid w:val="00AC445D"/>
    <w:rsid w:val="00AC4BCD"/>
    <w:rsid w:val="00AC4ECA"/>
    <w:rsid w:val="00AC53C4"/>
    <w:rsid w:val="00AC5A73"/>
    <w:rsid w:val="00AC5B3F"/>
    <w:rsid w:val="00AC637D"/>
    <w:rsid w:val="00AC638D"/>
    <w:rsid w:val="00AC639C"/>
    <w:rsid w:val="00AC695A"/>
    <w:rsid w:val="00AC6F6E"/>
    <w:rsid w:val="00AC7AE4"/>
    <w:rsid w:val="00AC7B93"/>
    <w:rsid w:val="00AC7E31"/>
    <w:rsid w:val="00AC7ECC"/>
    <w:rsid w:val="00AD0C7C"/>
    <w:rsid w:val="00AD1733"/>
    <w:rsid w:val="00AD17D4"/>
    <w:rsid w:val="00AD1CA9"/>
    <w:rsid w:val="00AD203B"/>
    <w:rsid w:val="00AD25D4"/>
    <w:rsid w:val="00AD29B0"/>
    <w:rsid w:val="00AD35A5"/>
    <w:rsid w:val="00AD35E9"/>
    <w:rsid w:val="00AD38A1"/>
    <w:rsid w:val="00AD3D7B"/>
    <w:rsid w:val="00AD3D9F"/>
    <w:rsid w:val="00AD3E13"/>
    <w:rsid w:val="00AD4275"/>
    <w:rsid w:val="00AD44FF"/>
    <w:rsid w:val="00AD45B8"/>
    <w:rsid w:val="00AD4600"/>
    <w:rsid w:val="00AD5318"/>
    <w:rsid w:val="00AD5887"/>
    <w:rsid w:val="00AD58FE"/>
    <w:rsid w:val="00AD5C75"/>
    <w:rsid w:val="00AD5E53"/>
    <w:rsid w:val="00AD5F90"/>
    <w:rsid w:val="00AD605F"/>
    <w:rsid w:val="00AD6FE3"/>
    <w:rsid w:val="00AD77F7"/>
    <w:rsid w:val="00AE06CB"/>
    <w:rsid w:val="00AE080D"/>
    <w:rsid w:val="00AE0A2D"/>
    <w:rsid w:val="00AE0E93"/>
    <w:rsid w:val="00AE154C"/>
    <w:rsid w:val="00AE17F3"/>
    <w:rsid w:val="00AE1F19"/>
    <w:rsid w:val="00AE2085"/>
    <w:rsid w:val="00AE2DAA"/>
    <w:rsid w:val="00AE2F25"/>
    <w:rsid w:val="00AE319C"/>
    <w:rsid w:val="00AE32E5"/>
    <w:rsid w:val="00AE375B"/>
    <w:rsid w:val="00AE389B"/>
    <w:rsid w:val="00AE39CF"/>
    <w:rsid w:val="00AE3DFD"/>
    <w:rsid w:val="00AE4270"/>
    <w:rsid w:val="00AE440B"/>
    <w:rsid w:val="00AE4BD6"/>
    <w:rsid w:val="00AE4D55"/>
    <w:rsid w:val="00AE505C"/>
    <w:rsid w:val="00AE5E87"/>
    <w:rsid w:val="00AE6585"/>
    <w:rsid w:val="00AE768F"/>
    <w:rsid w:val="00AE7D3B"/>
    <w:rsid w:val="00AE7E5F"/>
    <w:rsid w:val="00AE7F1A"/>
    <w:rsid w:val="00AF0108"/>
    <w:rsid w:val="00AF077B"/>
    <w:rsid w:val="00AF0D44"/>
    <w:rsid w:val="00AF0EDC"/>
    <w:rsid w:val="00AF121B"/>
    <w:rsid w:val="00AF148D"/>
    <w:rsid w:val="00AF1556"/>
    <w:rsid w:val="00AF1773"/>
    <w:rsid w:val="00AF1B56"/>
    <w:rsid w:val="00AF1EB8"/>
    <w:rsid w:val="00AF1FB6"/>
    <w:rsid w:val="00AF212A"/>
    <w:rsid w:val="00AF2A30"/>
    <w:rsid w:val="00AF2B82"/>
    <w:rsid w:val="00AF3501"/>
    <w:rsid w:val="00AF3701"/>
    <w:rsid w:val="00AF3A47"/>
    <w:rsid w:val="00AF3C2A"/>
    <w:rsid w:val="00AF3F9D"/>
    <w:rsid w:val="00AF503F"/>
    <w:rsid w:val="00AF5D14"/>
    <w:rsid w:val="00AF606B"/>
    <w:rsid w:val="00AF6A4D"/>
    <w:rsid w:val="00AF6CCF"/>
    <w:rsid w:val="00AF6F30"/>
    <w:rsid w:val="00AF6F46"/>
    <w:rsid w:val="00AF704A"/>
    <w:rsid w:val="00AF7343"/>
    <w:rsid w:val="00AF7CA6"/>
    <w:rsid w:val="00AF7E4A"/>
    <w:rsid w:val="00B005D5"/>
    <w:rsid w:val="00B00639"/>
    <w:rsid w:val="00B006BD"/>
    <w:rsid w:val="00B02339"/>
    <w:rsid w:val="00B026C1"/>
    <w:rsid w:val="00B02C3D"/>
    <w:rsid w:val="00B02CDF"/>
    <w:rsid w:val="00B02E30"/>
    <w:rsid w:val="00B031B5"/>
    <w:rsid w:val="00B035E7"/>
    <w:rsid w:val="00B03EB7"/>
    <w:rsid w:val="00B04110"/>
    <w:rsid w:val="00B0431F"/>
    <w:rsid w:val="00B043BF"/>
    <w:rsid w:val="00B044B2"/>
    <w:rsid w:val="00B04680"/>
    <w:rsid w:val="00B04BED"/>
    <w:rsid w:val="00B056A5"/>
    <w:rsid w:val="00B0576D"/>
    <w:rsid w:val="00B05935"/>
    <w:rsid w:val="00B06161"/>
    <w:rsid w:val="00B06471"/>
    <w:rsid w:val="00B0674B"/>
    <w:rsid w:val="00B06926"/>
    <w:rsid w:val="00B06C2E"/>
    <w:rsid w:val="00B06DC7"/>
    <w:rsid w:val="00B06E4B"/>
    <w:rsid w:val="00B07383"/>
    <w:rsid w:val="00B073C0"/>
    <w:rsid w:val="00B073EE"/>
    <w:rsid w:val="00B07480"/>
    <w:rsid w:val="00B07558"/>
    <w:rsid w:val="00B0768C"/>
    <w:rsid w:val="00B1130E"/>
    <w:rsid w:val="00B11AD7"/>
    <w:rsid w:val="00B11C92"/>
    <w:rsid w:val="00B11E5A"/>
    <w:rsid w:val="00B121A4"/>
    <w:rsid w:val="00B12944"/>
    <w:rsid w:val="00B12A1F"/>
    <w:rsid w:val="00B12BEC"/>
    <w:rsid w:val="00B13C11"/>
    <w:rsid w:val="00B13D8A"/>
    <w:rsid w:val="00B1410A"/>
    <w:rsid w:val="00B141DC"/>
    <w:rsid w:val="00B1441C"/>
    <w:rsid w:val="00B1478E"/>
    <w:rsid w:val="00B147AA"/>
    <w:rsid w:val="00B14853"/>
    <w:rsid w:val="00B14C44"/>
    <w:rsid w:val="00B14E6C"/>
    <w:rsid w:val="00B1527A"/>
    <w:rsid w:val="00B157B0"/>
    <w:rsid w:val="00B1598C"/>
    <w:rsid w:val="00B15CE6"/>
    <w:rsid w:val="00B1634A"/>
    <w:rsid w:val="00B16BC6"/>
    <w:rsid w:val="00B171DE"/>
    <w:rsid w:val="00B172D8"/>
    <w:rsid w:val="00B17311"/>
    <w:rsid w:val="00B176F5"/>
    <w:rsid w:val="00B2007B"/>
    <w:rsid w:val="00B2028C"/>
    <w:rsid w:val="00B20314"/>
    <w:rsid w:val="00B20B2E"/>
    <w:rsid w:val="00B20F24"/>
    <w:rsid w:val="00B20FA6"/>
    <w:rsid w:val="00B214B4"/>
    <w:rsid w:val="00B2151C"/>
    <w:rsid w:val="00B22604"/>
    <w:rsid w:val="00B22C25"/>
    <w:rsid w:val="00B22CFB"/>
    <w:rsid w:val="00B235DB"/>
    <w:rsid w:val="00B23F67"/>
    <w:rsid w:val="00B2428D"/>
    <w:rsid w:val="00B24521"/>
    <w:rsid w:val="00B24531"/>
    <w:rsid w:val="00B245C8"/>
    <w:rsid w:val="00B24893"/>
    <w:rsid w:val="00B25104"/>
    <w:rsid w:val="00B254A9"/>
    <w:rsid w:val="00B25DDB"/>
    <w:rsid w:val="00B25DEC"/>
    <w:rsid w:val="00B26264"/>
    <w:rsid w:val="00B26492"/>
    <w:rsid w:val="00B269ED"/>
    <w:rsid w:val="00B26A60"/>
    <w:rsid w:val="00B26F15"/>
    <w:rsid w:val="00B30490"/>
    <w:rsid w:val="00B307CB"/>
    <w:rsid w:val="00B30854"/>
    <w:rsid w:val="00B3146B"/>
    <w:rsid w:val="00B319BE"/>
    <w:rsid w:val="00B3212D"/>
    <w:rsid w:val="00B322C8"/>
    <w:rsid w:val="00B322F3"/>
    <w:rsid w:val="00B3250D"/>
    <w:rsid w:val="00B3283D"/>
    <w:rsid w:val="00B33DCA"/>
    <w:rsid w:val="00B33FCC"/>
    <w:rsid w:val="00B344E2"/>
    <w:rsid w:val="00B350DB"/>
    <w:rsid w:val="00B351CE"/>
    <w:rsid w:val="00B355B4"/>
    <w:rsid w:val="00B35CF5"/>
    <w:rsid w:val="00B35D15"/>
    <w:rsid w:val="00B3612A"/>
    <w:rsid w:val="00B3635B"/>
    <w:rsid w:val="00B370F9"/>
    <w:rsid w:val="00B378CC"/>
    <w:rsid w:val="00B3792C"/>
    <w:rsid w:val="00B37CDD"/>
    <w:rsid w:val="00B40078"/>
    <w:rsid w:val="00B40605"/>
    <w:rsid w:val="00B4086C"/>
    <w:rsid w:val="00B40AEA"/>
    <w:rsid w:val="00B40B6B"/>
    <w:rsid w:val="00B42508"/>
    <w:rsid w:val="00B42642"/>
    <w:rsid w:val="00B4288C"/>
    <w:rsid w:val="00B428F1"/>
    <w:rsid w:val="00B42B46"/>
    <w:rsid w:val="00B431AC"/>
    <w:rsid w:val="00B43310"/>
    <w:rsid w:val="00B43421"/>
    <w:rsid w:val="00B43C56"/>
    <w:rsid w:val="00B443C7"/>
    <w:rsid w:val="00B4478A"/>
    <w:rsid w:val="00B44C5B"/>
    <w:rsid w:val="00B44ED3"/>
    <w:rsid w:val="00B4512E"/>
    <w:rsid w:val="00B45165"/>
    <w:rsid w:val="00B45248"/>
    <w:rsid w:val="00B45535"/>
    <w:rsid w:val="00B457ED"/>
    <w:rsid w:val="00B45EB3"/>
    <w:rsid w:val="00B4632D"/>
    <w:rsid w:val="00B46485"/>
    <w:rsid w:val="00B46630"/>
    <w:rsid w:val="00B4665F"/>
    <w:rsid w:val="00B4687A"/>
    <w:rsid w:val="00B46A9F"/>
    <w:rsid w:val="00B46D75"/>
    <w:rsid w:val="00B4727F"/>
    <w:rsid w:val="00B47B1D"/>
    <w:rsid w:val="00B47E46"/>
    <w:rsid w:val="00B47F7C"/>
    <w:rsid w:val="00B50334"/>
    <w:rsid w:val="00B50497"/>
    <w:rsid w:val="00B50836"/>
    <w:rsid w:val="00B508A2"/>
    <w:rsid w:val="00B5094F"/>
    <w:rsid w:val="00B50ED9"/>
    <w:rsid w:val="00B512A0"/>
    <w:rsid w:val="00B51BA6"/>
    <w:rsid w:val="00B51E2C"/>
    <w:rsid w:val="00B51F1F"/>
    <w:rsid w:val="00B521C4"/>
    <w:rsid w:val="00B523F8"/>
    <w:rsid w:val="00B52896"/>
    <w:rsid w:val="00B52A88"/>
    <w:rsid w:val="00B52B62"/>
    <w:rsid w:val="00B52BE8"/>
    <w:rsid w:val="00B53214"/>
    <w:rsid w:val="00B53BE1"/>
    <w:rsid w:val="00B53DDC"/>
    <w:rsid w:val="00B549A2"/>
    <w:rsid w:val="00B54F56"/>
    <w:rsid w:val="00B55391"/>
    <w:rsid w:val="00B55410"/>
    <w:rsid w:val="00B55F51"/>
    <w:rsid w:val="00B5636F"/>
    <w:rsid w:val="00B56B85"/>
    <w:rsid w:val="00B56C88"/>
    <w:rsid w:val="00B570B2"/>
    <w:rsid w:val="00B575DE"/>
    <w:rsid w:val="00B5778E"/>
    <w:rsid w:val="00B60225"/>
    <w:rsid w:val="00B605F3"/>
    <w:rsid w:val="00B60DEF"/>
    <w:rsid w:val="00B6206D"/>
    <w:rsid w:val="00B62687"/>
    <w:rsid w:val="00B6345D"/>
    <w:rsid w:val="00B636B8"/>
    <w:rsid w:val="00B63985"/>
    <w:rsid w:val="00B63B8B"/>
    <w:rsid w:val="00B63BA7"/>
    <w:rsid w:val="00B63E5C"/>
    <w:rsid w:val="00B6427F"/>
    <w:rsid w:val="00B64AEC"/>
    <w:rsid w:val="00B650B4"/>
    <w:rsid w:val="00B650D8"/>
    <w:rsid w:val="00B654EE"/>
    <w:rsid w:val="00B65512"/>
    <w:rsid w:val="00B65E06"/>
    <w:rsid w:val="00B65FA8"/>
    <w:rsid w:val="00B66284"/>
    <w:rsid w:val="00B66A44"/>
    <w:rsid w:val="00B670E1"/>
    <w:rsid w:val="00B671B9"/>
    <w:rsid w:val="00B67623"/>
    <w:rsid w:val="00B7076C"/>
    <w:rsid w:val="00B708DE"/>
    <w:rsid w:val="00B70B3A"/>
    <w:rsid w:val="00B713A2"/>
    <w:rsid w:val="00B718AB"/>
    <w:rsid w:val="00B719D5"/>
    <w:rsid w:val="00B72639"/>
    <w:rsid w:val="00B7278F"/>
    <w:rsid w:val="00B72F2C"/>
    <w:rsid w:val="00B73563"/>
    <w:rsid w:val="00B73905"/>
    <w:rsid w:val="00B742EF"/>
    <w:rsid w:val="00B74401"/>
    <w:rsid w:val="00B74A45"/>
    <w:rsid w:val="00B74CFE"/>
    <w:rsid w:val="00B74E11"/>
    <w:rsid w:val="00B75571"/>
    <w:rsid w:val="00B75C43"/>
    <w:rsid w:val="00B77ACF"/>
    <w:rsid w:val="00B8003A"/>
    <w:rsid w:val="00B80521"/>
    <w:rsid w:val="00B80563"/>
    <w:rsid w:val="00B80B33"/>
    <w:rsid w:val="00B817A2"/>
    <w:rsid w:val="00B817E9"/>
    <w:rsid w:val="00B818DD"/>
    <w:rsid w:val="00B81E3A"/>
    <w:rsid w:val="00B820BF"/>
    <w:rsid w:val="00B830DB"/>
    <w:rsid w:val="00B831EB"/>
    <w:rsid w:val="00B8354C"/>
    <w:rsid w:val="00B836B1"/>
    <w:rsid w:val="00B83A9A"/>
    <w:rsid w:val="00B83F71"/>
    <w:rsid w:val="00B83F9E"/>
    <w:rsid w:val="00B8405A"/>
    <w:rsid w:val="00B84162"/>
    <w:rsid w:val="00B84263"/>
    <w:rsid w:val="00B84514"/>
    <w:rsid w:val="00B84CB7"/>
    <w:rsid w:val="00B853A9"/>
    <w:rsid w:val="00B859CF"/>
    <w:rsid w:val="00B85FEC"/>
    <w:rsid w:val="00B86503"/>
    <w:rsid w:val="00B86776"/>
    <w:rsid w:val="00B86796"/>
    <w:rsid w:val="00B86922"/>
    <w:rsid w:val="00B86999"/>
    <w:rsid w:val="00B86B97"/>
    <w:rsid w:val="00B86CC1"/>
    <w:rsid w:val="00B86F5C"/>
    <w:rsid w:val="00B873C4"/>
    <w:rsid w:val="00B87B4E"/>
    <w:rsid w:val="00B9026A"/>
    <w:rsid w:val="00B90BB2"/>
    <w:rsid w:val="00B90CF5"/>
    <w:rsid w:val="00B91114"/>
    <w:rsid w:val="00B912E6"/>
    <w:rsid w:val="00B91496"/>
    <w:rsid w:val="00B917F7"/>
    <w:rsid w:val="00B918CC"/>
    <w:rsid w:val="00B91A85"/>
    <w:rsid w:val="00B91E92"/>
    <w:rsid w:val="00B92341"/>
    <w:rsid w:val="00B92C02"/>
    <w:rsid w:val="00B936C1"/>
    <w:rsid w:val="00B93B29"/>
    <w:rsid w:val="00B93D2F"/>
    <w:rsid w:val="00B93E9A"/>
    <w:rsid w:val="00B941D2"/>
    <w:rsid w:val="00B9466E"/>
    <w:rsid w:val="00B94A5A"/>
    <w:rsid w:val="00B94C56"/>
    <w:rsid w:val="00B9533B"/>
    <w:rsid w:val="00B9635E"/>
    <w:rsid w:val="00B97344"/>
    <w:rsid w:val="00B97FF8"/>
    <w:rsid w:val="00BA064D"/>
    <w:rsid w:val="00BA066D"/>
    <w:rsid w:val="00BA0BAB"/>
    <w:rsid w:val="00BA0BC5"/>
    <w:rsid w:val="00BA0DB9"/>
    <w:rsid w:val="00BA0EFB"/>
    <w:rsid w:val="00BA116C"/>
    <w:rsid w:val="00BA1663"/>
    <w:rsid w:val="00BA1FD3"/>
    <w:rsid w:val="00BA2696"/>
    <w:rsid w:val="00BA2BBE"/>
    <w:rsid w:val="00BA2BE4"/>
    <w:rsid w:val="00BA2E72"/>
    <w:rsid w:val="00BA3776"/>
    <w:rsid w:val="00BA3D8D"/>
    <w:rsid w:val="00BA42F5"/>
    <w:rsid w:val="00BA4525"/>
    <w:rsid w:val="00BA453D"/>
    <w:rsid w:val="00BA46FE"/>
    <w:rsid w:val="00BA4ABA"/>
    <w:rsid w:val="00BA4D83"/>
    <w:rsid w:val="00BA529E"/>
    <w:rsid w:val="00BA5475"/>
    <w:rsid w:val="00BA5565"/>
    <w:rsid w:val="00BA5AA5"/>
    <w:rsid w:val="00BA5E98"/>
    <w:rsid w:val="00BA5EDE"/>
    <w:rsid w:val="00BA6034"/>
    <w:rsid w:val="00BA6E6F"/>
    <w:rsid w:val="00BA7211"/>
    <w:rsid w:val="00BA7864"/>
    <w:rsid w:val="00BA791C"/>
    <w:rsid w:val="00BB000D"/>
    <w:rsid w:val="00BB0173"/>
    <w:rsid w:val="00BB022D"/>
    <w:rsid w:val="00BB03EB"/>
    <w:rsid w:val="00BB0640"/>
    <w:rsid w:val="00BB101A"/>
    <w:rsid w:val="00BB12DB"/>
    <w:rsid w:val="00BB1BC7"/>
    <w:rsid w:val="00BB1E1C"/>
    <w:rsid w:val="00BB207F"/>
    <w:rsid w:val="00BB2D88"/>
    <w:rsid w:val="00BB2EFE"/>
    <w:rsid w:val="00BB308C"/>
    <w:rsid w:val="00BB3501"/>
    <w:rsid w:val="00BB373A"/>
    <w:rsid w:val="00BB3752"/>
    <w:rsid w:val="00BB3777"/>
    <w:rsid w:val="00BB39C2"/>
    <w:rsid w:val="00BB4B75"/>
    <w:rsid w:val="00BB4C94"/>
    <w:rsid w:val="00BB4CE4"/>
    <w:rsid w:val="00BB4DD2"/>
    <w:rsid w:val="00BB4DF7"/>
    <w:rsid w:val="00BB52D4"/>
    <w:rsid w:val="00BB556B"/>
    <w:rsid w:val="00BB591E"/>
    <w:rsid w:val="00BB59A4"/>
    <w:rsid w:val="00BB5BB7"/>
    <w:rsid w:val="00BB604C"/>
    <w:rsid w:val="00BB671F"/>
    <w:rsid w:val="00BB68B3"/>
    <w:rsid w:val="00BB7272"/>
    <w:rsid w:val="00BB74F0"/>
    <w:rsid w:val="00BB7E15"/>
    <w:rsid w:val="00BB7EE8"/>
    <w:rsid w:val="00BC0190"/>
    <w:rsid w:val="00BC06A9"/>
    <w:rsid w:val="00BC17E6"/>
    <w:rsid w:val="00BC1CBD"/>
    <w:rsid w:val="00BC1E49"/>
    <w:rsid w:val="00BC2138"/>
    <w:rsid w:val="00BC22C0"/>
    <w:rsid w:val="00BC3199"/>
    <w:rsid w:val="00BC3611"/>
    <w:rsid w:val="00BC3E84"/>
    <w:rsid w:val="00BC44E4"/>
    <w:rsid w:val="00BC45DE"/>
    <w:rsid w:val="00BC470A"/>
    <w:rsid w:val="00BC4A7D"/>
    <w:rsid w:val="00BC4CDB"/>
    <w:rsid w:val="00BC510F"/>
    <w:rsid w:val="00BC543D"/>
    <w:rsid w:val="00BC57EC"/>
    <w:rsid w:val="00BC5C74"/>
    <w:rsid w:val="00BC5D61"/>
    <w:rsid w:val="00BC66A1"/>
    <w:rsid w:val="00BC6C53"/>
    <w:rsid w:val="00BC73F4"/>
    <w:rsid w:val="00BC759A"/>
    <w:rsid w:val="00BD081A"/>
    <w:rsid w:val="00BD0A86"/>
    <w:rsid w:val="00BD1C31"/>
    <w:rsid w:val="00BD1F25"/>
    <w:rsid w:val="00BD2E65"/>
    <w:rsid w:val="00BD33FA"/>
    <w:rsid w:val="00BD393B"/>
    <w:rsid w:val="00BD3FF4"/>
    <w:rsid w:val="00BD4984"/>
    <w:rsid w:val="00BD4B03"/>
    <w:rsid w:val="00BD4D7D"/>
    <w:rsid w:val="00BD53DF"/>
    <w:rsid w:val="00BD54B2"/>
    <w:rsid w:val="00BD57F7"/>
    <w:rsid w:val="00BD5CCF"/>
    <w:rsid w:val="00BD5EF1"/>
    <w:rsid w:val="00BD6486"/>
    <w:rsid w:val="00BD6615"/>
    <w:rsid w:val="00BD6876"/>
    <w:rsid w:val="00BD729A"/>
    <w:rsid w:val="00BD7419"/>
    <w:rsid w:val="00BD7572"/>
    <w:rsid w:val="00BD76FA"/>
    <w:rsid w:val="00BD7FFA"/>
    <w:rsid w:val="00BE02F6"/>
    <w:rsid w:val="00BE0551"/>
    <w:rsid w:val="00BE0774"/>
    <w:rsid w:val="00BE0E78"/>
    <w:rsid w:val="00BE0EA7"/>
    <w:rsid w:val="00BE118B"/>
    <w:rsid w:val="00BE14AC"/>
    <w:rsid w:val="00BE186A"/>
    <w:rsid w:val="00BE198B"/>
    <w:rsid w:val="00BE2357"/>
    <w:rsid w:val="00BE28B4"/>
    <w:rsid w:val="00BE2FFC"/>
    <w:rsid w:val="00BE3031"/>
    <w:rsid w:val="00BE32AD"/>
    <w:rsid w:val="00BE3331"/>
    <w:rsid w:val="00BE3B1F"/>
    <w:rsid w:val="00BE4D81"/>
    <w:rsid w:val="00BE4E79"/>
    <w:rsid w:val="00BE4E7D"/>
    <w:rsid w:val="00BE51AF"/>
    <w:rsid w:val="00BE5908"/>
    <w:rsid w:val="00BE5983"/>
    <w:rsid w:val="00BE605E"/>
    <w:rsid w:val="00BE6379"/>
    <w:rsid w:val="00BE6830"/>
    <w:rsid w:val="00BE6C59"/>
    <w:rsid w:val="00BE7264"/>
    <w:rsid w:val="00BE7280"/>
    <w:rsid w:val="00BE7BE9"/>
    <w:rsid w:val="00BF0085"/>
    <w:rsid w:val="00BF0FAB"/>
    <w:rsid w:val="00BF150F"/>
    <w:rsid w:val="00BF2118"/>
    <w:rsid w:val="00BF2CF6"/>
    <w:rsid w:val="00BF2E68"/>
    <w:rsid w:val="00BF2EA9"/>
    <w:rsid w:val="00BF2FE5"/>
    <w:rsid w:val="00BF3931"/>
    <w:rsid w:val="00BF42A8"/>
    <w:rsid w:val="00BF44C0"/>
    <w:rsid w:val="00BF4A99"/>
    <w:rsid w:val="00BF4FA4"/>
    <w:rsid w:val="00BF59D2"/>
    <w:rsid w:val="00BF6234"/>
    <w:rsid w:val="00BF640E"/>
    <w:rsid w:val="00BF6DF3"/>
    <w:rsid w:val="00BF7347"/>
    <w:rsid w:val="00BF770D"/>
    <w:rsid w:val="00BF7B55"/>
    <w:rsid w:val="00C0020D"/>
    <w:rsid w:val="00C002C7"/>
    <w:rsid w:val="00C00523"/>
    <w:rsid w:val="00C0087E"/>
    <w:rsid w:val="00C00D34"/>
    <w:rsid w:val="00C01C34"/>
    <w:rsid w:val="00C0245A"/>
    <w:rsid w:val="00C0285F"/>
    <w:rsid w:val="00C02C00"/>
    <w:rsid w:val="00C02F3F"/>
    <w:rsid w:val="00C03FC4"/>
    <w:rsid w:val="00C03FED"/>
    <w:rsid w:val="00C0419E"/>
    <w:rsid w:val="00C041F0"/>
    <w:rsid w:val="00C04401"/>
    <w:rsid w:val="00C04463"/>
    <w:rsid w:val="00C045EE"/>
    <w:rsid w:val="00C048A5"/>
    <w:rsid w:val="00C050AE"/>
    <w:rsid w:val="00C05292"/>
    <w:rsid w:val="00C05415"/>
    <w:rsid w:val="00C0551E"/>
    <w:rsid w:val="00C06089"/>
    <w:rsid w:val="00C07038"/>
    <w:rsid w:val="00C072F9"/>
    <w:rsid w:val="00C07336"/>
    <w:rsid w:val="00C0790A"/>
    <w:rsid w:val="00C10138"/>
    <w:rsid w:val="00C10727"/>
    <w:rsid w:val="00C1076F"/>
    <w:rsid w:val="00C10BF4"/>
    <w:rsid w:val="00C10FBD"/>
    <w:rsid w:val="00C1111A"/>
    <w:rsid w:val="00C11124"/>
    <w:rsid w:val="00C11ACC"/>
    <w:rsid w:val="00C1214A"/>
    <w:rsid w:val="00C12911"/>
    <w:rsid w:val="00C12F5F"/>
    <w:rsid w:val="00C13766"/>
    <w:rsid w:val="00C13893"/>
    <w:rsid w:val="00C1399B"/>
    <w:rsid w:val="00C146D3"/>
    <w:rsid w:val="00C149CB"/>
    <w:rsid w:val="00C14C19"/>
    <w:rsid w:val="00C15339"/>
    <w:rsid w:val="00C158D7"/>
    <w:rsid w:val="00C15984"/>
    <w:rsid w:val="00C15B45"/>
    <w:rsid w:val="00C163E2"/>
    <w:rsid w:val="00C17258"/>
    <w:rsid w:val="00C172EF"/>
    <w:rsid w:val="00C17630"/>
    <w:rsid w:val="00C17DA7"/>
    <w:rsid w:val="00C20451"/>
    <w:rsid w:val="00C204A1"/>
    <w:rsid w:val="00C20536"/>
    <w:rsid w:val="00C20D71"/>
    <w:rsid w:val="00C212BE"/>
    <w:rsid w:val="00C218FD"/>
    <w:rsid w:val="00C21B0B"/>
    <w:rsid w:val="00C2213B"/>
    <w:rsid w:val="00C22368"/>
    <w:rsid w:val="00C22904"/>
    <w:rsid w:val="00C22CA8"/>
    <w:rsid w:val="00C2347A"/>
    <w:rsid w:val="00C239F2"/>
    <w:rsid w:val="00C23B24"/>
    <w:rsid w:val="00C242AF"/>
    <w:rsid w:val="00C244EF"/>
    <w:rsid w:val="00C24DDD"/>
    <w:rsid w:val="00C256BB"/>
    <w:rsid w:val="00C2586C"/>
    <w:rsid w:val="00C25C05"/>
    <w:rsid w:val="00C264C6"/>
    <w:rsid w:val="00C26799"/>
    <w:rsid w:val="00C273F6"/>
    <w:rsid w:val="00C279A6"/>
    <w:rsid w:val="00C27B91"/>
    <w:rsid w:val="00C27C04"/>
    <w:rsid w:val="00C27CCE"/>
    <w:rsid w:val="00C27E9D"/>
    <w:rsid w:val="00C30456"/>
    <w:rsid w:val="00C30955"/>
    <w:rsid w:val="00C30B74"/>
    <w:rsid w:val="00C30BCF"/>
    <w:rsid w:val="00C30F20"/>
    <w:rsid w:val="00C310C2"/>
    <w:rsid w:val="00C31982"/>
    <w:rsid w:val="00C3208A"/>
    <w:rsid w:val="00C32591"/>
    <w:rsid w:val="00C32D73"/>
    <w:rsid w:val="00C32F4F"/>
    <w:rsid w:val="00C332A8"/>
    <w:rsid w:val="00C332D9"/>
    <w:rsid w:val="00C333D6"/>
    <w:rsid w:val="00C33A8E"/>
    <w:rsid w:val="00C3462B"/>
    <w:rsid w:val="00C3481D"/>
    <w:rsid w:val="00C36094"/>
    <w:rsid w:val="00C362D7"/>
    <w:rsid w:val="00C36602"/>
    <w:rsid w:val="00C36709"/>
    <w:rsid w:val="00C3706F"/>
    <w:rsid w:val="00C376E7"/>
    <w:rsid w:val="00C377D4"/>
    <w:rsid w:val="00C37E42"/>
    <w:rsid w:val="00C40202"/>
    <w:rsid w:val="00C40693"/>
    <w:rsid w:val="00C40723"/>
    <w:rsid w:val="00C409B5"/>
    <w:rsid w:val="00C40A4D"/>
    <w:rsid w:val="00C40F98"/>
    <w:rsid w:val="00C4116E"/>
    <w:rsid w:val="00C411AB"/>
    <w:rsid w:val="00C4188E"/>
    <w:rsid w:val="00C41C85"/>
    <w:rsid w:val="00C420FF"/>
    <w:rsid w:val="00C42166"/>
    <w:rsid w:val="00C4217F"/>
    <w:rsid w:val="00C42760"/>
    <w:rsid w:val="00C42762"/>
    <w:rsid w:val="00C42C34"/>
    <w:rsid w:val="00C42FA8"/>
    <w:rsid w:val="00C42FCF"/>
    <w:rsid w:val="00C430AA"/>
    <w:rsid w:val="00C432A3"/>
    <w:rsid w:val="00C4351A"/>
    <w:rsid w:val="00C43790"/>
    <w:rsid w:val="00C43E36"/>
    <w:rsid w:val="00C4415C"/>
    <w:rsid w:val="00C44858"/>
    <w:rsid w:val="00C4495A"/>
    <w:rsid w:val="00C44A6E"/>
    <w:rsid w:val="00C44C08"/>
    <w:rsid w:val="00C44E7B"/>
    <w:rsid w:val="00C44FA0"/>
    <w:rsid w:val="00C44FA7"/>
    <w:rsid w:val="00C4500C"/>
    <w:rsid w:val="00C45413"/>
    <w:rsid w:val="00C456E8"/>
    <w:rsid w:val="00C45C61"/>
    <w:rsid w:val="00C46132"/>
    <w:rsid w:val="00C4627E"/>
    <w:rsid w:val="00C463F8"/>
    <w:rsid w:val="00C4683D"/>
    <w:rsid w:val="00C46BE7"/>
    <w:rsid w:val="00C46EE6"/>
    <w:rsid w:val="00C46F62"/>
    <w:rsid w:val="00C4764A"/>
    <w:rsid w:val="00C47657"/>
    <w:rsid w:val="00C4793B"/>
    <w:rsid w:val="00C47B92"/>
    <w:rsid w:val="00C47E9D"/>
    <w:rsid w:val="00C50497"/>
    <w:rsid w:val="00C50756"/>
    <w:rsid w:val="00C516A2"/>
    <w:rsid w:val="00C51A5D"/>
    <w:rsid w:val="00C52276"/>
    <w:rsid w:val="00C522A8"/>
    <w:rsid w:val="00C529B8"/>
    <w:rsid w:val="00C52DDE"/>
    <w:rsid w:val="00C53AB3"/>
    <w:rsid w:val="00C53AD2"/>
    <w:rsid w:val="00C53B5D"/>
    <w:rsid w:val="00C53B84"/>
    <w:rsid w:val="00C542CB"/>
    <w:rsid w:val="00C5505F"/>
    <w:rsid w:val="00C55F96"/>
    <w:rsid w:val="00C568A8"/>
    <w:rsid w:val="00C56E26"/>
    <w:rsid w:val="00C5797B"/>
    <w:rsid w:val="00C60049"/>
    <w:rsid w:val="00C60CC1"/>
    <w:rsid w:val="00C61221"/>
    <w:rsid w:val="00C61E7F"/>
    <w:rsid w:val="00C61F67"/>
    <w:rsid w:val="00C624C4"/>
    <w:rsid w:val="00C6269E"/>
    <w:rsid w:val="00C63597"/>
    <w:rsid w:val="00C637F9"/>
    <w:rsid w:val="00C63BC7"/>
    <w:rsid w:val="00C63C8D"/>
    <w:rsid w:val="00C641AE"/>
    <w:rsid w:val="00C641F7"/>
    <w:rsid w:val="00C64B0A"/>
    <w:rsid w:val="00C64C39"/>
    <w:rsid w:val="00C64D80"/>
    <w:rsid w:val="00C64EE9"/>
    <w:rsid w:val="00C655DA"/>
    <w:rsid w:val="00C658F6"/>
    <w:rsid w:val="00C65E5B"/>
    <w:rsid w:val="00C66113"/>
    <w:rsid w:val="00C668E8"/>
    <w:rsid w:val="00C668F3"/>
    <w:rsid w:val="00C66A73"/>
    <w:rsid w:val="00C66C10"/>
    <w:rsid w:val="00C6713E"/>
    <w:rsid w:val="00C67387"/>
    <w:rsid w:val="00C673B2"/>
    <w:rsid w:val="00C67E27"/>
    <w:rsid w:val="00C70293"/>
    <w:rsid w:val="00C7041D"/>
    <w:rsid w:val="00C7071F"/>
    <w:rsid w:val="00C70C94"/>
    <w:rsid w:val="00C71160"/>
    <w:rsid w:val="00C71310"/>
    <w:rsid w:val="00C71367"/>
    <w:rsid w:val="00C71BB3"/>
    <w:rsid w:val="00C7200C"/>
    <w:rsid w:val="00C72015"/>
    <w:rsid w:val="00C7233F"/>
    <w:rsid w:val="00C7271C"/>
    <w:rsid w:val="00C72CAF"/>
    <w:rsid w:val="00C73969"/>
    <w:rsid w:val="00C73BE0"/>
    <w:rsid w:val="00C73D0D"/>
    <w:rsid w:val="00C7416F"/>
    <w:rsid w:val="00C7469E"/>
    <w:rsid w:val="00C74C8D"/>
    <w:rsid w:val="00C74F74"/>
    <w:rsid w:val="00C750ED"/>
    <w:rsid w:val="00C75169"/>
    <w:rsid w:val="00C751A6"/>
    <w:rsid w:val="00C759BA"/>
    <w:rsid w:val="00C759E4"/>
    <w:rsid w:val="00C75C04"/>
    <w:rsid w:val="00C75D84"/>
    <w:rsid w:val="00C75DD4"/>
    <w:rsid w:val="00C75F41"/>
    <w:rsid w:val="00C76128"/>
    <w:rsid w:val="00C762B9"/>
    <w:rsid w:val="00C7636F"/>
    <w:rsid w:val="00C765D1"/>
    <w:rsid w:val="00C76959"/>
    <w:rsid w:val="00C76B30"/>
    <w:rsid w:val="00C770D9"/>
    <w:rsid w:val="00C77417"/>
    <w:rsid w:val="00C774B7"/>
    <w:rsid w:val="00C777AE"/>
    <w:rsid w:val="00C779FE"/>
    <w:rsid w:val="00C77AD3"/>
    <w:rsid w:val="00C77C1A"/>
    <w:rsid w:val="00C77F4D"/>
    <w:rsid w:val="00C8029A"/>
    <w:rsid w:val="00C8035E"/>
    <w:rsid w:val="00C80510"/>
    <w:rsid w:val="00C806F1"/>
    <w:rsid w:val="00C80A9A"/>
    <w:rsid w:val="00C80D84"/>
    <w:rsid w:val="00C80DB2"/>
    <w:rsid w:val="00C81028"/>
    <w:rsid w:val="00C812F2"/>
    <w:rsid w:val="00C81325"/>
    <w:rsid w:val="00C81450"/>
    <w:rsid w:val="00C8174B"/>
    <w:rsid w:val="00C8178F"/>
    <w:rsid w:val="00C81A2F"/>
    <w:rsid w:val="00C82F2F"/>
    <w:rsid w:val="00C833A5"/>
    <w:rsid w:val="00C83937"/>
    <w:rsid w:val="00C83A26"/>
    <w:rsid w:val="00C83C9D"/>
    <w:rsid w:val="00C84142"/>
    <w:rsid w:val="00C842E8"/>
    <w:rsid w:val="00C84C7E"/>
    <w:rsid w:val="00C8511C"/>
    <w:rsid w:val="00C852EE"/>
    <w:rsid w:val="00C85431"/>
    <w:rsid w:val="00C85987"/>
    <w:rsid w:val="00C85C01"/>
    <w:rsid w:val="00C85FF9"/>
    <w:rsid w:val="00C8648F"/>
    <w:rsid w:val="00C86F2D"/>
    <w:rsid w:val="00C86F77"/>
    <w:rsid w:val="00C87278"/>
    <w:rsid w:val="00C87AC9"/>
    <w:rsid w:val="00C9029C"/>
    <w:rsid w:val="00C909D8"/>
    <w:rsid w:val="00C90D7F"/>
    <w:rsid w:val="00C91122"/>
    <w:rsid w:val="00C916DE"/>
    <w:rsid w:val="00C918BE"/>
    <w:rsid w:val="00C91D1C"/>
    <w:rsid w:val="00C91E67"/>
    <w:rsid w:val="00C92455"/>
    <w:rsid w:val="00C926B0"/>
    <w:rsid w:val="00C926C0"/>
    <w:rsid w:val="00C93243"/>
    <w:rsid w:val="00C93268"/>
    <w:rsid w:val="00C934D9"/>
    <w:rsid w:val="00C93DE9"/>
    <w:rsid w:val="00C940D5"/>
    <w:rsid w:val="00C9419E"/>
    <w:rsid w:val="00C9444F"/>
    <w:rsid w:val="00C945B7"/>
    <w:rsid w:val="00C94976"/>
    <w:rsid w:val="00C9497F"/>
    <w:rsid w:val="00C94C23"/>
    <w:rsid w:val="00C94DC4"/>
    <w:rsid w:val="00C9516D"/>
    <w:rsid w:val="00C96F9D"/>
    <w:rsid w:val="00C9709D"/>
    <w:rsid w:val="00C972AB"/>
    <w:rsid w:val="00C97454"/>
    <w:rsid w:val="00C97658"/>
    <w:rsid w:val="00C97A84"/>
    <w:rsid w:val="00CA00AE"/>
    <w:rsid w:val="00CA0119"/>
    <w:rsid w:val="00CA0F6A"/>
    <w:rsid w:val="00CA151F"/>
    <w:rsid w:val="00CA2057"/>
    <w:rsid w:val="00CA29FA"/>
    <w:rsid w:val="00CA2F35"/>
    <w:rsid w:val="00CA34EF"/>
    <w:rsid w:val="00CA3EC6"/>
    <w:rsid w:val="00CA41BF"/>
    <w:rsid w:val="00CA4355"/>
    <w:rsid w:val="00CA4929"/>
    <w:rsid w:val="00CA58F4"/>
    <w:rsid w:val="00CA5B78"/>
    <w:rsid w:val="00CA5BAE"/>
    <w:rsid w:val="00CA5CC1"/>
    <w:rsid w:val="00CA6236"/>
    <w:rsid w:val="00CA674E"/>
    <w:rsid w:val="00CA7945"/>
    <w:rsid w:val="00CA79F2"/>
    <w:rsid w:val="00CB0476"/>
    <w:rsid w:val="00CB05B6"/>
    <w:rsid w:val="00CB0DCD"/>
    <w:rsid w:val="00CB14BA"/>
    <w:rsid w:val="00CB1FA4"/>
    <w:rsid w:val="00CB20BF"/>
    <w:rsid w:val="00CB23DC"/>
    <w:rsid w:val="00CB2562"/>
    <w:rsid w:val="00CB28A7"/>
    <w:rsid w:val="00CB28AA"/>
    <w:rsid w:val="00CB3133"/>
    <w:rsid w:val="00CB37BC"/>
    <w:rsid w:val="00CB3FF3"/>
    <w:rsid w:val="00CB4276"/>
    <w:rsid w:val="00CB4353"/>
    <w:rsid w:val="00CB4D04"/>
    <w:rsid w:val="00CB4F2A"/>
    <w:rsid w:val="00CB57FC"/>
    <w:rsid w:val="00CB5DA6"/>
    <w:rsid w:val="00CB5F6D"/>
    <w:rsid w:val="00CB6157"/>
    <w:rsid w:val="00CB669B"/>
    <w:rsid w:val="00CB688D"/>
    <w:rsid w:val="00CB69A5"/>
    <w:rsid w:val="00CB6A32"/>
    <w:rsid w:val="00CB6C0C"/>
    <w:rsid w:val="00CB6D9D"/>
    <w:rsid w:val="00CB787F"/>
    <w:rsid w:val="00CC0978"/>
    <w:rsid w:val="00CC09D2"/>
    <w:rsid w:val="00CC0C52"/>
    <w:rsid w:val="00CC0FFA"/>
    <w:rsid w:val="00CC2722"/>
    <w:rsid w:val="00CC3212"/>
    <w:rsid w:val="00CC40AB"/>
    <w:rsid w:val="00CC4BAD"/>
    <w:rsid w:val="00CC4FC9"/>
    <w:rsid w:val="00CC5158"/>
    <w:rsid w:val="00CC5EF6"/>
    <w:rsid w:val="00CC6763"/>
    <w:rsid w:val="00CC6B79"/>
    <w:rsid w:val="00CC7422"/>
    <w:rsid w:val="00CC742A"/>
    <w:rsid w:val="00CC7596"/>
    <w:rsid w:val="00CC7BC1"/>
    <w:rsid w:val="00CC7E87"/>
    <w:rsid w:val="00CD0932"/>
    <w:rsid w:val="00CD0937"/>
    <w:rsid w:val="00CD0C2C"/>
    <w:rsid w:val="00CD0CDF"/>
    <w:rsid w:val="00CD0F43"/>
    <w:rsid w:val="00CD0F78"/>
    <w:rsid w:val="00CD1156"/>
    <w:rsid w:val="00CD125B"/>
    <w:rsid w:val="00CD196E"/>
    <w:rsid w:val="00CD1BBC"/>
    <w:rsid w:val="00CD1D72"/>
    <w:rsid w:val="00CD201E"/>
    <w:rsid w:val="00CD22C3"/>
    <w:rsid w:val="00CD26FE"/>
    <w:rsid w:val="00CD2963"/>
    <w:rsid w:val="00CD3087"/>
    <w:rsid w:val="00CD37D7"/>
    <w:rsid w:val="00CD3BCA"/>
    <w:rsid w:val="00CD3BDA"/>
    <w:rsid w:val="00CD3E6C"/>
    <w:rsid w:val="00CD3E71"/>
    <w:rsid w:val="00CD42AC"/>
    <w:rsid w:val="00CD43AB"/>
    <w:rsid w:val="00CD455A"/>
    <w:rsid w:val="00CD45DB"/>
    <w:rsid w:val="00CD4A17"/>
    <w:rsid w:val="00CD4C99"/>
    <w:rsid w:val="00CD4F0E"/>
    <w:rsid w:val="00CD54AF"/>
    <w:rsid w:val="00CD5781"/>
    <w:rsid w:val="00CD5A72"/>
    <w:rsid w:val="00CD6CFC"/>
    <w:rsid w:val="00CD70C7"/>
    <w:rsid w:val="00CD797B"/>
    <w:rsid w:val="00CD7C7C"/>
    <w:rsid w:val="00CE033F"/>
    <w:rsid w:val="00CE03A4"/>
    <w:rsid w:val="00CE0794"/>
    <w:rsid w:val="00CE0F18"/>
    <w:rsid w:val="00CE1436"/>
    <w:rsid w:val="00CE193A"/>
    <w:rsid w:val="00CE1BE9"/>
    <w:rsid w:val="00CE1DDA"/>
    <w:rsid w:val="00CE270A"/>
    <w:rsid w:val="00CE2767"/>
    <w:rsid w:val="00CE3341"/>
    <w:rsid w:val="00CE36A1"/>
    <w:rsid w:val="00CE3D12"/>
    <w:rsid w:val="00CE3FE0"/>
    <w:rsid w:val="00CE41FE"/>
    <w:rsid w:val="00CE4542"/>
    <w:rsid w:val="00CE4A0B"/>
    <w:rsid w:val="00CE4D0F"/>
    <w:rsid w:val="00CE4FDF"/>
    <w:rsid w:val="00CE5275"/>
    <w:rsid w:val="00CE594B"/>
    <w:rsid w:val="00CE6998"/>
    <w:rsid w:val="00CE6E75"/>
    <w:rsid w:val="00CE6F74"/>
    <w:rsid w:val="00CE7284"/>
    <w:rsid w:val="00CE74F1"/>
    <w:rsid w:val="00CE797B"/>
    <w:rsid w:val="00CE7A5E"/>
    <w:rsid w:val="00CE7B18"/>
    <w:rsid w:val="00CE7E01"/>
    <w:rsid w:val="00CF03ED"/>
    <w:rsid w:val="00CF04DA"/>
    <w:rsid w:val="00CF0A2B"/>
    <w:rsid w:val="00CF0ACF"/>
    <w:rsid w:val="00CF0CD5"/>
    <w:rsid w:val="00CF0E64"/>
    <w:rsid w:val="00CF1102"/>
    <w:rsid w:val="00CF116D"/>
    <w:rsid w:val="00CF1851"/>
    <w:rsid w:val="00CF1AED"/>
    <w:rsid w:val="00CF1B3D"/>
    <w:rsid w:val="00CF1C4F"/>
    <w:rsid w:val="00CF1D39"/>
    <w:rsid w:val="00CF1DA9"/>
    <w:rsid w:val="00CF239A"/>
    <w:rsid w:val="00CF2556"/>
    <w:rsid w:val="00CF2EDB"/>
    <w:rsid w:val="00CF35C1"/>
    <w:rsid w:val="00CF376E"/>
    <w:rsid w:val="00CF4697"/>
    <w:rsid w:val="00CF4998"/>
    <w:rsid w:val="00CF4A4F"/>
    <w:rsid w:val="00CF4A51"/>
    <w:rsid w:val="00CF51D6"/>
    <w:rsid w:val="00CF5DE9"/>
    <w:rsid w:val="00CF6124"/>
    <w:rsid w:val="00CF6684"/>
    <w:rsid w:val="00CF66CE"/>
    <w:rsid w:val="00CF699D"/>
    <w:rsid w:val="00CF6C8A"/>
    <w:rsid w:val="00CF6E64"/>
    <w:rsid w:val="00CF7898"/>
    <w:rsid w:val="00CF7979"/>
    <w:rsid w:val="00CF7A5A"/>
    <w:rsid w:val="00CF7B47"/>
    <w:rsid w:val="00D005B6"/>
    <w:rsid w:val="00D0156D"/>
    <w:rsid w:val="00D01823"/>
    <w:rsid w:val="00D0199A"/>
    <w:rsid w:val="00D01ABA"/>
    <w:rsid w:val="00D01BC0"/>
    <w:rsid w:val="00D02171"/>
    <w:rsid w:val="00D023E9"/>
    <w:rsid w:val="00D02946"/>
    <w:rsid w:val="00D033BD"/>
    <w:rsid w:val="00D03443"/>
    <w:rsid w:val="00D034E8"/>
    <w:rsid w:val="00D039A1"/>
    <w:rsid w:val="00D03B03"/>
    <w:rsid w:val="00D04403"/>
    <w:rsid w:val="00D047FC"/>
    <w:rsid w:val="00D04A4D"/>
    <w:rsid w:val="00D04AF7"/>
    <w:rsid w:val="00D0587F"/>
    <w:rsid w:val="00D05E4B"/>
    <w:rsid w:val="00D05FE2"/>
    <w:rsid w:val="00D06450"/>
    <w:rsid w:val="00D0657B"/>
    <w:rsid w:val="00D069C1"/>
    <w:rsid w:val="00D0707D"/>
    <w:rsid w:val="00D07165"/>
    <w:rsid w:val="00D07811"/>
    <w:rsid w:val="00D0795B"/>
    <w:rsid w:val="00D07C06"/>
    <w:rsid w:val="00D11919"/>
    <w:rsid w:val="00D119EE"/>
    <w:rsid w:val="00D11AF4"/>
    <w:rsid w:val="00D12779"/>
    <w:rsid w:val="00D12F53"/>
    <w:rsid w:val="00D13446"/>
    <w:rsid w:val="00D137CA"/>
    <w:rsid w:val="00D139B4"/>
    <w:rsid w:val="00D13B55"/>
    <w:rsid w:val="00D13F28"/>
    <w:rsid w:val="00D14155"/>
    <w:rsid w:val="00D14411"/>
    <w:rsid w:val="00D14A20"/>
    <w:rsid w:val="00D14C59"/>
    <w:rsid w:val="00D14ED5"/>
    <w:rsid w:val="00D156F8"/>
    <w:rsid w:val="00D15D5F"/>
    <w:rsid w:val="00D16403"/>
    <w:rsid w:val="00D1649F"/>
    <w:rsid w:val="00D164BE"/>
    <w:rsid w:val="00D16662"/>
    <w:rsid w:val="00D16B79"/>
    <w:rsid w:val="00D16BF4"/>
    <w:rsid w:val="00D1791C"/>
    <w:rsid w:val="00D17F4E"/>
    <w:rsid w:val="00D200DA"/>
    <w:rsid w:val="00D20164"/>
    <w:rsid w:val="00D20D43"/>
    <w:rsid w:val="00D20DDA"/>
    <w:rsid w:val="00D21035"/>
    <w:rsid w:val="00D21425"/>
    <w:rsid w:val="00D21464"/>
    <w:rsid w:val="00D21912"/>
    <w:rsid w:val="00D21BAC"/>
    <w:rsid w:val="00D223EF"/>
    <w:rsid w:val="00D225B2"/>
    <w:rsid w:val="00D22710"/>
    <w:rsid w:val="00D22F88"/>
    <w:rsid w:val="00D2344A"/>
    <w:rsid w:val="00D23727"/>
    <w:rsid w:val="00D23B42"/>
    <w:rsid w:val="00D24314"/>
    <w:rsid w:val="00D243EB"/>
    <w:rsid w:val="00D24B1A"/>
    <w:rsid w:val="00D25329"/>
    <w:rsid w:val="00D25484"/>
    <w:rsid w:val="00D25BFA"/>
    <w:rsid w:val="00D25DA5"/>
    <w:rsid w:val="00D2609D"/>
    <w:rsid w:val="00D26CEA"/>
    <w:rsid w:val="00D2777B"/>
    <w:rsid w:val="00D27CDF"/>
    <w:rsid w:val="00D303B6"/>
    <w:rsid w:val="00D3054A"/>
    <w:rsid w:val="00D30619"/>
    <w:rsid w:val="00D30CBD"/>
    <w:rsid w:val="00D31288"/>
    <w:rsid w:val="00D312B5"/>
    <w:rsid w:val="00D3156C"/>
    <w:rsid w:val="00D32155"/>
    <w:rsid w:val="00D334D5"/>
    <w:rsid w:val="00D334FC"/>
    <w:rsid w:val="00D341E7"/>
    <w:rsid w:val="00D345F8"/>
    <w:rsid w:val="00D34B10"/>
    <w:rsid w:val="00D34CEA"/>
    <w:rsid w:val="00D35117"/>
    <w:rsid w:val="00D361B0"/>
    <w:rsid w:val="00D3679B"/>
    <w:rsid w:val="00D3740E"/>
    <w:rsid w:val="00D374A6"/>
    <w:rsid w:val="00D37749"/>
    <w:rsid w:val="00D40007"/>
    <w:rsid w:val="00D40122"/>
    <w:rsid w:val="00D402FB"/>
    <w:rsid w:val="00D40308"/>
    <w:rsid w:val="00D4038F"/>
    <w:rsid w:val="00D408CC"/>
    <w:rsid w:val="00D41017"/>
    <w:rsid w:val="00D416A9"/>
    <w:rsid w:val="00D41A57"/>
    <w:rsid w:val="00D42DCD"/>
    <w:rsid w:val="00D42ED5"/>
    <w:rsid w:val="00D42F65"/>
    <w:rsid w:val="00D4316C"/>
    <w:rsid w:val="00D43A19"/>
    <w:rsid w:val="00D43AD8"/>
    <w:rsid w:val="00D43C45"/>
    <w:rsid w:val="00D43C65"/>
    <w:rsid w:val="00D43FE6"/>
    <w:rsid w:val="00D43FF1"/>
    <w:rsid w:val="00D4400A"/>
    <w:rsid w:val="00D44512"/>
    <w:rsid w:val="00D44929"/>
    <w:rsid w:val="00D44A72"/>
    <w:rsid w:val="00D45858"/>
    <w:rsid w:val="00D45F0C"/>
    <w:rsid w:val="00D4618A"/>
    <w:rsid w:val="00D46655"/>
    <w:rsid w:val="00D469BB"/>
    <w:rsid w:val="00D46A9E"/>
    <w:rsid w:val="00D46AC2"/>
    <w:rsid w:val="00D46E27"/>
    <w:rsid w:val="00D470B9"/>
    <w:rsid w:val="00D47186"/>
    <w:rsid w:val="00D4735A"/>
    <w:rsid w:val="00D479E0"/>
    <w:rsid w:val="00D47D17"/>
    <w:rsid w:val="00D5049C"/>
    <w:rsid w:val="00D53423"/>
    <w:rsid w:val="00D53520"/>
    <w:rsid w:val="00D5376F"/>
    <w:rsid w:val="00D53A23"/>
    <w:rsid w:val="00D53BAD"/>
    <w:rsid w:val="00D53E3A"/>
    <w:rsid w:val="00D5413E"/>
    <w:rsid w:val="00D548FD"/>
    <w:rsid w:val="00D5547E"/>
    <w:rsid w:val="00D555DA"/>
    <w:rsid w:val="00D5570B"/>
    <w:rsid w:val="00D5590E"/>
    <w:rsid w:val="00D55B5D"/>
    <w:rsid w:val="00D55D95"/>
    <w:rsid w:val="00D56140"/>
    <w:rsid w:val="00D561BB"/>
    <w:rsid w:val="00D564D0"/>
    <w:rsid w:val="00D5651C"/>
    <w:rsid w:val="00D56645"/>
    <w:rsid w:val="00D56956"/>
    <w:rsid w:val="00D56F8C"/>
    <w:rsid w:val="00D576E6"/>
    <w:rsid w:val="00D579D6"/>
    <w:rsid w:val="00D57E5D"/>
    <w:rsid w:val="00D60A06"/>
    <w:rsid w:val="00D60B5D"/>
    <w:rsid w:val="00D60C7B"/>
    <w:rsid w:val="00D611D2"/>
    <w:rsid w:val="00D61786"/>
    <w:rsid w:val="00D61977"/>
    <w:rsid w:val="00D61EE2"/>
    <w:rsid w:val="00D61EFA"/>
    <w:rsid w:val="00D6275E"/>
    <w:rsid w:val="00D627E8"/>
    <w:rsid w:val="00D62E99"/>
    <w:rsid w:val="00D63023"/>
    <w:rsid w:val="00D63155"/>
    <w:rsid w:val="00D63163"/>
    <w:rsid w:val="00D646B6"/>
    <w:rsid w:val="00D64E5A"/>
    <w:rsid w:val="00D6530A"/>
    <w:rsid w:val="00D65708"/>
    <w:rsid w:val="00D658DA"/>
    <w:rsid w:val="00D65E65"/>
    <w:rsid w:val="00D65F99"/>
    <w:rsid w:val="00D661F8"/>
    <w:rsid w:val="00D671F8"/>
    <w:rsid w:val="00D67A1A"/>
    <w:rsid w:val="00D707D7"/>
    <w:rsid w:val="00D70C9B"/>
    <w:rsid w:val="00D71838"/>
    <w:rsid w:val="00D71885"/>
    <w:rsid w:val="00D71A86"/>
    <w:rsid w:val="00D71DE0"/>
    <w:rsid w:val="00D72B37"/>
    <w:rsid w:val="00D72F30"/>
    <w:rsid w:val="00D73640"/>
    <w:rsid w:val="00D736DC"/>
    <w:rsid w:val="00D73778"/>
    <w:rsid w:val="00D73A77"/>
    <w:rsid w:val="00D73C79"/>
    <w:rsid w:val="00D73D84"/>
    <w:rsid w:val="00D73E72"/>
    <w:rsid w:val="00D740D3"/>
    <w:rsid w:val="00D747F1"/>
    <w:rsid w:val="00D7486B"/>
    <w:rsid w:val="00D74C47"/>
    <w:rsid w:val="00D74CE8"/>
    <w:rsid w:val="00D759DF"/>
    <w:rsid w:val="00D75F5A"/>
    <w:rsid w:val="00D76342"/>
    <w:rsid w:val="00D76510"/>
    <w:rsid w:val="00D7663C"/>
    <w:rsid w:val="00D76755"/>
    <w:rsid w:val="00D77446"/>
    <w:rsid w:val="00D779E5"/>
    <w:rsid w:val="00D77CCB"/>
    <w:rsid w:val="00D80236"/>
    <w:rsid w:val="00D8028E"/>
    <w:rsid w:val="00D8106F"/>
    <w:rsid w:val="00D8128C"/>
    <w:rsid w:val="00D81A57"/>
    <w:rsid w:val="00D81D2A"/>
    <w:rsid w:val="00D81DF4"/>
    <w:rsid w:val="00D82B60"/>
    <w:rsid w:val="00D8352F"/>
    <w:rsid w:val="00D84069"/>
    <w:rsid w:val="00D842D7"/>
    <w:rsid w:val="00D84383"/>
    <w:rsid w:val="00D84405"/>
    <w:rsid w:val="00D848E4"/>
    <w:rsid w:val="00D84B7A"/>
    <w:rsid w:val="00D84F70"/>
    <w:rsid w:val="00D85547"/>
    <w:rsid w:val="00D85560"/>
    <w:rsid w:val="00D85702"/>
    <w:rsid w:val="00D85ACF"/>
    <w:rsid w:val="00D85C5E"/>
    <w:rsid w:val="00D85FB9"/>
    <w:rsid w:val="00D863AA"/>
    <w:rsid w:val="00D86834"/>
    <w:rsid w:val="00D86EF6"/>
    <w:rsid w:val="00D87233"/>
    <w:rsid w:val="00D87243"/>
    <w:rsid w:val="00D8741E"/>
    <w:rsid w:val="00D877DF"/>
    <w:rsid w:val="00D87DE9"/>
    <w:rsid w:val="00D87EA0"/>
    <w:rsid w:val="00D9022A"/>
    <w:rsid w:val="00D909CB"/>
    <w:rsid w:val="00D90A19"/>
    <w:rsid w:val="00D91352"/>
    <w:rsid w:val="00D91446"/>
    <w:rsid w:val="00D91ABD"/>
    <w:rsid w:val="00D92160"/>
    <w:rsid w:val="00D92B16"/>
    <w:rsid w:val="00D92BB0"/>
    <w:rsid w:val="00D92C24"/>
    <w:rsid w:val="00D92E1C"/>
    <w:rsid w:val="00D9332F"/>
    <w:rsid w:val="00D93B82"/>
    <w:rsid w:val="00D94444"/>
    <w:rsid w:val="00D94B3C"/>
    <w:rsid w:val="00D950B1"/>
    <w:rsid w:val="00D950C8"/>
    <w:rsid w:val="00D95349"/>
    <w:rsid w:val="00D95B14"/>
    <w:rsid w:val="00D95FBE"/>
    <w:rsid w:val="00D9674C"/>
    <w:rsid w:val="00D96E97"/>
    <w:rsid w:val="00D96F1D"/>
    <w:rsid w:val="00D971E7"/>
    <w:rsid w:val="00DA0495"/>
    <w:rsid w:val="00DA097B"/>
    <w:rsid w:val="00DA09F3"/>
    <w:rsid w:val="00DA0D48"/>
    <w:rsid w:val="00DA0F68"/>
    <w:rsid w:val="00DA1095"/>
    <w:rsid w:val="00DA10B2"/>
    <w:rsid w:val="00DA21B3"/>
    <w:rsid w:val="00DA262B"/>
    <w:rsid w:val="00DA26A2"/>
    <w:rsid w:val="00DA289E"/>
    <w:rsid w:val="00DA2CEE"/>
    <w:rsid w:val="00DA3B1B"/>
    <w:rsid w:val="00DA3CDB"/>
    <w:rsid w:val="00DA3D52"/>
    <w:rsid w:val="00DA3EAE"/>
    <w:rsid w:val="00DA4412"/>
    <w:rsid w:val="00DA49C9"/>
    <w:rsid w:val="00DA4B3A"/>
    <w:rsid w:val="00DA4E6B"/>
    <w:rsid w:val="00DA529E"/>
    <w:rsid w:val="00DA529F"/>
    <w:rsid w:val="00DA5351"/>
    <w:rsid w:val="00DA563B"/>
    <w:rsid w:val="00DA5642"/>
    <w:rsid w:val="00DA5847"/>
    <w:rsid w:val="00DA5ACB"/>
    <w:rsid w:val="00DA5CDA"/>
    <w:rsid w:val="00DA69CE"/>
    <w:rsid w:val="00DA6ABF"/>
    <w:rsid w:val="00DA6DF6"/>
    <w:rsid w:val="00DA7420"/>
    <w:rsid w:val="00DA7681"/>
    <w:rsid w:val="00DA7936"/>
    <w:rsid w:val="00DA7DB5"/>
    <w:rsid w:val="00DA7E18"/>
    <w:rsid w:val="00DA7F14"/>
    <w:rsid w:val="00DB057F"/>
    <w:rsid w:val="00DB0852"/>
    <w:rsid w:val="00DB0C53"/>
    <w:rsid w:val="00DB0E15"/>
    <w:rsid w:val="00DB0F4E"/>
    <w:rsid w:val="00DB10BE"/>
    <w:rsid w:val="00DB1888"/>
    <w:rsid w:val="00DB1934"/>
    <w:rsid w:val="00DB1B82"/>
    <w:rsid w:val="00DB1B89"/>
    <w:rsid w:val="00DB1C8B"/>
    <w:rsid w:val="00DB1E87"/>
    <w:rsid w:val="00DB241A"/>
    <w:rsid w:val="00DB276B"/>
    <w:rsid w:val="00DB410B"/>
    <w:rsid w:val="00DB4C2E"/>
    <w:rsid w:val="00DB572A"/>
    <w:rsid w:val="00DB5C4C"/>
    <w:rsid w:val="00DB654A"/>
    <w:rsid w:val="00DB6633"/>
    <w:rsid w:val="00DB6AD3"/>
    <w:rsid w:val="00DB6CB8"/>
    <w:rsid w:val="00DB6CE3"/>
    <w:rsid w:val="00DB78E3"/>
    <w:rsid w:val="00DB7977"/>
    <w:rsid w:val="00DC002F"/>
    <w:rsid w:val="00DC02D0"/>
    <w:rsid w:val="00DC032B"/>
    <w:rsid w:val="00DC03E9"/>
    <w:rsid w:val="00DC0450"/>
    <w:rsid w:val="00DC04E6"/>
    <w:rsid w:val="00DC0B6A"/>
    <w:rsid w:val="00DC0FB0"/>
    <w:rsid w:val="00DC10C2"/>
    <w:rsid w:val="00DC10FE"/>
    <w:rsid w:val="00DC15AD"/>
    <w:rsid w:val="00DC15FB"/>
    <w:rsid w:val="00DC1688"/>
    <w:rsid w:val="00DC1D70"/>
    <w:rsid w:val="00DC200B"/>
    <w:rsid w:val="00DC22E2"/>
    <w:rsid w:val="00DC2DBC"/>
    <w:rsid w:val="00DC330C"/>
    <w:rsid w:val="00DC3555"/>
    <w:rsid w:val="00DC3906"/>
    <w:rsid w:val="00DC3A5D"/>
    <w:rsid w:val="00DC4433"/>
    <w:rsid w:val="00DC53CC"/>
    <w:rsid w:val="00DC5CB4"/>
    <w:rsid w:val="00DC5F1D"/>
    <w:rsid w:val="00DC614C"/>
    <w:rsid w:val="00DC68B5"/>
    <w:rsid w:val="00DC6992"/>
    <w:rsid w:val="00DC7CA6"/>
    <w:rsid w:val="00DC7E72"/>
    <w:rsid w:val="00DC7F9D"/>
    <w:rsid w:val="00DD01DF"/>
    <w:rsid w:val="00DD1D25"/>
    <w:rsid w:val="00DD1D60"/>
    <w:rsid w:val="00DD22E9"/>
    <w:rsid w:val="00DD2392"/>
    <w:rsid w:val="00DD24FA"/>
    <w:rsid w:val="00DD25A9"/>
    <w:rsid w:val="00DD2C12"/>
    <w:rsid w:val="00DD2D58"/>
    <w:rsid w:val="00DD2DCE"/>
    <w:rsid w:val="00DD33CE"/>
    <w:rsid w:val="00DD3AE8"/>
    <w:rsid w:val="00DD3C60"/>
    <w:rsid w:val="00DD3D7E"/>
    <w:rsid w:val="00DD4258"/>
    <w:rsid w:val="00DD48E8"/>
    <w:rsid w:val="00DD57AD"/>
    <w:rsid w:val="00DD5B11"/>
    <w:rsid w:val="00DD5F67"/>
    <w:rsid w:val="00DD6119"/>
    <w:rsid w:val="00DD6AB6"/>
    <w:rsid w:val="00DD77D7"/>
    <w:rsid w:val="00DD7859"/>
    <w:rsid w:val="00DD7888"/>
    <w:rsid w:val="00DD7AD3"/>
    <w:rsid w:val="00DD7F1F"/>
    <w:rsid w:val="00DE0542"/>
    <w:rsid w:val="00DE0555"/>
    <w:rsid w:val="00DE0928"/>
    <w:rsid w:val="00DE0B53"/>
    <w:rsid w:val="00DE1AE8"/>
    <w:rsid w:val="00DE351D"/>
    <w:rsid w:val="00DE3625"/>
    <w:rsid w:val="00DE3E3D"/>
    <w:rsid w:val="00DE44E7"/>
    <w:rsid w:val="00DE4A65"/>
    <w:rsid w:val="00DE4DCA"/>
    <w:rsid w:val="00DE4E5B"/>
    <w:rsid w:val="00DE6BEF"/>
    <w:rsid w:val="00DE6C5C"/>
    <w:rsid w:val="00DE6CAA"/>
    <w:rsid w:val="00DE7897"/>
    <w:rsid w:val="00DF0355"/>
    <w:rsid w:val="00DF18E0"/>
    <w:rsid w:val="00DF1C0F"/>
    <w:rsid w:val="00DF25AA"/>
    <w:rsid w:val="00DF2AB3"/>
    <w:rsid w:val="00DF30DD"/>
    <w:rsid w:val="00DF33EE"/>
    <w:rsid w:val="00DF3E38"/>
    <w:rsid w:val="00DF43AC"/>
    <w:rsid w:val="00DF45BD"/>
    <w:rsid w:val="00DF4BE1"/>
    <w:rsid w:val="00DF52E3"/>
    <w:rsid w:val="00DF5AD4"/>
    <w:rsid w:val="00DF72B3"/>
    <w:rsid w:val="00E00867"/>
    <w:rsid w:val="00E00CB2"/>
    <w:rsid w:val="00E011F5"/>
    <w:rsid w:val="00E01602"/>
    <w:rsid w:val="00E017C7"/>
    <w:rsid w:val="00E01D71"/>
    <w:rsid w:val="00E021BF"/>
    <w:rsid w:val="00E02599"/>
    <w:rsid w:val="00E029A1"/>
    <w:rsid w:val="00E02B23"/>
    <w:rsid w:val="00E038E0"/>
    <w:rsid w:val="00E04122"/>
    <w:rsid w:val="00E04A88"/>
    <w:rsid w:val="00E04E12"/>
    <w:rsid w:val="00E051B5"/>
    <w:rsid w:val="00E052E4"/>
    <w:rsid w:val="00E0603D"/>
    <w:rsid w:val="00E06120"/>
    <w:rsid w:val="00E06962"/>
    <w:rsid w:val="00E06C10"/>
    <w:rsid w:val="00E0796F"/>
    <w:rsid w:val="00E07B29"/>
    <w:rsid w:val="00E07D32"/>
    <w:rsid w:val="00E07EEE"/>
    <w:rsid w:val="00E07F50"/>
    <w:rsid w:val="00E102B8"/>
    <w:rsid w:val="00E1049E"/>
    <w:rsid w:val="00E104B2"/>
    <w:rsid w:val="00E10B0E"/>
    <w:rsid w:val="00E110C6"/>
    <w:rsid w:val="00E11540"/>
    <w:rsid w:val="00E11C74"/>
    <w:rsid w:val="00E11E7D"/>
    <w:rsid w:val="00E122BB"/>
    <w:rsid w:val="00E12371"/>
    <w:rsid w:val="00E1246F"/>
    <w:rsid w:val="00E129F6"/>
    <w:rsid w:val="00E12E42"/>
    <w:rsid w:val="00E13655"/>
    <w:rsid w:val="00E13675"/>
    <w:rsid w:val="00E13B7B"/>
    <w:rsid w:val="00E13C7A"/>
    <w:rsid w:val="00E15718"/>
    <w:rsid w:val="00E166F5"/>
    <w:rsid w:val="00E1673A"/>
    <w:rsid w:val="00E168DC"/>
    <w:rsid w:val="00E16CB5"/>
    <w:rsid w:val="00E17216"/>
    <w:rsid w:val="00E17C66"/>
    <w:rsid w:val="00E2069B"/>
    <w:rsid w:val="00E20C34"/>
    <w:rsid w:val="00E21428"/>
    <w:rsid w:val="00E217D5"/>
    <w:rsid w:val="00E217F4"/>
    <w:rsid w:val="00E21946"/>
    <w:rsid w:val="00E21A53"/>
    <w:rsid w:val="00E21BD3"/>
    <w:rsid w:val="00E21CF3"/>
    <w:rsid w:val="00E220DC"/>
    <w:rsid w:val="00E231A8"/>
    <w:rsid w:val="00E231C6"/>
    <w:rsid w:val="00E23494"/>
    <w:rsid w:val="00E236C0"/>
    <w:rsid w:val="00E2371C"/>
    <w:rsid w:val="00E23A4A"/>
    <w:rsid w:val="00E24033"/>
    <w:rsid w:val="00E240CD"/>
    <w:rsid w:val="00E240E3"/>
    <w:rsid w:val="00E24208"/>
    <w:rsid w:val="00E24F20"/>
    <w:rsid w:val="00E24F26"/>
    <w:rsid w:val="00E24FAE"/>
    <w:rsid w:val="00E25510"/>
    <w:rsid w:val="00E25D32"/>
    <w:rsid w:val="00E263D1"/>
    <w:rsid w:val="00E264DB"/>
    <w:rsid w:val="00E26D0E"/>
    <w:rsid w:val="00E26F71"/>
    <w:rsid w:val="00E2712D"/>
    <w:rsid w:val="00E271CE"/>
    <w:rsid w:val="00E2723A"/>
    <w:rsid w:val="00E2743E"/>
    <w:rsid w:val="00E27572"/>
    <w:rsid w:val="00E27927"/>
    <w:rsid w:val="00E279C5"/>
    <w:rsid w:val="00E3001B"/>
    <w:rsid w:val="00E3001C"/>
    <w:rsid w:val="00E300FC"/>
    <w:rsid w:val="00E30898"/>
    <w:rsid w:val="00E30DCC"/>
    <w:rsid w:val="00E30FAE"/>
    <w:rsid w:val="00E31124"/>
    <w:rsid w:val="00E31D03"/>
    <w:rsid w:val="00E31E31"/>
    <w:rsid w:val="00E33059"/>
    <w:rsid w:val="00E330CE"/>
    <w:rsid w:val="00E33270"/>
    <w:rsid w:val="00E334F3"/>
    <w:rsid w:val="00E33DE0"/>
    <w:rsid w:val="00E34018"/>
    <w:rsid w:val="00E342C3"/>
    <w:rsid w:val="00E34F9F"/>
    <w:rsid w:val="00E352C0"/>
    <w:rsid w:val="00E35641"/>
    <w:rsid w:val="00E35BFB"/>
    <w:rsid w:val="00E35C92"/>
    <w:rsid w:val="00E35CDD"/>
    <w:rsid w:val="00E35E3D"/>
    <w:rsid w:val="00E362B3"/>
    <w:rsid w:val="00E36363"/>
    <w:rsid w:val="00E36503"/>
    <w:rsid w:val="00E36756"/>
    <w:rsid w:val="00E3681C"/>
    <w:rsid w:val="00E36C2A"/>
    <w:rsid w:val="00E36D88"/>
    <w:rsid w:val="00E37C38"/>
    <w:rsid w:val="00E40388"/>
    <w:rsid w:val="00E405D8"/>
    <w:rsid w:val="00E40BFD"/>
    <w:rsid w:val="00E410D5"/>
    <w:rsid w:val="00E418FB"/>
    <w:rsid w:val="00E41AE7"/>
    <w:rsid w:val="00E4202B"/>
    <w:rsid w:val="00E42050"/>
    <w:rsid w:val="00E42B4E"/>
    <w:rsid w:val="00E42C8E"/>
    <w:rsid w:val="00E42DDB"/>
    <w:rsid w:val="00E42EE4"/>
    <w:rsid w:val="00E42F29"/>
    <w:rsid w:val="00E4378D"/>
    <w:rsid w:val="00E43E88"/>
    <w:rsid w:val="00E4437C"/>
    <w:rsid w:val="00E4479C"/>
    <w:rsid w:val="00E447B1"/>
    <w:rsid w:val="00E449BC"/>
    <w:rsid w:val="00E453A5"/>
    <w:rsid w:val="00E4560A"/>
    <w:rsid w:val="00E45821"/>
    <w:rsid w:val="00E4601F"/>
    <w:rsid w:val="00E466F5"/>
    <w:rsid w:val="00E4681B"/>
    <w:rsid w:val="00E468B3"/>
    <w:rsid w:val="00E47713"/>
    <w:rsid w:val="00E47F5D"/>
    <w:rsid w:val="00E50193"/>
    <w:rsid w:val="00E50F2E"/>
    <w:rsid w:val="00E51325"/>
    <w:rsid w:val="00E51470"/>
    <w:rsid w:val="00E51515"/>
    <w:rsid w:val="00E527DB"/>
    <w:rsid w:val="00E52AA9"/>
    <w:rsid w:val="00E52B14"/>
    <w:rsid w:val="00E53B4E"/>
    <w:rsid w:val="00E54197"/>
    <w:rsid w:val="00E54466"/>
    <w:rsid w:val="00E54522"/>
    <w:rsid w:val="00E545BE"/>
    <w:rsid w:val="00E54C28"/>
    <w:rsid w:val="00E54D20"/>
    <w:rsid w:val="00E54D36"/>
    <w:rsid w:val="00E54D96"/>
    <w:rsid w:val="00E54DB2"/>
    <w:rsid w:val="00E54F30"/>
    <w:rsid w:val="00E54F84"/>
    <w:rsid w:val="00E55203"/>
    <w:rsid w:val="00E55686"/>
    <w:rsid w:val="00E55A76"/>
    <w:rsid w:val="00E55B2B"/>
    <w:rsid w:val="00E55D11"/>
    <w:rsid w:val="00E5624B"/>
    <w:rsid w:val="00E57CA5"/>
    <w:rsid w:val="00E602C8"/>
    <w:rsid w:val="00E607AC"/>
    <w:rsid w:val="00E60A0D"/>
    <w:rsid w:val="00E60CF4"/>
    <w:rsid w:val="00E61221"/>
    <w:rsid w:val="00E61256"/>
    <w:rsid w:val="00E61EEB"/>
    <w:rsid w:val="00E6245D"/>
    <w:rsid w:val="00E6271A"/>
    <w:rsid w:val="00E6330E"/>
    <w:rsid w:val="00E63884"/>
    <w:rsid w:val="00E63C81"/>
    <w:rsid w:val="00E63CFE"/>
    <w:rsid w:val="00E64512"/>
    <w:rsid w:val="00E64C66"/>
    <w:rsid w:val="00E64DEB"/>
    <w:rsid w:val="00E657BE"/>
    <w:rsid w:val="00E65A75"/>
    <w:rsid w:val="00E65D81"/>
    <w:rsid w:val="00E669BC"/>
    <w:rsid w:val="00E6702E"/>
    <w:rsid w:val="00E67390"/>
    <w:rsid w:val="00E67937"/>
    <w:rsid w:val="00E67B1F"/>
    <w:rsid w:val="00E7052E"/>
    <w:rsid w:val="00E70563"/>
    <w:rsid w:val="00E70D2A"/>
    <w:rsid w:val="00E71ACA"/>
    <w:rsid w:val="00E71CD6"/>
    <w:rsid w:val="00E72055"/>
    <w:rsid w:val="00E7258C"/>
    <w:rsid w:val="00E72B3B"/>
    <w:rsid w:val="00E733D9"/>
    <w:rsid w:val="00E7348E"/>
    <w:rsid w:val="00E736A2"/>
    <w:rsid w:val="00E73B4A"/>
    <w:rsid w:val="00E73EB1"/>
    <w:rsid w:val="00E73F4C"/>
    <w:rsid w:val="00E7434F"/>
    <w:rsid w:val="00E74B8F"/>
    <w:rsid w:val="00E757C2"/>
    <w:rsid w:val="00E762CD"/>
    <w:rsid w:val="00E76506"/>
    <w:rsid w:val="00E768F4"/>
    <w:rsid w:val="00E77569"/>
    <w:rsid w:val="00E777BC"/>
    <w:rsid w:val="00E777BE"/>
    <w:rsid w:val="00E80D19"/>
    <w:rsid w:val="00E81723"/>
    <w:rsid w:val="00E81B4E"/>
    <w:rsid w:val="00E81D7C"/>
    <w:rsid w:val="00E823F7"/>
    <w:rsid w:val="00E82E2B"/>
    <w:rsid w:val="00E83410"/>
    <w:rsid w:val="00E835EA"/>
    <w:rsid w:val="00E8392E"/>
    <w:rsid w:val="00E83A64"/>
    <w:rsid w:val="00E8416B"/>
    <w:rsid w:val="00E844CB"/>
    <w:rsid w:val="00E846C2"/>
    <w:rsid w:val="00E849AA"/>
    <w:rsid w:val="00E85031"/>
    <w:rsid w:val="00E85329"/>
    <w:rsid w:val="00E85808"/>
    <w:rsid w:val="00E85AE9"/>
    <w:rsid w:val="00E85BFF"/>
    <w:rsid w:val="00E85CE2"/>
    <w:rsid w:val="00E85DCF"/>
    <w:rsid w:val="00E85EEA"/>
    <w:rsid w:val="00E85FCC"/>
    <w:rsid w:val="00E86028"/>
    <w:rsid w:val="00E86D10"/>
    <w:rsid w:val="00E86F57"/>
    <w:rsid w:val="00E87209"/>
    <w:rsid w:val="00E87315"/>
    <w:rsid w:val="00E8743D"/>
    <w:rsid w:val="00E874E7"/>
    <w:rsid w:val="00E87723"/>
    <w:rsid w:val="00E9060A"/>
    <w:rsid w:val="00E916E3"/>
    <w:rsid w:val="00E916F4"/>
    <w:rsid w:val="00E93299"/>
    <w:rsid w:val="00E934DD"/>
    <w:rsid w:val="00E9353E"/>
    <w:rsid w:val="00E9396A"/>
    <w:rsid w:val="00E93B66"/>
    <w:rsid w:val="00E941DD"/>
    <w:rsid w:val="00E94491"/>
    <w:rsid w:val="00E94602"/>
    <w:rsid w:val="00E95BF7"/>
    <w:rsid w:val="00E95F00"/>
    <w:rsid w:val="00E96EE8"/>
    <w:rsid w:val="00E96F73"/>
    <w:rsid w:val="00E978E3"/>
    <w:rsid w:val="00EA04B4"/>
    <w:rsid w:val="00EA1927"/>
    <w:rsid w:val="00EA1CCD"/>
    <w:rsid w:val="00EA1E6B"/>
    <w:rsid w:val="00EA1E81"/>
    <w:rsid w:val="00EA25B3"/>
    <w:rsid w:val="00EA27CA"/>
    <w:rsid w:val="00EA2E1E"/>
    <w:rsid w:val="00EA3730"/>
    <w:rsid w:val="00EA43FF"/>
    <w:rsid w:val="00EA47AF"/>
    <w:rsid w:val="00EA4FA8"/>
    <w:rsid w:val="00EA5117"/>
    <w:rsid w:val="00EA59EB"/>
    <w:rsid w:val="00EA5CFA"/>
    <w:rsid w:val="00EA607F"/>
    <w:rsid w:val="00EA71DF"/>
    <w:rsid w:val="00EA7776"/>
    <w:rsid w:val="00EA77B8"/>
    <w:rsid w:val="00EA7F3D"/>
    <w:rsid w:val="00EB024D"/>
    <w:rsid w:val="00EB0AC8"/>
    <w:rsid w:val="00EB31A9"/>
    <w:rsid w:val="00EB32D5"/>
    <w:rsid w:val="00EB347A"/>
    <w:rsid w:val="00EB36A8"/>
    <w:rsid w:val="00EB4FD2"/>
    <w:rsid w:val="00EB5100"/>
    <w:rsid w:val="00EB5230"/>
    <w:rsid w:val="00EB5CC8"/>
    <w:rsid w:val="00EB5DB6"/>
    <w:rsid w:val="00EB5E7C"/>
    <w:rsid w:val="00EB64C5"/>
    <w:rsid w:val="00EB6D51"/>
    <w:rsid w:val="00EB6DD8"/>
    <w:rsid w:val="00EB6F91"/>
    <w:rsid w:val="00EB701E"/>
    <w:rsid w:val="00EB7D53"/>
    <w:rsid w:val="00EC02B1"/>
    <w:rsid w:val="00EC02DC"/>
    <w:rsid w:val="00EC0328"/>
    <w:rsid w:val="00EC0B64"/>
    <w:rsid w:val="00EC0EC6"/>
    <w:rsid w:val="00EC0FD2"/>
    <w:rsid w:val="00EC119A"/>
    <w:rsid w:val="00EC139A"/>
    <w:rsid w:val="00EC13AD"/>
    <w:rsid w:val="00EC1AF6"/>
    <w:rsid w:val="00EC1F78"/>
    <w:rsid w:val="00EC245E"/>
    <w:rsid w:val="00EC2965"/>
    <w:rsid w:val="00EC3617"/>
    <w:rsid w:val="00EC3DAD"/>
    <w:rsid w:val="00EC3EA9"/>
    <w:rsid w:val="00EC3F3D"/>
    <w:rsid w:val="00EC4759"/>
    <w:rsid w:val="00EC4F8D"/>
    <w:rsid w:val="00EC6A45"/>
    <w:rsid w:val="00EC7356"/>
    <w:rsid w:val="00EC7495"/>
    <w:rsid w:val="00EC74C1"/>
    <w:rsid w:val="00EC75F6"/>
    <w:rsid w:val="00EC778F"/>
    <w:rsid w:val="00EC79A6"/>
    <w:rsid w:val="00ED0803"/>
    <w:rsid w:val="00ED0AD2"/>
    <w:rsid w:val="00ED24F7"/>
    <w:rsid w:val="00ED2696"/>
    <w:rsid w:val="00ED2DA4"/>
    <w:rsid w:val="00ED35A8"/>
    <w:rsid w:val="00ED3616"/>
    <w:rsid w:val="00ED3750"/>
    <w:rsid w:val="00ED381A"/>
    <w:rsid w:val="00ED3885"/>
    <w:rsid w:val="00ED3DCF"/>
    <w:rsid w:val="00ED4556"/>
    <w:rsid w:val="00ED4870"/>
    <w:rsid w:val="00ED4B68"/>
    <w:rsid w:val="00ED565D"/>
    <w:rsid w:val="00ED56F5"/>
    <w:rsid w:val="00ED6074"/>
    <w:rsid w:val="00ED6A5D"/>
    <w:rsid w:val="00ED72EC"/>
    <w:rsid w:val="00ED7330"/>
    <w:rsid w:val="00ED7D8D"/>
    <w:rsid w:val="00ED7E98"/>
    <w:rsid w:val="00EE07E3"/>
    <w:rsid w:val="00EE0993"/>
    <w:rsid w:val="00EE0C91"/>
    <w:rsid w:val="00EE0CAA"/>
    <w:rsid w:val="00EE1221"/>
    <w:rsid w:val="00EE1231"/>
    <w:rsid w:val="00EE12ED"/>
    <w:rsid w:val="00EE1702"/>
    <w:rsid w:val="00EE1D27"/>
    <w:rsid w:val="00EE1E8E"/>
    <w:rsid w:val="00EE20FC"/>
    <w:rsid w:val="00EE2FFA"/>
    <w:rsid w:val="00EE30C8"/>
    <w:rsid w:val="00EE356B"/>
    <w:rsid w:val="00EE3F5E"/>
    <w:rsid w:val="00EE4534"/>
    <w:rsid w:val="00EE45CD"/>
    <w:rsid w:val="00EE48FB"/>
    <w:rsid w:val="00EE49BA"/>
    <w:rsid w:val="00EE49BC"/>
    <w:rsid w:val="00EE4F28"/>
    <w:rsid w:val="00EE533C"/>
    <w:rsid w:val="00EE54FE"/>
    <w:rsid w:val="00EE58DC"/>
    <w:rsid w:val="00EE5AAA"/>
    <w:rsid w:val="00EE5CFA"/>
    <w:rsid w:val="00EE637E"/>
    <w:rsid w:val="00EE64EC"/>
    <w:rsid w:val="00EE679F"/>
    <w:rsid w:val="00EE6A0D"/>
    <w:rsid w:val="00EE6B96"/>
    <w:rsid w:val="00EE6C2B"/>
    <w:rsid w:val="00EE6DDA"/>
    <w:rsid w:val="00EE6F2D"/>
    <w:rsid w:val="00EE700A"/>
    <w:rsid w:val="00EE769E"/>
    <w:rsid w:val="00EE7786"/>
    <w:rsid w:val="00EE7848"/>
    <w:rsid w:val="00EE7ACF"/>
    <w:rsid w:val="00EF0741"/>
    <w:rsid w:val="00EF0CC4"/>
    <w:rsid w:val="00EF17F1"/>
    <w:rsid w:val="00EF1BBC"/>
    <w:rsid w:val="00EF227B"/>
    <w:rsid w:val="00EF2309"/>
    <w:rsid w:val="00EF23C9"/>
    <w:rsid w:val="00EF250E"/>
    <w:rsid w:val="00EF280F"/>
    <w:rsid w:val="00EF29E1"/>
    <w:rsid w:val="00EF3230"/>
    <w:rsid w:val="00EF3584"/>
    <w:rsid w:val="00EF35AB"/>
    <w:rsid w:val="00EF35C1"/>
    <w:rsid w:val="00EF3701"/>
    <w:rsid w:val="00EF39FA"/>
    <w:rsid w:val="00EF3A47"/>
    <w:rsid w:val="00EF4079"/>
    <w:rsid w:val="00EF50F1"/>
    <w:rsid w:val="00EF50FC"/>
    <w:rsid w:val="00EF5A2E"/>
    <w:rsid w:val="00EF5F6E"/>
    <w:rsid w:val="00EF6064"/>
    <w:rsid w:val="00EF607C"/>
    <w:rsid w:val="00EF6821"/>
    <w:rsid w:val="00EF72C8"/>
    <w:rsid w:val="00F001A3"/>
    <w:rsid w:val="00F00517"/>
    <w:rsid w:val="00F007C5"/>
    <w:rsid w:val="00F009EE"/>
    <w:rsid w:val="00F00A56"/>
    <w:rsid w:val="00F010C9"/>
    <w:rsid w:val="00F01AFD"/>
    <w:rsid w:val="00F01CA1"/>
    <w:rsid w:val="00F02793"/>
    <w:rsid w:val="00F02A46"/>
    <w:rsid w:val="00F02ACA"/>
    <w:rsid w:val="00F02D7C"/>
    <w:rsid w:val="00F03156"/>
    <w:rsid w:val="00F036B0"/>
    <w:rsid w:val="00F03837"/>
    <w:rsid w:val="00F03CBE"/>
    <w:rsid w:val="00F041F6"/>
    <w:rsid w:val="00F043D1"/>
    <w:rsid w:val="00F04EBE"/>
    <w:rsid w:val="00F058A4"/>
    <w:rsid w:val="00F05EB0"/>
    <w:rsid w:val="00F063D2"/>
    <w:rsid w:val="00F066E0"/>
    <w:rsid w:val="00F06714"/>
    <w:rsid w:val="00F06FD7"/>
    <w:rsid w:val="00F07373"/>
    <w:rsid w:val="00F07390"/>
    <w:rsid w:val="00F07406"/>
    <w:rsid w:val="00F074BF"/>
    <w:rsid w:val="00F100AC"/>
    <w:rsid w:val="00F10BE0"/>
    <w:rsid w:val="00F11114"/>
    <w:rsid w:val="00F116AF"/>
    <w:rsid w:val="00F11866"/>
    <w:rsid w:val="00F11954"/>
    <w:rsid w:val="00F11BD4"/>
    <w:rsid w:val="00F120C7"/>
    <w:rsid w:val="00F12399"/>
    <w:rsid w:val="00F12500"/>
    <w:rsid w:val="00F1342E"/>
    <w:rsid w:val="00F1374B"/>
    <w:rsid w:val="00F13A65"/>
    <w:rsid w:val="00F13FAC"/>
    <w:rsid w:val="00F14FA9"/>
    <w:rsid w:val="00F1583D"/>
    <w:rsid w:val="00F1594C"/>
    <w:rsid w:val="00F165F4"/>
    <w:rsid w:val="00F16637"/>
    <w:rsid w:val="00F16655"/>
    <w:rsid w:val="00F16704"/>
    <w:rsid w:val="00F16B15"/>
    <w:rsid w:val="00F16C39"/>
    <w:rsid w:val="00F16F6F"/>
    <w:rsid w:val="00F174B6"/>
    <w:rsid w:val="00F209AD"/>
    <w:rsid w:val="00F20F47"/>
    <w:rsid w:val="00F21311"/>
    <w:rsid w:val="00F214A0"/>
    <w:rsid w:val="00F2188F"/>
    <w:rsid w:val="00F21A87"/>
    <w:rsid w:val="00F21BBC"/>
    <w:rsid w:val="00F2218D"/>
    <w:rsid w:val="00F222FA"/>
    <w:rsid w:val="00F226B1"/>
    <w:rsid w:val="00F22986"/>
    <w:rsid w:val="00F22A0C"/>
    <w:rsid w:val="00F22B27"/>
    <w:rsid w:val="00F22E56"/>
    <w:rsid w:val="00F23C33"/>
    <w:rsid w:val="00F2439A"/>
    <w:rsid w:val="00F244D8"/>
    <w:rsid w:val="00F2493A"/>
    <w:rsid w:val="00F24E7B"/>
    <w:rsid w:val="00F25585"/>
    <w:rsid w:val="00F2583F"/>
    <w:rsid w:val="00F25D59"/>
    <w:rsid w:val="00F25FB6"/>
    <w:rsid w:val="00F264F7"/>
    <w:rsid w:val="00F274ED"/>
    <w:rsid w:val="00F27ADE"/>
    <w:rsid w:val="00F30191"/>
    <w:rsid w:val="00F3065C"/>
    <w:rsid w:val="00F30FB8"/>
    <w:rsid w:val="00F317D8"/>
    <w:rsid w:val="00F31C21"/>
    <w:rsid w:val="00F31D2C"/>
    <w:rsid w:val="00F324FE"/>
    <w:rsid w:val="00F32502"/>
    <w:rsid w:val="00F327E5"/>
    <w:rsid w:val="00F329AA"/>
    <w:rsid w:val="00F32FF1"/>
    <w:rsid w:val="00F33767"/>
    <w:rsid w:val="00F33893"/>
    <w:rsid w:val="00F33A48"/>
    <w:rsid w:val="00F33B9C"/>
    <w:rsid w:val="00F33C80"/>
    <w:rsid w:val="00F34977"/>
    <w:rsid w:val="00F34ADD"/>
    <w:rsid w:val="00F34C4A"/>
    <w:rsid w:val="00F353B1"/>
    <w:rsid w:val="00F35B67"/>
    <w:rsid w:val="00F35E92"/>
    <w:rsid w:val="00F362B4"/>
    <w:rsid w:val="00F36AA9"/>
    <w:rsid w:val="00F371D9"/>
    <w:rsid w:val="00F376B7"/>
    <w:rsid w:val="00F37946"/>
    <w:rsid w:val="00F37CD2"/>
    <w:rsid w:val="00F40102"/>
    <w:rsid w:val="00F4016D"/>
    <w:rsid w:val="00F414E0"/>
    <w:rsid w:val="00F41972"/>
    <w:rsid w:val="00F41FA8"/>
    <w:rsid w:val="00F420FC"/>
    <w:rsid w:val="00F422F9"/>
    <w:rsid w:val="00F4269C"/>
    <w:rsid w:val="00F4305C"/>
    <w:rsid w:val="00F431C2"/>
    <w:rsid w:val="00F43280"/>
    <w:rsid w:val="00F439C9"/>
    <w:rsid w:val="00F4490B"/>
    <w:rsid w:val="00F449B9"/>
    <w:rsid w:val="00F450FC"/>
    <w:rsid w:val="00F455F7"/>
    <w:rsid w:val="00F45689"/>
    <w:rsid w:val="00F45933"/>
    <w:rsid w:val="00F45E0F"/>
    <w:rsid w:val="00F4792B"/>
    <w:rsid w:val="00F47D3B"/>
    <w:rsid w:val="00F50006"/>
    <w:rsid w:val="00F50784"/>
    <w:rsid w:val="00F507BE"/>
    <w:rsid w:val="00F50838"/>
    <w:rsid w:val="00F516F1"/>
    <w:rsid w:val="00F52114"/>
    <w:rsid w:val="00F522F6"/>
    <w:rsid w:val="00F52F07"/>
    <w:rsid w:val="00F534D9"/>
    <w:rsid w:val="00F536FC"/>
    <w:rsid w:val="00F5372D"/>
    <w:rsid w:val="00F53AB6"/>
    <w:rsid w:val="00F540D0"/>
    <w:rsid w:val="00F5508E"/>
    <w:rsid w:val="00F55315"/>
    <w:rsid w:val="00F560B3"/>
    <w:rsid w:val="00F5694D"/>
    <w:rsid w:val="00F56AF5"/>
    <w:rsid w:val="00F570B3"/>
    <w:rsid w:val="00F57665"/>
    <w:rsid w:val="00F5771F"/>
    <w:rsid w:val="00F57787"/>
    <w:rsid w:val="00F57801"/>
    <w:rsid w:val="00F57F5C"/>
    <w:rsid w:val="00F57FAB"/>
    <w:rsid w:val="00F6018D"/>
    <w:rsid w:val="00F60730"/>
    <w:rsid w:val="00F60732"/>
    <w:rsid w:val="00F6082C"/>
    <w:rsid w:val="00F61003"/>
    <w:rsid w:val="00F610C8"/>
    <w:rsid w:val="00F6222B"/>
    <w:rsid w:val="00F6228E"/>
    <w:rsid w:val="00F62376"/>
    <w:rsid w:val="00F6260C"/>
    <w:rsid w:val="00F629FF"/>
    <w:rsid w:val="00F62A0C"/>
    <w:rsid w:val="00F62B29"/>
    <w:rsid w:val="00F62C50"/>
    <w:rsid w:val="00F63229"/>
    <w:rsid w:val="00F632F5"/>
    <w:rsid w:val="00F6381A"/>
    <w:rsid w:val="00F64684"/>
    <w:rsid w:val="00F6485D"/>
    <w:rsid w:val="00F64A74"/>
    <w:rsid w:val="00F64B9C"/>
    <w:rsid w:val="00F64EB7"/>
    <w:rsid w:val="00F6588B"/>
    <w:rsid w:val="00F65D8D"/>
    <w:rsid w:val="00F667F8"/>
    <w:rsid w:val="00F6683E"/>
    <w:rsid w:val="00F669BD"/>
    <w:rsid w:val="00F67374"/>
    <w:rsid w:val="00F67F49"/>
    <w:rsid w:val="00F700C1"/>
    <w:rsid w:val="00F7030F"/>
    <w:rsid w:val="00F70723"/>
    <w:rsid w:val="00F70F26"/>
    <w:rsid w:val="00F71324"/>
    <w:rsid w:val="00F7155A"/>
    <w:rsid w:val="00F71B38"/>
    <w:rsid w:val="00F71E51"/>
    <w:rsid w:val="00F72126"/>
    <w:rsid w:val="00F72341"/>
    <w:rsid w:val="00F73B9D"/>
    <w:rsid w:val="00F73FF8"/>
    <w:rsid w:val="00F747C8"/>
    <w:rsid w:val="00F74900"/>
    <w:rsid w:val="00F74DA0"/>
    <w:rsid w:val="00F75308"/>
    <w:rsid w:val="00F75319"/>
    <w:rsid w:val="00F7592B"/>
    <w:rsid w:val="00F759FA"/>
    <w:rsid w:val="00F75CFD"/>
    <w:rsid w:val="00F76022"/>
    <w:rsid w:val="00F760C3"/>
    <w:rsid w:val="00F7610B"/>
    <w:rsid w:val="00F7664A"/>
    <w:rsid w:val="00F775C0"/>
    <w:rsid w:val="00F77EBB"/>
    <w:rsid w:val="00F80308"/>
    <w:rsid w:val="00F80D93"/>
    <w:rsid w:val="00F8103F"/>
    <w:rsid w:val="00F812BE"/>
    <w:rsid w:val="00F81933"/>
    <w:rsid w:val="00F819B3"/>
    <w:rsid w:val="00F81F32"/>
    <w:rsid w:val="00F8211E"/>
    <w:rsid w:val="00F8254D"/>
    <w:rsid w:val="00F827ED"/>
    <w:rsid w:val="00F82C2F"/>
    <w:rsid w:val="00F8358E"/>
    <w:rsid w:val="00F83EFB"/>
    <w:rsid w:val="00F83FEE"/>
    <w:rsid w:val="00F84045"/>
    <w:rsid w:val="00F846AD"/>
    <w:rsid w:val="00F84DA3"/>
    <w:rsid w:val="00F85798"/>
    <w:rsid w:val="00F85EB5"/>
    <w:rsid w:val="00F86173"/>
    <w:rsid w:val="00F86198"/>
    <w:rsid w:val="00F86D3E"/>
    <w:rsid w:val="00F86E0F"/>
    <w:rsid w:val="00F8708B"/>
    <w:rsid w:val="00F870EC"/>
    <w:rsid w:val="00F8745A"/>
    <w:rsid w:val="00F875C7"/>
    <w:rsid w:val="00F877DB"/>
    <w:rsid w:val="00F87B54"/>
    <w:rsid w:val="00F87B8F"/>
    <w:rsid w:val="00F90182"/>
    <w:rsid w:val="00F9073A"/>
    <w:rsid w:val="00F90754"/>
    <w:rsid w:val="00F90844"/>
    <w:rsid w:val="00F908A0"/>
    <w:rsid w:val="00F909D3"/>
    <w:rsid w:val="00F90DBE"/>
    <w:rsid w:val="00F9100D"/>
    <w:rsid w:val="00F912D0"/>
    <w:rsid w:val="00F92055"/>
    <w:rsid w:val="00F92C94"/>
    <w:rsid w:val="00F93264"/>
    <w:rsid w:val="00F9328D"/>
    <w:rsid w:val="00F934AA"/>
    <w:rsid w:val="00F936A8"/>
    <w:rsid w:val="00F93A3C"/>
    <w:rsid w:val="00F9446C"/>
    <w:rsid w:val="00F94895"/>
    <w:rsid w:val="00F94B2D"/>
    <w:rsid w:val="00F95493"/>
    <w:rsid w:val="00F9637A"/>
    <w:rsid w:val="00F96584"/>
    <w:rsid w:val="00F96B56"/>
    <w:rsid w:val="00F97162"/>
    <w:rsid w:val="00F972D8"/>
    <w:rsid w:val="00F97624"/>
    <w:rsid w:val="00F9764E"/>
    <w:rsid w:val="00F97669"/>
    <w:rsid w:val="00F97A4A"/>
    <w:rsid w:val="00F97E2D"/>
    <w:rsid w:val="00FA020B"/>
    <w:rsid w:val="00FA030E"/>
    <w:rsid w:val="00FA0B10"/>
    <w:rsid w:val="00FA0D56"/>
    <w:rsid w:val="00FA0E56"/>
    <w:rsid w:val="00FA10AD"/>
    <w:rsid w:val="00FA112F"/>
    <w:rsid w:val="00FA1162"/>
    <w:rsid w:val="00FA1539"/>
    <w:rsid w:val="00FA1A56"/>
    <w:rsid w:val="00FA1AD3"/>
    <w:rsid w:val="00FA2556"/>
    <w:rsid w:val="00FA2DA4"/>
    <w:rsid w:val="00FA2F85"/>
    <w:rsid w:val="00FA37A4"/>
    <w:rsid w:val="00FA3F9F"/>
    <w:rsid w:val="00FA46BA"/>
    <w:rsid w:val="00FA48A0"/>
    <w:rsid w:val="00FA5A6A"/>
    <w:rsid w:val="00FA5B23"/>
    <w:rsid w:val="00FA693E"/>
    <w:rsid w:val="00FA6D61"/>
    <w:rsid w:val="00FA6DEE"/>
    <w:rsid w:val="00FA6FDA"/>
    <w:rsid w:val="00FA7198"/>
    <w:rsid w:val="00FA77F4"/>
    <w:rsid w:val="00FA7E81"/>
    <w:rsid w:val="00FB025D"/>
    <w:rsid w:val="00FB08BB"/>
    <w:rsid w:val="00FB0B92"/>
    <w:rsid w:val="00FB0BC7"/>
    <w:rsid w:val="00FB0E2A"/>
    <w:rsid w:val="00FB14DD"/>
    <w:rsid w:val="00FB1520"/>
    <w:rsid w:val="00FB165D"/>
    <w:rsid w:val="00FB188D"/>
    <w:rsid w:val="00FB1DFD"/>
    <w:rsid w:val="00FB233D"/>
    <w:rsid w:val="00FB2A62"/>
    <w:rsid w:val="00FB2EA0"/>
    <w:rsid w:val="00FB3C6B"/>
    <w:rsid w:val="00FB3C89"/>
    <w:rsid w:val="00FB53F5"/>
    <w:rsid w:val="00FB5A85"/>
    <w:rsid w:val="00FB5C6A"/>
    <w:rsid w:val="00FB5DE4"/>
    <w:rsid w:val="00FB5E1A"/>
    <w:rsid w:val="00FB5EBB"/>
    <w:rsid w:val="00FB66D0"/>
    <w:rsid w:val="00FB6959"/>
    <w:rsid w:val="00FB705F"/>
    <w:rsid w:val="00FB75E5"/>
    <w:rsid w:val="00FB7952"/>
    <w:rsid w:val="00FB7993"/>
    <w:rsid w:val="00FB79BA"/>
    <w:rsid w:val="00FB7D84"/>
    <w:rsid w:val="00FC03A5"/>
    <w:rsid w:val="00FC0931"/>
    <w:rsid w:val="00FC1587"/>
    <w:rsid w:val="00FC1812"/>
    <w:rsid w:val="00FC1A91"/>
    <w:rsid w:val="00FC1B2F"/>
    <w:rsid w:val="00FC2AD1"/>
    <w:rsid w:val="00FC2D0B"/>
    <w:rsid w:val="00FC2D6F"/>
    <w:rsid w:val="00FC32F1"/>
    <w:rsid w:val="00FC3349"/>
    <w:rsid w:val="00FC35CB"/>
    <w:rsid w:val="00FC385B"/>
    <w:rsid w:val="00FC3940"/>
    <w:rsid w:val="00FC3CC0"/>
    <w:rsid w:val="00FC3E7A"/>
    <w:rsid w:val="00FC400E"/>
    <w:rsid w:val="00FC49A2"/>
    <w:rsid w:val="00FC4E55"/>
    <w:rsid w:val="00FC4ECA"/>
    <w:rsid w:val="00FC5406"/>
    <w:rsid w:val="00FC55CB"/>
    <w:rsid w:val="00FC5942"/>
    <w:rsid w:val="00FC6911"/>
    <w:rsid w:val="00FC6CBC"/>
    <w:rsid w:val="00FC73C9"/>
    <w:rsid w:val="00FC75A0"/>
    <w:rsid w:val="00FC7B20"/>
    <w:rsid w:val="00FC7B97"/>
    <w:rsid w:val="00FD0473"/>
    <w:rsid w:val="00FD0709"/>
    <w:rsid w:val="00FD0916"/>
    <w:rsid w:val="00FD0A0C"/>
    <w:rsid w:val="00FD0FCE"/>
    <w:rsid w:val="00FD1044"/>
    <w:rsid w:val="00FD1241"/>
    <w:rsid w:val="00FD1ACB"/>
    <w:rsid w:val="00FD1F5C"/>
    <w:rsid w:val="00FD3440"/>
    <w:rsid w:val="00FD3DAD"/>
    <w:rsid w:val="00FD4345"/>
    <w:rsid w:val="00FD490F"/>
    <w:rsid w:val="00FD4EF7"/>
    <w:rsid w:val="00FD51FD"/>
    <w:rsid w:val="00FD5807"/>
    <w:rsid w:val="00FD59AB"/>
    <w:rsid w:val="00FD5B67"/>
    <w:rsid w:val="00FD5C46"/>
    <w:rsid w:val="00FD5C6A"/>
    <w:rsid w:val="00FD5E9F"/>
    <w:rsid w:val="00FD5F37"/>
    <w:rsid w:val="00FD5FB8"/>
    <w:rsid w:val="00FD6042"/>
    <w:rsid w:val="00FD61E1"/>
    <w:rsid w:val="00FD62C4"/>
    <w:rsid w:val="00FD6468"/>
    <w:rsid w:val="00FD659B"/>
    <w:rsid w:val="00FD6A56"/>
    <w:rsid w:val="00FD6AA7"/>
    <w:rsid w:val="00FD6E9C"/>
    <w:rsid w:val="00FD74BA"/>
    <w:rsid w:val="00FD774C"/>
    <w:rsid w:val="00FE03B7"/>
    <w:rsid w:val="00FE0B5F"/>
    <w:rsid w:val="00FE1619"/>
    <w:rsid w:val="00FE1D60"/>
    <w:rsid w:val="00FE1FDC"/>
    <w:rsid w:val="00FE27BB"/>
    <w:rsid w:val="00FE2FC4"/>
    <w:rsid w:val="00FE388A"/>
    <w:rsid w:val="00FE3EEA"/>
    <w:rsid w:val="00FE4009"/>
    <w:rsid w:val="00FE41CB"/>
    <w:rsid w:val="00FE4BFA"/>
    <w:rsid w:val="00FE5078"/>
    <w:rsid w:val="00FE5141"/>
    <w:rsid w:val="00FE55D4"/>
    <w:rsid w:val="00FE5785"/>
    <w:rsid w:val="00FE587C"/>
    <w:rsid w:val="00FE5CFF"/>
    <w:rsid w:val="00FE645F"/>
    <w:rsid w:val="00FE705D"/>
    <w:rsid w:val="00FE71DC"/>
    <w:rsid w:val="00FE796D"/>
    <w:rsid w:val="00FE7DA2"/>
    <w:rsid w:val="00FF1033"/>
    <w:rsid w:val="00FF10CD"/>
    <w:rsid w:val="00FF14F9"/>
    <w:rsid w:val="00FF1795"/>
    <w:rsid w:val="00FF22EA"/>
    <w:rsid w:val="00FF256D"/>
    <w:rsid w:val="00FF2E36"/>
    <w:rsid w:val="00FF2FAF"/>
    <w:rsid w:val="00FF3A60"/>
    <w:rsid w:val="00FF435C"/>
    <w:rsid w:val="00FF4653"/>
    <w:rsid w:val="00FF4891"/>
    <w:rsid w:val="00FF51D0"/>
    <w:rsid w:val="00FF52CE"/>
    <w:rsid w:val="00FF5D18"/>
    <w:rsid w:val="00FF5D1F"/>
    <w:rsid w:val="00FF5F3E"/>
    <w:rsid w:val="00FF67BB"/>
    <w:rsid w:val="00FF6E00"/>
    <w:rsid w:val="00FF6F08"/>
    <w:rsid w:val="00FF7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0F4F7"/>
  <w15:docId w15:val="{EF34939E-1F04-41B2-88B3-30BA7ECC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45EE"/>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ibliography"/>
    <w:basedOn w:val="a"/>
    <w:next w:val="a"/>
    <w:uiPriority w:val="37"/>
    <w:unhideWhenUsed/>
    <w:rsid w:val="00182BC3"/>
    <w:pPr>
      <w:spacing w:line="480" w:lineRule="auto"/>
      <w:ind w:left="720" w:hanging="720"/>
    </w:pPr>
  </w:style>
  <w:style w:type="character" w:styleId="a4">
    <w:name w:val="Placeholder Text"/>
    <w:basedOn w:val="a0"/>
    <w:uiPriority w:val="99"/>
    <w:semiHidden/>
    <w:rsid w:val="00182BC3"/>
    <w:rPr>
      <w:color w:val="808080"/>
    </w:rPr>
  </w:style>
  <w:style w:type="paragraph" w:styleId="a5">
    <w:name w:val="Normal (Web)"/>
    <w:basedOn w:val="a"/>
    <w:uiPriority w:val="99"/>
    <w:semiHidden/>
    <w:unhideWhenUsed/>
    <w:rsid w:val="00182BC3"/>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182BC3"/>
    <w:pPr>
      <w:tabs>
        <w:tab w:val="center" w:pos="4153"/>
        <w:tab w:val="right" w:pos="8306"/>
      </w:tabs>
      <w:snapToGrid w:val="0"/>
      <w:jc w:val="center"/>
    </w:pPr>
    <w:rPr>
      <w:sz w:val="18"/>
      <w:szCs w:val="18"/>
    </w:rPr>
  </w:style>
  <w:style w:type="character" w:customStyle="1" w:styleId="a7">
    <w:name w:val="页眉 字符"/>
    <w:basedOn w:val="a0"/>
    <w:link w:val="a6"/>
    <w:uiPriority w:val="99"/>
    <w:rsid w:val="00182BC3"/>
    <w:rPr>
      <w:sz w:val="18"/>
      <w:szCs w:val="18"/>
    </w:rPr>
  </w:style>
  <w:style w:type="paragraph" w:styleId="a8">
    <w:name w:val="footer"/>
    <w:basedOn w:val="a"/>
    <w:link w:val="a9"/>
    <w:uiPriority w:val="99"/>
    <w:unhideWhenUsed/>
    <w:rsid w:val="00182BC3"/>
    <w:pPr>
      <w:tabs>
        <w:tab w:val="center" w:pos="4153"/>
        <w:tab w:val="right" w:pos="8306"/>
      </w:tabs>
      <w:snapToGrid w:val="0"/>
      <w:jc w:val="left"/>
    </w:pPr>
    <w:rPr>
      <w:sz w:val="18"/>
      <w:szCs w:val="18"/>
    </w:rPr>
  </w:style>
  <w:style w:type="character" w:customStyle="1" w:styleId="a9">
    <w:name w:val="页脚 字符"/>
    <w:basedOn w:val="a0"/>
    <w:link w:val="a8"/>
    <w:uiPriority w:val="99"/>
    <w:rsid w:val="00182BC3"/>
    <w:rPr>
      <w:sz w:val="18"/>
      <w:szCs w:val="18"/>
    </w:rPr>
  </w:style>
  <w:style w:type="character" w:styleId="aa">
    <w:name w:val="annotation reference"/>
    <w:basedOn w:val="a0"/>
    <w:uiPriority w:val="99"/>
    <w:semiHidden/>
    <w:unhideWhenUsed/>
    <w:rsid w:val="00182BC3"/>
    <w:rPr>
      <w:sz w:val="21"/>
      <w:szCs w:val="21"/>
    </w:rPr>
  </w:style>
  <w:style w:type="paragraph" w:styleId="ab">
    <w:name w:val="annotation text"/>
    <w:basedOn w:val="a"/>
    <w:link w:val="ac"/>
    <w:uiPriority w:val="99"/>
    <w:unhideWhenUsed/>
    <w:rsid w:val="00182BC3"/>
    <w:pPr>
      <w:jc w:val="left"/>
    </w:pPr>
  </w:style>
  <w:style w:type="character" w:customStyle="1" w:styleId="ac">
    <w:name w:val="批注文字 字符"/>
    <w:basedOn w:val="a0"/>
    <w:link w:val="ab"/>
    <w:uiPriority w:val="99"/>
    <w:rsid w:val="00182BC3"/>
  </w:style>
  <w:style w:type="paragraph" w:styleId="ad">
    <w:name w:val="annotation subject"/>
    <w:basedOn w:val="ab"/>
    <w:next w:val="ab"/>
    <w:link w:val="ae"/>
    <w:uiPriority w:val="99"/>
    <w:semiHidden/>
    <w:unhideWhenUsed/>
    <w:rsid w:val="00182BC3"/>
    <w:rPr>
      <w:b/>
      <w:bCs/>
    </w:rPr>
  </w:style>
  <w:style w:type="character" w:customStyle="1" w:styleId="ae">
    <w:name w:val="批注主题 字符"/>
    <w:basedOn w:val="ac"/>
    <w:link w:val="ad"/>
    <w:uiPriority w:val="99"/>
    <w:semiHidden/>
    <w:rsid w:val="00182BC3"/>
    <w:rPr>
      <w:b/>
      <w:bCs/>
    </w:rPr>
  </w:style>
  <w:style w:type="paragraph" w:styleId="af">
    <w:name w:val="List Paragraph"/>
    <w:basedOn w:val="a"/>
    <w:uiPriority w:val="34"/>
    <w:qFormat/>
    <w:rsid w:val="00182BC3"/>
    <w:pPr>
      <w:ind w:firstLineChars="200" w:firstLine="420"/>
    </w:pPr>
  </w:style>
  <w:style w:type="paragraph" w:customStyle="1" w:styleId="chapter-para">
    <w:name w:val="chapter-para"/>
    <w:basedOn w:val="a"/>
    <w:rsid w:val="00FB705F"/>
    <w:pPr>
      <w:widowControl/>
      <w:spacing w:before="100" w:beforeAutospacing="1" w:after="100" w:afterAutospacing="1"/>
      <w:jc w:val="left"/>
    </w:pPr>
    <w:rPr>
      <w:rFonts w:ascii="宋体" w:eastAsia="宋体" w:hAnsi="宋体" w:cs="宋体"/>
      <w:kern w:val="0"/>
      <w:sz w:val="24"/>
      <w:szCs w:val="24"/>
    </w:rPr>
  </w:style>
  <w:style w:type="paragraph" w:styleId="af0">
    <w:name w:val="Balloon Text"/>
    <w:basedOn w:val="a"/>
    <w:link w:val="af1"/>
    <w:uiPriority w:val="99"/>
    <w:semiHidden/>
    <w:unhideWhenUsed/>
    <w:rsid w:val="003C03D5"/>
    <w:rPr>
      <w:rFonts w:ascii="Microsoft YaHei UI" w:eastAsia="Microsoft YaHei UI"/>
      <w:sz w:val="18"/>
      <w:szCs w:val="18"/>
    </w:rPr>
  </w:style>
  <w:style w:type="character" w:customStyle="1" w:styleId="af1">
    <w:name w:val="批注框文本 字符"/>
    <w:basedOn w:val="a0"/>
    <w:link w:val="af0"/>
    <w:uiPriority w:val="99"/>
    <w:semiHidden/>
    <w:rsid w:val="003C03D5"/>
    <w:rPr>
      <w:rFonts w:ascii="Microsoft YaHei UI" w:eastAsia="Microsoft YaHei UI"/>
      <w:sz w:val="18"/>
      <w:szCs w:val="18"/>
    </w:rPr>
  </w:style>
  <w:style w:type="paragraph" w:styleId="af2">
    <w:name w:val="Revision"/>
    <w:hidden/>
    <w:uiPriority w:val="99"/>
    <w:semiHidden/>
    <w:rsid w:val="00B26A60"/>
  </w:style>
  <w:style w:type="character" w:styleId="af3">
    <w:name w:val="line number"/>
    <w:basedOn w:val="a0"/>
    <w:uiPriority w:val="99"/>
    <w:semiHidden/>
    <w:unhideWhenUsed/>
    <w:rsid w:val="00586080"/>
  </w:style>
  <w:style w:type="table" w:styleId="af4">
    <w:name w:val="Table Grid"/>
    <w:basedOn w:val="a1"/>
    <w:uiPriority w:val="39"/>
    <w:rsid w:val="00FE41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unhideWhenUsed/>
    <w:rsid w:val="00067662"/>
    <w:rPr>
      <w:color w:val="0563C1" w:themeColor="hyperlink"/>
      <w:u w:val="single"/>
    </w:rPr>
  </w:style>
  <w:style w:type="character" w:styleId="af6">
    <w:name w:val="Unresolved Mention"/>
    <w:basedOn w:val="a0"/>
    <w:uiPriority w:val="99"/>
    <w:semiHidden/>
    <w:unhideWhenUsed/>
    <w:rsid w:val="000676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68402">
      <w:bodyDiv w:val="1"/>
      <w:marLeft w:val="0"/>
      <w:marRight w:val="0"/>
      <w:marTop w:val="0"/>
      <w:marBottom w:val="0"/>
      <w:divBdr>
        <w:top w:val="none" w:sz="0" w:space="0" w:color="auto"/>
        <w:left w:val="none" w:sz="0" w:space="0" w:color="auto"/>
        <w:bottom w:val="none" w:sz="0" w:space="0" w:color="auto"/>
        <w:right w:val="none" w:sz="0" w:space="0" w:color="auto"/>
      </w:divBdr>
    </w:div>
    <w:div w:id="278416047">
      <w:bodyDiv w:val="1"/>
      <w:marLeft w:val="0"/>
      <w:marRight w:val="0"/>
      <w:marTop w:val="0"/>
      <w:marBottom w:val="0"/>
      <w:divBdr>
        <w:top w:val="none" w:sz="0" w:space="0" w:color="auto"/>
        <w:left w:val="none" w:sz="0" w:space="0" w:color="auto"/>
        <w:bottom w:val="none" w:sz="0" w:space="0" w:color="auto"/>
        <w:right w:val="none" w:sz="0" w:space="0" w:color="auto"/>
      </w:divBdr>
    </w:div>
    <w:div w:id="368647703">
      <w:bodyDiv w:val="1"/>
      <w:marLeft w:val="0"/>
      <w:marRight w:val="0"/>
      <w:marTop w:val="0"/>
      <w:marBottom w:val="0"/>
      <w:divBdr>
        <w:top w:val="none" w:sz="0" w:space="0" w:color="auto"/>
        <w:left w:val="none" w:sz="0" w:space="0" w:color="auto"/>
        <w:bottom w:val="none" w:sz="0" w:space="0" w:color="auto"/>
        <w:right w:val="none" w:sz="0" w:space="0" w:color="auto"/>
      </w:divBdr>
    </w:div>
    <w:div w:id="564533426">
      <w:bodyDiv w:val="1"/>
      <w:marLeft w:val="0"/>
      <w:marRight w:val="0"/>
      <w:marTop w:val="0"/>
      <w:marBottom w:val="0"/>
      <w:divBdr>
        <w:top w:val="none" w:sz="0" w:space="0" w:color="auto"/>
        <w:left w:val="none" w:sz="0" w:space="0" w:color="auto"/>
        <w:bottom w:val="none" w:sz="0" w:space="0" w:color="auto"/>
        <w:right w:val="none" w:sz="0" w:space="0" w:color="auto"/>
      </w:divBdr>
    </w:div>
    <w:div w:id="594822845">
      <w:bodyDiv w:val="1"/>
      <w:marLeft w:val="0"/>
      <w:marRight w:val="0"/>
      <w:marTop w:val="0"/>
      <w:marBottom w:val="0"/>
      <w:divBdr>
        <w:top w:val="none" w:sz="0" w:space="0" w:color="auto"/>
        <w:left w:val="none" w:sz="0" w:space="0" w:color="auto"/>
        <w:bottom w:val="none" w:sz="0" w:space="0" w:color="auto"/>
        <w:right w:val="none" w:sz="0" w:space="0" w:color="auto"/>
      </w:divBdr>
      <w:divsChild>
        <w:div w:id="1432970084">
          <w:marLeft w:val="0"/>
          <w:marRight w:val="0"/>
          <w:marTop w:val="0"/>
          <w:marBottom w:val="0"/>
          <w:divBdr>
            <w:top w:val="none" w:sz="0" w:space="0" w:color="auto"/>
            <w:left w:val="none" w:sz="0" w:space="0" w:color="auto"/>
            <w:bottom w:val="none" w:sz="0" w:space="0" w:color="auto"/>
            <w:right w:val="none" w:sz="0" w:space="0" w:color="auto"/>
          </w:divBdr>
          <w:divsChild>
            <w:div w:id="651642970">
              <w:marLeft w:val="0"/>
              <w:marRight w:val="0"/>
              <w:marTop w:val="0"/>
              <w:marBottom w:val="0"/>
              <w:divBdr>
                <w:top w:val="none" w:sz="0" w:space="0" w:color="auto"/>
                <w:left w:val="none" w:sz="0" w:space="0" w:color="auto"/>
                <w:bottom w:val="none" w:sz="0" w:space="0" w:color="auto"/>
                <w:right w:val="none" w:sz="0" w:space="0" w:color="auto"/>
              </w:divBdr>
              <w:divsChild>
                <w:div w:id="1656839866">
                  <w:marLeft w:val="0"/>
                  <w:marRight w:val="0"/>
                  <w:marTop w:val="0"/>
                  <w:marBottom w:val="0"/>
                  <w:divBdr>
                    <w:top w:val="none" w:sz="0" w:space="0" w:color="auto"/>
                    <w:left w:val="none" w:sz="0" w:space="0" w:color="auto"/>
                    <w:bottom w:val="none" w:sz="0" w:space="0" w:color="auto"/>
                    <w:right w:val="none" w:sz="0" w:space="0" w:color="auto"/>
                  </w:divBdr>
                  <w:divsChild>
                    <w:div w:id="204291032">
                      <w:marLeft w:val="0"/>
                      <w:marRight w:val="0"/>
                      <w:marTop w:val="0"/>
                      <w:marBottom w:val="0"/>
                      <w:divBdr>
                        <w:top w:val="none" w:sz="0" w:space="0" w:color="auto"/>
                        <w:left w:val="none" w:sz="0" w:space="0" w:color="auto"/>
                        <w:bottom w:val="none" w:sz="0" w:space="0" w:color="auto"/>
                        <w:right w:val="none" w:sz="0" w:space="0" w:color="auto"/>
                      </w:divBdr>
                      <w:divsChild>
                        <w:div w:id="1879971685">
                          <w:marLeft w:val="0"/>
                          <w:marRight w:val="0"/>
                          <w:marTop w:val="0"/>
                          <w:marBottom w:val="0"/>
                          <w:divBdr>
                            <w:top w:val="none" w:sz="0" w:space="0" w:color="auto"/>
                            <w:left w:val="none" w:sz="0" w:space="0" w:color="auto"/>
                            <w:bottom w:val="none" w:sz="0" w:space="0" w:color="auto"/>
                            <w:right w:val="none" w:sz="0" w:space="0" w:color="auto"/>
                          </w:divBdr>
                          <w:divsChild>
                            <w:div w:id="21399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591078">
      <w:bodyDiv w:val="1"/>
      <w:marLeft w:val="0"/>
      <w:marRight w:val="0"/>
      <w:marTop w:val="0"/>
      <w:marBottom w:val="0"/>
      <w:divBdr>
        <w:top w:val="none" w:sz="0" w:space="0" w:color="auto"/>
        <w:left w:val="none" w:sz="0" w:space="0" w:color="auto"/>
        <w:bottom w:val="none" w:sz="0" w:space="0" w:color="auto"/>
        <w:right w:val="none" w:sz="0" w:space="0" w:color="auto"/>
      </w:divBdr>
    </w:div>
    <w:div w:id="657854013">
      <w:bodyDiv w:val="1"/>
      <w:marLeft w:val="0"/>
      <w:marRight w:val="0"/>
      <w:marTop w:val="0"/>
      <w:marBottom w:val="0"/>
      <w:divBdr>
        <w:top w:val="none" w:sz="0" w:space="0" w:color="auto"/>
        <w:left w:val="none" w:sz="0" w:space="0" w:color="auto"/>
        <w:bottom w:val="none" w:sz="0" w:space="0" w:color="auto"/>
        <w:right w:val="none" w:sz="0" w:space="0" w:color="auto"/>
      </w:divBdr>
    </w:div>
    <w:div w:id="789782722">
      <w:bodyDiv w:val="1"/>
      <w:marLeft w:val="0"/>
      <w:marRight w:val="0"/>
      <w:marTop w:val="0"/>
      <w:marBottom w:val="0"/>
      <w:divBdr>
        <w:top w:val="none" w:sz="0" w:space="0" w:color="auto"/>
        <w:left w:val="none" w:sz="0" w:space="0" w:color="auto"/>
        <w:bottom w:val="none" w:sz="0" w:space="0" w:color="auto"/>
        <w:right w:val="none" w:sz="0" w:space="0" w:color="auto"/>
      </w:divBdr>
    </w:div>
    <w:div w:id="840269604">
      <w:bodyDiv w:val="1"/>
      <w:marLeft w:val="0"/>
      <w:marRight w:val="0"/>
      <w:marTop w:val="0"/>
      <w:marBottom w:val="0"/>
      <w:divBdr>
        <w:top w:val="none" w:sz="0" w:space="0" w:color="auto"/>
        <w:left w:val="none" w:sz="0" w:space="0" w:color="auto"/>
        <w:bottom w:val="none" w:sz="0" w:space="0" w:color="auto"/>
        <w:right w:val="none" w:sz="0" w:space="0" w:color="auto"/>
      </w:divBdr>
    </w:div>
    <w:div w:id="922183820">
      <w:bodyDiv w:val="1"/>
      <w:marLeft w:val="0"/>
      <w:marRight w:val="0"/>
      <w:marTop w:val="0"/>
      <w:marBottom w:val="0"/>
      <w:divBdr>
        <w:top w:val="none" w:sz="0" w:space="0" w:color="auto"/>
        <w:left w:val="none" w:sz="0" w:space="0" w:color="auto"/>
        <w:bottom w:val="none" w:sz="0" w:space="0" w:color="auto"/>
        <w:right w:val="none" w:sz="0" w:space="0" w:color="auto"/>
      </w:divBdr>
    </w:div>
    <w:div w:id="925963914">
      <w:bodyDiv w:val="1"/>
      <w:marLeft w:val="0"/>
      <w:marRight w:val="0"/>
      <w:marTop w:val="0"/>
      <w:marBottom w:val="0"/>
      <w:divBdr>
        <w:top w:val="none" w:sz="0" w:space="0" w:color="auto"/>
        <w:left w:val="none" w:sz="0" w:space="0" w:color="auto"/>
        <w:bottom w:val="none" w:sz="0" w:space="0" w:color="auto"/>
        <w:right w:val="none" w:sz="0" w:space="0" w:color="auto"/>
      </w:divBdr>
    </w:div>
    <w:div w:id="1045301836">
      <w:bodyDiv w:val="1"/>
      <w:marLeft w:val="0"/>
      <w:marRight w:val="0"/>
      <w:marTop w:val="0"/>
      <w:marBottom w:val="0"/>
      <w:divBdr>
        <w:top w:val="none" w:sz="0" w:space="0" w:color="auto"/>
        <w:left w:val="none" w:sz="0" w:space="0" w:color="auto"/>
        <w:bottom w:val="none" w:sz="0" w:space="0" w:color="auto"/>
        <w:right w:val="none" w:sz="0" w:space="0" w:color="auto"/>
      </w:divBdr>
      <w:divsChild>
        <w:div w:id="480856361">
          <w:marLeft w:val="0"/>
          <w:marRight w:val="0"/>
          <w:marTop w:val="0"/>
          <w:marBottom w:val="0"/>
          <w:divBdr>
            <w:top w:val="none" w:sz="0" w:space="0" w:color="auto"/>
            <w:left w:val="none" w:sz="0" w:space="0" w:color="auto"/>
            <w:bottom w:val="none" w:sz="0" w:space="0" w:color="auto"/>
            <w:right w:val="none" w:sz="0" w:space="0" w:color="auto"/>
          </w:divBdr>
          <w:divsChild>
            <w:div w:id="15344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5779">
      <w:bodyDiv w:val="1"/>
      <w:marLeft w:val="0"/>
      <w:marRight w:val="0"/>
      <w:marTop w:val="0"/>
      <w:marBottom w:val="0"/>
      <w:divBdr>
        <w:top w:val="none" w:sz="0" w:space="0" w:color="auto"/>
        <w:left w:val="none" w:sz="0" w:space="0" w:color="auto"/>
        <w:bottom w:val="none" w:sz="0" w:space="0" w:color="auto"/>
        <w:right w:val="none" w:sz="0" w:space="0" w:color="auto"/>
      </w:divBdr>
    </w:div>
    <w:div w:id="1290893692">
      <w:bodyDiv w:val="1"/>
      <w:marLeft w:val="0"/>
      <w:marRight w:val="0"/>
      <w:marTop w:val="0"/>
      <w:marBottom w:val="0"/>
      <w:divBdr>
        <w:top w:val="none" w:sz="0" w:space="0" w:color="auto"/>
        <w:left w:val="none" w:sz="0" w:space="0" w:color="auto"/>
        <w:bottom w:val="none" w:sz="0" w:space="0" w:color="auto"/>
        <w:right w:val="none" w:sz="0" w:space="0" w:color="auto"/>
      </w:divBdr>
      <w:divsChild>
        <w:div w:id="407465500">
          <w:marLeft w:val="0"/>
          <w:marRight w:val="0"/>
          <w:marTop w:val="0"/>
          <w:marBottom w:val="0"/>
          <w:divBdr>
            <w:top w:val="none" w:sz="0" w:space="0" w:color="auto"/>
            <w:left w:val="none" w:sz="0" w:space="0" w:color="auto"/>
            <w:bottom w:val="none" w:sz="0" w:space="0" w:color="auto"/>
            <w:right w:val="none" w:sz="0" w:space="0" w:color="auto"/>
          </w:divBdr>
          <w:divsChild>
            <w:div w:id="239559931">
              <w:marLeft w:val="0"/>
              <w:marRight w:val="0"/>
              <w:marTop w:val="0"/>
              <w:marBottom w:val="0"/>
              <w:divBdr>
                <w:top w:val="none" w:sz="0" w:space="0" w:color="auto"/>
                <w:left w:val="none" w:sz="0" w:space="0" w:color="auto"/>
                <w:bottom w:val="none" w:sz="0" w:space="0" w:color="auto"/>
                <w:right w:val="none" w:sz="0" w:space="0" w:color="auto"/>
              </w:divBdr>
              <w:divsChild>
                <w:div w:id="1913153860">
                  <w:marLeft w:val="0"/>
                  <w:marRight w:val="0"/>
                  <w:marTop w:val="0"/>
                  <w:marBottom w:val="0"/>
                  <w:divBdr>
                    <w:top w:val="none" w:sz="0" w:space="0" w:color="auto"/>
                    <w:left w:val="none" w:sz="0" w:space="0" w:color="auto"/>
                    <w:bottom w:val="none" w:sz="0" w:space="0" w:color="auto"/>
                    <w:right w:val="none" w:sz="0" w:space="0" w:color="auto"/>
                  </w:divBdr>
                  <w:divsChild>
                    <w:div w:id="494997601">
                      <w:marLeft w:val="0"/>
                      <w:marRight w:val="0"/>
                      <w:marTop w:val="0"/>
                      <w:marBottom w:val="0"/>
                      <w:divBdr>
                        <w:top w:val="none" w:sz="0" w:space="0" w:color="auto"/>
                        <w:left w:val="none" w:sz="0" w:space="0" w:color="auto"/>
                        <w:bottom w:val="none" w:sz="0" w:space="0" w:color="auto"/>
                        <w:right w:val="none" w:sz="0" w:space="0" w:color="auto"/>
                      </w:divBdr>
                      <w:divsChild>
                        <w:div w:id="1945963778">
                          <w:marLeft w:val="0"/>
                          <w:marRight w:val="0"/>
                          <w:marTop w:val="0"/>
                          <w:marBottom w:val="0"/>
                          <w:divBdr>
                            <w:top w:val="none" w:sz="0" w:space="0" w:color="auto"/>
                            <w:left w:val="none" w:sz="0" w:space="0" w:color="auto"/>
                            <w:bottom w:val="none" w:sz="0" w:space="0" w:color="auto"/>
                            <w:right w:val="none" w:sz="0" w:space="0" w:color="auto"/>
                          </w:divBdr>
                          <w:divsChild>
                            <w:div w:id="5716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3164">
      <w:bodyDiv w:val="1"/>
      <w:marLeft w:val="0"/>
      <w:marRight w:val="0"/>
      <w:marTop w:val="0"/>
      <w:marBottom w:val="0"/>
      <w:divBdr>
        <w:top w:val="none" w:sz="0" w:space="0" w:color="auto"/>
        <w:left w:val="none" w:sz="0" w:space="0" w:color="auto"/>
        <w:bottom w:val="none" w:sz="0" w:space="0" w:color="auto"/>
        <w:right w:val="none" w:sz="0" w:space="0" w:color="auto"/>
      </w:divBdr>
      <w:divsChild>
        <w:div w:id="534780239">
          <w:marLeft w:val="0"/>
          <w:marRight w:val="0"/>
          <w:marTop w:val="0"/>
          <w:marBottom w:val="0"/>
          <w:divBdr>
            <w:top w:val="single" w:sz="2" w:space="0" w:color="D9D9E3"/>
            <w:left w:val="single" w:sz="2" w:space="0" w:color="D9D9E3"/>
            <w:bottom w:val="single" w:sz="2" w:space="0" w:color="D9D9E3"/>
            <w:right w:val="single" w:sz="2" w:space="0" w:color="D9D9E3"/>
          </w:divBdr>
          <w:divsChild>
            <w:div w:id="1348680208">
              <w:marLeft w:val="0"/>
              <w:marRight w:val="0"/>
              <w:marTop w:val="0"/>
              <w:marBottom w:val="0"/>
              <w:divBdr>
                <w:top w:val="single" w:sz="2" w:space="0" w:color="D9D9E3"/>
                <w:left w:val="single" w:sz="2" w:space="0" w:color="D9D9E3"/>
                <w:bottom w:val="single" w:sz="2" w:space="0" w:color="D9D9E3"/>
                <w:right w:val="single" w:sz="2" w:space="0" w:color="D9D9E3"/>
              </w:divBdr>
              <w:divsChild>
                <w:div w:id="657226339">
                  <w:marLeft w:val="0"/>
                  <w:marRight w:val="0"/>
                  <w:marTop w:val="0"/>
                  <w:marBottom w:val="0"/>
                  <w:divBdr>
                    <w:top w:val="single" w:sz="2" w:space="0" w:color="D9D9E3"/>
                    <w:left w:val="single" w:sz="2" w:space="0" w:color="D9D9E3"/>
                    <w:bottom w:val="single" w:sz="2" w:space="0" w:color="D9D9E3"/>
                    <w:right w:val="single" w:sz="2" w:space="0" w:color="D9D9E3"/>
                  </w:divBdr>
                  <w:divsChild>
                    <w:div w:id="1676492191">
                      <w:marLeft w:val="0"/>
                      <w:marRight w:val="0"/>
                      <w:marTop w:val="0"/>
                      <w:marBottom w:val="0"/>
                      <w:divBdr>
                        <w:top w:val="single" w:sz="2" w:space="0" w:color="D9D9E3"/>
                        <w:left w:val="single" w:sz="2" w:space="0" w:color="D9D9E3"/>
                        <w:bottom w:val="single" w:sz="2" w:space="0" w:color="D9D9E3"/>
                        <w:right w:val="single" w:sz="2" w:space="0" w:color="D9D9E3"/>
                      </w:divBdr>
                      <w:divsChild>
                        <w:div w:id="1158838286">
                          <w:marLeft w:val="0"/>
                          <w:marRight w:val="0"/>
                          <w:marTop w:val="0"/>
                          <w:marBottom w:val="0"/>
                          <w:divBdr>
                            <w:top w:val="single" w:sz="2" w:space="0" w:color="D9D9E3"/>
                            <w:left w:val="single" w:sz="2" w:space="0" w:color="D9D9E3"/>
                            <w:bottom w:val="single" w:sz="2" w:space="0" w:color="D9D9E3"/>
                            <w:right w:val="single" w:sz="2" w:space="0" w:color="D9D9E3"/>
                          </w:divBdr>
                          <w:divsChild>
                            <w:div w:id="7834985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49183527">
                                  <w:marLeft w:val="0"/>
                                  <w:marRight w:val="0"/>
                                  <w:marTop w:val="0"/>
                                  <w:marBottom w:val="0"/>
                                  <w:divBdr>
                                    <w:top w:val="single" w:sz="2" w:space="0" w:color="D9D9E3"/>
                                    <w:left w:val="single" w:sz="2" w:space="0" w:color="D9D9E3"/>
                                    <w:bottom w:val="single" w:sz="2" w:space="0" w:color="D9D9E3"/>
                                    <w:right w:val="single" w:sz="2" w:space="0" w:color="D9D9E3"/>
                                  </w:divBdr>
                                  <w:divsChild>
                                    <w:div w:id="800196518">
                                      <w:marLeft w:val="0"/>
                                      <w:marRight w:val="0"/>
                                      <w:marTop w:val="0"/>
                                      <w:marBottom w:val="0"/>
                                      <w:divBdr>
                                        <w:top w:val="single" w:sz="2" w:space="0" w:color="D9D9E3"/>
                                        <w:left w:val="single" w:sz="2" w:space="0" w:color="D9D9E3"/>
                                        <w:bottom w:val="single" w:sz="2" w:space="0" w:color="D9D9E3"/>
                                        <w:right w:val="single" w:sz="2" w:space="0" w:color="D9D9E3"/>
                                      </w:divBdr>
                                      <w:divsChild>
                                        <w:div w:id="1328754072">
                                          <w:marLeft w:val="0"/>
                                          <w:marRight w:val="0"/>
                                          <w:marTop w:val="0"/>
                                          <w:marBottom w:val="0"/>
                                          <w:divBdr>
                                            <w:top w:val="single" w:sz="2" w:space="0" w:color="D9D9E3"/>
                                            <w:left w:val="single" w:sz="2" w:space="0" w:color="D9D9E3"/>
                                            <w:bottom w:val="single" w:sz="2" w:space="0" w:color="D9D9E3"/>
                                            <w:right w:val="single" w:sz="2" w:space="0" w:color="D9D9E3"/>
                                          </w:divBdr>
                                          <w:divsChild>
                                            <w:div w:id="1571964414">
                                              <w:marLeft w:val="0"/>
                                              <w:marRight w:val="0"/>
                                              <w:marTop w:val="0"/>
                                              <w:marBottom w:val="0"/>
                                              <w:divBdr>
                                                <w:top w:val="single" w:sz="2" w:space="0" w:color="D9D9E3"/>
                                                <w:left w:val="single" w:sz="2" w:space="0" w:color="D9D9E3"/>
                                                <w:bottom w:val="single" w:sz="2" w:space="0" w:color="D9D9E3"/>
                                                <w:right w:val="single" w:sz="2" w:space="0" w:color="D9D9E3"/>
                                              </w:divBdr>
                                              <w:divsChild>
                                                <w:div w:id="2106150223">
                                                  <w:marLeft w:val="0"/>
                                                  <w:marRight w:val="0"/>
                                                  <w:marTop w:val="0"/>
                                                  <w:marBottom w:val="0"/>
                                                  <w:divBdr>
                                                    <w:top w:val="single" w:sz="2" w:space="0" w:color="D9D9E3"/>
                                                    <w:left w:val="single" w:sz="2" w:space="0" w:color="D9D9E3"/>
                                                    <w:bottom w:val="single" w:sz="2" w:space="0" w:color="D9D9E3"/>
                                                    <w:right w:val="single" w:sz="2" w:space="0" w:color="D9D9E3"/>
                                                  </w:divBdr>
                                                  <w:divsChild>
                                                    <w:div w:id="1387798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034655">
          <w:marLeft w:val="0"/>
          <w:marRight w:val="0"/>
          <w:marTop w:val="0"/>
          <w:marBottom w:val="0"/>
          <w:divBdr>
            <w:top w:val="none" w:sz="0" w:space="0" w:color="auto"/>
            <w:left w:val="none" w:sz="0" w:space="0" w:color="auto"/>
            <w:bottom w:val="none" w:sz="0" w:space="0" w:color="auto"/>
            <w:right w:val="none" w:sz="0" w:space="0" w:color="auto"/>
          </w:divBdr>
        </w:div>
      </w:divsChild>
    </w:div>
    <w:div w:id="1337347598">
      <w:bodyDiv w:val="1"/>
      <w:marLeft w:val="0"/>
      <w:marRight w:val="0"/>
      <w:marTop w:val="0"/>
      <w:marBottom w:val="0"/>
      <w:divBdr>
        <w:top w:val="none" w:sz="0" w:space="0" w:color="auto"/>
        <w:left w:val="none" w:sz="0" w:space="0" w:color="auto"/>
        <w:bottom w:val="none" w:sz="0" w:space="0" w:color="auto"/>
        <w:right w:val="none" w:sz="0" w:space="0" w:color="auto"/>
      </w:divBdr>
    </w:div>
    <w:div w:id="1656567321">
      <w:bodyDiv w:val="1"/>
      <w:marLeft w:val="0"/>
      <w:marRight w:val="0"/>
      <w:marTop w:val="0"/>
      <w:marBottom w:val="0"/>
      <w:divBdr>
        <w:top w:val="none" w:sz="0" w:space="0" w:color="auto"/>
        <w:left w:val="none" w:sz="0" w:space="0" w:color="auto"/>
        <w:bottom w:val="none" w:sz="0" w:space="0" w:color="auto"/>
        <w:right w:val="none" w:sz="0" w:space="0" w:color="auto"/>
      </w:divBdr>
    </w:div>
    <w:div w:id="1713115033">
      <w:bodyDiv w:val="1"/>
      <w:marLeft w:val="0"/>
      <w:marRight w:val="0"/>
      <w:marTop w:val="0"/>
      <w:marBottom w:val="0"/>
      <w:divBdr>
        <w:top w:val="none" w:sz="0" w:space="0" w:color="auto"/>
        <w:left w:val="none" w:sz="0" w:space="0" w:color="auto"/>
        <w:bottom w:val="none" w:sz="0" w:space="0" w:color="auto"/>
        <w:right w:val="none" w:sz="0" w:space="0" w:color="auto"/>
      </w:divBdr>
      <w:divsChild>
        <w:div w:id="1887446445">
          <w:marLeft w:val="0"/>
          <w:marRight w:val="0"/>
          <w:marTop w:val="0"/>
          <w:marBottom w:val="0"/>
          <w:divBdr>
            <w:top w:val="none" w:sz="0" w:space="0" w:color="auto"/>
            <w:left w:val="none" w:sz="0" w:space="0" w:color="auto"/>
            <w:bottom w:val="none" w:sz="0" w:space="0" w:color="auto"/>
            <w:right w:val="none" w:sz="0" w:space="0" w:color="auto"/>
          </w:divBdr>
          <w:divsChild>
            <w:div w:id="338121320">
              <w:marLeft w:val="0"/>
              <w:marRight w:val="0"/>
              <w:marTop w:val="0"/>
              <w:marBottom w:val="0"/>
              <w:divBdr>
                <w:top w:val="none" w:sz="0" w:space="0" w:color="auto"/>
                <w:left w:val="none" w:sz="0" w:space="0" w:color="auto"/>
                <w:bottom w:val="none" w:sz="0" w:space="0" w:color="auto"/>
                <w:right w:val="none" w:sz="0" w:space="0" w:color="auto"/>
              </w:divBdr>
              <w:divsChild>
                <w:div w:id="1197892432">
                  <w:marLeft w:val="0"/>
                  <w:marRight w:val="0"/>
                  <w:marTop w:val="0"/>
                  <w:marBottom w:val="0"/>
                  <w:divBdr>
                    <w:top w:val="none" w:sz="0" w:space="0" w:color="auto"/>
                    <w:left w:val="none" w:sz="0" w:space="0" w:color="auto"/>
                    <w:bottom w:val="none" w:sz="0" w:space="0" w:color="auto"/>
                    <w:right w:val="none" w:sz="0" w:space="0" w:color="auto"/>
                  </w:divBdr>
                  <w:divsChild>
                    <w:div w:id="546989568">
                      <w:marLeft w:val="0"/>
                      <w:marRight w:val="0"/>
                      <w:marTop w:val="0"/>
                      <w:marBottom w:val="0"/>
                      <w:divBdr>
                        <w:top w:val="none" w:sz="0" w:space="0" w:color="auto"/>
                        <w:left w:val="none" w:sz="0" w:space="0" w:color="auto"/>
                        <w:bottom w:val="none" w:sz="0" w:space="0" w:color="auto"/>
                        <w:right w:val="none" w:sz="0" w:space="0" w:color="auto"/>
                      </w:divBdr>
                      <w:divsChild>
                        <w:div w:id="1393431838">
                          <w:marLeft w:val="0"/>
                          <w:marRight w:val="0"/>
                          <w:marTop w:val="0"/>
                          <w:marBottom w:val="0"/>
                          <w:divBdr>
                            <w:top w:val="none" w:sz="0" w:space="0" w:color="auto"/>
                            <w:left w:val="none" w:sz="0" w:space="0" w:color="auto"/>
                            <w:bottom w:val="none" w:sz="0" w:space="0" w:color="auto"/>
                            <w:right w:val="none" w:sz="0" w:space="0" w:color="auto"/>
                          </w:divBdr>
                          <w:divsChild>
                            <w:div w:id="8613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361306">
      <w:bodyDiv w:val="1"/>
      <w:marLeft w:val="0"/>
      <w:marRight w:val="0"/>
      <w:marTop w:val="0"/>
      <w:marBottom w:val="0"/>
      <w:divBdr>
        <w:top w:val="none" w:sz="0" w:space="0" w:color="auto"/>
        <w:left w:val="none" w:sz="0" w:space="0" w:color="auto"/>
        <w:bottom w:val="none" w:sz="0" w:space="0" w:color="auto"/>
        <w:right w:val="none" w:sz="0" w:space="0" w:color="auto"/>
      </w:divBdr>
    </w:div>
    <w:div w:id="2031486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sv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sf.io/aehxr/"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aehx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osf.io/aehxr/"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sv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54410-77C2-47FD-83C7-AF401FDB7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40</Pages>
  <Words>39288</Words>
  <Characters>223944</Characters>
  <Application>Microsoft Office Word</Application>
  <DocSecurity>0</DocSecurity>
  <Lines>1866</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xitong luo</dc:creator>
  <cp:keywords/>
  <dc:description/>
  <cp:lastModifiedBy>xitong luo</cp:lastModifiedBy>
  <cp:revision>205</cp:revision>
  <cp:lastPrinted>2023-12-13T22:00:00Z</cp:lastPrinted>
  <dcterms:created xsi:type="dcterms:W3CDTF">2024-08-08T03:32:00Z</dcterms:created>
  <dcterms:modified xsi:type="dcterms:W3CDTF">2024-08-09T09:10:00Z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id="uCZ8ds58"/&gt;&lt;style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